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AAD9F" w14:textId="7D6FC96E" w:rsidR="0060140F" w:rsidRPr="00562338" w:rsidRDefault="0060140F" w:rsidP="00562338">
      <w:pPr>
        <w:pStyle w:val="af5"/>
        <w:snapToGrid w:val="0"/>
        <w:spacing w:before="480" w:after="360" w:line="400" w:lineRule="atLeast"/>
        <w:ind w:left="0" w:right="0" w:firstLine="0"/>
        <w:jc w:val="center"/>
        <w:rPr>
          <w:rFonts w:ascii="黑体" w:eastAsia="黑体" w:hAnsi="黑体" w:cs="宋体" w:hint="eastAsia"/>
          <w:b/>
          <w:bCs/>
          <w:sz w:val="32"/>
          <w:szCs w:val="32"/>
        </w:rPr>
      </w:pPr>
      <w:r w:rsidRPr="00562338">
        <w:rPr>
          <w:rFonts w:ascii="黑体" w:eastAsia="黑体" w:hAnsi="黑体" w:cs="宋体" w:hint="eastAsia"/>
          <w:b/>
          <w:bCs/>
          <w:sz w:val="32"/>
          <w:szCs w:val="32"/>
        </w:rPr>
        <w:t>“</w:t>
      </w:r>
      <w:r w:rsidR="00E64C30" w:rsidRPr="00E64C30">
        <w:rPr>
          <w:rFonts w:ascii="黑体" w:eastAsia="黑体" w:hAnsi="黑体" w:cs="宋体" w:hint="eastAsia"/>
          <w:b/>
          <w:bCs/>
          <w:sz w:val="32"/>
          <w:szCs w:val="32"/>
        </w:rPr>
        <w:t>驻校社工嵌入初中校园心理服务体系的过程研究</w:t>
      </w:r>
      <w:r w:rsidR="00562338">
        <w:rPr>
          <w:rFonts w:ascii="黑体" w:eastAsia="黑体" w:hAnsi="黑体" w:cs="宋体"/>
          <w:b/>
          <w:bCs/>
          <w:sz w:val="32"/>
          <w:szCs w:val="32"/>
        </w:rPr>
        <w:br/>
      </w:r>
      <w:r w:rsidRPr="00562338">
        <w:rPr>
          <w:rFonts w:ascii="黑体" w:eastAsia="黑体" w:hAnsi="黑体" w:cs="宋体" w:hint="eastAsia"/>
          <w:b/>
          <w:bCs/>
          <w:sz w:val="32"/>
          <w:szCs w:val="32"/>
        </w:rPr>
        <w:t>——</w:t>
      </w:r>
      <w:r w:rsidR="004D611D">
        <w:rPr>
          <w:rFonts w:ascii="黑体" w:eastAsia="黑体" w:hAnsi="黑体" w:cs="宋体" w:hint="eastAsia"/>
          <w:b/>
          <w:bCs/>
          <w:sz w:val="32"/>
          <w:szCs w:val="32"/>
        </w:rPr>
        <w:t>以</w:t>
      </w:r>
      <w:r w:rsidR="00101A1B">
        <w:rPr>
          <w:rFonts w:ascii="黑体" w:eastAsia="黑体" w:hAnsi="黑体" w:cs="宋体" w:hint="eastAsia"/>
          <w:b/>
          <w:bCs/>
          <w:sz w:val="32"/>
          <w:szCs w:val="32"/>
        </w:rPr>
        <w:t>Z市驻校社工服务</w:t>
      </w:r>
      <w:r w:rsidR="004D611D">
        <w:rPr>
          <w:rFonts w:ascii="黑体" w:eastAsia="黑体" w:hAnsi="黑体" w:cs="宋体" w:hint="eastAsia"/>
          <w:b/>
          <w:bCs/>
          <w:sz w:val="32"/>
          <w:szCs w:val="32"/>
        </w:rPr>
        <w:t>为例</w:t>
      </w:r>
      <w:r w:rsidRPr="00562338">
        <w:rPr>
          <w:rFonts w:ascii="黑体" w:eastAsia="黑体" w:hAnsi="黑体" w:cs="宋体" w:hint="eastAsia"/>
          <w:b/>
          <w:bCs/>
          <w:sz w:val="32"/>
          <w:szCs w:val="32"/>
        </w:rPr>
        <w:t>”文献综述</w:t>
      </w:r>
    </w:p>
    <w:p w14:paraId="26BE4618" w14:textId="77777777" w:rsidR="0060140F" w:rsidRPr="00101A1B" w:rsidRDefault="0060140F" w:rsidP="003E7AB5">
      <w:pPr>
        <w:pStyle w:val="af5"/>
        <w:snapToGrid w:val="0"/>
        <w:spacing w:line="400" w:lineRule="atLeast"/>
        <w:ind w:left="0" w:right="-2" w:firstLineChars="200" w:firstLine="482"/>
        <w:rPr>
          <w:rFonts w:eastAsiaTheme="minorEastAsia" w:cs="宋体"/>
          <w:b/>
          <w:bCs/>
          <w:sz w:val="24"/>
          <w:szCs w:val="24"/>
        </w:rPr>
      </w:pPr>
    </w:p>
    <w:p w14:paraId="5135B58D" w14:textId="36D40A27" w:rsidR="0018377C" w:rsidRPr="003E7AB5" w:rsidRDefault="0018377C" w:rsidP="00562338">
      <w:pPr>
        <w:pStyle w:val="af5"/>
        <w:snapToGrid w:val="0"/>
        <w:spacing w:line="400" w:lineRule="atLeast"/>
        <w:ind w:left="0" w:right="-2" w:firstLineChars="200" w:firstLine="482"/>
        <w:rPr>
          <w:rFonts w:eastAsiaTheme="minorEastAsia" w:cs="宋体"/>
          <w:sz w:val="24"/>
          <w:szCs w:val="24"/>
        </w:rPr>
      </w:pPr>
      <w:r w:rsidRPr="003E7AB5">
        <w:rPr>
          <w:rFonts w:eastAsiaTheme="minorEastAsia" w:cs="宋体" w:hint="eastAsia"/>
          <w:b/>
          <w:bCs/>
          <w:sz w:val="24"/>
          <w:szCs w:val="24"/>
        </w:rPr>
        <w:t>摘要：</w:t>
      </w:r>
      <w:r w:rsidR="00E64C30" w:rsidRPr="00E64C30">
        <w:rPr>
          <w:rFonts w:eastAsiaTheme="minorEastAsia" w:cs="宋体" w:hint="eastAsia"/>
          <w:sz w:val="24"/>
          <w:szCs w:val="24"/>
        </w:rPr>
        <w:t>随着家校社协同育人政策的深化推进，初中生心理健康问题日益凸显，校园心理服务体系</w:t>
      </w:r>
      <w:r w:rsidR="008F43EC">
        <w:rPr>
          <w:rFonts w:eastAsiaTheme="minorEastAsia" w:cs="宋体" w:hint="eastAsia"/>
          <w:sz w:val="24"/>
          <w:szCs w:val="24"/>
        </w:rPr>
        <w:t>“</w:t>
      </w:r>
      <w:r w:rsidR="00E64C30" w:rsidRPr="00E64C30">
        <w:rPr>
          <w:rFonts w:eastAsiaTheme="minorEastAsia" w:cs="宋体" w:hint="eastAsia"/>
          <w:sz w:val="24"/>
          <w:szCs w:val="24"/>
        </w:rPr>
        <w:t>最后一公里</w:t>
      </w:r>
      <w:r w:rsidR="008F43EC">
        <w:rPr>
          <w:rFonts w:eastAsiaTheme="minorEastAsia" w:cs="宋体" w:hint="eastAsia"/>
          <w:sz w:val="24"/>
          <w:szCs w:val="24"/>
        </w:rPr>
        <w:t>”</w:t>
      </w:r>
      <w:r w:rsidR="00E64C30" w:rsidRPr="00E64C30">
        <w:rPr>
          <w:rFonts w:eastAsiaTheme="minorEastAsia" w:cs="宋体" w:hint="eastAsia"/>
          <w:sz w:val="24"/>
          <w:szCs w:val="24"/>
        </w:rPr>
        <w:t>梗阻问题亟待破解。驻校社工作为专业力量，在弥补校园心理服务短板、助力</w:t>
      </w:r>
      <w:r w:rsidR="005E4C2F">
        <w:rPr>
          <w:rFonts w:eastAsiaTheme="minorEastAsia" w:cs="宋体" w:hint="eastAsia"/>
          <w:sz w:val="24"/>
          <w:szCs w:val="24"/>
        </w:rPr>
        <w:t>“</w:t>
      </w:r>
      <w:r w:rsidR="00E64C30" w:rsidRPr="00E64C30">
        <w:rPr>
          <w:rFonts w:eastAsiaTheme="minorEastAsia" w:cs="宋体" w:hint="eastAsia"/>
          <w:sz w:val="24"/>
          <w:szCs w:val="24"/>
        </w:rPr>
        <w:t>全人教育</w:t>
      </w:r>
      <w:r w:rsidR="005E4C2F">
        <w:rPr>
          <w:rFonts w:eastAsiaTheme="minorEastAsia" w:cs="宋体" w:hint="eastAsia"/>
          <w:sz w:val="24"/>
          <w:szCs w:val="24"/>
        </w:rPr>
        <w:t>”</w:t>
      </w:r>
      <w:r w:rsidR="00E64C30" w:rsidRPr="00E64C30">
        <w:rPr>
          <w:rFonts w:eastAsiaTheme="minorEastAsia" w:cs="宋体" w:hint="eastAsia"/>
          <w:sz w:val="24"/>
          <w:szCs w:val="24"/>
        </w:rPr>
        <w:t>方面具有独特价值。本文以</w:t>
      </w:r>
      <w:r w:rsidR="005E4C2F">
        <w:rPr>
          <w:rFonts w:eastAsiaTheme="minorEastAsia" w:cs="宋体" w:hint="eastAsia"/>
          <w:sz w:val="24"/>
          <w:szCs w:val="24"/>
        </w:rPr>
        <w:t>Z</w:t>
      </w:r>
      <w:r w:rsidR="005E4C2F">
        <w:rPr>
          <w:rFonts w:eastAsiaTheme="minorEastAsia" w:cs="宋体" w:hint="eastAsia"/>
          <w:sz w:val="24"/>
          <w:szCs w:val="24"/>
        </w:rPr>
        <w:t>市（</w:t>
      </w:r>
      <w:r w:rsidR="000F458B">
        <w:rPr>
          <w:rFonts w:eastAsiaTheme="minorEastAsia" w:cs="宋体" w:hint="eastAsia"/>
          <w:sz w:val="24"/>
          <w:szCs w:val="24"/>
        </w:rPr>
        <w:t>H</w:t>
      </w:r>
      <w:r w:rsidR="000F458B">
        <w:rPr>
          <w:rFonts w:eastAsiaTheme="minorEastAsia" w:cs="宋体" w:hint="eastAsia"/>
          <w:sz w:val="24"/>
          <w:szCs w:val="24"/>
        </w:rPr>
        <w:t>县</w:t>
      </w:r>
      <w:r w:rsidR="00D1163B">
        <w:rPr>
          <w:rFonts w:eastAsiaTheme="minorEastAsia" w:cs="宋体" w:hint="eastAsia"/>
          <w:sz w:val="24"/>
          <w:szCs w:val="24"/>
        </w:rPr>
        <w:t>+</w:t>
      </w:r>
      <w:r w:rsidR="000F458B">
        <w:rPr>
          <w:rFonts w:eastAsiaTheme="minorEastAsia" w:cs="宋体" w:hint="eastAsia"/>
          <w:sz w:val="24"/>
          <w:szCs w:val="24"/>
        </w:rPr>
        <w:t>Z</w:t>
      </w:r>
      <w:r w:rsidR="000F458B">
        <w:rPr>
          <w:rFonts w:eastAsiaTheme="minorEastAsia" w:cs="宋体" w:hint="eastAsia"/>
          <w:sz w:val="24"/>
          <w:szCs w:val="24"/>
        </w:rPr>
        <w:t>县</w:t>
      </w:r>
      <w:r w:rsidR="00D1163B">
        <w:rPr>
          <w:rFonts w:eastAsiaTheme="minorEastAsia" w:cs="宋体" w:hint="eastAsia"/>
          <w:sz w:val="24"/>
          <w:szCs w:val="24"/>
        </w:rPr>
        <w:t>+</w:t>
      </w:r>
      <w:r w:rsidR="000F458B">
        <w:rPr>
          <w:rFonts w:eastAsiaTheme="minorEastAsia" w:cs="宋体" w:hint="eastAsia"/>
          <w:sz w:val="24"/>
          <w:szCs w:val="24"/>
        </w:rPr>
        <w:t>S</w:t>
      </w:r>
      <w:r w:rsidR="005E4C2F">
        <w:rPr>
          <w:rFonts w:eastAsiaTheme="minorEastAsia" w:cs="宋体" w:hint="eastAsia"/>
          <w:sz w:val="24"/>
          <w:szCs w:val="24"/>
        </w:rPr>
        <w:t>区）</w:t>
      </w:r>
      <w:r w:rsidR="00E64C30" w:rsidRPr="00E64C30">
        <w:rPr>
          <w:rFonts w:eastAsiaTheme="minorEastAsia" w:cs="宋体" w:hint="eastAsia"/>
          <w:sz w:val="24"/>
          <w:szCs w:val="24"/>
        </w:rPr>
        <w:t>驻校社工服务为案例，采用扎根理论方法，系统梳理驻校社工嵌入初中校园心理服务体系的动态过程，界定核心概念，分析嵌入的客观需要与实践路径，评估嵌入成效，并结合初中英语教学实践探讨跨学科协同机制，为优化区域校园心理服务体系提供理论支撑与实践参考。</w:t>
      </w:r>
    </w:p>
    <w:p w14:paraId="6F1504C7" w14:textId="77777777" w:rsidR="000E73B8" w:rsidRDefault="0018377C" w:rsidP="000E73B8">
      <w:pPr>
        <w:pStyle w:val="af5"/>
        <w:snapToGrid w:val="0"/>
        <w:spacing w:line="400" w:lineRule="atLeast"/>
        <w:ind w:left="0" w:right="748" w:firstLineChars="200" w:firstLine="482"/>
        <w:rPr>
          <w:rFonts w:eastAsiaTheme="minorEastAsia" w:cs="宋体"/>
          <w:sz w:val="24"/>
          <w:szCs w:val="24"/>
        </w:rPr>
      </w:pPr>
      <w:r w:rsidRPr="003E7AB5">
        <w:rPr>
          <w:rFonts w:eastAsiaTheme="minorEastAsia" w:cs="宋体" w:hint="eastAsia"/>
          <w:b/>
          <w:bCs/>
          <w:sz w:val="24"/>
          <w:szCs w:val="24"/>
        </w:rPr>
        <w:t>关键词：</w:t>
      </w:r>
      <w:r w:rsidR="000979BD" w:rsidRPr="003E7AB5">
        <w:rPr>
          <w:rFonts w:eastAsiaTheme="minorEastAsia" w:cs="宋体" w:hint="eastAsia"/>
          <w:sz w:val="24"/>
          <w:szCs w:val="24"/>
        </w:rPr>
        <w:t>驻校社工</w:t>
      </w:r>
      <w:r w:rsidR="000979BD" w:rsidRPr="003E7AB5">
        <w:rPr>
          <w:rFonts w:eastAsiaTheme="minorEastAsia" w:cs="宋体" w:hint="eastAsia"/>
          <w:sz w:val="24"/>
          <w:szCs w:val="24"/>
        </w:rPr>
        <w:t xml:space="preserve"> </w:t>
      </w:r>
      <w:r w:rsidR="000979BD" w:rsidRPr="003E7AB5">
        <w:rPr>
          <w:rFonts w:eastAsiaTheme="minorEastAsia" w:cs="宋体" w:hint="eastAsia"/>
          <w:sz w:val="24"/>
          <w:szCs w:val="24"/>
        </w:rPr>
        <w:t>心理服务</w:t>
      </w:r>
      <w:r w:rsidR="000979BD" w:rsidRPr="003E7AB5">
        <w:rPr>
          <w:rFonts w:eastAsiaTheme="minorEastAsia" w:cs="宋体" w:hint="eastAsia"/>
          <w:sz w:val="24"/>
          <w:szCs w:val="24"/>
        </w:rPr>
        <w:t xml:space="preserve"> </w:t>
      </w:r>
      <w:r w:rsidR="000979BD" w:rsidRPr="003E7AB5">
        <w:rPr>
          <w:rFonts w:eastAsiaTheme="minorEastAsia" w:cs="宋体" w:hint="eastAsia"/>
          <w:sz w:val="24"/>
          <w:szCs w:val="24"/>
        </w:rPr>
        <w:t>扎根理论</w:t>
      </w:r>
    </w:p>
    <w:p w14:paraId="5C7AB6EB" w14:textId="63BE0471" w:rsidR="00454530" w:rsidRPr="000E73B8" w:rsidRDefault="000F6B3B" w:rsidP="000E73B8">
      <w:pPr>
        <w:pStyle w:val="af5"/>
        <w:snapToGrid w:val="0"/>
        <w:spacing w:line="400" w:lineRule="atLeast"/>
        <w:ind w:left="0" w:right="748" w:firstLineChars="200" w:firstLine="482"/>
        <w:rPr>
          <w:rFonts w:eastAsiaTheme="minorEastAsia" w:cs="宋体"/>
          <w:sz w:val="24"/>
          <w:szCs w:val="24"/>
        </w:rPr>
      </w:pPr>
      <w:r w:rsidRPr="000E73B8">
        <w:rPr>
          <w:rFonts w:eastAsiaTheme="minorEastAsia" w:cs="宋体" w:hint="eastAsia"/>
          <w:b/>
          <w:bCs/>
          <w:sz w:val="24"/>
          <w:szCs w:val="24"/>
        </w:rPr>
        <w:t>作者信息</w:t>
      </w:r>
      <w:r w:rsidRPr="000E73B8">
        <w:rPr>
          <w:rFonts w:asciiTheme="minorEastAsia" w:eastAsiaTheme="minorEastAsia" w:hAnsiTheme="minorEastAsia" w:cs="宋体" w:hint="eastAsia"/>
          <w:b/>
          <w:bCs/>
          <w:sz w:val="24"/>
          <w:szCs w:val="24"/>
        </w:rPr>
        <w:t>：</w:t>
      </w:r>
      <w:r w:rsidRPr="000E73B8">
        <w:rPr>
          <w:rFonts w:asciiTheme="minorEastAsia" w:eastAsiaTheme="minorEastAsia" w:hAnsiTheme="minorEastAsia" w:cs="宋体" w:hint="eastAsia"/>
          <w:sz w:val="24"/>
          <w:szCs w:val="24"/>
        </w:rPr>
        <w:t>王语双（22025132629），宁夏大学法学院，社会工作硕士</w:t>
      </w:r>
    </w:p>
    <w:p w14:paraId="470D98CB" w14:textId="24588EF4" w:rsidR="00DC5B24" w:rsidRPr="00FA2BA8" w:rsidRDefault="000979BD" w:rsidP="00FA2BA8">
      <w:pPr>
        <w:pStyle w:val="1"/>
        <w:rPr>
          <w:rFonts w:hint="eastAsia"/>
        </w:rPr>
      </w:pPr>
      <w:r w:rsidRPr="00FA2BA8">
        <w:rPr>
          <w:rFonts w:hint="eastAsia"/>
        </w:rPr>
        <w:t>1</w:t>
      </w:r>
      <w:r w:rsidR="007B6296" w:rsidRPr="00FA2BA8">
        <w:rPr>
          <w:rFonts w:hint="eastAsia"/>
        </w:rPr>
        <w:t xml:space="preserve"> </w:t>
      </w:r>
      <w:r w:rsidRPr="00FA2BA8">
        <w:rPr>
          <w:rFonts w:hint="eastAsia"/>
        </w:rPr>
        <w:t>研究</w:t>
      </w:r>
      <w:r w:rsidR="00C67A90">
        <w:rPr>
          <w:rFonts w:hint="eastAsia"/>
        </w:rPr>
        <w:t>背景与意义</w:t>
      </w:r>
    </w:p>
    <w:p w14:paraId="7A76DAFF" w14:textId="22E02792" w:rsidR="00C67A90" w:rsidRDefault="00C67A90" w:rsidP="00C67A90">
      <w:pPr>
        <w:pStyle w:val="2"/>
        <w:numPr>
          <w:ilvl w:val="0"/>
          <w:numId w:val="0"/>
        </w:numPr>
      </w:pPr>
      <w:r>
        <w:rPr>
          <w:rFonts w:hint="eastAsia"/>
        </w:rPr>
        <w:t xml:space="preserve">1.1 </w:t>
      </w:r>
      <w:r>
        <w:rPr>
          <w:rFonts w:hint="eastAsia"/>
        </w:rPr>
        <w:t>研究背景</w:t>
      </w:r>
    </w:p>
    <w:p w14:paraId="3447EBAF" w14:textId="4C5ED349" w:rsidR="009D46E5" w:rsidRDefault="009D46E5" w:rsidP="00EC1307">
      <w:pPr>
        <w:adjustRightInd w:val="0"/>
        <w:snapToGrid w:val="0"/>
        <w:spacing w:line="400" w:lineRule="exact"/>
        <w:ind w:firstLineChars="200" w:firstLine="480"/>
        <w:rPr>
          <w:rFonts w:eastAsiaTheme="minorEastAsia"/>
          <w:sz w:val="24"/>
          <w:szCs w:val="24"/>
        </w:rPr>
      </w:pPr>
      <w:r>
        <w:rPr>
          <w:rFonts w:eastAsiaTheme="minorEastAsia" w:hint="eastAsia"/>
          <w:sz w:val="24"/>
          <w:szCs w:val="24"/>
        </w:rPr>
        <w:t>2024</w:t>
      </w:r>
      <w:r>
        <w:rPr>
          <w:rFonts w:eastAsiaTheme="minorEastAsia" w:hint="eastAsia"/>
          <w:sz w:val="24"/>
          <w:szCs w:val="24"/>
        </w:rPr>
        <w:t>年，</w:t>
      </w:r>
      <w:r w:rsidRPr="009D46E5">
        <w:rPr>
          <w:rFonts w:eastAsiaTheme="minorEastAsia" w:hint="eastAsia"/>
          <w:sz w:val="24"/>
          <w:szCs w:val="24"/>
        </w:rPr>
        <w:t>教育部等十七部门联合印发《家校社协同育人“教联体”工作方案》</w:t>
      </w:r>
      <w:r>
        <w:rPr>
          <w:rFonts w:eastAsiaTheme="minorEastAsia" w:hint="eastAsia"/>
          <w:sz w:val="24"/>
          <w:szCs w:val="24"/>
        </w:rPr>
        <w:t>，</w:t>
      </w:r>
      <w:r w:rsidR="00E64C30" w:rsidRPr="00E64C30">
        <w:rPr>
          <w:rFonts w:eastAsiaTheme="minorEastAsia" w:hint="eastAsia"/>
          <w:sz w:val="24"/>
          <w:szCs w:val="24"/>
        </w:rPr>
        <w:t>明确要求凝聚</w:t>
      </w:r>
      <w:r w:rsidRPr="009D46E5">
        <w:rPr>
          <w:rFonts w:eastAsiaTheme="minorEastAsia" w:hint="eastAsia"/>
          <w:sz w:val="24"/>
          <w:szCs w:val="24"/>
        </w:rPr>
        <w:t>“人人、事事、时时、处处”</w:t>
      </w:r>
      <w:r w:rsidR="00E64C30">
        <w:rPr>
          <w:rFonts w:eastAsiaTheme="minorEastAsia" w:hint="eastAsia"/>
          <w:sz w:val="24"/>
          <w:szCs w:val="24"/>
        </w:rPr>
        <w:t>的</w:t>
      </w:r>
      <w:r w:rsidRPr="009D46E5">
        <w:rPr>
          <w:rFonts w:eastAsiaTheme="minorEastAsia" w:hint="eastAsia"/>
          <w:sz w:val="24"/>
          <w:szCs w:val="24"/>
        </w:rPr>
        <w:t>育人合力，</w:t>
      </w:r>
      <w:r w:rsidR="00E64C30" w:rsidRPr="00E64C30">
        <w:rPr>
          <w:rFonts w:eastAsiaTheme="minorEastAsia" w:hint="eastAsia"/>
          <w:sz w:val="24"/>
          <w:szCs w:val="24"/>
        </w:rPr>
        <w:t>推动家校社协同育人落地见效。这一政策导向为校园心理服务体系的完善提供了重要遵循，也为驻校社工的嵌入实践创造了有利条件。</w:t>
      </w:r>
      <w:r>
        <w:rPr>
          <w:rStyle w:val="ae"/>
          <w:rFonts w:eastAsiaTheme="minorEastAsia"/>
          <w:sz w:val="24"/>
          <w:szCs w:val="24"/>
        </w:rPr>
        <w:footnoteReference w:id="1"/>
      </w:r>
    </w:p>
    <w:p w14:paraId="658B9A7D" w14:textId="54E28EAA" w:rsidR="000979BD" w:rsidRPr="003E7AB5" w:rsidRDefault="00E64C30" w:rsidP="00EC1307">
      <w:pPr>
        <w:adjustRightInd w:val="0"/>
        <w:snapToGrid w:val="0"/>
        <w:spacing w:line="400" w:lineRule="exact"/>
        <w:ind w:firstLineChars="200" w:firstLine="480"/>
        <w:rPr>
          <w:rFonts w:eastAsiaTheme="minorEastAsia"/>
          <w:sz w:val="24"/>
          <w:szCs w:val="24"/>
        </w:rPr>
      </w:pPr>
      <w:r w:rsidRPr="00E64C30">
        <w:rPr>
          <w:rFonts w:eastAsiaTheme="minorEastAsia" w:hint="eastAsia"/>
          <w:sz w:val="24"/>
          <w:szCs w:val="24"/>
        </w:rPr>
        <w:t>作为一名拥有近二十年一线教学经验的初中英语教师，近年来，我在日常教学中频繁捕捉到学生语言表达背后潜藏的心理困境。英语作文批改时，部分学生语法规范的文字里却满是低落情绪：</w:t>
      </w:r>
      <w:r w:rsidR="009F6509">
        <w:rPr>
          <w:rFonts w:eastAsiaTheme="minorEastAsia" w:hint="eastAsia"/>
          <w:sz w:val="24"/>
          <w:szCs w:val="24"/>
        </w:rPr>
        <w:t>如学生</w:t>
      </w:r>
      <w:r w:rsidR="004D6288">
        <w:rPr>
          <w:rFonts w:eastAsiaTheme="minorEastAsia" w:hint="eastAsia"/>
          <w:sz w:val="24"/>
          <w:szCs w:val="24"/>
        </w:rPr>
        <w:t>T</w:t>
      </w:r>
      <w:r w:rsidRPr="00E64C30">
        <w:rPr>
          <w:rFonts w:eastAsiaTheme="minorEastAsia" w:hint="eastAsia"/>
          <w:sz w:val="24"/>
          <w:szCs w:val="24"/>
        </w:rPr>
        <w:t>笔下</w:t>
      </w:r>
      <w:r w:rsidR="00CB5622">
        <w:rPr>
          <w:rFonts w:eastAsiaTheme="minorEastAsia" w:hint="eastAsia"/>
          <w:sz w:val="24"/>
          <w:szCs w:val="24"/>
        </w:rPr>
        <w:t>“</w:t>
      </w:r>
      <w:r w:rsidRPr="00E64C30">
        <w:rPr>
          <w:rFonts w:eastAsiaTheme="minorEastAsia" w:hint="eastAsia"/>
          <w:sz w:val="24"/>
          <w:szCs w:val="24"/>
        </w:rPr>
        <w:t>I feel like a shadow in class</w:t>
      </w:r>
      <w:r w:rsidR="00CB5622">
        <w:rPr>
          <w:rFonts w:eastAsiaTheme="minorEastAsia" w:hint="eastAsia"/>
          <w:sz w:val="24"/>
          <w:szCs w:val="24"/>
        </w:rPr>
        <w:t>”</w:t>
      </w:r>
      <w:r w:rsidRPr="00E64C30">
        <w:rPr>
          <w:rFonts w:eastAsiaTheme="minorEastAsia" w:hint="eastAsia"/>
          <w:sz w:val="24"/>
          <w:szCs w:val="24"/>
        </w:rPr>
        <w:t>的隐喻，精准却缺乏青春期应有的活力；</w:t>
      </w:r>
      <w:r w:rsidR="00F837C0">
        <w:rPr>
          <w:rFonts w:eastAsiaTheme="minorEastAsia" w:hint="eastAsia"/>
          <w:sz w:val="24"/>
          <w:szCs w:val="24"/>
        </w:rPr>
        <w:t>还有</w:t>
      </w:r>
      <w:r w:rsidR="00F837C0">
        <w:rPr>
          <w:rFonts w:eastAsiaTheme="minorEastAsia" w:hint="eastAsia"/>
          <w:sz w:val="24"/>
          <w:szCs w:val="24"/>
        </w:rPr>
        <w:t>X</w:t>
      </w:r>
      <w:r w:rsidR="00F837C0">
        <w:rPr>
          <w:rFonts w:eastAsiaTheme="minorEastAsia" w:hint="eastAsia"/>
          <w:sz w:val="24"/>
          <w:szCs w:val="24"/>
        </w:rPr>
        <w:t>的</w:t>
      </w:r>
      <w:r w:rsidR="00CB5622">
        <w:rPr>
          <w:rFonts w:eastAsiaTheme="minorEastAsia" w:hint="eastAsia"/>
          <w:sz w:val="24"/>
          <w:szCs w:val="24"/>
        </w:rPr>
        <w:t>“</w:t>
      </w:r>
      <w:r w:rsidRPr="00E64C30">
        <w:rPr>
          <w:rFonts w:eastAsiaTheme="minorEastAsia" w:hint="eastAsia"/>
          <w:sz w:val="24"/>
          <w:szCs w:val="24"/>
        </w:rPr>
        <w:t>My parents only care about my grades</w:t>
      </w:r>
      <w:r w:rsidR="00CB5622">
        <w:rPr>
          <w:rFonts w:eastAsiaTheme="minorEastAsia" w:hint="eastAsia"/>
          <w:sz w:val="24"/>
          <w:szCs w:val="24"/>
        </w:rPr>
        <w:t>”</w:t>
      </w:r>
      <w:r w:rsidRPr="00E64C30">
        <w:rPr>
          <w:rFonts w:eastAsiaTheme="minorEastAsia" w:hint="eastAsia"/>
          <w:sz w:val="24"/>
          <w:szCs w:val="24"/>
        </w:rPr>
        <w:t>这类表述在不同班级作文中反复出现，更有学生</w:t>
      </w:r>
      <w:r w:rsidR="000C15E4">
        <w:rPr>
          <w:rFonts w:eastAsiaTheme="minorEastAsia" w:hint="eastAsia"/>
          <w:sz w:val="24"/>
          <w:szCs w:val="24"/>
        </w:rPr>
        <w:t>Q</w:t>
      </w:r>
      <w:r w:rsidRPr="00E64C30">
        <w:rPr>
          <w:rFonts w:eastAsiaTheme="minorEastAsia" w:hint="eastAsia"/>
          <w:sz w:val="24"/>
          <w:szCs w:val="24"/>
        </w:rPr>
        <w:t>直言</w:t>
      </w:r>
      <w:r w:rsidR="00CB5622">
        <w:rPr>
          <w:rFonts w:eastAsiaTheme="minorEastAsia" w:hint="eastAsia"/>
          <w:sz w:val="24"/>
          <w:szCs w:val="24"/>
        </w:rPr>
        <w:t>“</w:t>
      </w:r>
      <w:r w:rsidRPr="00E64C30">
        <w:rPr>
          <w:rFonts w:eastAsiaTheme="minorEastAsia" w:hint="eastAsia"/>
          <w:sz w:val="24"/>
          <w:szCs w:val="24"/>
        </w:rPr>
        <w:t>分数是衡量我价值的唯一标准</w:t>
      </w:r>
      <w:r w:rsidR="00CB5622">
        <w:rPr>
          <w:rFonts w:eastAsiaTheme="minorEastAsia" w:hint="eastAsia"/>
          <w:sz w:val="24"/>
          <w:szCs w:val="24"/>
        </w:rPr>
        <w:t>”</w:t>
      </w:r>
      <w:r w:rsidRPr="00E64C30">
        <w:rPr>
          <w:rFonts w:eastAsiaTheme="minorEastAsia" w:hint="eastAsia"/>
          <w:sz w:val="24"/>
          <w:szCs w:val="24"/>
        </w:rPr>
        <w:t>，字里行间透着压抑。课间英语对话练习中，</w:t>
      </w:r>
      <w:r w:rsidR="00CB5622">
        <w:rPr>
          <w:rFonts w:eastAsiaTheme="minorEastAsia" w:hint="eastAsia"/>
          <w:sz w:val="24"/>
          <w:szCs w:val="24"/>
        </w:rPr>
        <w:t>“</w:t>
      </w:r>
      <w:r w:rsidRPr="00E64C30">
        <w:rPr>
          <w:rFonts w:eastAsiaTheme="minorEastAsia" w:hint="eastAsia"/>
          <w:sz w:val="24"/>
          <w:szCs w:val="24"/>
        </w:rPr>
        <w:t>I'm afraid to speak in front of the class</w:t>
      </w:r>
      <w:r w:rsidR="00CB5622">
        <w:rPr>
          <w:rFonts w:eastAsiaTheme="minorEastAsia" w:hint="eastAsia"/>
          <w:sz w:val="24"/>
          <w:szCs w:val="24"/>
        </w:rPr>
        <w:t>”</w:t>
      </w:r>
      <w:r w:rsidRPr="00E64C30">
        <w:rPr>
          <w:rFonts w:eastAsiaTheme="minorEastAsia" w:hint="eastAsia"/>
          <w:sz w:val="24"/>
          <w:szCs w:val="24"/>
        </w:rPr>
        <w:t>成为高频表达，不少学生即便提前准备，站上讲台仍声音颤抖、眼神躲闪，熟练的句型到了嘴边也变得磕磕绊绊。这些碎片化的语言表达，正是当代初中生在学业压力、人际敏感与情绪困扰下的真实心理投射，成为他们</w:t>
      </w:r>
      <w:r w:rsidR="00CB5622">
        <w:rPr>
          <w:rFonts w:eastAsiaTheme="minorEastAsia" w:hint="eastAsia"/>
          <w:sz w:val="24"/>
          <w:szCs w:val="24"/>
        </w:rPr>
        <w:t>“</w:t>
      </w:r>
      <w:r w:rsidRPr="00E64C30">
        <w:rPr>
          <w:rFonts w:eastAsiaTheme="minorEastAsia" w:hint="eastAsia"/>
          <w:sz w:val="24"/>
          <w:szCs w:val="24"/>
        </w:rPr>
        <w:t>看不见的烦</w:t>
      </w:r>
      <w:r w:rsidRPr="00E64C30">
        <w:rPr>
          <w:rFonts w:eastAsiaTheme="minorEastAsia" w:hint="eastAsia"/>
          <w:sz w:val="24"/>
          <w:szCs w:val="24"/>
        </w:rPr>
        <w:lastRenderedPageBreak/>
        <w:t>恼</w:t>
      </w:r>
      <w:r w:rsidR="00CB5622">
        <w:rPr>
          <w:rFonts w:eastAsiaTheme="minorEastAsia" w:hint="eastAsia"/>
          <w:sz w:val="24"/>
          <w:szCs w:val="24"/>
        </w:rPr>
        <w:t>”</w:t>
      </w:r>
      <w:r w:rsidRPr="00E64C30">
        <w:rPr>
          <w:rFonts w:eastAsiaTheme="minorEastAsia" w:hint="eastAsia"/>
          <w:sz w:val="24"/>
          <w:szCs w:val="24"/>
        </w:rPr>
        <w:t>。</w:t>
      </w:r>
    </w:p>
    <w:p w14:paraId="5AFAC5E1" w14:textId="5A9109FB" w:rsidR="000979BD" w:rsidRPr="003E7AB5" w:rsidRDefault="000979BD" w:rsidP="005028AB">
      <w:pPr>
        <w:adjustRightInd w:val="0"/>
        <w:snapToGrid w:val="0"/>
        <w:spacing w:line="400" w:lineRule="exact"/>
        <w:ind w:firstLineChars="200" w:firstLine="480"/>
        <w:rPr>
          <w:rFonts w:eastAsiaTheme="minorEastAsia"/>
          <w:sz w:val="24"/>
          <w:szCs w:val="24"/>
        </w:rPr>
      </w:pPr>
      <w:r w:rsidRPr="003E7AB5">
        <w:rPr>
          <w:rFonts w:eastAsiaTheme="minorEastAsia" w:hint="eastAsia"/>
          <w:sz w:val="24"/>
          <w:szCs w:val="24"/>
        </w:rPr>
        <w:t>《</w:t>
      </w:r>
      <w:r w:rsidR="005028AB" w:rsidRPr="005028AB">
        <w:rPr>
          <w:rFonts w:eastAsiaTheme="minorEastAsia" w:hint="eastAsia"/>
          <w:sz w:val="24"/>
          <w:szCs w:val="24"/>
        </w:rPr>
        <w:t>心理健康蓝皮书</w:t>
      </w:r>
      <w:r w:rsidR="00DC6428">
        <w:rPr>
          <w:rFonts w:eastAsiaTheme="minorEastAsia" w:hint="eastAsia"/>
          <w:sz w:val="24"/>
          <w:szCs w:val="24"/>
        </w:rPr>
        <w:t>：</w:t>
      </w:r>
      <w:r w:rsidR="005028AB" w:rsidRPr="005028AB">
        <w:rPr>
          <w:rFonts w:eastAsiaTheme="minorEastAsia" w:hint="eastAsia"/>
          <w:sz w:val="24"/>
          <w:szCs w:val="24"/>
        </w:rPr>
        <w:t>中国国民心理健康发展报告</w:t>
      </w:r>
      <w:r w:rsidRPr="003E7AB5">
        <w:rPr>
          <w:rFonts w:eastAsiaTheme="minorEastAsia" w:hint="eastAsia"/>
          <w:sz w:val="24"/>
          <w:szCs w:val="24"/>
        </w:rPr>
        <w:t>》</w:t>
      </w:r>
      <w:r w:rsidR="00F53BDA">
        <w:rPr>
          <w:rFonts w:eastAsiaTheme="minorEastAsia" w:hint="eastAsia"/>
          <w:sz w:val="24"/>
          <w:szCs w:val="24"/>
        </w:rPr>
        <w:t>（</w:t>
      </w:r>
      <w:r w:rsidR="00F53BDA">
        <w:rPr>
          <w:rFonts w:eastAsiaTheme="minorEastAsia" w:hint="eastAsia"/>
          <w:sz w:val="24"/>
          <w:szCs w:val="24"/>
        </w:rPr>
        <w:t>2021-2022</w:t>
      </w:r>
      <w:r w:rsidR="00F53BDA">
        <w:rPr>
          <w:rFonts w:eastAsiaTheme="minorEastAsia" w:hint="eastAsia"/>
          <w:sz w:val="24"/>
          <w:szCs w:val="24"/>
        </w:rPr>
        <w:t>）显示</w:t>
      </w:r>
      <w:r w:rsidR="00E64C30">
        <w:rPr>
          <w:rFonts w:eastAsiaTheme="minorEastAsia" w:hint="eastAsia"/>
          <w:sz w:val="24"/>
          <w:szCs w:val="24"/>
        </w:rPr>
        <w:t>，</w:t>
      </w:r>
      <w:r w:rsidR="00F53BDA">
        <w:rPr>
          <w:rFonts w:eastAsiaTheme="minorEastAsia" w:hint="eastAsia"/>
          <w:sz w:val="24"/>
          <w:szCs w:val="24"/>
        </w:rPr>
        <w:t>初中学生抑郁风险检出率</w:t>
      </w:r>
      <w:r w:rsidR="00E64C30">
        <w:rPr>
          <w:rFonts w:eastAsiaTheme="minorEastAsia" w:hint="eastAsia"/>
          <w:sz w:val="24"/>
          <w:szCs w:val="24"/>
        </w:rPr>
        <w:t>达</w:t>
      </w:r>
      <w:r w:rsidR="00F53BDA">
        <w:rPr>
          <w:rFonts w:eastAsiaTheme="minorEastAsia" w:hint="eastAsia"/>
          <w:sz w:val="24"/>
          <w:szCs w:val="24"/>
        </w:rPr>
        <w:t>26.6%</w:t>
      </w:r>
      <w:r w:rsidR="00F53BDA">
        <w:rPr>
          <w:rStyle w:val="ae"/>
          <w:rFonts w:eastAsiaTheme="minorEastAsia"/>
          <w:sz w:val="24"/>
          <w:szCs w:val="24"/>
        </w:rPr>
        <w:footnoteReference w:id="2"/>
      </w:r>
      <w:r w:rsidR="00F53BDA">
        <w:rPr>
          <w:rFonts w:eastAsiaTheme="minorEastAsia" w:hint="eastAsia"/>
          <w:sz w:val="24"/>
          <w:szCs w:val="24"/>
        </w:rPr>
        <w:t>，</w:t>
      </w:r>
      <w:r w:rsidR="00E64C30" w:rsidRPr="00E64C30">
        <w:rPr>
          <w:rFonts w:eastAsiaTheme="minorEastAsia" w:hint="eastAsia"/>
          <w:sz w:val="24"/>
          <w:szCs w:val="24"/>
        </w:rPr>
        <w:t>而（</w:t>
      </w:r>
      <w:r w:rsidR="00E64C30" w:rsidRPr="00E64C30">
        <w:rPr>
          <w:rFonts w:eastAsiaTheme="minorEastAsia" w:hint="eastAsia"/>
          <w:sz w:val="24"/>
          <w:szCs w:val="24"/>
        </w:rPr>
        <w:t>2023-2024</w:t>
      </w:r>
      <w:r w:rsidR="00E64C30" w:rsidRPr="00E64C30">
        <w:rPr>
          <w:rFonts w:eastAsiaTheme="minorEastAsia" w:hint="eastAsia"/>
          <w:sz w:val="24"/>
          <w:szCs w:val="24"/>
        </w:rPr>
        <w:t>）报告指出，我国欠发达地区农村学生抑郁风险人数占比</w:t>
      </w:r>
      <w:r w:rsidR="00E64C30" w:rsidRPr="00E64C30">
        <w:rPr>
          <w:rFonts w:eastAsiaTheme="minorEastAsia" w:hint="eastAsia"/>
          <w:sz w:val="24"/>
          <w:szCs w:val="24"/>
        </w:rPr>
        <w:t>29.6%</w:t>
      </w:r>
      <w:r w:rsidR="00E64C30" w:rsidRPr="00E64C30">
        <w:rPr>
          <w:rFonts w:eastAsiaTheme="minorEastAsia" w:hint="eastAsia"/>
          <w:sz w:val="24"/>
          <w:szCs w:val="24"/>
        </w:rPr>
        <w:t>，其中轻度抑郁风险</w:t>
      </w:r>
      <w:r w:rsidR="00E64C30" w:rsidRPr="00E64C30">
        <w:rPr>
          <w:rFonts w:eastAsiaTheme="minorEastAsia" w:hint="eastAsia"/>
          <w:sz w:val="24"/>
          <w:szCs w:val="24"/>
        </w:rPr>
        <w:t>21.8%</w:t>
      </w:r>
      <w:r w:rsidR="00E64C30" w:rsidRPr="00E64C30">
        <w:rPr>
          <w:rFonts w:eastAsiaTheme="minorEastAsia" w:hint="eastAsia"/>
          <w:sz w:val="24"/>
          <w:szCs w:val="24"/>
        </w:rPr>
        <w:t>，高度抑郁风险</w:t>
      </w:r>
      <w:r w:rsidR="00E64C30" w:rsidRPr="00E64C30">
        <w:rPr>
          <w:rFonts w:eastAsiaTheme="minorEastAsia" w:hint="eastAsia"/>
          <w:sz w:val="24"/>
          <w:szCs w:val="24"/>
        </w:rPr>
        <w:t>8.1%</w:t>
      </w:r>
      <w:r w:rsidR="00E64C30" w:rsidRPr="00E64C30">
        <w:rPr>
          <w:rFonts w:eastAsiaTheme="minorEastAsia" w:hint="eastAsia"/>
          <w:sz w:val="24"/>
          <w:szCs w:val="24"/>
        </w:rPr>
        <w:t>。这一数据背后，是青少年成长中的迷茫与挣扎，更凸显了校园心理服务体系</w:t>
      </w:r>
      <w:r w:rsidR="00CB5622">
        <w:rPr>
          <w:rFonts w:eastAsiaTheme="minorEastAsia" w:hint="eastAsia"/>
          <w:sz w:val="24"/>
          <w:szCs w:val="24"/>
        </w:rPr>
        <w:t>“</w:t>
      </w:r>
      <w:r w:rsidR="00E64C30" w:rsidRPr="00E64C30">
        <w:rPr>
          <w:rFonts w:eastAsiaTheme="minorEastAsia" w:hint="eastAsia"/>
          <w:sz w:val="24"/>
          <w:szCs w:val="24"/>
        </w:rPr>
        <w:t>最后一公里</w:t>
      </w:r>
      <w:r w:rsidR="00CB5622">
        <w:rPr>
          <w:rFonts w:eastAsiaTheme="minorEastAsia" w:hint="eastAsia"/>
          <w:sz w:val="24"/>
          <w:szCs w:val="24"/>
        </w:rPr>
        <w:t>”</w:t>
      </w:r>
      <w:r w:rsidR="00E64C30" w:rsidRPr="00E64C30">
        <w:rPr>
          <w:rFonts w:eastAsiaTheme="minorEastAsia" w:hint="eastAsia"/>
          <w:sz w:val="24"/>
          <w:szCs w:val="24"/>
        </w:rPr>
        <w:t>梗阻的严峻性。以</w:t>
      </w:r>
      <w:r w:rsidR="00CB5622">
        <w:rPr>
          <w:rFonts w:eastAsiaTheme="minorEastAsia" w:hint="eastAsia"/>
          <w:sz w:val="24"/>
          <w:szCs w:val="24"/>
        </w:rPr>
        <w:t>Z</w:t>
      </w:r>
      <w:r w:rsidR="00CB5622">
        <w:rPr>
          <w:rFonts w:eastAsiaTheme="minorEastAsia" w:hint="eastAsia"/>
          <w:sz w:val="24"/>
          <w:szCs w:val="24"/>
        </w:rPr>
        <w:t>市</w:t>
      </w:r>
      <w:r w:rsidR="00E64C30" w:rsidRPr="00E64C30">
        <w:rPr>
          <w:rFonts w:eastAsiaTheme="minorEastAsia" w:hint="eastAsia"/>
          <w:sz w:val="24"/>
          <w:szCs w:val="24"/>
        </w:rPr>
        <w:t>为例，</w:t>
      </w:r>
      <w:r w:rsidR="006E0CB0">
        <w:rPr>
          <w:rFonts w:eastAsiaTheme="minorEastAsia" w:hint="eastAsia"/>
          <w:sz w:val="24"/>
          <w:szCs w:val="24"/>
        </w:rPr>
        <w:t>在</w:t>
      </w:r>
      <w:r w:rsidR="00AB4F9C">
        <w:rPr>
          <w:rFonts w:eastAsiaTheme="minorEastAsia" w:hint="eastAsia"/>
          <w:sz w:val="24"/>
          <w:szCs w:val="24"/>
        </w:rPr>
        <w:t>所辖的</w:t>
      </w:r>
      <w:r w:rsidR="006E0CB0">
        <w:rPr>
          <w:rFonts w:eastAsiaTheme="minorEastAsia" w:hint="eastAsia"/>
          <w:sz w:val="24"/>
          <w:szCs w:val="24"/>
        </w:rPr>
        <w:t>2</w:t>
      </w:r>
      <w:r w:rsidR="006E0CB0">
        <w:rPr>
          <w:rFonts w:eastAsiaTheme="minorEastAsia" w:hint="eastAsia"/>
          <w:sz w:val="24"/>
          <w:szCs w:val="24"/>
        </w:rPr>
        <w:t>县</w:t>
      </w:r>
      <w:r w:rsidR="006E0CB0">
        <w:rPr>
          <w:rFonts w:eastAsiaTheme="minorEastAsia" w:hint="eastAsia"/>
          <w:sz w:val="24"/>
          <w:szCs w:val="24"/>
        </w:rPr>
        <w:t>1</w:t>
      </w:r>
      <w:r w:rsidR="006E0CB0">
        <w:rPr>
          <w:rFonts w:eastAsiaTheme="minorEastAsia" w:hint="eastAsia"/>
          <w:sz w:val="24"/>
          <w:szCs w:val="24"/>
        </w:rPr>
        <w:t>区</w:t>
      </w:r>
      <w:r w:rsidR="000A7426">
        <w:rPr>
          <w:rFonts w:eastAsiaTheme="minorEastAsia" w:hint="eastAsia"/>
          <w:sz w:val="24"/>
          <w:szCs w:val="24"/>
        </w:rPr>
        <w:t>，</w:t>
      </w:r>
      <w:r w:rsidR="00E64C30" w:rsidRPr="00E64C30">
        <w:rPr>
          <w:rFonts w:eastAsiaTheme="minorEastAsia" w:hint="eastAsia"/>
          <w:sz w:val="24"/>
          <w:szCs w:val="24"/>
        </w:rPr>
        <w:t>部分学校虽设立心理咨询室，但因宣传不足、学生信任缺失、心理教师精力有限等因素，实际利用率不足</w:t>
      </w:r>
      <w:r w:rsidR="00E64C30" w:rsidRPr="00E64C30">
        <w:rPr>
          <w:rFonts w:eastAsiaTheme="minorEastAsia" w:hint="eastAsia"/>
          <w:sz w:val="24"/>
          <w:szCs w:val="24"/>
        </w:rPr>
        <w:t>15%</w:t>
      </w:r>
      <w:r w:rsidR="00E64C30" w:rsidRPr="00E64C30">
        <w:rPr>
          <w:rFonts w:eastAsiaTheme="minorEastAsia" w:hint="eastAsia"/>
          <w:sz w:val="24"/>
          <w:szCs w:val="24"/>
        </w:rPr>
        <w:t>；心理课程多以理论讲授为主，内容脱离学生生活实际，难以引发共鸣。在英语教学场景中，这种梗阻尤为明显：当学生因心理压力导致注意力不集中、不敢互动时，教师多从学习方法层面指导，难以提供专业心理支持，只能眼睁睁看着学生陷入自我否定的恶性循环</w:t>
      </w:r>
      <w:r w:rsidRPr="003E7AB5">
        <w:rPr>
          <w:rFonts w:eastAsiaTheme="minorEastAsia" w:hint="eastAsia"/>
          <w:sz w:val="24"/>
          <w:szCs w:val="24"/>
        </w:rPr>
        <w:t>。</w:t>
      </w:r>
    </w:p>
    <w:p w14:paraId="33C204DB" w14:textId="07EFD4AC" w:rsidR="00C67A90" w:rsidRDefault="00C67A90" w:rsidP="00C67A90">
      <w:pPr>
        <w:pStyle w:val="2"/>
        <w:numPr>
          <w:ilvl w:val="0"/>
          <w:numId w:val="0"/>
        </w:numPr>
      </w:pPr>
      <w:r>
        <w:rPr>
          <w:rFonts w:hint="eastAsia"/>
        </w:rPr>
        <w:t xml:space="preserve">2.2 </w:t>
      </w:r>
      <w:r>
        <w:rPr>
          <w:rFonts w:hint="eastAsia"/>
        </w:rPr>
        <w:t>研究意义</w:t>
      </w:r>
    </w:p>
    <w:p w14:paraId="4CAC83BC" w14:textId="77777777" w:rsidR="0021500A" w:rsidRPr="0021500A" w:rsidRDefault="000979BD" w:rsidP="0021500A">
      <w:pPr>
        <w:adjustRightInd w:val="0"/>
        <w:snapToGrid w:val="0"/>
        <w:spacing w:line="400" w:lineRule="exact"/>
        <w:ind w:firstLineChars="200" w:firstLine="480"/>
        <w:rPr>
          <w:rFonts w:eastAsiaTheme="minorEastAsia"/>
          <w:sz w:val="24"/>
          <w:szCs w:val="24"/>
        </w:rPr>
      </w:pPr>
      <w:r w:rsidRPr="003E7AB5">
        <w:rPr>
          <w:rFonts w:eastAsiaTheme="minorEastAsia" w:hint="eastAsia"/>
          <w:sz w:val="24"/>
          <w:szCs w:val="24"/>
        </w:rPr>
        <w:t>在此背景下</w:t>
      </w:r>
      <w:r w:rsidR="008135E4" w:rsidRPr="003E7AB5">
        <w:rPr>
          <w:rFonts w:eastAsiaTheme="minorEastAsia" w:hint="eastAsia"/>
          <w:sz w:val="24"/>
          <w:szCs w:val="24"/>
        </w:rPr>
        <w:t>，</w:t>
      </w:r>
      <w:r w:rsidRPr="003E7AB5">
        <w:rPr>
          <w:rFonts w:eastAsiaTheme="minorEastAsia" w:hint="eastAsia"/>
          <w:sz w:val="24"/>
          <w:szCs w:val="24"/>
        </w:rPr>
        <w:t>驻校社工作为校园专业陪伴者，</w:t>
      </w:r>
      <w:r w:rsidR="009158FB">
        <w:rPr>
          <w:rFonts w:eastAsiaTheme="minorEastAsia" w:hint="eastAsia"/>
          <w:sz w:val="24"/>
          <w:szCs w:val="24"/>
        </w:rPr>
        <w:t>有望</w:t>
      </w:r>
      <w:r w:rsidRPr="003E7AB5">
        <w:rPr>
          <w:rFonts w:eastAsiaTheme="minorEastAsia" w:hint="eastAsia"/>
          <w:sz w:val="24"/>
          <w:szCs w:val="24"/>
        </w:rPr>
        <w:t>成为弥补校园心理服务短板的</w:t>
      </w:r>
      <w:r w:rsidR="008135E4" w:rsidRPr="003E7AB5">
        <w:rPr>
          <w:rFonts w:eastAsiaTheme="minorEastAsia" w:hint="eastAsia"/>
          <w:sz w:val="24"/>
          <w:szCs w:val="24"/>
        </w:rPr>
        <w:t>一支</w:t>
      </w:r>
      <w:r w:rsidRPr="003E7AB5">
        <w:rPr>
          <w:rFonts w:eastAsiaTheme="minorEastAsia" w:hint="eastAsia"/>
          <w:sz w:val="24"/>
          <w:szCs w:val="24"/>
        </w:rPr>
        <w:t>重要力量。《</w:t>
      </w:r>
      <w:r w:rsidR="00D3084E" w:rsidRPr="00D3084E">
        <w:rPr>
          <w:rFonts w:eastAsiaTheme="minorEastAsia" w:hint="eastAsia"/>
          <w:sz w:val="24"/>
          <w:szCs w:val="24"/>
        </w:rPr>
        <w:t>教育部办公厅关于加强学生心理健康管理工作的通知</w:t>
      </w:r>
      <w:r w:rsidRPr="003E7AB5">
        <w:rPr>
          <w:rFonts w:eastAsiaTheme="minorEastAsia" w:hint="eastAsia"/>
          <w:sz w:val="24"/>
          <w:szCs w:val="24"/>
        </w:rPr>
        <w:t>》（</w:t>
      </w:r>
      <w:r w:rsidRPr="003E7AB5">
        <w:rPr>
          <w:rFonts w:eastAsiaTheme="minorEastAsia" w:hint="eastAsia"/>
          <w:sz w:val="24"/>
          <w:szCs w:val="24"/>
        </w:rPr>
        <w:t>2021</w:t>
      </w:r>
      <w:r w:rsidRPr="003E7AB5">
        <w:rPr>
          <w:rFonts w:eastAsiaTheme="minorEastAsia" w:hint="eastAsia"/>
          <w:sz w:val="24"/>
          <w:szCs w:val="24"/>
        </w:rPr>
        <w:t>）明确提出“</w:t>
      </w:r>
      <w:r w:rsidR="00D3084E" w:rsidRPr="00D3084E">
        <w:rPr>
          <w:rFonts w:eastAsiaTheme="minorEastAsia" w:hint="eastAsia"/>
          <w:sz w:val="24"/>
          <w:szCs w:val="24"/>
        </w:rPr>
        <w:t>增强学校、家庭和社会教育合力</w:t>
      </w:r>
      <w:r w:rsidRPr="003E7AB5">
        <w:rPr>
          <w:rFonts w:eastAsiaTheme="minorEastAsia" w:hint="eastAsia"/>
          <w:sz w:val="24"/>
          <w:szCs w:val="24"/>
        </w:rPr>
        <w:t>”</w:t>
      </w:r>
      <w:r w:rsidR="00D3084E">
        <w:rPr>
          <w:rStyle w:val="ae"/>
          <w:rFonts w:eastAsiaTheme="minorEastAsia"/>
          <w:sz w:val="24"/>
          <w:szCs w:val="24"/>
        </w:rPr>
        <w:footnoteReference w:id="3"/>
      </w:r>
      <w:r w:rsidRPr="003E7AB5">
        <w:rPr>
          <w:rFonts w:eastAsiaTheme="minorEastAsia" w:hint="eastAsia"/>
          <w:sz w:val="24"/>
          <w:szCs w:val="24"/>
        </w:rPr>
        <w:t>，</w:t>
      </w:r>
      <w:r w:rsidR="0021500A" w:rsidRPr="0021500A">
        <w:rPr>
          <w:rFonts w:eastAsiaTheme="minorEastAsia" w:hint="eastAsia"/>
          <w:sz w:val="24"/>
          <w:szCs w:val="24"/>
        </w:rPr>
        <w:t>要求学校及时掌握学生早期心理创伤、家庭重大变故等情况，积极寻求多方支持。驻校社工凭借专业社会工作方法、中立第三方视角及资源链接能力，能够有效填补学校心理服务空白。</w:t>
      </w:r>
    </w:p>
    <w:p w14:paraId="090ACB8D" w14:textId="77777777" w:rsidR="0021500A" w:rsidRPr="0021500A" w:rsidRDefault="0021500A" w:rsidP="0021500A">
      <w:pPr>
        <w:adjustRightInd w:val="0"/>
        <w:snapToGrid w:val="0"/>
        <w:spacing w:line="400" w:lineRule="exact"/>
        <w:ind w:firstLineChars="200" w:firstLine="480"/>
        <w:rPr>
          <w:rFonts w:eastAsiaTheme="minorEastAsia"/>
          <w:sz w:val="24"/>
          <w:szCs w:val="24"/>
        </w:rPr>
      </w:pPr>
      <w:r w:rsidRPr="0021500A">
        <w:rPr>
          <w:rFonts w:eastAsiaTheme="minorEastAsia" w:hint="eastAsia"/>
          <w:sz w:val="24"/>
          <w:szCs w:val="24"/>
        </w:rPr>
        <w:t>从英语教学实践来看，英语学科兼具语言传授与立德树人的</w:t>
      </w:r>
      <w:r>
        <w:rPr>
          <w:rFonts w:eastAsiaTheme="minorEastAsia" w:hint="eastAsia"/>
          <w:sz w:val="24"/>
          <w:szCs w:val="24"/>
        </w:rPr>
        <w:t>“全人教育”</w:t>
      </w:r>
      <w:r w:rsidR="005554F0">
        <w:rPr>
          <w:rStyle w:val="ae"/>
          <w:rFonts w:eastAsiaTheme="minorEastAsia"/>
          <w:sz w:val="24"/>
          <w:szCs w:val="24"/>
        </w:rPr>
        <w:footnoteReference w:id="4"/>
      </w:r>
      <w:r w:rsidRPr="0021500A">
        <w:rPr>
          <w:rFonts w:eastAsiaTheme="minorEastAsia" w:hint="eastAsia"/>
          <w:sz w:val="24"/>
          <w:szCs w:val="24"/>
        </w:rPr>
        <w:t>使命，培养学生跨文化交际能力、合作能力与健全人格是核心目标。驻校社工通过针对性小组活动、个案辅导等服务，可帮助有需求的学生缓解心理压力、提升人际交往能力，为英语教学营造积极和谐的课堂氛围。例如在英语戏剧表演活动中，社工可协助开展团队协作训练，缓解学生语言表达焦虑，让学生在互动中增强自信。</w:t>
      </w:r>
    </w:p>
    <w:p w14:paraId="52F2E9CB" w14:textId="669FC61F" w:rsidR="003F1836" w:rsidRPr="00EC21EB" w:rsidRDefault="0021500A" w:rsidP="0021500A">
      <w:pPr>
        <w:adjustRightInd w:val="0"/>
        <w:snapToGrid w:val="0"/>
        <w:spacing w:line="400" w:lineRule="exact"/>
        <w:ind w:firstLineChars="200" w:firstLine="480"/>
        <w:rPr>
          <w:rFonts w:eastAsiaTheme="minorEastAsia"/>
          <w:sz w:val="24"/>
          <w:szCs w:val="24"/>
        </w:rPr>
      </w:pPr>
      <w:r w:rsidRPr="0021500A">
        <w:rPr>
          <w:rFonts w:eastAsiaTheme="minorEastAsia" w:hint="eastAsia"/>
          <w:sz w:val="24"/>
          <w:szCs w:val="24"/>
        </w:rPr>
        <w:t>本研究以扎根理论为方法，系统梳理驻校社工嵌入</w:t>
      </w:r>
      <w:r w:rsidR="00A22FF8">
        <w:rPr>
          <w:rFonts w:eastAsiaTheme="minorEastAsia" w:hint="eastAsia"/>
          <w:sz w:val="24"/>
          <w:szCs w:val="24"/>
        </w:rPr>
        <w:t>Z</w:t>
      </w:r>
      <w:r w:rsidR="00A22FF8">
        <w:rPr>
          <w:rFonts w:eastAsiaTheme="minorEastAsia" w:hint="eastAsia"/>
          <w:sz w:val="24"/>
          <w:szCs w:val="24"/>
        </w:rPr>
        <w:t>市初中</w:t>
      </w:r>
      <w:r w:rsidRPr="0021500A">
        <w:rPr>
          <w:rFonts w:eastAsiaTheme="minorEastAsia" w:hint="eastAsia"/>
          <w:sz w:val="24"/>
          <w:szCs w:val="24"/>
        </w:rPr>
        <w:t>校园心理服务体系的动态过程，探讨关键节点、影响因素与实践路径，既是对国家心理健康教育政策的积极回应，也是对英语教学</w:t>
      </w:r>
      <w:r w:rsidR="00A22FF8">
        <w:rPr>
          <w:rFonts w:eastAsiaTheme="minorEastAsia" w:hint="eastAsia"/>
          <w:sz w:val="24"/>
          <w:szCs w:val="24"/>
        </w:rPr>
        <w:t>“</w:t>
      </w:r>
      <w:r w:rsidRPr="0021500A">
        <w:rPr>
          <w:rFonts w:eastAsiaTheme="minorEastAsia" w:hint="eastAsia"/>
          <w:sz w:val="24"/>
          <w:szCs w:val="24"/>
        </w:rPr>
        <w:t>全人教育</w:t>
      </w:r>
      <w:r w:rsidR="00A22FF8">
        <w:rPr>
          <w:rFonts w:eastAsiaTheme="minorEastAsia" w:hint="eastAsia"/>
          <w:sz w:val="24"/>
          <w:szCs w:val="24"/>
        </w:rPr>
        <w:t>”</w:t>
      </w:r>
      <w:r w:rsidRPr="0021500A">
        <w:rPr>
          <w:rFonts w:eastAsiaTheme="minorEastAsia" w:hint="eastAsia"/>
          <w:sz w:val="24"/>
          <w:szCs w:val="24"/>
        </w:rPr>
        <w:t>理念的深度实践，旨在为一线教育工作者、教育行政部门提供可借鉴的经验，推动区域校园心理服务体系高质量发展</w:t>
      </w:r>
      <w:r>
        <w:rPr>
          <w:rFonts w:eastAsiaTheme="minorEastAsia" w:hint="eastAsia"/>
          <w:sz w:val="24"/>
          <w:szCs w:val="24"/>
        </w:rPr>
        <w:t>。</w:t>
      </w:r>
    </w:p>
    <w:p w14:paraId="1C17E1E3" w14:textId="3AAF74B3" w:rsidR="00DC5B24" w:rsidRPr="00FA2BA8" w:rsidRDefault="000979BD" w:rsidP="00FA2BA8">
      <w:pPr>
        <w:pStyle w:val="1"/>
        <w:rPr>
          <w:rFonts w:hint="eastAsia"/>
        </w:rPr>
      </w:pPr>
      <w:r w:rsidRPr="00FA2BA8">
        <w:rPr>
          <w:rFonts w:hint="eastAsia"/>
        </w:rPr>
        <w:lastRenderedPageBreak/>
        <w:t>2</w:t>
      </w:r>
      <w:r w:rsidR="007B6296" w:rsidRPr="00FA2BA8">
        <w:rPr>
          <w:rFonts w:hint="eastAsia"/>
        </w:rPr>
        <w:t xml:space="preserve"> </w:t>
      </w:r>
      <w:r w:rsidR="00E325D8">
        <w:rPr>
          <w:rFonts w:hint="eastAsia"/>
        </w:rPr>
        <w:t>国</w:t>
      </w:r>
      <w:r w:rsidRPr="00FA2BA8">
        <w:rPr>
          <w:rFonts w:hint="eastAsia"/>
        </w:rPr>
        <w:t>内外研究</w:t>
      </w:r>
      <w:r w:rsidR="000D2240">
        <w:rPr>
          <w:rFonts w:hint="eastAsia"/>
        </w:rPr>
        <w:t>现状</w:t>
      </w:r>
    </w:p>
    <w:p w14:paraId="5B418DBE" w14:textId="44674CC2" w:rsidR="00DC5B24" w:rsidRPr="003079CA" w:rsidRDefault="000979BD" w:rsidP="003079CA">
      <w:pPr>
        <w:pStyle w:val="2"/>
        <w:numPr>
          <w:ilvl w:val="0"/>
          <w:numId w:val="0"/>
        </w:numPr>
      </w:pPr>
      <w:r w:rsidRPr="003079CA">
        <w:rPr>
          <w:rFonts w:hint="eastAsia"/>
        </w:rPr>
        <w:t>2.</w:t>
      </w:r>
      <w:r w:rsidR="00F56BB5" w:rsidRPr="003079CA">
        <w:rPr>
          <w:rFonts w:hint="eastAsia"/>
        </w:rPr>
        <w:t>1</w:t>
      </w:r>
      <w:r w:rsidR="007B6296" w:rsidRPr="003079CA">
        <w:rPr>
          <w:rFonts w:hint="eastAsia"/>
        </w:rPr>
        <w:t xml:space="preserve"> </w:t>
      </w:r>
      <w:r w:rsidR="00E325D8">
        <w:rPr>
          <w:rFonts w:hint="eastAsia"/>
        </w:rPr>
        <w:t>国</w:t>
      </w:r>
      <w:r w:rsidR="00AE128C" w:rsidRPr="003079CA">
        <w:rPr>
          <w:rFonts w:hint="eastAsia"/>
        </w:rPr>
        <w:t>外经验</w:t>
      </w:r>
    </w:p>
    <w:p w14:paraId="108A612B" w14:textId="77777777" w:rsidR="0052644B" w:rsidRDefault="0052644B" w:rsidP="0052644B">
      <w:pPr>
        <w:adjustRightInd w:val="0"/>
        <w:snapToGrid w:val="0"/>
        <w:spacing w:line="400" w:lineRule="atLeast"/>
        <w:rPr>
          <w:rFonts w:eastAsiaTheme="minorEastAsia"/>
          <w:sz w:val="24"/>
          <w:szCs w:val="24"/>
        </w:rPr>
      </w:pPr>
      <w:r>
        <w:rPr>
          <w:rFonts w:eastAsiaTheme="minorEastAsia" w:hint="eastAsia"/>
          <w:sz w:val="24"/>
          <w:szCs w:val="24"/>
        </w:rPr>
        <w:t xml:space="preserve">2.1.1 </w:t>
      </w:r>
      <w:r>
        <w:rPr>
          <w:rFonts w:eastAsiaTheme="minorEastAsia" w:hint="eastAsia"/>
          <w:sz w:val="24"/>
          <w:szCs w:val="24"/>
        </w:rPr>
        <w:t>美国</w:t>
      </w:r>
    </w:p>
    <w:p w14:paraId="4D30E9BE" w14:textId="26D98874" w:rsidR="00B5238B" w:rsidRDefault="008A16F7" w:rsidP="007F69FD">
      <w:pPr>
        <w:adjustRightInd w:val="0"/>
        <w:snapToGrid w:val="0"/>
        <w:spacing w:line="400" w:lineRule="atLeast"/>
        <w:ind w:firstLineChars="200" w:firstLine="480"/>
        <w:rPr>
          <w:rFonts w:eastAsiaTheme="minorEastAsia"/>
          <w:sz w:val="24"/>
          <w:szCs w:val="24"/>
        </w:rPr>
      </w:pPr>
      <w:r w:rsidRPr="008A16F7">
        <w:rPr>
          <w:rFonts w:eastAsiaTheme="minorEastAsia" w:hint="eastAsia"/>
          <w:sz w:val="24"/>
          <w:szCs w:val="24"/>
        </w:rPr>
        <w:t>驻校社工（学校社会工作</w:t>
      </w:r>
      <w:r w:rsidR="004B7694">
        <w:rPr>
          <w:rFonts w:eastAsiaTheme="minorEastAsia" w:hint="eastAsia"/>
          <w:sz w:val="24"/>
          <w:szCs w:val="24"/>
        </w:rPr>
        <w:t>/</w:t>
      </w:r>
      <w:r w:rsidR="004B7694">
        <w:rPr>
          <w:rFonts w:eastAsiaTheme="minorEastAsia" w:hint="eastAsia"/>
          <w:sz w:val="24"/>
          <w:szCs w:val="24"/>
        </w:rPr>
        <w:t>学校社会工作者</w:t>
      </w:r>
      <w:r w:rsidRPr="008A16F7">
        <w:rPr>
          <w:rFonts w:eastAsiaTheme="minorEastAsia" w:hint="eastAsia"/>
          <w:sz w:val="24"/>
          <w:szCs w:val="24"/>
        </w:rPr>
        <w:t>）起源于美国。</w:t>
      </w:r>
      <w:r w:rsidRPr="008A16F7">
        <w:rPr>
          <w:rFonts w:eastAsiaTheme="minorEastAsia" w:hint="eastAsia"/>
          <w:sz w:val="24"/>
          <w:szCs w:val="24"/>
        </w:rPr>
        <w:t>20</w:t>
      </w:r>
      <w:r w:rsidRPr="008A16F7">
        <w:rPr>
          <w:rFonts w:eastAsiaTheme="minorEastAsia" w:hint="eastAsia"/>
          <w:sz w:val="24"/>
          <w:szCs w:val="24"/>
        </w:rPr>
        <w:t>世纪初（</w:t>
      </w:r>
      <w:r w:rsidRPr="008A16F7">
        <w:rPr>
          <w:rFonts w:eastAsiaTheme="minorEastAsia" w:hint="eastAsia"/>
          <w:sz w:val="24"/>
          <w:szCs w:val="24"/>
        </w:rPr>
        <w:t>1906-1907</w:t>
      </w:r>
      <w:r w:rsidRPr="008A16F7">
        <w:rPr>
          <w:rFonts w:eastAsiaTheme="minorEastAsia" w:hint="eastAsia"/>
          <w:sz w:val="24"/>
          <w:szCs w:val="24"/>
        </w:rPr>
        <w:t>年），为解决移民增加带来的教育问题，美国在纽约、芝加哥、波士顿和康涅狄格州哈特福德四个城市推行</w:t>
      </w:r>
      <w:r w:rsidR="0060169E">
        <w:rPr>
          <w:rFonts w:eastAsiaTheme="minorEastAsia" w:hint="eastAsia"/>
          <w:sz w:val="24"/>
          <w:szCs w:val="24"/>
        </w:rPr>
        <w:t>“</w:t>
      </w:r>
      <w:r w:rsidRPr="008A16F7">
        <w:rPr>
          <w:rFonts w:eastAsiaTheme="minorEastAsia" w:hint="eastAsia"/>
          <w:sz w:val="24"/>
          <w:szCs w:val="24"/>
        </w:rPr>
        <w:t>访问教师</w:t>
      </w:r>
      <w:r w:rsidRPr="008A16F7">
        <w:rPr>
          <w:rFonts w:eastAsiaTheme="minorEastAsia" w:hint="eastAsia"/>
          <w:sz w:val="24"/>
          <w:szCs w:val="24"/>
        </w:rPr>
        <w:t>/</w:t>
      </w:r>
      <w:r w:rsidRPr="008A16F7">
        <w:rPr>
          <w:rFonts w:eastAsiaTheme="minorEastAsia" w:hint="eastAsia"/>
          <w:sz w:val="24"/>
          <w:szCs w:val="24"/>
        </w:rPr>
        <w:t>学校家庭访问员</w:t>
      </w:r>
      <w:r w:rsidR="0060169E">
        <w:rPr>
          <w:rFonts w:eastAsiaTheme="minorEastAsia" w:hint="eastAsia"/>
          <w:sz w:val="24"/>
          <w:szCs w:val="24"/>
        </w:rPr>
        <w:t>”</w:t>
      </w:r>
      <w:r w:rsidRPr="008A16F7">
        <w:rPr>
          <w:rFonts w:eastAsiaTheme="minorEastAsia" w:hint="eastAsia"/>
          <w:sz w:val="24"/>
          <w:szCs w:val="24"/>
        </w:rPr>
        <w:t>项目，致力于解决孩子的教育和心理问题</w:t>
      </w:r>
      <w:r w:rsidR="00C04FBF">
        <w:rPr>
          <w:rStyle w:val="ae"/>
          <w:rFonts w:eastAsiaTheme="minorEastAsia"/>
          <w:sz w:val="24"/>
          <w:szCs w:val="24"/>
        </w:rPr>
        <w:footnoteReference w:id="5"/>
      </w:r>
      <w:r w:rsidR="00962CE9" w:rsidRPr="00962CE9">
        <w:rPr>
          <w:rFonts w:eastAsiaTheme="minorEastAsia" w:hint="eastAsia"/>
          <w:sz w:val="24"/>
          <w:szCs w:val="24"/>
        </w:rPr>
        <w:t>。</w:t>
      </w:r>
      <w:r w:rsidRPr="008A16F7">
        <w:rPr>
          <w:rFonts w:eastAsiaTheme="minorEastAsia" w:hint="eastAsia"/>
          <w:sz w:val="24"/>
          <w:szCs w:val="24"/>
        </w:rPr>
        <w:t>1919</w:t>
      </w:r>
      <w:r w:rsidRPr="008A16F7">
        <w:rPr>
          <w:rFonts w:eastAsiaTheme="minorEastAsia" w:hint="eastAsia"/>
          <w:sz w:val="24"/>
          <w:szCs w:val="24"/>
        </w:rPr>
        <w:t>年，美国社会工作会议正式确立学校社会工作在福利体系中的地位，标志着学校社会工作的起步。</w:t>
      </w:r>
      <w:r w:rsidR="00EC23EF">
        <w:rPr>
          <w:rStyle w:val="ae"/>
          <w:rFonts w:eastAsiaTheme="minorEastAsia"/>
          <w:sz w:val="24"/>
          <w:szCs w:val="24"/>
        </w:rPr>
        <w:footnoteReference w:id="6"/>
      </w:r>
      <w:r w:rsidRPr="008A16F7">
        <w:rPr>
          <w:rFonts w:eastAsiaTheme="minorEastAsia" w:hint="eastAsia"/>
          <w:sz w:val="24"/>
          <w:szCs w:val="24"/>
        </w:rPr>
        <w:t>经过近百年发展，美国驻校社工与学校心理卫生服务实现了体系化嵌入式发展。</w:t>
      </w:r>
    </w:p>
    <w:p w14:paraId="29653078" w14:textId="68C3DE56" w:rsidR="00AE128C" w:rsidRDefault="005E0BBD" w:rsidP="00AE128C">
      <w:pPr>
        <w:adjustRightInd w:val="0"/>
        <w:snapToGrid w:val="0"/>
        <w:spacing w:line="400" w:lineRule="atLeast"/>
        <w:ind w:firstLineChars="200" w:firstLine="480"/>
        <w:rPr>
          <w:rFonts w:eastAsiaTheme="minorEastAsia"/>
          <w:sz w:val="24"/>
          <w:szCs w:val="24"/>
        </w:rPr>
      </w:pPr>
      <w:r w:rsidRPr="005E0BBD">
        <w:rPr>
          <w:rFonts w:eastAsiaTheme="minorEastAsia" w:hint="eastAsia"/>
          <w:sz w:val="24"/>
          <w:szCs w:val="24"/>
        </w:rPr>
        <w:t>美国通过《每个学生都成功法案》（</w:t>
      </w:r>
      <w:r w:rsidRPr="005E0BBD">
        <w:rPr>
          <w:rFonts w:eastAsiaTheme="minorEastAsia" w:hint="eastAsia"/>
          <w:sz w:val="24"/>
          <w:szCs w:val="24"/>
        </w:rPr>
        <w:t>Every Student Succeeds Act, ESSA</w:t>
      </w:r>
      <w:r w:rsidRPr="005E0BBD">
        <w:rPr>
          <w:rFonts w:eastAsiaTheme="minorEastAsia" w:hint="eastAsia"/>
          <w:sz w:val="24"/>
          <w:szCs w:val="24"/>
        </w:rPr>
        <w:t>），将学校社会工作纳入教育规划，明确其</w:t>
      </w:r>
      <w:r w:rsidR="0060169E">
        <w:rPr>
          <w:rFonts w:eastAsiaTheme="minorEastAsia" w:hint="eastAsia"/>
          <w:sz w:val="24"/>
          <w:szCs w:val="24"/>
        </w:rPr>
        <w:t>“</w:t>
      </w:r>
      <w:r w:rsidRPr="005E0BBD">
        <w:rPr>
          <w:rFonts w:eastAsiaTheme="minorEastAsia" w:hint="eastAsia"/>
          <w:sz w:val="24"/>
          <w:szCs w:val="24"/>
        </w:rPr>
        <w:t>连接家庭、学校、社区</w:t>
      </w:r>
      <w:r w:rsidR="0060169E">
        <w:rPr>
          <w:rFonts w:eastAsiaTheme="minorEastAsia" w:hint="eastAsia"/>
          <w:sz w:val="24"/>
          <w:szCs w:val="24"/>
        </w:rPr>
        <w:t>”</w:t>
      </w:r>
      <w:r w:rsidRPr="005E0BBD">
        <w:rPr>
          <w:rFonts w:eastAsiaTheme="minorEastAsia" w:hint="eastAsia"/>
          <w:sz w:val="24"/>
          <w:szCs w:val="24"/>
        </w:rPr>
        <w:t>的桥梁作用，联邦政府通过</w:t>
      </w:r>
      <w:r w:rsidRPr="005E0BBD">
        <w:rPr>
          <w:rFonts w:eastAsiaTheme="minorEastAsia" w:hint="eastAsia"/>
          <w:sz w:val="24"/>
          <w:szCs w:val="24"/>
        </w:rPr>
        <w:t xml:space="preserve">Title </w:t>
      </w:r>
      <w:r w:rsidR="00083EBF">
        <w:rPr>
          <w:rFonts w:eastAsiaTheme="minorEastAsia" w:hint="eastAsia"/>
          <w:sz w:val="24"/>
          <w:szCs w:val="24"/>
        </w:rPr>
        <w:t>Ⅰ</w:t>
      </w:r>
      <w:r w:rsidRPr="005E0BBD">
        <w:rPr>
          <w:rFonts w:eastAsiaTheme="minorEastAsia" w:hint="eastAsia"/>
          <w:sz w:val="24"/>
          <w:szCs w:val="24"/>
        </w:rPr>
        <w:t>资金等拨款支持低收入地区学校社工服务。在人员配置上，明确驻校社工与服务学生比例为</w:t>
      </w:r>
      <w:r w:rsidRPr="005E0BBD">
        <w:rPr>
          <w:rFonts w:eastAsiaTheme="minorEastAsia" w:hint="eastAsia"/>
          <w:sz w:val="24"/>
          <w:szCs w:val="24"/>
        </w:rPr>
        <w:t>1:250</w:t>
      </w:r>
      <w:r w:rsidRPr="005E0BBD">
        <w:rPr>
          <w:rFonts w:eastAsiaTheme="minorEastAsia" w:hint="eastAsia"/>
          <w:sz w:val="24"/>
          <w:szCs w:val="24"/>
        </w:rPr>
        <w:t>，学生有迫切需求时调整为</w:t>
      </w:r>
      <w:r w:rsidRPr="005E0BBD">
        <w:rPr>
          <w:rFonts w:eastAsiaTheme="minorEastAsia" w:hint="eastAsia"/>
          <w:sz w:val="24"/>
          <w:szCs w:val="24"/>
        </w:rPr>
        <w:t>1:50</w:t>
      </w:r>
      <w:r w:rsidRPr="005E0BBD">
        <w:rPr>
          <w:rFonts w:eastAsiaTheme="minorEastAsia" w:hint="eastAsia"/>
          <w:sz w:val="24"/>
          <w:szCs w:val="24"/>
        </w:rPr>
        <w:t>（</w:t>
      </w:r>
      <w:r w:rsidRPr="005E0BBD">
        <w:rPr>
          <w:rFonts w:eastAsiaTheme="minorEastAsia" w:hint="eastAsia"/>
          <w:sz w:val="24"/>
          <w:szCs w:val="24"/>
        </w:rPr>
        <w:t>NASW</w:t>
      </w:r>
      <w:r w:rsidRPr="005E0BBD">
        <w:rPr>
          <w:rFonts w:eastAsiaTheme="minorEastAsia" w:hint="eastAsia"/>
          <w:sz w:val="24"/>
          <w:szCs w:val="24"/>
        </w:rPr>
        <w:t>，</w:t>
      </w:r>
      <w:r w:rsidRPr="005E0BBD">
        <w:rPr>
          <w:rFonts w:eastAsiaTheme="minorEastAsia" w:hint="eastAsia"/>
          <w:sz w:val="24"/>
          <w:szCs w:val="24"/>
        </w:rPr>
        <w:t>2012</w:t>
      </w:r>
      <w:r w:rsidRPr="005E0BBD">
        <w:rPr>
          <w:rFonts w:eastAsiaTheme="minorEastAsia" w:hint="eastAsia"/>
          <w:sz w:val="24"/>
          <w:szCs w:val="24"/>
        </w:rPr>
        <w:t>）</w:t>
      </w:r>
      <w:r w:rsidR="0002356A" w:rsidRPr="00ED3FDA">
        <w:rPr>
          <w:rStyle w:val="ae"/>
          <w:rFonts w:eastAsiaTheme="minorEastAsia"/>
          <w:sz w:val="24"/>
          <w:szCs w:val="24"/>
        </w:rPr>
        <w:footnoteReference w:id="7"/>
      </w:r>
      <w:r w:rsidR="00AE128C" w:rsidRPr="00ED3FDA">
        <w:rPr>
          <w:rFonts w:eastAsiaTheme="minorEastAsia" w:hint="eastAsia"/>
          <w:sz w:val="24"/>
          <w:szCs w:val="24"/>
        </w:rPr>
        <w:t>。</w:t>
      </w:r>
      <w:r w:rsidRPr="005E0BBD">
        <w:rPr>
          <w:rFonts w:eastAsiaTheme="minorEastAsia" w:hint="eastAsia"/>
          <w:sz w:val="24"/>
          <w:szCs w:val="24"/>
        </w:rPr>
        <w:t>为服务质量提供制度保障</w:t>
      </w:r>
      <w:r>
        <w:rPr>
          <w:rFonts w:eastAsiaTheme="minorEastAsia" w:hint="eastAsia"/>
          <w:sz w:val="24"/>
          <w:szCs w:val="24"/>
        </w:rPr>
        <w:t>。</w:t>
      </w:r>
    </w:p>
    <w:p w14:paraId="2A013B18" w14:textId="47A48F4E" w:rsidR="00AE128C" w:rsidRDefault="001610D6" w:rsidP="00AE128C">
      <w:pPr>
        <w:adjustRightInd w:val="0"/>
        <w:snapToGrid w:val="0"/>
        <w:spacing w:line="400" w:lineRule="atLeast"/>
        <w:ind w:firstLineChars="200" w:firstLine="480"/>
        <w:rPr>
          <w:rFonts w:eastAsiaTheme="minorEastAsia"/>
          <w:sz w:val="24"/>
          <w:szCs w:val="24"/>
        </w:rPr>
      </w:pPr>
      <w:r w:rsidRPr="001610D6">
        <w:rPr>
          <w:rFonts w:eastAsiaTheme="minorEastAsia" w:hint="eastAsia"/>
          <w:sz w:val="24"/>
          <w:szCs w:val="24"/>
        </w:rPr>
        <w:t>美国</w:t>
      </w:r>
      <w:r w:rsidR="00C57569">
        <w:rPr>
          <w:rFonts w:eastAsiaTheme="minorEastAsia" w:hint="eastAsia"/>
          <w:sz w:val="24"/>
          <w:szCs w:val="24"/>
        </w:rPr>
        <w:t>驻校社工</w:t>
      </w:r>
      <w:r w:rsidRPr="001610D6">
        <w:rPr>
          <w:rFonts w:eastAsiaTheme="minorEastAsia" w:hint="eastAsia"/>
          <w:sz w:val="24"/>
          <w:szCs w:val="24"/>
        </w:rPr>
        <w:t>服务深度融入教学与校园生活各环节：课堂教学中常以合作教学形式参与，针对学生社交薄弱、沟通不畅等问题设计专项小组活动，缓解心理焦虑，培养共情能力；学校层面，社会工作者与心理教师、学科授课教师、班主任组建合作团队，定期举办个案分析研讨会，量身定制服务计划；社区层面，对接社区服务中心、医疗机构等资源，提供课后辅导、职业规划、心理康复等多样化服务；家庭层面，通过家访、家长培训、亲子活动等，助力家长树立科学教育理念，构建和睦家庭环境，形成全方位支持体系。</w:t>
      </w:r>
    </w:p>
    <w:p w14:paraId="053350CB" w14:textId="77777777" w:rsidR="00642F95" w:rsidRDefault="00642F95" w:rsidP="00642F95">
      <w:pPr>
        <w:adjustRightInd w:val="0"/>
        <w:snapToGrid w:val="0"/>
        <w:spacing w:line="400" w:lineRule="atLeast"/>
        <w:rPr>
          <w:rFonts w:eastAsiaTheme="minorEastAsia"/>
          <w:sz w:val="24"/>
          <w:szCs w:val="24"/>
        </w:rPr>
      </w:pPr>
      <w:r>
        <w:rPr>
          <w:rFonts w:eastAsiaTheme="minorEastAsia" w:hint="eastAsia"/>
          <w:sz w:val="24"/>
          <w:szCs w:val="24"/>
        </w:rPr>
        <w:t xml:space="preserve">2.1.2 </w:t>
      </w:r>
      <w:r>
        <w:rPr>
          <w:rFonts w:eastAsiaTheme="minorEastAsia" w:hint="eastAsia"/>
          <w:sz w:val="24"/>
          <w:szCs w:val="24"/>
        </w:rPr>
        <w:t>瑞典</w:t>
      </w:r>
    </w:p>
    <w:p w14:paraId="4AE78BD8" w14:textId="7F9CD7D6" w:rsidR="003F2A74" w:rsidRPr="003F2A74" w:rsidRDefault="003F2A74" w:rsidP="003F2A74">
      <w:pPr>
        <w:adjustRightInd w:val="0"/>
        <w:snapToGrid w:val="0"/>
        <w:spacing w:line="400" w:lineRule="atLeast"/>
        <w:ind w:firstLineChars="200" w:firstLine="480"/>
        <w:rPr>
          <w:rFonts w:eastAsiaTheme="minorEastAsia"/>
          <w:sz w:val="24"/>
          <w:szCs w:val="24"/>
        </w:rPr>
      </w:pPr>
      <w:r w:rsidRPr="003F2A74">
        <w:rPr>
          <w:rFonts w:eastAsiaTheme="minorEastAsia" w:hint="eastAsia"/>
          <w:sz w:val="24"/>
          <w:szCs w:val="24"/>
        </w:rPr>
        <w:t>在瑞典，其于</w:t>
      </w:r>
      <w:r w:rsidRPr="003F2A74">
        <w:rPr>
          <w:rFonts w:eastAsiaTheme="minorEastAsia" w:hint="eastAsia"/>
          <w:sz w:val="24"/>
          <w:szCs w:val="24"/>
        </w:rPr>
        <w:t>2011</w:t>
      </w:r>
      <w:r w:rsidRPr="003F2A74">
        <w:rPr>
          <w:rFonts w:eastAsiaTheme="minorEastAsia" w:hint="eastAsia"/>
          <w:sz w:val="24"/>
          <w:szCs w:val="24"/>
        </w:rPr>
        <w:t>年颁布的《瑞典教育法》与现行《家庭法》共同搭建起一套以“儿童最大利益”为核心准则的家校社协同育人体系，而学校社会工作与心理健康服务则深度融入该体系框架之中。以</w:t>
      </w:r>
      <w:r w:rsidRPr="003F2A74">
        <w:rPr>
          <w:rFonts w:eastAsiaTheme="minorEastAsia" w:hint="eastAsia"/>
          <w:sz w:val="24"/>
          <w:szCs w:val="24"/>
        </w:rPr>
        <w:t>ABC</w:t>
      </w:r>
      <w:r w:rsidRPr="003F2A74">
        <w:rPr>
          <w:rFonts w:eastAsiaTheme="minorEastAsia" w:hint="eastAsia"/>
          <w:sz w:val="24"/>
          <w:szCs w:val="24"/>
        </w:rPr>
        <w:t>家长会项目为例，该项目不仅面向</w:t>
      </w:r>
      <w:r w:rsidRPr="003F2A74">
        <w:rPr>
          <w:rFonts w:eastAsiaTheme="minorEastAsia" w:hint="eastAsia"/>
          <w:sz w:val="24"/>
          <w:szCs w:val="24"/>
        </w:rPr>
        <w:t>0</w:t>
      </w:r>
      <w:r w:rsidR="00CE275C">
        <w:rPr>
          <w:rFonts w:eastAsiaTheme="minorEastAsia" w:hint="eastAsia"/>
          <w:sz w:val="24"/>
          <w:szCs w:val="24"/>
        </w:rPr>
        <w:t>-</w:t>
      </w:r>
      <w:r w:rsidRPr="003F2A74">
        <w:rPr>
          <w:rFonts w:eastAsiaTheme="minorEastAsia" w:hint="eastAsia"/>
          <w:sz w:val="24"/>
          <w:szCs w:val="24"/>
        </w:rPr>
        <w:t>18</w:t>
      </w:r>
      <w:r w:rsidRPr="003F2A74">
        <w:rPr>
          <w:rFonts w:eastAsiaTheme="minorEastAsia" w:hint="eastAsia"/>
          <w:sz w:val="24"/>
          <w:szCs w:val="24"/>
        </w:rPr>
        <w:t>岁儿童的家长提供全面教育指导，还特别整合了心理健康专项模块。此模块由专业社会工作者与学校心理工作者联合研发设计，内容涉及情绪调节方法、压力应对策略以及儿童早期心理问题识别技巧，最终形成一套具备预防功能的干预网</w:t>
      </w:r>
      <w:r w:rsidRPr="003F2A74">
        <w:rPr>
          <w:rFonts w:eastAsiaTheme="minorEastAsia" w:hint="eastAsia"/>
          <w:sz w:val="24"/>
          <w:szCs w:val="24"/>
        </w:rPr>
        <w:lastRenderedPageBreak/>
        <w:t>络。此外，作为课后托管服务平台的“课外之家”，其活动策划工作主要由社工负责推进，同时与学校心理服务团队保持紧密协作，通过游戏互动、艺术治疗等多样化形式，助力学生提升社交情感能力，进而有效减少行为问题的出现频率。</w:t>
      </w:r>
    </w:p>
    <w:p w14:paraId="293DEC7B" w14:textId="4BA597C1" w:rsidR="003F2A74" w:rsidRPr="003F2A74" w:rsidRDefault="003F2A74" w:rsidP="003F2A74">
      <w:pPr>
        <w:adjustRightInd w:val="0"/>
        <w:snapToGrid w:val="0"/>
        <w:spacing w:line="400" w:lineRule="atLeast"/>
        <w:ind w:firstLineChars="200" w:firstLine="480"/>
        <w:rPr>
          <w:rFonts w:eastAsiaTheme="minorEastAsia"/>
          <w:sz w:val="24"/>
          <w:szCs w:val="24"/>
        </w:rPr>
      </w:pPr>
      <w:r w:rsidRPr="003F2A74">
        <w:rPr>
          <w:rFonts w:eastAsiaTheme="minorEastAsia" w:hint="eastAsia"/>
          <w:sz w:val="24"/>
          <w:szCs w:val="24"/>
        </w:rPr>
        <w:t>瑞典以法律形式强制规定，学校需定期对学生心理健康状况开展评估，社会工作者需与心理专业人员共同制定个性化支持方案，以此保障相关服务的无缝衔接。回溯瑞典社会工作体系发展历程，自</w:t>
      </w:r>
      <w:r w:rsidRPr="003F2A74">
        <w:rPr>
          <w:rFonts w:eastAsiaTheme="minorEastAsia" w:hint="eastAsia"/>
          <w:sz w:val="24"/>
          <w:szCs w:val="24"/>
        </w:rPr>
        <w:t>1903</w:t>
      </w:r>
      <w:r w:rsidRPr="003F2A74">
        <w:rPr>
          <w:rFonts w:eastAsiaTheme="minorEastAsia" w:hint="eastAsia"/>
          <w:sz w:val="24"/>
          <w:szCs w:val="24"/>
        </w:rPr>
        <w:t>年该国社会工作中央协会成立后，其社工体系便逐步与教育系统深度融合；</w:t>
      </w:r>
      <w:r w:rsidRPr="003F2A74">
        <w:rPr>
          <w:rFonts w:eastAsiaTheme="minorEastAsia" w:hint="eastAsia"/>
          <w:sz w:val="24"/>
          <w:szCs w:val="24"/>
        </w:rPr>
        <w:t>1982</w:t>
      </w:r>
      <w:r w:rsidRPr="003F2A74">
        <w:rPr>
          <w:rFonts w:eastAsiaTheme="minorEastAsia" w:hint="eastAsia"/>
          <w:sz w:val="24"/>
          <w:szCs w:val="24"/>
        </w:rPr>
        <w:t>年颁布的新法案进一步强化了社会工作者在学校场景中的职能，明确要求心理工作者加入多学科协作团队，与社工、学科教师携手应对学生危机事件。根据瑞典公共卫生署公布的数据，这类协同机制的实施，不仅使青少年心理问题主动求助率提升了</w:t>
      </w:r>
      <w:r w:rsidRPr="003F2A74">
        <w:rPr>
          <w:rFonts w:eastAsiaTheme="minorEastAsia" w:hint="eastAsia"/>
          <w:sz w:val="24"/>
          <w:szCs w:val="24"/>
        </w:rPr>
        <w:t>30%</w:t>
      </w:r>
      <w:r w:rsidRPr="003F2A74">
        <w:rPr>
          <w:rFonts w:eastAsiaTheme="minorEastAsia" w:hint="eastAsia"/>
          <w:sz w:val="24"/>
          <w:szCs w:val="24"/>
        </w:rPr>
        <w:t>，还同步促进了学生学业表现的改善。</w:t>
      </w:r>
    </w:p>
    <w:p w14:paraId="3C8B3F62" w14:textId="077EB8E3" w:rsidR="00FB278B" w:rsidRDefault="003F2A74" w:rsidP="003F2A74">
      <w:pPr>
        <w:adjustRightInd w:val="0"/>
        <w:snapToGrid w:val="0"/>
        <w:spacing w:line="400" w:lineRule="atLeast"/>
        <w:ind w:firstLineChars="200" w:firstLine="480"/>
        <w:rPr>
          <w:rFonts w:eastAsiaTheme="minorEastAsia"/>
          <w:sz w:val="24"/>
          <w:szCs w:val="24"/>
        </w:rPr>
      </w:pPr>
      <w:r w:rsidRPr="003F2A74">
        <w:rPr>
          <w:rFonts w:eastAsiaTheme="minorEastAsia" w:hint="eastAsia"/>
          <w:sz w:val="24"/>
          <w:szCs w:val="24"/>
        </w:rPr>
        <w:t>从瑞典的实践经验可得出，完善的法律保障、专业主体间的高效协作以及心理健康服务向校园场景的深度嵌入，是推动</w:t>
      </w:r>
      <w:r w:rsidR="0035588B">
        <w:rPr>
          <w:rFonts w:eastAsiaTheme="minorEastAsia" w:hint="eastAsia"/>
          <w:sz w:val="24"/>
          <w:szCs w:val="24"/>
        </w:rPr>
        <w:t>驻校社工</w:t>
      </w:r>
      <w:r w:rsidRPr="003F2A74">
        <w:rPr>
          <w:rFonts w:eastAsiaTheme="minorEastAsia" w:hint="eastAsia"/>
          <w:sz w:val="24"/>
          <w:szCs w:val="24"/>
        </w:rPr>
        <w:t>持续发展的核心要素，其构建的运作模式也为全球范围内家校社协同育人实践提供了具有参考价值的范例。</w:t>
      </w:r>
    </w:p>
    <w:p w14:paraId="23F330ED" w14:textId="2E9C3AFE" w:rsidR="00687A0C" w:rsidRDefault="00687A0C" w:rsidP="00687A0C">
      <w:pPr>
        <w:adjustRightInd w:val="0"/>
        <w:snapToGrid w:val="0"/>
        <w:spacing w:line="400" w:lineRule="atLeast"/>
        <w:rPr>
          <w:rFonts w:eastAsiaTheme="minorEastAsia"/>
          <w:sz w:val="24"/>
          <w:szCs w:val="24"/>
        </w:rPr>
      </w:pPr>
      <w:r>
        <w:rPr>
          <w:rFonts w:eastAsiaTheme="minorEastAsia" w:hint="eastAsia"/>
          <w:sz w:val="24"/>
          <w:szCs w:val="24"/>
        </w:rPr>
        <w:t xml:space="preserve">2.1.3 </w:t>
      </w:r>
      <w:r>
        <w:rPr>
          <w:rFonts w:eastAsiaTheme="minorEastAsia" w:hint="eastAsia"/>
          <w:sz w:val="24"/>
          <w:szCs w:val="24"/>
        </w:rPr>
        <w:t>日本</w:t>
      </w:r>
    </w:p>
    <w:p w14:paraId="53953C90" w14:textId="671291D5" w:rsidR="00FA5D57" w:rsidRPr="00FA5D57" w:rsidRDefault="00FA5D57" w:rsidP="00FA5D57">
      <w:pPr>
        <w:adjustRightInd w:val="0"/>
        <w:snapToGrid w:val="0"/>
        <w:spacing w:line="400" w:lineRule="atLeast"/>
        <w:ind w:firstLineChars="200" w:firstLine="480"/>
        <w:rPr>
          <w:rFonts w:eastAsiaTheme="minorEastAsia"/>
          <w:sz w:val="24"/>
          <w:szCs w:val="24"/>
        </w:rPr>
      </w:pPr>
      <w:r w:rsidRPr="00FA5D57">
        <w:rPr>
          <w:rFonts w:eastAsiaTheme="minorEastAsia" w:hint="eastAsia"/>
          <w:sz w:val="24"/>
          <w:szCs w:val="24"/>
        </w:rPr>
        <w:t>日本学校社会工作的产生源于</w:t>
      </w:r>
      <w:r w:rsidRPr="00FA5D57">
        <w:rPr>
          <w:rFonts w:eastAsiaTheme="minorEastAsia" w:hint="eastAsia"/>
          <w:sz w:val="24"/>
          <w:szCs w:val="24"/>
        </w:rPr>
        <w:t>20</w:t>
      </w:r>
      <w:r w:rsidRPr="00FA5D57">
        <w:rPr>
          <w:rFonts w:eastAsiaTheme="minorEastAsia" w:hint="eastAsia"/>
          <w:sz w:val="24"/>
          <w:szCs w:val="24"/>
        </w:rPr>
        <w:t>世纪</w:t>
      </w:r>
      <w:r w:rsidRPr="00FA5D57">
        <w:rPr>
          <w:rFonts w:eastAsiaTheme="minorEastAsia" w:hint="eastAsia"/>
          <w:sz w:val="24"/>
          <w:szCs w:val="24"/>
        </w:rPr>
        <w:t>70</w:t>
      </w:r>
      <w:r w:rsidRPr="00FA5D57">
        <w:rPr>
          <w:rFonts w:eastAsiaTheme="minorEastAsia" w:hint="eastAsia"/>
          <w:sz w:val="24"/>
          <w:szCs w:val="24"/>
        </w:rPr>
        <w:t>年代教育领域的严峻挑战，当时青少年犯罪、校园暴力、逃学及儿童虐待问题凸显，传统教育管理模式难以应对。</w:t>
      </w:r>
      <w:r w:rsidRPr="00FA5D57">
        <w:rPr>
          <w:rFonts w:eastAsiaTheme="minorEastAsia" w:hint="eastAsia"/>
          <w:sz w:val="24"/>
          <w:szCs w:val="24"/>
        </w:rPr>
        <w:t>1986</w:t>
      </w:r>
      <w:r w:rsidRPr="00FA5D57">
        <w:rPr>
          <w:rFonts w:eastAsiaTheme="minorEastAsia" w:hint="eastAsia"/>
          <w:sz w:val="24"/>
          <w:szCs w:val="24"/>
        </w:rPr>
        <w:t>年，山下英三郎受琦玉县所泽市教育委员会委托，引入美国社会工作专业经验，开启该领域实践探索，被公认为日本学校社会工作职业化的开端，而其早期法律基础可追溯至</w:t>
      </w:r>
      <w:r w:rsidRPr="00FA5D57">
        <w:rPr>
          <w:rFonts w:eastAsiaTheme="minorEastAsia" w:hint="eastAsia"/>
          <w:sz w:val="24"/>
          <w:szCs w:val="24"/>
        </w:rPr>
        <w:t>1949</w:t>
      </w:r>
      <w:r w:rsidRPr="00FA5D57">
        <w:rPr>
          <w:rFonts w:eastAsiaTheme="minorEastAsia" w:hint="eastAsia"/>
          <w:sz w:val="24"/>
          <w:szCs w:val="24"/>
        </w:rPr>
        <w:t>年《社会教育法》实施后，通过公民馆开展青少年辅导的早期形态。</w:t>
      </w:r>
    </w:p>
    <w:p w14:paraId="4FD1AB80" w14:textId="2BD3A94F" w:rsidR="00AB7395" w:rsidRDefault="00FA5D57" w:rsidP="00FA5D57">
      <w:pPr>
        <w:adjustRightInd w:val="0"/>
        <w:snapToGrid w:val="0"/>
        <w:spacing w:line="400" w:lineRule="atLeast"/>
        <w:ind w:firstLineChars="200" w:firstLine="480"/>
        <w:rPr>
          <w:rFonts w:eastAsiaTheme="minorEastAsia"/>
          <w:sz w:val="24"/>
          <w:szCs w:val="24"/>
        </w:rPr>
      </w:pPr>
      <w:r w:rsidRPr="00FA5D57">
        <w:rPr>
          <w:rFonts w:eastAsiaTheme="minorEastAsia" w:hint="eastAsia"/>
          <w:sz w:val="24"/>
          <w:szCs w:val="24"/>
        </w:rPr>
        <w:t>21</w:t>
      </w:r>
      <w:r w:rsidRPr="00FA5D57">
        <w:rPr>
          <w:rFonts w:eastAsiaTheme="minorEastAsia" w:hint="eastAsia"/>
          <w:sz w:val="24"/>
          <w:szCs w:val="24"/>
        </w:rPr>
        <w:t>世纪初，日本学校社会工作迎来政策关键推进期。</w:t>
      </w:r>
      <w:r w:rsidRPr="00FA5D57">
        <w:rPr>
          <w:rFonts w:eastAsiaTheme="minorEastAsia" w:hint="eastAsia"/>
          <w:sz w:val="24"/>
          <w:szCs w:val="24"/>
        </w:rPr>
        <w:t>2004</w:t>
      </w:r>
      <w:r w:rsidRPr="00FA5D57">
        <w:rPr>
          <w:rFonts w:eastAsiaTheme="minorEastAsia" w:hint="eastAsia"/>
          <w:sz w:val="24"/>
          <w:szCs w:val="24"/>
        </w:rPr>
        <w:t>年中央教育</w:t>
      </w:r>
      <w:r w:rsidR="00B30AD6">
        <w:rPr>
          <w:rFonts w:eastAsiaTheme="minorEastAsia" w:hint="eastAsia"/>
          <w:sz w:val="24"/>
          <w:szCs w:val="24"/>
        </w:rPr>
        <w:t>审议</w:t>
      </w:r>
      <w:r w:rsidRPr="00FA5D57">
        <w:rPr>
          <w:rFonts w:eastAsiaTheme="minorEastAsia" w:hint="eastAsia"/>
          <w:sz w:val="24"/>
          <w:szCs w:val="24"/>
        </w:rPr>
        <w:t>会答申提出构建</w:t>
      </w:r>
      <w:r w:rsidR="005719CE">
        <w:rPr>
          <w:rFonts w:eastAsiaTheme="minorEastAsia" w:hint="eastAsia"/>
          <w:sz w:val="24"/>
          <w:szCs w:val="24"/>
        </w:rPr>
        <w:t>“</w:t>
      </w:r>
      <w:r w:rsidRPr="00FA5D57">
        <w:rPr>
          <w:rFonts w:eastAsiaTheme="minorEastAsia" w:hint="eastAsia"/>
          <w:sz w:val="24"/>
          <w:szCs w:val="24"/>
        </w:rPr>
        <w:t>学校综合性支援体制</w:t>
      </w:r>
      <w:r w:rsidR="005719CE">
        <w:rPr>
          <w:rFonts w:eastAsiaTheme="minorEastAsia" w:hint="eastAsia"/>
          <w:sz w:val="24"/>
          <w:szCs w:val="24"/>
        </w:rPr>
        <w:t>”</w:t>
      </w:r>
      <w:r w:rsidRPr="00FA5D57">
        <w:rPr>
          <w:rFonts w:eastAsiaTheme="minorEastAsia" w:hint="eastAsia"/>
          <w:sz w:val="24"/>
          <w:szCs w:val="24"/>
        </w:rPr>
        <w:t>，建议引入社工专业人才；</w:t>
      </w:r>
      <w:r w:rsidRPr="00FA5D57">
        <w:rPr>
          <w:rFonts w:eastAsiaTheme="minorEastAsia" w:hint="eastAsia"/>
          <w:sz w:val="24"/>
          <w:szCs w:val="24"/>
        </w:rPr>
        <w:t>2006</w:t>
      </w:r>
      <w:r w:rsidRPr="00FA5D57">
        <w:rPr>
          <w:rFonts w:eastAsiaTheme="minorEastAsia" w:hint="eastAsia"/>
          <w:sz w:val="24"/>
          <w:szCs w:val="24"/>
        </w:rPr>
        <w:t>年修订的《教育基本法》从法律层面明确保障学生权益、实施个性支援；</w:t>
      </w:r>
      <w:r w:rsidRPr="00FA5D57">
        <w:rPr>
          <w:rFonts w:eastAsiaTheme="minorEastAsia" w:hint="eastAsia"/>
          <w:sz w:val="24"/>
          <w:szCs w:val="24"/>
        </w:rPr>
        <w:t>2007</w:t>
      </w:r>
      <w:r w:rsidRPr="00FA5D57">
        <w:rPr>
          <w:rFonts w:eastAsiaTheme="minorEastAsia" w:hint="eastAsia"/>
          <w:sz w:val="24"/>
          <w:szCs w:val="24"/>
        </w:rPr>
        <w:t>年财务省通过专项预算，大阪府成为首个系统性导入</w:t>
      </w:r>
      <w:r w:rsidR="00156C04">
        <w:rPr>
          <w:rFonts w:eastAsiaTheme="minorEastAsia" w:hint="eastAsia"/>
          <w:sz w:val="24"/>
          <w:szCs w:val="24"/>
        </w:rPr>
        <w:t>驻校社工</w:t>
      </w:r>
      <w:r w:rsidRPr="00FA5D57">
        <w:rPr>
          <w:rFonts w:eastAsiaTheme="minorEastAsia" w:hint="eastAsia"/>
          <w:sz w:val="24"/>
          <w:szCs w:val="24"/>
        </w:rPr>
        <w:t>的地方政府，神奈川县、千叶县随后跟进。</w:t>
      </w:r>
      <w:r w:rsidRPr="00FA5D57">
        <w:rPr>
          <w:rFonts w:eastAsiaTheme="minorEastAsia" w:hint="eastAsia"/>
          <w:sz w:val="24"/>
          <w:szCs w:val="24"/>
        </w:rPr>
        <w:t>2008</w:t>
      </w:r>
      <w:r w:rsidRPr="00FA5D57">
        <w:rPr>
          <w:rFonts w:eastAsiaTheme="minorEastAsia" w:hint="eastAsia"/>
          <w:sz w:val="24"/>
          <w:szCs w:val="24"/>
        </w:rPr>
        <w:t>年堪称日本驻校社工</w:t>
      </w:r>
      <w:r w:rsidR="0060169E">
        <w:rPr>
          <w:rFonts w:eastAsiaTheme="minorEastAsia" w:hint="eastAsia"/>
          <w:sz w:val="24"/>
          <w:szCs w:val="24"/>
        </w:rPr>
        <w:t>“</w:t>
      </w:r>
      <w:r w:rsidRPr="00FA5D57">
        <w:rPr>
          <w:rFonts w:eastAsiaTheme="minorEastAsia" w:hint="eastAsia"/>
          <w:sz w:val="24"/>
          <w:szCs w:val="24"/>
        </w:rPr>
        <w:t>元年</w:t>
      </w:r>
      <w:r w:rsidR="0060169E">
        <w:rPr>
          <w:rFonts w:eastAsiaTheme="minorEastAsia" w:hint="eastAsia"/>
          <w:sz w:val="24"/>
          <w:szCs w:val="24"/>
        </w:rPr>
        <w:t>”</w:t>
      </w:r>
      <w:r w:rsidRPr="00FA5D57">
        <w:rPr>
          <w:rFonts w:eastAsiaTheme="minorEastAsia" w:hint="eastAsia"/>
          <w:sz w:val="24"/>
          <w:szCs w:val="24"/>
        </w:rPr>
        <w:t>，当年</w:t>
      </w:r>
      <w:r w:rsidRPr="00FA5D57">
        <w:rPr>
          <w:rFonts w:eastAsiaTheme="minorEastAsia" w:hint="eastAsia"/>
          <w:sz w:val="24"/>
          <w:szCs w:val="24"/>
        </w:rPr>
        <w:t>4</w:t>
      </w:r>
      <w:r w:rsidRPr="00FA5D57">
        <w:rPr>
          <w:rFonts w:eastAsiaTheme="minorEastAsia" w:hint="eastAsia"/>
          <w:sz w:val="24"/>
          <w:szCs w:val="24"/>
        </w:rPr>
        <w:t>月在</w:t>
      </w:r>
      <w:r w:rsidRPr="00FA5D57">
        <w:rPr>
          <w:rFonts w:eastAsiaTheme="minorEastAsia" w:hint="eastAsia"/>
          <w:sz w:val="24"/>
          <w:szCs w:val="24"/>
        </w:rPr>
        <w:t>141</w:t>
      </w:r>
      <w:r w:rsidRPr="00FA5D57">
        <w:rPr>
          <w:rFonts w:eastAsiaTheme="minorEastAsia" w:hint="eastAsia"/>
          <w:sz w:val="24"/>
          <w:szCs w:val="24"/>
        </w:rPr>
        <w:t>个地区开展学校社会工作事业，政府向</w:t>
      </w:r>
      <w:r w:rsidRPr="00FA5D57">
        <w:rPr>
          <w:rFonts w:eastAsiaTheme="minorEastAsia" w:hint="eastAsia"/>
          <w:sz w:val="24"/>
          <w:szCs w:val="24"/>
        </w:rPr>
        <w:t>46</w:t>
      </w:r>
      <w:r w:rsidRPr="00FA5D57">
        <w:rPr>
          <w:rFonts w:eastAsiaTheme="minorEastAsia" w:hint="eastAsia"/>
          <w:sz w:val="24"/>
          <w:szCs w:val="24"/>
        </w:rPr>
        <w:t>个都道府县（</w:t>
      </w:r>
      <w:r w:rsidRPr="00FA5D57">
        <w:rPr>
          <w:rFonts w:eastAsiaTheme="minorEastAsia" w:hint="eastAsia"/>
          <w:sz w:val="24"/>
          <w:szCs w:val="24"/>
        </w:rPr>
        <w:t>294</w:t>
      </w:r>
      <w:r w:rsidRPr="00FA5D57">
        <w:rPr>
          <w:rFonts w:eastAsiaTheme="minorEastAsia" w:hint="eastAsia"/>
          <w:sz w:val="24"/>
          <w:szCs w:val="24"/>
        </w:rPr>
        <w:t>个市町村）的公立中小学校派遣</w:t>
      </w:r>
      <w:r w:rsidRPr="00FA5D57">
        <w:rPr>
          <w:rFonts w:eastAsiaTheme="minorEastAsia" w:hint="eastAsia"/>
          <w:sz w:val="24"/>
          <w:szCs w:val="24"/>
        </w:rPr>
        <w:t>944</w:t>
      </w:r>
      <w:r w:rsidRPr="00FA5D57">
        <w:rPr>
          <w:rFonts w:eastAsiaTheme="minorEastAsia" w:hint="eastAsia"/>
          <w:sz w:val="24"/>
          <w:szCs w:val="24"/>
        </w:rPr>
        <w:t>名</w:t>
      </w:r>
      <w:r w:rsidR="001861C7">
        <w:rPr>
          <w:rFonts w:eastAsiaTheme="minorEastAsia" w:hint="eastAsia"/>
          <w:sz w:val="24"/>
          <w:szCs w:val="24"/>
        </w:rPr>
        <w:t>驻校社工</w:t>
      </w:r>
      <w:r w:rsidRPr="00FA5D57">
        <w:rPr>
          <w:rFonts w:eastAsiaTheme="minorEastAsia" w:hint="eastAsia"/>
          <w:sz w:val="24"/>
          <w:szCs w:val="24"/>
        </w:rPr>
        <w:t>，平均每</w:t>
      </w:r>
      <w:r w:rsidR="00AB7395" w:rsidRPr="00AB7395">
        <w:rPr>
          <w:rFonts w:eastAsiaTheme="minorEastAsia" w:hint="eastAsia"/>
          <w:sz w:val="24"/>
          <w:szCs w:val="24"/>
        </w:rPr>
        <w:t>县</w:t>
      </w:r>
      <w:r w:rsidRPr="00FA5D57">
        <w:rPr>
          <w:rFonts w:eastAsiaTheme="minorEastAsia" w:hint="eastAsia"/>
          <w:sz w:val="24"/>
          <w:szCs w:val="24"/>
        </w:rPr>
        <w:t>（相当于我国的省）有</w:t>
      </w:r>
      <w:r w:rsidRPr="00FA5D57">
        <w:rPr>
          <w:rFonts w:eastAsiaTheme="minorEastAsia" w:hint="eastAsia"/>
          <w:sz w:val="24"/>
          <w:szCs w:val="24"/>
        </w:rPr>
        <w:t>20.5</w:t>
      </w:r>
      <w:r w:rsidRPr="00FA5D57">
        <w:rPr>
          <w:rFonts w:eastAsiaTheme="minorEastAsia" w:hint="eastAsia"/>
          <w:sz w:val="24"/>
          <w:szCs w:val="24"/>
        </w:rPr>
        <w:t>名驻校社工</w:t>
      </w:r>
      <w:r w:rsidR="00AB7395">
        <w:rPr>
          <w:rStyle w:val="ae"/>
          <w:rFonts w:eastAsiaTheme="minorEastAsia"/>
          <w:sz w:val="24"/>
          <w:szCs w:val="24"/>
        </w:rPr>
        <w:footnoteReference w:id="8"/>
      </w:r>
      <w:r w:rsidR="00AB7395">
        <w:rPr>
          <w:rFonts w:eastAsiaTheme="minorEastAsia" w:hint="eastAsia"/>
          <w:sz w:val="24"/>
          <w:szCs w:val="24"/>
        </w:rPr>
        <w:t>。</w:t>
      </w:r>
    </w:p>
    <w:p w14:paraId="7E02E8EC" w14:textId="0C852C5E" w:rsidR="00957E31" w:rsidRDefault="00FA5D57" w:rsidP="00381407">
      <w:pPr>
        <w:adjustRightInd w:val="0"/>
        <w:snapToGrid w:val="0"/>
        <w:spacing w:line="400" w:lineRule="atLeast"/>
        <w:ind w:firstLineChars="200" w:firstLine="480"/>
        <w:rPr>
          <w:rFonts w:eastAsiaTheme="minorEastAsia"/>
          <w:sz w:val="24"/>
          <w:szCs w:val="24"/>
        </w:rPr>
      </w:pPr>
      <w:r w:rsidRPr="00FA5D57">
        <w:rPr>
          <w:rFonts w:eastAsiaTheme="minorEastAsia" w:hint="eastAsia"/>
          <w:sz w:val="24"/>
          <w:szCs w:val="24"/>
        </w:rPr>
        <w:t>2011</w:t>
      </w:r>
      <w:r w:rsidRPr="00FA5D57">
        <w:rPr>
          <w:rFonts w:eastAsiaTheme="minorEastAsia" w:hint="eastAsia"/>
          <w:sz w:val="24"/>
          <w:szCs w:val="24"/>
        </w:rPr>
        <w:t>年文部省设立社会教育委员并发布《公民馆设置运营纲要》，完善社会支持；</w:t>
      </w:r>
      <w:r w:rsidRPr="00FA5D57">
        <w:rPr>
          <w:rFonts w:eastAsiaTheme="minorEastAsia" w:hint="eastAsia"/>
          <w:sz w:val="24"/>
          <w:szCs w:val="24"/>
        </w:rPr>
        <w:t>2025</w:t>
      </w:r>
      <w:r w:rsidRPr="00FA5D57">
        <w:rPr>
          <w:rFonts w:eastAsiaTheme="minorEastAsia" w:hint="eastAsia"/>
          <w:sz w:val="24"/>
          <w:szCs w:val="24"/>
        </w:rPr>
        <w:t>年《学校教育法》修订将</w:t>
      </w:r>
      <w:r w:rsidR="0060169E">
        <w:rPr>
          <w:rFonts w:eastAsiaTheme="minorEastAsia" w:hint="eastAsia"/>
          <w:sz w:val="24"/>
          <w:szCs w:val="24"/>
        </w:rPr>
        <w:t>“</w:t>
      </w:r>
      <w:r w:rsidRPr="00FA5D57">
        <w:rPr>
          <w:rFonts w:eastAsiaTheme="minorEastAsia" w:hint="eastAsia"/>
          <w:sz w:val="24"/>
          <w:szCs w:val="24"/>
        </w:rPr>
        <w:t>校园欺凌防治</w:t>
      </w:r>
      <w:r w:rsidR="0060169E">
        <w:rPr>
          <w:rFonts w:eastAsiaTheme="minorEastAsia" w:hint="eastAsia"/>
          <w:sz w:val="24"/>
          <w:szCs w:val="24"/>
        </w:rPr>
        <w:t>”</w:t>
      </w:r>
      <w:r w:rsidRPr="00FA5D57">
        <w:rPr>
          <w:rFonts w:eastAsiaTheme="minorEastAsia" w:hint="eastAsia"/>
          <w:sz w:val="24"/>
          <w:szCs w:val="24"/>
        </w:rPr>
        <w:t>纳入社工核心职责，要求中学配备专职社工，推动驻校社工与学生心理辅导一体化。当前日本</w:t>
      </w:r>
      <w:r w:rsidR="00B73CD8">
        <w:rPr>
          <w:rFonts w:eastAsiaTheme="minorEastAsia" w:hint="eastAsia"/>
          <w:sz w:val="24"/>
          <w:szCs w:val="24"/>
        </w:rPr>
        <w:t>驻校社工</w:t>
      </w:r>
      <w:r w:rsidRPr="00FA5D57">
        <w:rPr>
          <w:rFonts w:eastAsiaTheme="minorEastAsia" w:hint="eastAsia"/>
          <w:sz w:val="24"/>
          <w:szCs w:val="24"/>
        </w:rPr>
        <w:t>呈现行政主导显著、无独立职业资格制度、核心职责聚焦多维支援的特点，未来需加快独立职业资格制度建设，强化多方协同，构建更完善的学生支援生态体系。</w:t>
      </w:r>
    </w:p>
    <w:p w14:paraId="596934E8" w14:textId="5DF03748" w:rsidR="00DC5B24" w:rsidRPr="003E7AB5" w:rsidRDefault="00DC5B24" w:rsidP="003E7AB5">
      <w:pPr>
        <w:adjustRightInd w:val="0"/>
        <w:snapToGrid w:val="0"/>
        <w:spacing w:line="400" w:lineRule="atLeast"/>
        <w:ind w:firstLineChars="202" w:firstLine="485"/>
        <w:rPr>
          <w:rFonts w:eastAsiaTheme="minorEastAsia"/>
          <w:sz w:val="24"/>
          <w:szCs w:val="24"/>
        </w:rPr>
      </w:pPr>
    </w:p>
    <w:p w14:paraId="0028F079" w14:textId="49F89919" w:rsidR="00847236" w:rsidRPr="003079CA" w:rsidRDefault="00F56BB5" w:rsidP="003079CA">
      <w:pPr>
        <w:pStyle w:val="2"/>
        <w:numPr>
          <w:ilvl w:val="0"/>
          <w:numId w:val="0"/>
        </w:numPr>
      </w:pPr>
      <w:r w:rsidRPr="003079CA">
        <w:rPr>
          <w:rFonts w:hint="eastAsia"/>
        </w:rPr>
        <w:t>2.</w:t>
      </w:r>
      <w:r w:rsidR="000979BD" w:rsidRPr="003079CA">
        <w:rPr>
          <w:rFonts w:hint="eastAsia"/>
        </w:rPr>
        <w:t>2</w:t>
      </w:r>
      <w:r w:rsidR="007B6296" w:rsidRPr="003079CA">
        <w:rPr>
          <w:rFonts w:hint="eastAsia"/>
        </w:rPr>
        <w:t xml:space="preserve"> </w:t>
      </w:r>
      <w:r w:rsidR="000D2240">
        <w:rPr>
          <w:rFonts w:hint="eastAsia"/>
        </w:rPr>
        <w:t>国</w:t>
      </w:r>
      <w:r w:rsidR="00AE128C" w:rsidRPr="003079CA">
        <w:rPr>
          <w:rFonts w:hint="eastAsia"/>
        </w:rPr>
        <w:t>内研究</w:t>
      </w:r>
    </w:p>
    <w:p w14:paraId="65E42622" w14:textId="673C02A2" w:rsidR="00E325D8" w:rsidRDefault="00E325D8" w:rsidP="00E325D8">
      <w:pPr>
        <w:adjustRightInd w:val="0"/>
        <w:snapToGrid w:val="0"/>
        <w:spacing w:line="400" w:lineRule="atLeast"/>
        <w:rPr>
          <w:rFonts w:eastAsiaTheme="minorEastAsia"/>
          <w:sz w:val="24"/>
          <w:szCs w:val="24"/>
        </w:rPr>
      </w:pPr>
      <w:r>
        <w:rPr>
          <w:rFonts w:eastAsiaTheme="minorEastAsia" w:hint="eastAsia"/>
          <w:sz w:val="24"/>
          <w:szCs w:val="24"/>
        </w:rPr>
        <w:t xml:space="preserve">2.2.1 </w:t>
      </w:r>
      <w:r>
        <w:rPr>
          <w:rFonts w:eastAsiaTheme="minorEastAsia" w:hint="eastAsia"/>
          <w:sz w:val="24"/>
          <w:szCs w:val="24"/>
        </w:rPr>
        <w:t>香港</w:t>
      </w:r>
    </w:p>
    <w:p w14:paraId="7C97CDAD" w14:textId="6630E9EC" w:rsidR="00E325D8" w:rsidRDefault="00242C6C" w:rsidP="00E325D8">
      <w:pPr>
        <w:adjustRightInd w:val="0"/>
        <w:snapToGrid w:val="0"/>
        <w:spacing w:line="400" w:lineRule="atLeast"/>
        <w:ind w:firstLineChars="200" w:firstLine="480"/>
        <w:rPr>
          <w:rFonts w:eastAsiaTheme="minorEastAsia"/>
          <w:sz w:val="24"/>
          <w:szCs w:val="24"/>
        </w:rPr>
      </w:pPr>
      <w:r w:rsidRPr="00242C6C">
        <w:rPr>
          <w:rFonts w:eastAsiaTheme="minorEastAsia" w:hint="eastAsia"/>
          <w:sz w:val="24"/>
          <w:szCs w:val="24"/>
        </w:rPr>
        <w:t>我国香港地区从</w:t>
      </w:r>
      <w:r w:rsidRPr="00242C6C">
        <w:rPr>
          <w:rFonts w:eastAsiaTheme="minorEastAsia" w:hint="eastAsia"/>
          <w:sz w:val="24"/>
          <w:szCs w:val="24"/>
        </w:rPr>
        <w:t>1971</w:t>
      </w:r>
      <w:r w:rsidRPr="00242C6C">
        <w:rPr>
          <w:rFonts w:eastAsiaTheme="minorEastAsia" w:hint="eastAsia"/>
          <w:sz w:val="24"/>
          <w:szCs w:val="24"/>
        </w:rPr>
        <w:t>年开始推行驻校社工，</w:t>
      </w:r>
      <w:r w:rsidRPr="00242C6C">
        <w:rPr>
          <w:rFonts w:eastAsiaTheme="minorEastAsia" w:hint="eastAsia"/>
          <w:sz w:val="24"/>
          <w:szCs w:val="24"/>
        </w:rPr>
        <w:t>1977</w:t>
      </w:r>
      <w:r w:rsidRPr="00242C6C">
        <w:rPr>
          <w:rFonts w:eastAsiaTheme="minorEastAsia" w:hint="eastAsia"/>
          <w:sz w:val="24"/>
          <w:szCs w:val="24"/>
        </w:rPr>
        <w:t>年正式确立驻校社工制度，</w:t>
      </w:r>
      <w:r w:rsidRPr="00242C6C">
        <w:rPr>
          <w:rFonts w:eastAsiaTheme="minorEastAsia" w:hint="eastAsia"/>
          <w:sz w:val="24"/>
          <w:szCs w:val="24"/>
        </w:rPr>
        <w:t>1982</w:t>
      </w:r>
      <w:r w:rsidRPr="00242C6C">
        <w:rPr>
          <w:rFonts w:eastAsiaTheme="minorEastAsia" w:hint="eastAsia"/>
          <w:sz w:val="24"/>
          <w:szCs w:val="24"/>
        </w:rPr>
        <w:t>年全港中学均获得驻校社工服务，</w:t>
      </w:r>
      <w:r w:rsidRPr="00242C6C">
        <w:rPr>
          <w:rFonts w:eastAsiaTheme="minorEastAsia" w:hint="eastAsia"/>
          <w:sz w:val="24"/>
          <w:szCs w:val="24"/>
        </w:rPr>
        <w:t>2000</w:t>
      </w:r>
      <w:r w:rsidRPr="00242C6C">
        <w:rPr>
          <w:rFonts w:eastAsiaTheme="minorEastAsia" w:hint="eastAsia"/>
          <w:sz w:val="24"/>
          <w:szCs w:val="24"/>
        </w:rPr>
        <w:t>年实行中学</w:t>
      </w:r>
      <w:r w:rsidR="0060169E">
        <w:rPr>
          <w:rFonts w:eastAsiaTheme="minorEastAsia" w:hint="eastAsia"/>
          <w:sz w:val="24"/>
          <w:szCs w:val="24"/>
        </w:rPr>
        <w:t>“</w:t>
      </w:r>
      <w:r w:rsidRPr="00242C6C">
        <w:rPr>
          <w:rFonts w:eastAsiaTheme="minorEastAsia" w:hint="eastAsia"/>
          <w:sz w:val="24"/>
          <w:szCs w:val="24"/>
        </w:rPr>
        <w:t>一校一社工</w:t>
      </w:r>
      <w:r w:rsidR="0060169E">
        <w:rPr>
          <w:rFonts w:eastAsiaTheme="minorEastAsia" w:hint="eastAsia"/>
          <w:sz w:val="24"/>
          <w:szCs w:val="24"/>
        </w:rPr>
        <w:t>”</w:t>
      </w:r>
      <w:r w:rsidRPr="00242C6C">
        <w:rPr>
          <w:rFonts w:eastAsiaTheme="minorEastAsia" w:hint="eastAsia"/>
          <w:sz w:val="24"/>
          <w:szCs w:val="24"/>
        </w:rPr>
        <w:t>制度，</w:t>
      </w:r>
      <w:r w:rsidRPr="00242C6C">
        <w:rPr>
          <w:rFonts w:eastAsiaTheme="minorEastAsia" w:hint="eastAsia"/>
          <w:sz w:val="24"/>
          <w:szCs w:val="24"/>
        </w:rPr>
        <w:t>2018</w:t>
      </w:r>
      <w:r w:rsidRPr="00242C6C">
        <w:rPr>
          <w:rFonts w:eastAsiaTheme="minorEastAsia" w:hint="eastAsia"/>
          <w:sz w:val="24"/>
          <w:szCs w:val="24"/>
        </w:rPr>
        <w:t>年扩展至全港小学，</w:t>
      </w:r>
      <w:r w:rsidRPr="00242C6C">
        <w:rPr>
          <w:rFonts w:eastAsiaTheme="minorEastAsia" w:hint="eastAsia"/>
          <w:sz w:val="24"/>
          <w:szCs w:val="24"/>
        </w:rPr>
        <w:t>2019</w:t>
      </w:r>
      <w:r w:rsidRPr="00242C6C">
        <w:rPr>
          <w:rFonts w:eastAsiaTheme="minorEastAsia" w:hint="eastAsia"/>
          <w:sz w:val="24"/>
          <w:szCs w:val="24"/>
        </w:rPr>
        <w:t>年中学升级为</w:t>
      </w:r>
      <w:r w:rsidR="0060169E">
        <w:rPr>
          <w:rFonts w:eastAsiaTheme="minorEastAsia" w:hint="eastAsia"/>
          <w:sz w:val="24"/>
          <w:szCs w:val="24"/>
        </w:rPr>
        <w:t>“</w:t>
      </w:r>
      <w:r w:rsidRPr="00242C6C">
        <w:rPr>
          <w:rFonts w:eastAsiaTheme="minorEastAsia" w:hint="eastAsia"/>
          <w:sz w:val="24"/>
          <w:szCs w:val="24"/>
        </w:rPr>
        <w:t>一校两社工</w:t>
      </w:r>
      <w:r w:rsidR="0060169E">
        <w:rPr>
          <w:rFonts w:eastAsiaTheme="minorEastAsia" w:hint="eastAsia"/>
          <w:sz w:val="24"/>
          <w:szCs w:val="24"/>
        </w:rPr>
        <w:t>”</w:t>
      </w:r>
      <w:r w:rsidR="00E325D8">
        <w:rPr>
          <w:rStyle w:val="ae"/>
          <w:rFonts w:eastAsiaTheme="minorEastAsia"/>
          <w:sz w:val="24"/>
          <w:szCs w:val="24"/>
        </w:rPr>
        <w:footnoteReference w:id="9"/>
      </w:r>
      <w:r w:rsidR="00E325D8">
        <w:rPr>
          <w:rFonts w:eastAsiaTheme="minorEastAsia" w:hint="eastAsia"/>
          <w:sz w:val="24"/>
          <w:szCs w:val="24"/>
        </w:rPr>
        <w:t>。</w:t>
      </w:r>
    </w:p>
    <w:p w14:paraId="0C68F190" w14:textId="36EEA5FB" w:rsidR="000473A9" w:rsidRPr="000473A9" w:rsidRDefault="000473A9" w:rsidP="000473A9">
      <w:pPr>
        <w:adjustRightInd w:val="0"/>
        <w:snapToGrid w:val="0"/>
        <w:spacing w:line="400" w:lineRule="atLeast"/>
        <w:ind w:firstLineChars="202" w:firstLine="485"/>
        <w:rPr>
          <w:rFonts w:eastAsiaTheme="minorEastAsia"/>
          <w:sz w:val="24"/>
          <w:szCs w:val="24"/>
        </w:rPr>
      </w:pPr>
      <w:r w:rsidRPr="000473A9">
        <w:rPr>
          <w:rFonts w:eastAsiaTheme="minorEastAsia" w:hint="eastAsia"/>
          <w:sz w:val="24"/>
          <w:szCs w:val="24"/>
        </w:rPr>
        <w:t>香港驻校社工嵌入初中校园心理服务体系，通过明确的制度设计</w:t>
      </w:r>
      <w:r w:rsidR="001E5965">
        <w:rPr>
          <w:rFonts w:eastAsiaTheme="minorEastAsia" w:hint="eastAsia"/>
          <w:sz w:val="24"/>
          <w:szCs w:val="24"/>
        </w:rPr>
        <w:t>“</w:t>
      </w:r>
      <w:r w:rsidRPr="000473A9">
        <w:rPr>
          <w:rFonts w:eastAsiaTheme="minorEastAsia" w:hint="eastAsia"/>
          <w:sz w:val="24"/>
          <w:szCs w:val="24"/>
        </w:rPr>
        <w:t>教师</w:t>
      </w:r>
      <w:r w:rsidRPr="000473A9">
        <w:rPr>
          <w:rFonts w:eastAsiaTheme="minorEastAsia" w:hint="eastAsia"/>
          <w:sz w:val="24"/>
          <w:szCs w:val="24"/>
        </w:rPr>
        <w:t>+</w:t>
      </w:r>
      <w:r w:rsidRPr="000473A9">
        <w:rPr>
          <w:rFonts w:eastAsiaTheme="minorEastAsia" w:hint="eastAsia"/>
          <w:sz w:val="24"/>
          <w:szCs w:val="24"/>
        </w:rPr>
        <w:t>驻校社工</w:t>
      </w:r>
      <w:r w:rsidRPr="000473A9">
        <w:rPr>
          <w:rFonts w:eastAsiaTheme="minorEastAsia" w:hint="eastAsia"/>
          <w:sz w:val="24"/>
          <w:szCs w:val="24"/>
        </w:rPr>
        <w:t>+</w:t>
      </w:r>
      <w:r w:rsidRPr="000473A9">
        <w:rPr>
          <w:rFonts w:eastAsiaTheme="minorEastAsia" w:hint="eastAsia"/>
          <w:sz w:val="24"/>
          <w:szCs w:val="24"/>
        </w:rPr>
        <w:t>教育心理学家</w:t>
      </w:r>
      <w:r w:rsidR="001E5965">
        <w:rPr>
          <w:rFonts w:eastAsiaTheme="minorEastAsia" w:hint="eastAsia"/>
          <w:sz w:val="24"/>
          <w:szCs w:val="24"/>
        </w:rPr>
        <w:t>”</w:t>
      </w:r>
      <w:r w:rsidRPr="000473A9">
        <w:rPr>
          <w:rFonts w:eastAsiaTheme="minorEastAsia" w:hint="eastAsia"/>
          <w:sz w:val="24"/>
          <w:szCs w:val="24"/>
        </w:rPr>
        <w:t>确保服务的普及性与规范性。全体教师在日常教学中融入积极心理学原理，如语文老师培养学生情绪表达能力，数学老师关注学生成长型思维，英语老师侧重外语正向表达能力培养，教学中发现学生心理异常立即进行初步疏导；任课老师难以处理的案例转介给驻校社工，社工应对不了的复杂情况由教育心理学家接手，这种层层嵌入模式实现了学生心理健康问题的及时识别和分级处理。</w:t>
      </w:r>
    </w:p>
    <w:p w14:paraId="5F19FDEC" w14:textId="1FFBC39C" w:rsidR="000473A9" w:rsidRPr="000473A9" w:rsidRDefault="000473A9" w:rsidP="000473A9">
      <w:pPr>
        <w:adjustRightInd w:val="0"/>
        <w:snapToGrid w:val="0"/>
        <w:spacing w:line="400" w:lineRule="atLeast"/>
        <w:ind w:firstLineChars="202" w:firstLine="485"/>
        <w:rPr>
          <w:rFonts w:eastAsiaTheme="minorEastAsia"/>
          <w:sz w:val="24"/>
          <w:szCs w:val="24"/>
        </w:rPr>
      </w:pPr>
      <w:r w:rsidRPr="000473A9">
        <w:rPr>
          <w:rFonts w:eastAsiaTheme="minorEastAsia" w:hint="eastAsia"/>
          <w:sz w:val="24"/>
          <w:szCs w:val="24"/>
        </w:rPr>
        <w:t>经过几十年发展，香港驻校社工形成独具特色的</w:t>
      </w:r>
      <w:r w:rsidR="001E5965">
        <w:rPr>
          <w:rFonts w:eastAsiaTheme="minorEastAsia" w:hint="eastAsia"/>
          <w:sz w:val="24"/>
          <w:szCs w:val="24"/>
        </w:rPr>
        <w:t>“</w:t>
      </w:r>
      <w:r w:rsidRPr="000473A9">
        <w:rPr>
          <w:rFonts w:eastAsiaTheme="minorEastAsia" w:hint="eastAsia"/>
          <w:sz w:val="24"/>
          <w:szCs w:val="24"/>
        </w:rPr>
        <w:t>全校参与</w:t>
      </w:r>
      <w:r w:rsidR="001E5965">
        <w:rPr>
          <w:rFonts w:eastAsiaTheme="minorEastAsia" w:hint="eastAsia"/>
          <w:sz w:val="24"/>
          <w:szCs w:val="24"/>
        </w:rPr>
        <w:t>”</w:t>
      </w:r>
      <w:r w:rsidRPr="000473A9">
        <w:rPr>
          <w:rFonts w:eastAsiaTheme="minorEastAsia" w:hint="eastAsia"/>
          <w:sz w:val="24"/>
          <w:szCs w:val="24"/>
        </w:rPr>
        <w:t>运作模式，强调社会工作者与学校所有成员的深度合作。初中校园中，驻校社工与辅导主任、学科教师、行政管理人员组成跨学科工作团队，通过定期会议、联合活动实现资源共享与优势互补。以英语学科为例，社工与英语学科组教师携手设计情绪管理主题阅读课程，挑选包含情绪表达、压力应对等内容的英文材料，让学生在阅读分析中掌握情绪调节方法；在英语戏剧社团活动中，社工协助设计剧本、组织排练，提升学生团队协作能力和情绪表达能力。</w:t>
      </w:r>
    </w:p>
    <w:p w14:paraId="6B02CFA0" w14:textId="42EA4E99" w:rsidR="00E325D8" w:rsidRDefault="000473A9" w:rsidP="000473A9">
      <w:pPr>
        <w:adjustRightInd w:val="0"/>
        <w:snapToGrid w:val="0"/>
        <w:spacing w:line="400" w:lineRule="atLeast"/>
        <w:ind w:firstLineChars="202" w:firstLine="485"/>
        <w:rPr>
          <w:rFonts w:eastAsiaTheme="minorEastAsia"/>
          <w:sz w:val="24"/>
          <w:szCs w:val="24"/>
        </w:rPr>
      </w:pPr>
      <w:r w:rsidRPr="000473A9">
        <w:rPr>
          <w:rFonts w:eastAsiaTheme="minorEastAsia" w:hint="eastAsia"/>
          <w:sz w:val="24"/>
          <w:szCs w:val="24"/>
        </w:rPr>
        <w:t>此外，香港驻校社工注重服务的文化适应性，充分尊重东方家庭的隐私观念和权威意识，开展家庭服务时采用间接介入、循序渐进的方式，避免文化冲突影响服务效果。这些成熟经验表明，驻校社工有效嵌入需依托完善制度保障、科学专业协作机制及充分文化适应性，对内地实践具有重要指导意义。</w:t>
      </w:r>
    </w:p>
    <w:p w14:paraId="201A6793" w14:textId="0844527A" w:rsidR="00E325D8" w:rsidRDefault="00E325D8" w:rsidP="00E325D8">
      <w:pPr>
        <w:adjustRightInd w:val="0"/>
        <w:snapToGrid w:val="0"/>
        <w:spacing w:line="400" w:lineRule="atLeast"/>
        <w:rPr>
          <w:rFonts w:eastAsiaTheme="minorEastAsia"/>
          <w:sz w:val="24"/>
          <w:szCs w:val="24"/>
        </w:rPr>
      </w:pPr>
      <w:r>
        <w:rPr>
          <w:rFonts w:eastAsiaTheme="minorEastAsia" w:hint="eastAsia"/>
          <w:sz w:val="24"/>
          <w:szCs w:val="24"/>
        </w:rPr>
        <w:t xml:space="preserve">2.2.2 </w:t>
      </w:r>
      <w:r>
        <w:rPr>
          <w:rFonts w:eastAsiaTheme="minorEastAsia" w:hint="eastAsia"/>
          <w:sz w:val="24"/>
          <w:szCs w:val="24"/>
        </w:rPr>
        <w:t>大陆</w:t>
      </w:r>
    </w:p>
    <w:p w14:paraId="6C5111B9" w14:textId="4375ABDC" w:rsidR="00333B77" w:rsidRDefault="00C4289B" w:rsidP="00CD0B61">
      <w:pPr>
        <w:adjustRightInd w:val="0"/>
        <w:snapToGrid w:val="0"/>
        <w:spacing w:line="400" w:lineRule="atLeast"/>
        <w:ind w:firstLineChars="202" w:firstLine="485"/>
        <w:rPr>
          <w:rFonts w:eastAsiaTheme="minorEastAsia"/>
          <w:sz w:val="24"/>
          <w:szCs w:val="24"/>
        </w:rPr>
      </w:pPr>
      <w:r w:rsidRPr="00C4289B">
        <w:rPr>
          <w:rFonts w:eastAsiaTheme="minorEastAsia" w:hint="eastAsia"/>
          <w:sz w:val="24"/>
          <w:szCs w:val="24"/>
        </w:rPr>
        <w:t>从</w:t>
      </w:r>
      <w:r w:rsidR="001E5965">
        <w:rPr>
          <w:rFonts w:eastAsiaTheme="minorEastAsia" w:hint="eastAsia"/>
          <w:sz w:val="24"/>
          <w:szCs w:val="24"/>
        </w:rPr>
        <w:t>“</w:t>
      </w:r>
      <w:r w:rsidRPr="00C4289B">
        <w:rPr>
          <w:rFonts w:eastAsiaTheme="minorEastAsia" w:hint="eastAsia"/>
          <w:sz w:val="24"/>
          <w:szCs w:val="24"/>
        </w:rPr>
        <w:t>专业社工长期进驻学校、常态化开展服务</w:t>
      </w:r>
      <w:r w:rsidR="001E5965">
        <w:rPr>
          <w:rFonts w:eastAsiaTheme="minorEastAsia" w:hint="eastAsia"/>
          <w:sz w:val="24"/>
          <w:szCs w:val="24"/>
        </w:rPr>
        <w:t>”</w:t>
      </w:r>
      <w:r w:rsidRPr="00C4289B">
        <w:rPr>
          <w:rFonts w:eastAsiaTheme="minorEastAsia" w:hint="eastAsia"/>
          <w:sz w:val="24"/>
          <w:szCs w:val="24"/>
        </w:rPr>
        <w:t>的模式来看，大陆驻校社工起步于</w:t>
      </w:r>
      <w:r w:rsidRPr="00C4289B">
        <w:rPr>
          <w:rFonts w:eastAsiaTheme="minorEastAsia" w:hint="eastAsia"/>
          <w:sz w:val="24"/>
          <w:szCs w:val="24"/>
        </w:rPr>
        <w:t>2006</w:t>
      </w:r>
      <w:r w:rsidRPr="00C4289B">
        <w:rPr>
          <w:rFonts w:eastAsiaTheme="minorEastAsia" w:hint="eastAsia"/>
          <w:sz w:val="24"/>
          <w:szCs w:val="24"/>
        </w:rPr>
        <w:t>年北京市海淀寄读学校与首都师范大学社会工作系合作开展的学生成长活动；</w:t>
      </w:r>
      <w:r w:rsidRPr="00C4289B">
        <w:rPr>
          <w:rFonts w:eastAsiaTheme="minorEastAsia" w:hint="eastAsia"/>
          <w:sz w:val="24"/>
          <w:szCs w:val="24"/>
        </w:rPr>
        <w:t>2007</w:t>
      </w:r>
      <w:r w:rsidRPr="00C4289B">
        <w:rPr>
          <w:rFonts w:eastAsiaTheme="minorEastAsia" w:hint="eastAsia"/>
          <w:sz w:val="24"/>
          <w:szCs w:val="24"/>
        </w:rPr>
        <w:t>年广州出现首批政府主导的驻校社工试点，标志着制度化实践的开启。</w:t>
      </w:r>
    </w:p>
    <w:p w14:paraId="246B116D" w14:textId="6BD55A29" w:rsidR="00C4289B" w:rsidRPr="00C4289B" w:rsidRDefault="00C4289B" w:rsidP="00C4289B">
      <w:pPr>
        <w:adjustRightInd w:val="0"/>
        <w:snapToGrid w:val="0"/>
        <w:spacing w:line="400" w:lineRule="atLeast"/>
        <w:ind w:firstLineChars="202" w:firstLine="485"/>
        <w:rPr>
          <w:rFonts w:eastAsiaTheme="minorEastAsia"/>
          <w:sz w:val="24"/>
          <w:szCs w:val="24"/>
        </w:rPr>
      </w:pPr>
      <w:r w:rsidRPr="00C4289B">
        <w:rPr>
          <w:rFonts w:eastAsiaTheme="minorEastAsia" w:hint="eastAsia"/>
          <w:sz w:val="24"/>
          <w:szCs w:val="24"/>
        </w:rPr>
        <w:t>作为初中英语教师，我在课堂中常将</w:t>
      </w:r>
      <w:r w:rsidR="001E5965">
        <w:rPr>
          <w:rFonts w:eastAsiaTheme="minorEastAsia" w:hint="eastAsia"/>
          <w:sz w:val="24"/>
          <w:szCs w:val="24"/>
        </w:rPr>
        <w:t>“</w:t>
      </w:r>
      <w:r w:rsidRPr="00C4289B">
        <w:rPr>
          <w:rFonts w:eastAsiaTheme="minorEastAsia" w:hint="eastAsia"/>
          <w:sz w:val="24"/>
          <w:szCs w:val="24"/>
        </w:rPr>
        <w:t>语言学习</w:t>
      </w:r>
      <w:r w:rsidR="001E5965">
        <w:rPr>
          <w:rFonts w:eastAsiaTheme="minorEastAsia" w:hint="eastAsia"/>
          <w:sz w:val="24"/>
          <w:szCs w:val="24"/>
        </w:rPr>
        <w:t>”</w:t>
      </w:r>
      <w:r w:rsidRPr="00C4289B">
        <w:rPr>
          <w:rFonts w:eastAsiaTheme="minorEastAsia" w:hint="eastAsia"/>
          <w:sz w:val="24"/>
          <w:szCs w:val="24"/>
        </w:rPr>
        <w:t>和</w:t>
      </w:r>
      <w:r w:rsidR="001E5965">
        <w:rPr>
          <w:rFonts w:eastAsiaTheme="minorEastAsia" w:hint="eastAsia"/>
          <w:sz w:val="24"/>
          <w:szCs w:val="24"/>
        </w:rPr>
        <w:t>“</w:t>
      </w:r>
      <w:r w:rsidRPr="00C4289B">
        <w:rPr>
          <w:rFonts w:eastAsiaTheme="minorEastAsia" w:hint="eastAsia"/>
          <w:sz w:val="24"/>
          <w:szCs w:val="24"/>
        </w:rPr>
        <w:t>心理健康</w:t>
      </w:r>
      <w:r w:rsidR="001E5965">
        <w:rPr>
          <w:rFonts w:eastAsiaTheme="minorEastAsia" w:hint="eastAsia"/>
          <w:sz w:val="24"/>
          <w:szCs w:val="24"/>
        </w:rPr>
        <w:t>”</w:t>
      </w:r>
      <w:r w:rsidRPr="00C4289B">
        <w:rPr>
          <w:rFonts w:eastAsiaTheme="minorEastAsia" w:hint="eastAsia"/>
          <w:sz w:val="24"/>
          <w:szCs w:val="24"/>
        </w:rPr>
        <w:t>并置——学生的英文写作与口语表达，往往是最早暴露情绪困扰的窗口。回溯国内研究与实践，驻校社工嵌入初中校园心理服务体系，正是从地方试点逐步走向体系化与标准化的过程。最初如江苏太仓在</w:t>
      </w:r>
      <w:r w:rsidRPr="00C4289B">
        <w:rPr>
          <w:rFonts w:eastAsiaTheme="minorEastAsia" w:hint="eastAsia"/>
          <w:sz w:val="24"/>
          <w:szCs w:val="24"/>
        </w:rPr>
        <w:t>2017</w:t>
      </w:r>
      <w:r w:rsidRPr="00C4289B">
        <w:rPr>
          <w:rFonts w:eastAsiaTheme="minorEastAsia" w:hint="eastAsia"/>
          <w:sz w:val="24"/>
          <w:szCs w:val="24"/>
        </w:rPr>
        <w:t>年通过政府购买服务引入社工，以</w:t>
      </w:r>
      <w:r w:rsidR="00252405">
        <w:rPr>
          <w:rFonts w:eastAsiaTheme="minorEastAsia" w:hint="eastAsia"/>
          <w:sz w:val="24"/>
          <w:szCs w:val="24"/>
        </w:rPr>
        <w:t>“</w:t>
      </w:r>
      <w:r w:rsidRPr="00C4289B">
        <w:rPr>
          <w:rFonts w:eastAsiaTheme="minorEastAsia" w:hint="eastAsia"/>
          <w:sz w:val="24"/>
          <w:szCs w:val="24"/>
        </w:rPr>
        <w:t>心理辅导</w:t>
      </w:r>
      <w:r w:rsidRPr="00C4289B">
        <w:rPr>
          <w:rFonts w:eastAsiaTheme="minorEastAsia" w:hint="eastAsia"/>
          <w:sz w:val="24"/>
          <w:szCs w:val="24"/>
        </w:rPr>
        <w:t>+</w:t>
      </w:r>
      <w:r w:rsidRPr="00C4289B">
        <w:rPr>
          <w:rFonts w:eastAsiaTheme="minorEastAsia" w:hint="eastAsia"/>
          <w:sz w:val="24"/>
          <w:szCs w:val="24"/>
        </w:rPr>
        <w:t>个</w:t>
      </w:r>
      <w:r w:rsidRPr="00C4289B">
        <w:rPr>
          <w:rFonts w:eastAsiaTheme="minorEastAsia" w:hint="eastAsia"/>
          <w:sz w:val="24"/>
          <w:szCs w:val="24"/>
        </w:rPr>
        <w:lastRenderedPageBreak/>
        <w:t>案管理</w:t>
      </w:r>
      <w:r w:rsidR="00252405">
        <w:rPr>
          <w:rFonts w:eastAsiaTheme="minorEastAsia" w:hint="eastAsia"/>
          <w:sz w:val="24"/>
          <w:szCs w:val="24"/>
        </w:rPr>
        <w:t>”</w:t>
      </w:r>
      <w:r w:rsidRPr="00C4289B">
        <w:rPr>
          <w:rFonts w:eastAsiaTheme="minorEastAsia" w:hint="eastAsia"/>
          <w:sz w:val="24"/>
          <w:szCs w:val="24"/>
        </w:rPr>
        <w:t>补充心理教师资源不足</w:t>
      </w:r>
      <w:r w:rsidR="009C2B50">
        <w:rPr>
          <w:rStyle w:val="ae"/>
          <w:rFonts w:eastAsiaTheme="minorEastAsia"/>
          <w:sz w:val="24"/>
          <w:szCs w:val="24"/>
        </w:rPr>
        <w:footnoteReference w:id="10"/>
      </w:r>
      <w:r w:rsidR="00CD0B61" w:rsidRPr="00CD0B61">
        <w:rPr>
          <w:rFonts w:eastAsiaTheme="minorEastAsia" w:hint="eastAsia"/>
          <w:sz w:val="24"/>
          <w:szCs w:val="24"/>
        </w:rPr>
        <w:t>；</w:t>
      </w:r>
      <w:r w:rsidRPr="00C4289B">
        <w:rPr>
          <w:rFonts w:eastAsiaTheme="minorEastAsia" w:hint="eastAsia"/>
          <w:sz w:val="24"/>
          <w:szCs w:val="24"/>
        </w:rPr>
        <w:t>2020</w:t>
      </w:r>
      <w:r w:rsidRPr="00C4289B">
        <w:rPr>
          <w:rFonts w:eastAsiaTheme="minorEastAsia" w:hint="eastAsia"/>
          <w:sz w:val="24"/>
          <w:szCs w:val="24"/>
        </w:rPr>
        <w:t>年后，深圳、苏州等地构建起</w:t>
      </w:r>
      <w:r w:rsidR="00252405">
        <w:rPr>
          <w:rFonts w:eastAsiaTheme="minorEastAsia" w:hint="eastAsia"/>
          <w:sz w:val="24"/>
          <w:szCs w:val="24"/>
        </w:rPr>
        <w:t>“</w:t>
      </w:r>
      <w:r w:rsidRPr="00C4289B">
        <w:rPr>
          <w:rFonts w:eastAsiaTheme="minorEastAsia" w:hint="eastAsia"/>
          <w:sz w:val="24"/>
          <w:szCs w:val="24"/>
        </w:rPr>
        <w:t>预防</w:t>
      </w:r>
      <w:r w:rsidRPr="00C4289B">
        <w:rPr>
          <w:rFonts w:eastAsiaTheme="minorEastAsia" w:hint="eastAsia"/>
          <w:sz w:val="24"/>
          <w:szCs w:val="24"/>
        </w:rPr>
        <w:t>-</w:t>
      </w:r>
      <w:r w:rsidRPr="00C4289B">
        <w:rPr>
          <w:rFonts w:eastAsiaTheme="minorEastAsia" w:hint="eastAsia"/>
          <w:sz w:val="24"/>
          <w:szCs w:val="24"/>
        </w:rPr>
        <w:t>识别</w:t>
      </w:r>
      <w:r w:rsidRPr="00C4289B">
        <w:rPr>
          <w:rFonts w:eastAsiaTheme="minorEastAsia" w:hint="eastAsia"/>
          <w:sz w:val="24"/>
          <w:szCs w:val="24"/>
        </w:rPr>
        <w:t>-</w:t>
      </w:r>
      <w:r w:rsidRPr="00C4289B">
        <w:rPr>
          <w:rFonts w:eastAsiaTheme="minorEastAsia" w:hint="eastAsia"/>
          <w:sz w:val="24"/>
          <w:szCs w:val="24"/>
        </w:rPr>
        <w:t>干预</w:t>
      </w:r>
      <w:r w:rsidRPr="00C4289B">
        <w:rPr>
          <w:rFonts w:eastAsiaTheme="minorEastAsia" w:hint="eastAsia"/>
          <w:sz w:val="24"/>
          <w:szCs w:val="24"/>
        </w:rPr>
        <w:t>-</w:t>
      </w:r>
      <w:r w:rsidRPr="00C4289B">
        <w:rPr>
          <w:rFonts w:eastAsiaTheme="minorEastAsia" w:hint="eastAsia"/>
          <w:sz w:val="24"/>
          <w:szCs w:val="24"/>
        </w:rPr>
        <w:t>跟踪</w:t>
      </w:r>
      <w:r w:rsidR="00252405">
        <w:rPr>
          <w:rFonts w:eastAsiaTheme="minorEastAsia" w:hint="eastAsia"/>
          <w:sz w:val="24"/>
          <w:szCs w:val="24"/>
        </w:rPr>
        <w:t>”</w:t>
      </w:r>
      <w:r w:rsidRPr="00C4289B">
        <w:rPr>
          <w:rFonts w:eastAsiaTheme="minorEastAsia" w:hint="eastAsia"/>
          <w:sz w:val="24"/>
          <w:szCs w:val="24"/>
        </w:rPr>
        <w:t>闭环机制，形成更为完整的心理工作体系。其中苏州的实践尤为典型，驻校社工心理健康服务已覆盖</w:t>
      </w:r>
      <w:r w:rsidRPr="00C4289B">
        <w:rPr>
          <w:rFonts w:eastAsiaTheme="minorEastAsia" w:hint="eastAsia"/>
          <w:sz w:val="24"/>
          <w:szCs w:val="24"/>
        </w:rPr>
        <w:t>170</w:t>
      </w:r>
      <w:r w:rsidRPr="00C4289B">
        <w:rPr>
          <w:rFonts w:eastAsiaTheme="minorEastAsia" w:hint="eastAsia"/>
          <w:sz w:val="24"/>
          <w:szCs w:val="24"/>
        </w:rPr>
        <w:t>所学校，</w:t>
      </w:r>
      <w:r w:rsidRPr="00C4289B">
        <w:rPr>
          <w:rFonts w:eastAsiaTheme="minorEastAsia" w:hint="eastAsia"/>
          <w:sz w:val="24"/>
          <w:szCs w:val="24"/>
        </w:rPr>
        <w:t>2024</w:t>
      </w:r>
      <w:r w:rsidRPr="00C4289B">
        <w:rPr>
          <w:rFonts w:eastAsiaTheme="minorEastAsia" w:hint="eastAsia"/>
          <w:sz w:val="24"/>
          <w:szCs w:val="24"/>
        </w:rPr>
        <w:t>年将</w:t>
      </w:r>
      <w:r w:rsidR="00252405">
        <w:rPr>
          <w:rFonts w:eastAsiaTheme="minorEastAsia" w:hint="eastAsia"/>
          <w:sz w:val="24"/>
          <w:szCs w:val="24"/>
        </w:rPr>
        <w:t>“</w:t>
      </w:r>
      <w:r w:rsidRPr="00C4289B">
        <w:rPr>
          <w:rFonts w:eastAsiaTheme="minorEastAsia" w:hint="eastAsia"/>
          <w:sz w:val="24"/>
          <w:szCs w:val="24"/>
        </w:rPr>
        <w:t>驻校社工</w:t>
      </w:r>
      <w:r w:rsidR="00252405">
        <w:rPr>
          <w:rFonts w:eastAsiaTheme="minorEastAsia" w:hint="eastAsia"/>
          <w:sz w:val="24"/>
          <w:szCs w:val="24"/>
        </w:rPr>
        <w:t>”</w:t>
      </w:r>
      <w:r w:rsidRPr="00C4289B">
        <w:rPr>
          <w:rFonts w:eastAsiaTheme="minorEastAsia" w:hint="eastAsia"/>
          <w:sz w:val="24"/>
          <w:szCs w:val="24"/>
        </w:rPr>
        <w:t>纳入市政府民生实事，推动</w:t>
      </w:r>
      <w:r w:rsidR="00252405">
        <w:rPr>
          <w:rFonts w:eastAsiaTheme="minorEastAsia" w:hint="eastAsia"/>
          <w:sz w:val="24"/>
          <w:szCs w:val="24"/>
        </w:rPr>
        <w:t>“</w:t>
      </w:r>
      <w:r w:rsidRPr="00C4289B">
        <w:rPr>
          <w:rFonts w:eastAsiaTheme="minorEastAsia" w:hint="eastAsia"/>
          <w:sz w:val="24"/>
          <w:szCs w:val="24"/>
        </w:rPr>
        <w:t>一校一社工</w:t>
      </w:r>
      <w:r w:rsidR="00252405">
        <w:rPr>
          <w:rFonts w:eastAsiaTheme="minorEastAsia" w:hint="eastAsia"/>
          <w:sz w:val="24"/>
          <w:szCs w:val="24"/>
        </w:rPr>
        <w:t>”</w:t>
      </w:r>
      <w:r w:rsidRPr="00C4289B">
        <w:rPr>
          <w:rFonts w:eastAsiaTheme="minorEastAsia" w:hint="eastAsia"/>
          <w:sz w:val="24"/>
          <w:szCs w:val="24"/>
        </w:rPr>
        <w:t>在</w:t>
      </w:r>
      <w:r w:rsidRPr="00C4289B">
        <w:rPr>
          <w:rFonts w:eastAsiaTheme="minorEastAsia" w:hint="eastAsia"/>
          <w:sz w:val="24"/>
          <w:szCs w:val="24"/>
        </w:rPr>
        <w:t>90</w:t>
      </w:r>
      <w:r w:rsidRPr="00C4289B">
        <w:rPr>
          <w:rFonts w:eastAsiaTheme="minorEastAsia" w:hint="eastAsia"/>
          <w:sz w:val="24"/>
          <w:szCs w:val="24"/>
        </w:rPr>
        <w:t>所初高中落地。</w:t>
      </w:r>
    </w:p>
    <w:p w14:paraId="1766DEE1" w14:textId="2FF54129" w:rsidR="00C4289B" w:rsidRPr="00C4289B" w:rsidRDefault="00C4289B" w:rsidP="00C4289B">
      <w:pPr>
        <w:adjustRightInd w:val="0"/>
        <w:snapToGrid w:val="0"/>
        <w:spacing w:line="400" w:lineRule="atLeast"/>
        <w:ind w:firstLineChars="202" w:firstLine="485"/>
        <w:rPr>
          <w:rFonts w:eastAsiaTheme="minorEastAsia"/>
          <w:sz w:val="24"/>
          <w:szCs w:val="24"/>
        </w:rPr>
      </w:pPr>
      <w:r w:rsidRPr="00C4289B">
        <w:rPr>
          <w:rFonts w:eastAsiaTheme="minorEastAsia" w:hint="eastAsia"/>
          <w:sz w:val="24"/>
          <w:szCs w:val="24"/>
        </w:rPr>
        <w:t>结合</w:t>
      </w:r>
      <w:r w:rsidR="00252405">
        <w:rPr>
          <w:rFonts w:eastAsiaTheme="minorEastAsia" w:hint="eastAsia"/>
          <w:sz w:val="24"/>
          <w:szCs w:val="24"/>
        </w:rPr>
        <w:t>Z</w:t>
      </w:r>
      <w:r w:rsidR="00252405">
        <w:rPr>
          <w:rFonts w:eastAsiaTheme="minorEastAsia" w:hint="eastAsia"/>
          <w:sz w:val="24"/>
          <w:szCs w:val="24"/>
        </w:rPr>
        <w:t>市</w:t>
      </w:r>
      <w:r w:rsidRPr="00C4289B">
        <w:rPr>
          <w:rFonts w:eastAsiaTheme="minorEastAsia" w:hint="eastAsia"/>
          <w:sz w:val="24"/>
          <w:szCs w:val="24"/>
        </w:rPr>
        <w:t>的实践，当地驻校社工试点始于</w:t>
      </w:r>
      <w:r w:rsidRPr="00C4289B">
        <w:rPr>
          <w:rFonts w:eastAsiaTheme="minorEastAsia" w:hint="eastAsia"/>
          <w:sz w:val="24"/>
          <w:szCs w:val="24"/>
        </w:rPr>
        <w:t>2021</w:t>
      </w:r>
      <w:r w:rsidRPr="00C4289B">
        <w:rPr>
          <w:rFonts w:eastAsiaTheme="minorEastAsia" w:hint="eastAsia"/>
          <w:sz w:val="24"/>
          <w:szCs w:val="24"/>
        </w:rPr>
        <w:t>年，首批覆盖</w:t>
      </w:r>
      <w:r w:rsidR="00252405">
        <w:rPr>
          <w:rFonts w:eastAsiaTheme="minorEastAsia" w:hint="eastAsia"/>
          <w:sz w:val="24"/>
          <w:szCs w:val="24"/>
        </w:rPr>
        <w:t>H</w:t>
      </w:r>
      <w:r w:rsidRPr="00C4289B">
        <w:rPr>
          <w:rFonts w:eastAsiaTheme="minorEastAsia" w:hint="eastAsia"/>
          <w:sz w:val="24"/>
          <w:szCs w:val="24"/>
        </w:rPr>
        <w:t>县、</w:t>
      </w:r>
      <w:r w:rsidR="00252405">
        <w:rPr>
          <w:rFonts w:eastAsiaTheme="minorEastAsia" w:hint="eastAsia"/>
          <w:sz w:val="24"/>
          <w:szCs w:val="24"/>
        </w:rPr>
        <w:t>Z</w:t>
      </w:r>
      <w:r w:rsidRPr="00C4289B">
        <w:rPr>
          <w:rFonts w:eastAsiaTheme="minorEastAsia" w:hint="eastAsia"/>
          <w:sz w:val="24"/>
          <w:szCs w:val="24"/>
        </w:rPr>
        <w:t>县、</w:t>
      </w:r>
      <w:r w:rsidR="00252405">
        <w:rPr>
          <w:rFonts w:eastAsiaTheme="minorEastAsia" w:hint="eastAsia"/>
          <w:sz w:val="24"/>
          <w:szCs w:val="24"/>
        </w:rPr>
        <w:t>S</w:t>
      </w:r>
      <w:r w:rsidRPr="00C4289B">
        <w:rPr>
          <w:rFonts w:eastAsiaTheme="minorEastAsia" w:hint="eastAsia"/>
          <w:sz w:val="24"/>
          <w:szCs w:val="24"/>
        </w:rPr>
        <w:t>区各</w:t>
      </w:r>
      <w:r w:rsidRPr="00C4289B">
        <w:rPr>
          <w:rFonts w:eastAsiaTheme="minorEastAsia" w:hint="eastAsia"/>
          <w:sz w:val="24"/>
          <w:szCs w:val="24"/>
        </w:rPr>
        <w:t>2</w:t>
      </w:r>
      <w:r w:rsidRPr="00C4289B">
        <w:rPr>
          <w:rFonts w:eastAsiaTheme="minorEastAsia" w:hint="eastAsia"/>
          <w:sz w:val="24"/>
          <w:szCs w:val="24"/>
        </w:rPr>
        <w:t>所初中，</w:t>
      </w:r>
      <w:r w:rsidRPr="00C4289B">
        <w:rPr>
          <w:rFonts w:eastAsiaTheme="minorEastAsia" w:hint="eastAsia"/>
          <w:sz w:val="24"/>
          <w:szCs w:val="24"/>
        </w:rPr>
        <w:t>2023</w:t>
      </w:r>
      <w:r w:rsidRPr="00C4289B">
        <w:rPr>
          <w:rFonts w:eastAsiaTheme="minorEastAsia" w:hint="eastAsia"/>
          <w:sz w:val="24"/>
          <w:szCs w:val="24"/>
        </w:rPr>
        <w:t>年扩展至</w:t>
      </w:r>
      <w:r w:rsidRPr="00C4289B">
        <w:rPr>
          <w:rFonts w:eastAsiaTheme="minorEastAsia" w:hint="eastAsia"/>
          <w:sz w:val="24"/>
          <w:szCs w:val="24"/>
        </w:rPr>
        <w:t>15</w:t>
      </w:r>
      <w:r w:rsidRPr="00C4289B">
        <w:rPr>
          <w:rFonts w:eastAsiaTheme="minorEastAsia" w:hint="eastAsia"/>
          <w:sz w:val="24"/>
          <w:szCs w:val="24"/>
        </w:rPr>
        <w:t>所学校，采用</w:t>
      </w:r>
      <w:r w:rsidR="00252405">
        <w:rPr>
          <w:rFonts w:eastAsiaTheme="minorEastAsia" w:hint="eastAsia"/>
          <w:sz w:val="24"/>
          <w:szCs w:val="24"/>
        </w:rPr>
        <w:t>“</w:t>
      </w:r>
      <w:r w:rsidRPr="00C4289B">
        <w:rPr>
          <w:rFonts w:eastAsiaTheme="minorEastAsia" w:hint="eastAsia"/>
          <w:sz w:val="24"/>
          <w:szCs w:val="24"/>
        </w:rPr>
        <w:t>政府购买服务</w:t>
      </w:r>
      <w:r w:rsidRPr="00C4289B">
        <w:rPr>
          <w:rFonts w:eastAsiaTheme="minorEastAsia" w:hint="eastAsia"/>
          <w:sz w:val="24"/>
          <w:szCs w:val="24"/>
        </w:rPr>
        <w:t>+</w:t>
      </w:r>
      <w:r w:rsidRPr="00C4289B">
        <w:rPr>
          <w:rFonts w:eastAsiaTheme="minorEastAsia" w:hint="eastAsia"/>
          <w:sz w:val="24"/>
          <w:szCs w:val="24"/>
        </w:rPr>
        <w:t>高校协作</w:t>
      </w:r>
      <w:r w:rsidR="00252405">
        <w:rPr>
          <w:rFonts w:eastAsiaTheme="minorEastAsia" w:hint="eastAsia"/>
          <w:sz w:val="24"/>
          <w:szCs w:val="24"/>
        </w:rPr>
        <w:t>”</w:t>
      </w:r>
      <w:r w:rsidRPr="00C4289B">
        <w:rPr>
          <w:rFonts w:eastAsiaTheme="minorEastAsia" w:hint="eastAsia"/>
          <w:sz w:val="24"/>
          <w:szCs w:val="24"/>
        </w:rPr>
        <w:t>模式，由</w:t>
      </w:r>
      <w:r w:rsidR="006F7492">
        <w:rPr>
          <w:rFonts w:eastAsiaTheme="minorEastAsia" w:hint="eastAsia"/>
          <w:sz w:val="24"/>
          <w:szCs w:val="24"/>
        </w:rPr>
        <w:t>Z</w:t>
      </w:r>
      <w:r w:rsidRPr="00C4289B">
        <w:rPr>
          <w:rFonts w:eastAsiaTheme="minorEastAsia" w:hint="eastAsia"/>
          <w:sz w:val="24"/>
          <w:szCs w:val="24"/>
        </w:rPr>
        <w:t>市社会工作服务中心牵头实施。在初中场域，驻校社工承担支持者、协调者与资源链接者三重角色：作为支持者，通过一对一情感慰藉与团体辅导（如考试季</w:t>
      </w:r>
      <w:r w:rsidR="00252405">
        <w:rPr>
          <w:rFonts w:eastAsiaTheme="minorEastAsia" w:hint="eastAsia"/>
          <w:sz w:val="24"/>
          <w:szCs w:val="24"/>
        </w:rPr>
        <w:t>“</w:t>
      </w:r>
      <w:r w:rsidRPr="00C4289B">
        <w:rPr>
          <w:rFonts w:eastAsiaTheme="minorEastAsia" w:hint="eastAsia"/>
          <w:sz w:val="24"/>
          <w:szCs w:val="24"/>
        </w:rPr>
        <w:t>情绪管理工作坊</w:t>
      </w:r>
      <w:r w:rsidR="00252405">
        <w:rPr>
          <w:rFonts w:eastAsiaTheme="minorEastAsia" w:hint="eastAsia"/>
          <w:sz w:val="24"/>
          <w:szCs w:val="24"/>
        </w:rPr>
        <w:t>”</w:t>
      </w:r>
      <w:r w:rsidRPr="00C4289B">
        <w:rPr>
          <w:rFonts w:eastAsiaTheme="minorEastAsia" w:hint="eastAsia"/>
          <w:sz w:val="24"/>
          <w:szCs w:val="24"/>
        </w:rPr>
        <w:t>）帮助学生建立积极应对方式；作为协调者，搭建家校社沟通桥梁，反馈学生心理动态，传递家庭教养困惑；作为资源链接者，整合社区心理咨询室、医院心理科、公益组织等外部资源，提供评估与康复辅助。</w:t>
      </w:r>
    </w:p>
    <w:p w14:paraId="5219A12E" w14:textId="2B1E7B1C" w:rsidR="00C4289B" w:rsidRPr="00C4289B" w:rsidRDefault="00C4289B" w:rsidP="00C4289B">
      <w:pPr>
        <w:adjustRightInd w:val="0"/>
        <w:snapToGrid w:val="0"/>
        <w:spacing w:line="400" w:lineRule="atLeast"/>
        <w:ind w:firstLineChars="202" w:firstLine="485"/>
        <w:rPr>
          <w:rFonts w:eastAsiaTheme="minorEastAsia"/>
          <w:sz w:val="24"/>
          <w:szCs w:val="24"/>
        </w:rPr>
      </w:pPr>
      <w:r w:rsidRPr="00C4289B">
        <w:rPr>
          <w:rFonts w:eastAsiaTheme="minorEastAsia" w:hint="eastAsia"/>
          <w:sz w:val="24"/>
          <w:szCs w:val="24"/>
        </w:rPr>
        <w:t>然而，扎根理论分析揭示，</w:t>
      </w:r>
      <w:r w:rsidR="00302F29">
        <w:rPr>
          <w:rFonts w:eastAsiaTheme="minorEastAsia" w:hint="eastAsia"/>
          <w:sz w:val="24"/>
          <w:szCs w:val="24"/>
        </w:rPr>
        <w:t>Z</w:t>
      </w:r>
      <w:r w:rsidR="00302F29">
        <w:rPr>
          <w:rFonts w:eastAsiaTheme="minorEastAsia" w:hint="eastAsia"/>
          <w:sz w:val="24"/>
          <w:szCs w:val="24"/>
        </w:rPr>
        <w:t>市</w:t>
      </w:r>
      <w:r w:rsidRPr="00C4289B">
        <w:rPr>
          <w:rFonts w:eastAsiaTheme="minorEastAsia" w:hint="eastAsia"/>
          <w:sz w:val="24"/>
          <w:szCs w:val="24"/>
        </w:rPr>
        <w:t>驻校社工专业能力存在显著短板：持证比例仅</w:t>
      </w:r>
      <w:r w:rsidRPr="00C4289B">
        <w:rPr>
          <w:rFonts w:eastAsiaTheme="minorEastAsia" w:hint="eastAsia"/>
          <w:sz w:val="24"/>
          <w:szCs w:val="24"/>
        </w:rPr>
        <w:t>27%</w:t>
      </w:r>
      <w:r w:rsidRPr="00C4289B">
        <w:rPr>
          <w:rFonts w:eastAsiaTheme="minorEastAsia" w:hint="eastAsia"/>
          <w:sz w:val="24"/>
          <w:szCs w:val="24"/>
        </w:rPr>
        <w:t>，多数仅接受基础培训，缺乏系统的心理危机干预、创伤后辅导等专项训练，面对学生自伤、校园欺凌等极端事件时，常因反应迟缓、方法不当错失干预良机；部分社工对自身职责认知模糊，要么替代心理教师开展需专业资质的个体咨询，要么过度介入班级纪律管理、作业检查等事务，分散心理服务精力，引发师生角色混淆。</w:t>
      </w:r>
    </w:p>
    <w:p w14:paraId="5F0B9293" w14:textId="0C879195" w:rsidR="00C4289B" w:rsidRPr="00C4289B" w:rsidRDefault="00C4289B" w:rsidP="00C4289B">
      <w:pPr>
        <w:adjustRightInd w:val="0"/>
        <w:snapToGrid w:val="0"/>
        <w:spacing w:line="400" w:lineRule="atLeast"/>
        <w:ind w:firstLineChars="202" w:firstLine="485"/>
        <w:rPr>
          <w:rFonts w:eastAsiaTheme="minorEastAsia"/>
          <w:sz w:val="24"/>
          <w:szCs w:val="24"/>
        </w:rPr>
      </w:pPr>
      <w:r w:rsidRPr="00C4289B">
        <w:rPr>
          <w:rFonts w:eastAsiaTheme="minorEastAsia" w:hint="eastAsia"/>
          <w:sz w:val="24"/>
          <w:szCs w:val="24"/>
        </w:rPr>
        <w:t>与此同时，区域内校园心理服务自身也存在制约：心理课程内容滞后、形式单一，以理论讲解为主，缺乏互动实践，难以调动初中生参与积极性；个体咨询覆盖率虽达</w:t>
      </w:r>
      <w:r w:rsidRPr="00C4289B">
        <w:rPr>
          <w:rFonts w:eastAsiaTheme="minorEastAsia" w:hint="eastAsia"/>
          <w:sz w:val="24"/>
          <w:szCs w:val="24"/>
        </w:rPr>
        <w:t>85%</w:t>
      </w:r>
      <w:r w:rsidRPr="00C4289B">
        <w:rPr>
          <w:rFonts w:eastAsiaTheme="minorEastAsia" w:hint="eastAsia"/>
          <w:sz w:val="24"/>
          <w:szCs w:val="24"/>
        </w:rPr>
        <w:t>，但学生主动求助比例仅</w:t>
      </w:r>
      <w:r w:rsidRPr="00C4289B">
        <w:rPr>
          <w:rFonts w:eastAsiaTheme="minorEastAsia" w:hint="eastAsia"/>
          <w:sz w:val="24"/>
          <w:szCs w:val="24"/>
        </w:rPr>
        <w:t>12%</w:t>
      </w:r>
      <w:r w:rsidRPr="00C4289B">
        <w:rPr>
          <w:rFonts w:eastAsiaTheme="minorEastAsia" w:hint="eastAsia"/>
          <w:sz w:val="24"/>
          <w:szCs w:val="24"/>
        </w:rPr>
        <w:t>，成因包括对咨询的认知误区、宣传不足、部分心理教师专业能力有限；危机干预</w:t>
      </w:r>
      <w:r w:rsidR="00252405">
        <w:rPr>
          <w:rFonts w:eastAsiaTheme="minorEastAsia" w:hint="eastAsia"/>
          <w:sz w:val="24"/>
          <w:szCs w:val="24"/>
        </w:rPr>
        <w:t>“</w:t>
      </w:r>
      <w:r w:rsidRPr="00C4289B">
        <w:rPr>
          <w:rFonts w:eastAsiaTheme="minorEastAsia" w:hint="eastAsia"/>
          <w:sz w:val="24"/>
          <w:szCs w:val="24"/>
        </w:rPr>
        <w:t>重事后处理轻事前预防</w:t>
      </w:r>
      <w:r w:rsidR="00252405">
        <w:rPr>
          <w:rFonts w:eastAsiaTheme="minorEastAsia" w:hint="eastAsia"/>
          <w:sz w:val="24"/>
          <w:szCs w:val="24"/>
        </w:rPr>
        <w:t>”</w:t>
      </w:r>
      <w:r w:rsidRPr="00C4289B">
        <w:rPr>
          <w:rFonts w:eastAsiaTheme="minorEastAsia" w:hint="eastAsia"/>
          <w:sz w:val="24"/>
          <w:szCs w:val="24"/>
        </w:rPr>
        <w:t>，对早期识别与预警机制关注不够，未形成完整服务链条。</w:t>
      </w:r>
    </w:p>
    <w:p w14:paraId="41E42333" w14:textId="0BA3567C" w:rsidR="00C4289B" w:rsidRPr="00C4289B" w:rsidRDefault="00C4289B" w:rsidP="00C4289B">
      <w:pPr>
        <w:adjustRightInd w:val="0"/>
        <w:snapToGrid w:val="0"/>
        <w:spacing w:line="400" w:lineRule="atLeast"/>
        <w:ind w:firstLineChars="202" w:firstLine="485"/>
        <w:rPr>
          <w:rFonts w:eastAsiaTheme="minorEastAsia"/>
          <w:sz w:val="24"/>
          <w:szCs w:val="24"/>
        </w:rPr>
      </w:pPr>
      <w:r w:rsidRPr="00C4289B">
        <w:rPr>
          <w:rFonts w:eastAsiaTheme="minorEastAsia" w:hint="eastAsia"/>
          <w:sz w:val="24"/>
          <w:szCs w:val="24"/>
        </w:rPr>
        <w:t>为破解上述难题，</w:t>
      </w:r>
      <w:r w:rsidR="00AD2299">
        <w:rPr>
          <w:rFonts w:eastAsiaTheme="minorEastAsia" w:hint="eastAsia"/>
          <w:sz w:val="24"/>
          <w:szCs w:val="24"/>
        </w:rPr>
        <w:t>Z</w:t>
      </w:r>
      <w:r w:rsidRPr="00C4289B">
        <w:rPr>
          <w:rFonts w:eastAsiaTheme="minorEastAsia" w:hint="eastAsia"/>
          <w:sz w:val="24"/>
          <w:szCs w:val="24"/>
        </w:rPr>
        <w:t>市正探索</w:t>
      </w:r>
      <w:r w:rsidR="00252405">
        <w:rPr>
          <w:rFonts w:eastAsiaTheme="minorEastAsia" w:hint="eastAsia"/>
          <w:sz w:val="24"/>
          <w:szCs w:val="24"/>
        </w:rPr>
        <w:t>“</w:t>
      </w:r>
      <w:r w:rsidRPr="00C4289B">
        <w:rPr>
          <w:rFonts w:eastAsiaTheme="minorEastAsia" w:hint="eastAsia"/>
          <w:sz w:val="24"/>
          <w:szCs w:val="24"/>
        </w:rPr>
        <w:t>社工</w:t>
      </w:r>
      <w:r w:rsidRPr="00C4289B">
        <w:rPr>
          <w:rFonts w:eastAsiaTheme="minorEastAsia" w:hint="eastAsia"/>
          <w:sz w:val="24"/>
          <w:szCs w:val="24"/>
        </w:rPr>
        <w:t>+</w:t>
      </w:r>
      <w:r w:rsidRPr="00C4289B">
        <w:rPr>
          <w:rFonts w:eastAsiaTheme="minorEastAsia" w:hint="eastAsia"/>
          <w:sz w:val="24"/>
          <w:szCs w:val="24"/>
        </w:rPr>
        <w:t>心理教师</w:t>
      </w:r>
      <w:r w:rsidRPr="00C4289B">
        <w:rPr>
          <w:rFonts w:eastAsiaTheme="minorEastAsia" w:hint="eastAsia"/>
          <w:sz w:val="24"/>
          <w:szCs w:val="24"/>
        </w:rPr>
        <w:t>+</w:t>
      </w:r>
      <w:r w:rsidRPr="00C4289B">
        <w:rPr>
          <w:rFonts w:eastAsiaTheme="minorEastAsia" w:hint="eastAsia"/>
          <w:sz w:val="24"/>
          <w:szCs w:val="24"/>
        </w:rPr>
        <w:t>班主任</w:t>
      </w:r>
      <w:r w:rsidR="00252405">
        <w:rPr>
          <w:rFonts w:eastAsiaTheme="minorEastAsia" w:hint="eastAsia"/>
          <w:sz w:val="24"/>
          <w:szCs w:val="24"/>
        </w:rPr>
        <w:t>”</w:t>
      </w:r>
      <w:r w:rsidRPr="00C4289B">
        <w:rPr>
          <w:rFonts w:eastAsiaTheme="minorEastAsia" w:hint="eastAsia"/>
          <w:sz w:val="24"/>
          <w:szCs w:val="24"/>
        </w:rPr>
        <w:t>协作机制，推动服务从被动应对转向主动赋能。如</w:t>
      </w:r>
      <w:r w:rsidR="00AD2299">
        <w:rPr>
          <w:rFonts w:eastAsiaTheme="minorEastAsia" w:hint="eastAsia"/>
          <w:sz w:val="24"/>
          <w:szCs w:val="24"/>
        </w:rPr>
        <w:t>S</w:t>
      </w:r>
      <w:r w:rsidRPr="00C4289B">
        <w:rPr>
          <w:rFonts w:eastAsiaTheme="minorEastAsia" w:hint="eastAsia"/>
          <w:sz w:val="24"/>
          <w:szCs w:val="24"/>
        </w:rPr>
        <w:t>区某初中通过</w:t>
      </w:r>
      <w:r w:rsidR="00252405">
        <w:rPr>
          <w:rFonts w:eastAsiaTheme="minorEastAsia" w:hint="eastAsia"/>
          <w:sz w:val="24"/>
          <w:szCs w:val="24"/>
        </w:rPr>
        <w:t>“</w:t>
      </w:r>
      <w:r w:rsidRPr="00C4289B">
        <w:rPr>
          <w:rFonts w:eastAsiaTheme="minorEastAsia" w:hint="eastAsia"/>
          <w:sz w:val="24"/>
          <w:szCs w:val="24"/>
        </w:rPr>
        <w:t>成长向导计划</w:t>
      </w:r>
      <w:r w:rsidR="00252405">
        <w:rPr>
          <w:rFonts w:eastAsiaTheme="minorEastAsia" w:hint="eastAsia"/>
          <w:sz w:val="24"/>
          <w:szCs w:val="24"/>
        </w:rPr>
        <w:t>”</w:t>
      </w:r>
      <w:r w:rsidRPr="00C4289B">
        <w:rPr>
          <w:rFonts w:eastAsiaTheme="minorEastAsia" w:hint="eastAsia"/>
          <w:sz w:val="24"/>
          <w:szCs w:val="24"/>
        </w:rPr>
        <w:t>为学业困境学生提供个性化辅导，结合心理测评与生涯规划课程打破自卑心理；</w:t>
      </w:r>
      <w:r w:rsidR="00AD2299">
        <w:rPr>
          <w:rFonts w:eastAsiaTheme="minorEastAsia" w:hint="eastAsia"/>
          <w:sz w:val="24"/>
          <w:szCs w:val="24"/>
        </w:rPr>
        <w:t>Z</w:t>
      </w:r>
      <w:r w:rsidRPr="00C4289B">
        <w:rPr>
          <w:rFonts w:eastAsiaTheme="minorEastAsia" w:hint="eastAsia"/>
          <w:sz w:val="24"/>
          <w:szCs w:val="24"/>
        </w:rPr>
        <w:t>县建立</w:t>
      </w:r>
      <w:r w:rsidR="00252405">
        <w:rPr>
          <w:rFonts w:eastAsiaTheme="minorEastAsia" w:hint="eastAsia"/>
          <w:sz w:val="24"/>
          <w:szCs w:val="24"/>
        </w:rPr>
        <w:t>“</w:t>
      </w:r>
      <w:r w:rsidRPr="00C4289B">
        <w:rPr>
          <w:rFonts w:eastAsiaTheme="minorEastAsia" w:hint="eastAsia"/>
          <w:sz w:val="24"/>
          <w:szCs w:val="24"/>
        </w:rPr>
        <w:t>社工驻校</w:t>
      </w:r>
      <w:r w:rsidRPr="00C4289B">
        <w:rPr>
          <w:rFonts w:eastAsiaTheme="minorEastAsia" w:hint="eastAsia"/>
          <w:sz w:val="24"/>
          <w:szCs w:val="24"/>
        </w:rPr>
        <w:t>+</w:t>
      </w:r>
      <w:r w:rsidRPr="00C4289B">
        <w:rPr>
          <w:rFonts w:eastAsiaTheme="minorEastAsia" w:hint="eastAsia"/>
          <w:sz w:val="24"/>
          <w:szCs w:val="24"/>
        </w:rPr>
        <w:t>云端咨询</w:t>
      </w:r>
      <w:r w:rsidR="00252405">
        <w:rPr>
          <w:rFonts w:eastAsiaTheme="minorEastAsia" w:hint="eastAsia"/>
          <w:sz w:val="24"/>
          <w:szCs w:val="24"/>
        </w:rPr>
        <w:t>”</w:t>
      </w:r>
      <w:r w:rsidRPr="00C4289B">
        <w:rPr>
          <w:rFonts w:eastAsiaTheme="minorEastAsia" w:hint="eastAsia"/>
          <w:sz w:val="24"/>
          <w:szCs w:val="24"/>
        </w:rPr>
        <w:t>双轨制，利用</w:t>
      </w:r>
      <w:r w:rsidRPr="00C4289B">
        <w:rPr>
          <w:rFonts w:eastAsiaTheme="minorEastAsia" w:hint="eastAsia"/>
          <w:sz w:val="24"/>
          <w:szCs w:val="24"/>
        </w:rPr>
        <w:t>AI</w:t>
      </w:r>
      <w:r w:rsidRPr="00C4289B">
        <w:rPr>
          <w:rFonts w:eastAsiaTheme="minorEastAsia" w:hint="eastAsia"/>
          <w:sz w:val="24"/>
          <w:szCs w:val="24"/>
        </w:rPr>
        <w:t>情绪识别系统筛查高风险学生；</w:t>
      </w:r>
      <w:r w:rsidR="00252405">
        <w:rPr>
          <w:rFonts w:eastAsiaTheme="minorEastAsia" w:hint="eastAsia"/>
          <w:sz w:val="24"/>
          <w:szCs w:val="24"/>
        </w:rPr>
        <w:t>H</w:t>
      </w:r>
      <w:r w:rsidRPr="00C4289B">
        <w:rPr>
          <w:rFonts w:eastAsiaTheme="minorEastAsia" w:hint="eastAsia"/>
          <w:sz w:val="24"/>
          <w:szCs w:val="24"/>
        </w:rPr>
        <w:t>县某初中试点</w:t>
      </w:r>
      <w:r w:rsidR="00252405">
        <w:rPr>
          <w:rFonts w:eastAsiaTheme="minorEastAsia" w:hint="eastAsia"/>
          <w:sz w:val="24"/>
          <w:szCs w:val="24"/>
        </w:rPr>
        <w:t>“</w:t>
      </w:r>
      <w:r w:rsidRPr="00C4289B">
        <w:rPr>
          <w:rFonts w:eastAsiaTheme="minorEastAsia" w:hint="eastAsia"/>
          <w:sz w:val="24"/>
          <w:szCs w:val="24"/>
        </w:rPr>
        <w:t>社工副班主任</w:t>
      </w:r>
      <w:r w:rsidR="00252405">
        <w:rPr>
          <w:rFonts w:eastAsiaTheme="minorEastAsia" w:hint="eastAsia"/>
          <w:sz w:val="24"/>
          <w:szCs w:val="24"/>
        </w:rPr>
        <w:t>”</w:t>
      </w:r>
      <w:r w:rsidRPr="00C4289B">
        <w:rPr>
          <w:rFonts w:eastAsiaTheme="minorEastAsia" w:hint="eastAsia"/>
          <w:sz w:val="24"/>
          <w:szCs w:val="24"/>
        </w:rPr>
        <w:t>，构建</w:t>
      </w:r>
      <w:r w:rsidR="00252405">
        <w:rPr>
          <w:rFonts w:eastAsiaTheme="minorEastAsia" w:hint="eastAsia"/>
          <w:sz w:val="24"/>
          <w:szCs w:val="24"/>
        </w:rPr>
        <w:t>“</w:t>
      </w:r>
      <w:r w:rsidRPr="00C4289B">
        <w:rPr>
          <w:rFonts w:eastAsiaTheme="minorEastAsia" w:hint="eastAsia"/>
          <w:sz w:val="24"/>
          <w:szCs w:val="24"/>
        </w:rPr>
        <w:t>预防</w:t>
      </w:r>
      <w:r w:rsidR="00252405">
        <w:rPr>
          <w:rFonts w:eastAsiaTheme="minorEastAsia" w:hint="eastAsia"/>
          <w:sz w:val="24"/>
          <w:szCs w:val="24"/>
        </w:rPr>
        <w:t>-</w:t>
      </w:r>
      <w:r w:rsidRPr="00C4289B">
        <w:rPr>
          <w:rFonts w:eastAsiaTheme="minorEastAsia" w:hint="eastAsia"/>
          <w:sz w:val="24"/>
          <w:szCs w:val="24"/>
        </w:rPr>
        <w:t>靶向</w:t>
      </w:r>
      <w:r w:rsidR="00252405">
        <w:rPr>
          <w:rFonts w:eastAsiaTheme="minorEastAsia" w:hint="eastAsia"/>
          <w:sz w:val="24"/>
          <w:szCs w:val="24"/>
        </w:rPr>
        <w:t>-</w:t>
      </w:r>
      <w:r w:rsidRPr="00C4289B">
        <w:rPr>
          <w:rFonts w:eastAsiaTheme="minorEastAsia" w:hint="eastAsia"/>
          <w:sz w:val="24"/>
          <w:szCs w:val="24"/>
        </w:rPr>
        <w:t>个案</w:t>
      </w:r>
      <w:r w:rsidR="00252405">
        <w:rPr>
          <w:rFonts w:eastAsiaTheme="minorEastAsia" w:hint="eastAsia"/>
          <w:sz w:val="24"/>
          <w:szCs w:val="24"/>
        </w:rPr>
        <w:t>”</w:t>
      </w:r>
      <w:r w:rsidRPr="00C4289B">
        <w:rPr>
          <w:rFonts w:eastAsiaTheme="minorEastAsia" w:hint="eastAsia"/>
          <w:sz w:val="24"/>
          <w:szCs w:val="24"/>
        </w:rPr>
        <w:t>三级介入网络，通过</w:t>
      </w:r>
      <w:r w:rsidR="00252405">
        <w:rPr>
          <w:rFonts w:eastAsiaTheme="minorEastAsia" w:hint="eastAsia"/>
          <w:sz w:val="24"/>
          <w:szCs w:val="24"/>
        </w:rPr>
        <w:t>“</w:t>
      </w:r>
      <w:r w:rsidRPr="00C4289B">
        <w:rPr>
          <w:rFonts w:eastAsiaTheme="minorEastAsia" w:hint="eastAsia"/>
          <w:sz w:val="24"/>
          <w:szCs w:val="24"/>
        </w:rPr>
        <w:t>悄悄话信箱</w:t>
      </w:r>
      <w:r w:rsidR="00252405">
        <w:rPr>
          <w:rFonts w:eastAsiaTheme="minorEastAsia" w:hint="eastAsia"/>
          <w:sz w:val="24"/>
          <w:szCs w:val="24"/>
        </w:rPr>
        <w:t>”</w:t>
      </w:r>
      <w:r w:rsidRPr="00C4289B">
        <w:rPr>
          <w:rFonts w:eastAsiaTheme="minorEastAsia" w:hint="eastAsia"/>
          <w:sz w:val="24"/>
          <w:szCs w:val="24"/>
        </w:rPr>
        <w:t>实现精准支持。技术应用方面，借鉴苏州经验，开发</w:t>
      </w:r>
      <w:r w:rsidR="00252405">
        <w:rPr>
          <w:rFonts w:eastAsiaTheme="minorEastAsia" w:hint="eastAsia"/>
          <w:sz w:val="24"/>
          <w:szCs w:val="24"/>
        </w:rPr>
        <w:t>“</w:t>
      </w:r>
      <w:r w:rsidR="00252405">
        <w:rPr>
          <w:rFonts w:eastAsiaTheme="minorEastAsia" w:hint="eastAsia"/>
          <w:sz w:val="24"/>
          <w:szCs w:val="24"/>
        </w:rPr>
        <w:t>Z</w:t>
      </w:r>
      <w:r w:rsidRPr="00C4289B">
        <w:rPr>
          <w:rFonts w:eastAsiaTheme="minorEastAsia" w:hint="eastAsia"/>
          <w:sz w:val="24"/>
          <w:szCs w:val="24"/>
        </w:rPr>
        <w:t>市未成年人保护个案管理系统</w:t>
      </w:r>
      <w:r w:rsidR="00252405">
        <w:rPr>
          <w:rFonts w:eastAsiaTheme="minorEastAsia" w:hint="eastAsia"/>
          <w:sz w:val="24"/>
          <w:szCs w:val="24"/>
        </w:rPr>
        <w:t>”</w:t>
      </w:r>
      <w:r w:rsidRPr="00C4289B">
        <w:rPr>
          <w:rFonts w:eastAsiaTheme="minorEastAsia" w:hint="eastAsia"/>
          <w:sz w:val="24"/>
          <w:szCs w:val="24"/>
        </w:rPr>
        <w:t>，实现心理服务数据动态管理；社工运用</w:t>
      </w:r>
      <w:r w:rsidR="00252405">
        <w:rPr>
          <w:rFonts w:eastAsiaTheme="minorEastAsia" w:hint="eastAsia"/>
          <w:sz w:val="24"/>
          <w:szCs w:val="24"/>
        </w:rPr>
        <w:t>“</w:t>
      </w:r>
      <w:r w:rsidRPr="00C4289B">
        <w:rPr>
          <w:rFonts w:eastAsiaTheme="minorEastAsia" w:hint="eastAsia"/>
          <w:sz w:val="24"/>
          <w:szCs w:val="24"/>
        </w:rPr>
        <w:t>心灵成长课</w:t>
      </w:r>
      <w:r w:rsidR="00252405">
        <w:rPr>
          <w:rFonts w:eastAsiaTheme="minorEastAsia" w:hint="eastAsia"/>
          <w:sz w:val="24"/>
          <w:szCs w:val="24"/>
        </w:rPr>
        <w:t>”</w:t>
      </w:r>
      <w:r w:rsidRPr="00C4289B">
        <w:rPr>
          <w:rFonts w:eastAsiaTheme="minorEastAsia" w:hint="eastAsia"/>
          <w:sz w:val="24"/>
          <w:szCs w:val="24"/>
        </w:rPr>
        <w:t>系列标准化教案，年均覆盖</w:t>
      </w:r>
      <w:r w:rsidRPr="00C4289B">
        <w:rPr>
          <w:rFonts w:eastAsiaTheme="minorEastAsia" w:hint="eastAsia"/>
          <w:sz w:val="24"/>
          <w:szCs w:val="24"/>
        </w:rPr>
        <w:t>120</w:t>
      </w:r>
      <w:r w:rsidRPr="00C4289B">
        <w:rPr>
          <w:rFonts w:eastAsiaTheme="minorEastAsia" w:hint="eastAsia"/>
          <w:sz w:val="24"/>
          <w:szCs w:val="24"/>
        </w:rPr>
        <w:t>场主题班会。</w:t>
      </w:r>
    </w:p>
    <w:p w14:paraId="30D36AC7" w14:textId="6CCFA8D1" w:rsidR="005449D2" w:rsidRPr="003E7AB5" w:rsidRDefault="00C4289B" w:rsidP="00C4289B">
      <w:pPr>
        <w:adjustRightInd w:val="0"/>
        <w:snapToGrid w:val="0"/>
        <w:spacing w:line="400" w:lineRule="atLeast"/>
        <w:ind w:firstLineChars="202" w:firstLine="485"/>
        <w:rPr>
          <w:rFonts w:eastAsiaTheme="minorEastAsia"/>
          <w:sz w:val="24"/>
          <w:szCs w:val="24"/>
        </w:rPr>
      </w:pPr>
      <w:r w:rsidRPr="00C4289B">
        <w:rPr>
          <w:rFonts w:eastAsiaTheme="minorEastAsia" w:hint="eastAsia"/>
          <w:sz w:val="24"/>
          <w:szCs w:val="24"/>
        </w:rPr>
        <w:t>在初中英语教学实践中，我更注重将“情绪类词汇、语言表达技巧、情景角色扮演”融入听、说、读、写各个教学环节，以此与驻校社工开展的专题课堂形成功</w:t>
      </w:r>
      <w:r w:rsidRPr="00C4289B">
        <w:rPr>
          <w:rFonts w:eastAsiaTheme="minorEastAsia" w:hint="eastAsia"/>
          <w:sz w:val="24"/>
          <w:szCs w:val="24"/>
        </w:rPr>
        <w:lastRenderedPageBreak/>
        <w:t>能互补。以“</w:t>
      </w:r>
      <w:r w:rsidRPr="00C4289B">
        <w:rPr>
          <w:rFonts w:eastAsiaTheme="minorEastAsia" w:hint="eastAsia"/>
          <w:sz w:val="24"/>
          <w:szCs w:val="24"/>
        </w:rPr>
        <w:t>Emotions</w:t>
      </w:r>
      <w:r w:rsidRPr="00C4289B">
        <w:rPr>
          <w:rFonts w:eastAsiaTheme="minorEastAsia" w:hint="eastAsia"/>
          <w:sz w:val="24"/>
          <w:szCs w:val="24"/>
        </w:rPr>
        <w:t>”（情绪）单元教学为例，我会结合社工团队设计的情绪管理小组活动，引导学生在英文对话练习中尝试求助表达与共情回应，让他们在贴近生活的真实语言语境里逐步提升自我情绪调节能力。这些教学实践不仅清晰呈现了扎根理论视角下“需求识别</w:t>
      </w:r>
      <w:r w:rsidR="0066353E">
        <w:rPr>
          <w:rFonts w:eastAsiaTheme="minorEastAsia" w:hint="eastAsia"/>
          <w:sz w:val="24"/>
          <w:szCs w:val="24"/>
        </w:rPr>
        <w:t>-</w:t>
      </w:r>
      <w:r w:rsidRPr="00C4289B">
        <w:rPr>
          <w:rFonts w:eastAsiaTheme="minorEastAsia" w:hint="eastAsia"/>
          <w:sz w:val="24"/>
          <w:szCs w:val="24"/>
        </w:rPr>
        <w:t>响应机制</w:t>
      </w:r>
      <w:r w:rsidR="0066353E">
        <w:rPr>
          <w:rFonts w:eastAsiaTheme="minorEastAsia" w:hint="eastAsia"/>
          <w:sz w:val="24"/>
          <w:szCs w:val="24"/>
        </w:rPr>
        <w:t>-</w:t>
      </w:r>
      <w:r w:rsidRPr="00C4289B">
        <w:rPr>
          <w:rFonts w:eastAsiaTheme="minorEastAsia" w:hint="eastAsia"/>
          <w:sz w:val="24"/>
          <w:szCs w:val="24"/>
        </w:rPr>
        <w:t>效果反馈”的动态优化逻辑，更为区域层面校园心理服务标准的制定提供了扎实的实证参考。从长远发展来看，随着“十五五”规划的逐步推进，</w:t>
      </w:r>
      <w:r w:rsidR="006F3B6D">
        <w:rPr>
          <w:rFonts w:eastAsiaTheme="minorEastAsia" w:hint="eastAsia"/>
          <w:sz w:val="24"/>
          <w:szCs w:val="24"/>
        </w:rPr>
        <w:t>Z</w:t>
      </w:r>
      <w:r w:rsidR="006F3B6D">
        <w:rPr>
          <w:rFonts w:eastAsiaTheme="minorEastAsia" w:hint="eastAsia"/>
          <w:sz w:val="24"/>
          <w:szCs w:val="24"/>
        </w:rPr>
        <w:t>市</w:t>
      </w:r>
      <w:r w:rsidRPr="00C4289B">
        <w:rPr>
          <w:rFonts w:eastAsiaTheme="minorEastAsia" w:hint="eastAsia"/>
          <w:sz w:val="24"/>
          <w:szCs w:val="24"/>
        </w:rPr>
        <w:t>有望实现初高中阶段“一校一社工”的服务全覆盖，为校园心理服务体系的高质量运转提供制度保障与专业支持的双重助力。</w:t>
      </w:r>
    </w:p>
    <w:p w14:paraId="2AF48F69" w14:textId="61164020" w:rsidR="00DC5B24" w:rsidRPr="003E7AB5" w:rsidRDefault="000979BD" w:rsidP="00FA2BA8">
      <w:pPr>
        <w:pStyle w:val="1"/>
        <w:rPr>
          <w:rFonts w:hint="eastAsia"/>
        </w:rPr>
      </w:pPr>
      <w:r w:rsidRPr="003E7AB5">
        <w:rPr>
          <w:rFonts w:hint="eastAsia"/>
        </w:rPr>
        <w:t>3</w:t>
      </w:r>
      <w:r w:rsidR="007B6296" w:rsidRPr="003E7AB5">
        <w:rPr>
          <w:rFonts w:hint="eastAsia"/>
        </w:rPr>
        <w:t xml:space="preserve"> </w:t>
      </w:r>
      <w:r w:rsidRPr="003E7AB5">
        <w:rPr>
          <w:rFonts w:hint="eastAsia"/>
        </w:rPr>
        <w:t>核心概念</w:t>
      </w:r>
      <w:r w:rsidR="00162F88">
        <w:rPr>
          <w:rFonts w:hint="eastAsia"/>
        </w:rPr>
        <w:t>的界定</w:t>
      </w:r>
    </w:p>
    <w:p w14:paraId="032E8265" w14:textId="568C25E1" w:rsidR="00847236" w:rsidRPr="003079CA" w:rsidRDefault="000979BD" w:rsidP="003079CA">
      <w:pPr>
        <w:pStyle w:val="2"/>
        <w:numPr>
          <w:ilvl w:val="0"/>
          <w:numId w:val="0"/>
        </w:numPr>
      </w:pPr>
      <w:r w:rsidRPr="003079CA">
        <w:rPr>
          <w:rFonts w:hint="eastAsia"/>
        </w:rPr>
        <w:t>3.</w:t>
      </w:r>
      <w:r w:rsidR="00F56BB5" w:rsidRPr="003079CA">
        <w:rPr>
          <w:rFonts w:hint="eastAsia"/>
        </w:rPr>
        <w:t>1</w:t>
      </w:r>
      <w:r w:rsidR="007B6296" w:rsidRPr="003079CA">
        <w:rPr>
          <w:rFonts w:hint="eastAsia"/>
        </w:rPr>
        <w:t xml:space="preserve"> </w:t>
      </w:r>
      <w:r w:rsidRPr="003079CA">
        <w:rPr>
          <w:rFonts w:hint="eastAsia"/>
        </w:rPr>
        <w:t>驻校社工</w:t>
      </w:r>
    </w:p>
    <w:p w14:paraId="516CED2B" w14:textId="1FD3F3C8" w:rsidR="000979BD" w:rsidRPr="003E7AB5" w:rsidRDefault="000979BD" w:rsidP="00083B09">
      <w:pPr>
        <w:adjustRightInd w:val="0"/>
        <w:spacing w:line="400" w:lineRule="atLeast"/>
        <w:ind w:firstLineChars="200" w:firstLine="480"/>
        <w:rPr>
          <w:rFonts w:eastAsiaTheme="minorEastAsia"/>
          <w:sz w:val="24"/>
          <w:szCs w:val="24"/>
        </w:rPr>
      </w:pPr>
      <w:r w:rsidRPr="003E7AB5">
        <w:rPr>
          <w:rFonts w:eastAsiaTheme="minorEastAsia" w:hint="eastAsia"/>
          <w:sz w:val="24"/>
          <w:szCs w:val="24"/>
        </w:rPr>
        <w:t>驻校社工是</w:t>
      </w:r>
      <w:r w:rsidR="00083B09" w:rsidRPr="00083B09">
        <w:rPr>
          <w:rFonts w:eastAsiaTheme="minorEastAsia" w:hint="eastAsia"/>
          <w:sz w:val="24"/>
          <w:szCs w:val="24"/>
        </w:rPr>
        <w:t>“将社会工作的原则与方法用于学校，目的在协助学校，使之成为‘教’与‘学’的良好环境，并使学生得以获得其适应今日与未来的生活能力的一种专业服务活动。”</w:t>
      </w:r>
      <w:r w:rsidR="00635360">
        <w:rPr>
          <w:rStyle w:val="ae"/>
          <w:rFonts w:eastAsiaTheme="minorEastAsia"/>
          <w:sz w:val="24"/>
          <w:szCs w:val="24"/>
        </w:rPr>
        <w:footnoteReference w:id="11"/>
      </w:r>
      <w:r w:rsidR="009564BD">
        <w:rPr>
          <w:rFonts w:eastAsiaTheme="minorEastAsia" w:hint="eastAsia"/>
          <w:sz w:val="24"/>
          <w:szCs w:val="24"/>
        </w:rPr>
        <w:t>，“驻校社工”在本研究中，既指“学校社会工作”指事，也指“学校社会工作者”指人，指长驻学校的服务学校师生的社会工作（者）。</w:t>
      </w:r>
    </w:p>
    <w:p w14:paraId="65AFEEFA" w14:textId="7950787A" w:rsidR="008C60B1" w:rsidRPr="008C60B1" w:rsidRDefault="008C60B1" w:rsidP="008C60B1">
      <w:pPr>
        <w:adjustRightInd w:val="0"/>
        <w:spacing w:line="400" w:lineRule="atLeast"/>
        <w:ind w:firstLineChars="200" w:firstLine="480"/>
        <w:rPr>
          <w:rFonts w:eastAsiaTheme="minorEastAsia"/>
          <w:sz w:val="24"/>
          <w:szCs w:val="24"/>
        </w:rPr>
      </w:pPr>
      <w:r w:rsidRPr="008C60B1">
        <w:rPr>
          <w:rFonts w:eastAsiaTheme="minorEastAsia" w:hint="eastAsia"/>
          <w:sz w:val="24"/>
          <w:szCs w:val="24"/>
        </w:rPr>
        <w:t>与心理咨询师相比，驻校社工不替代心理教师的专业干预职责。心理教师聚焦学生个体心理病理问题，运用心理学理论技术开展评估、诊断与治疗，缓解心理症状、恢复心理功能；驻校社工作服务视角更宏观，除关注个体心理需求外，更注重从家庭、学校、社区多系统剖析问题根源，通过资源对接、关系调和、环境优化搭建支持性成长环境。例如面对</w:t>
      </w:r>
      <w:r w:rsidR="006F7492">
        <w:rPr>
          <w:rFonts w:eastAsiaTheme="minorEastAsia" w:hint="eastAsia"/>
          <w:sz w:val="24"/>
          <w:szCs w:val="24"/>
        </w:rPr>
        <w:t>Z</w:t>
      </w:r>
      <w:r w:rsidRPr="008C60B1">
        <w:rPr>
          <w:rFonts w:eastAsiaTheme="minorEastAsia" w:hint="eastAsia"/>
          <w:sz w:val="24"/>
          <w:szCs w:val="24"/>
        </w:rPr>
        <w:t>市某初中英语学习困难且情绪低落的学生，心理教师侧重通过个体咨询缓解学习焦虑，驻校社工则同步链接校外英语公益辅导资源、协调家长调整教育方式、协助英语教师制定个性化学习计划，提供多维度支持。</w:t>
      </w:r>
    </w:p>
    <w:p w14:paraId="42D13449" w14:textId="54F26F5D" w:rsidR="008C60B1" w:rsidRPr="008C60B1" w:rsidRDefault="008C60B1" w:rsidP="008C60B1">
      <w:pPr>
        <w:adjustRightInd w:val="0"/>
        <w:spacing w:line="400" w:lineRule="atLeast"/>
        <w:ind w:firstLineChars="200" w:firstLine="480"/>
        <w:rPr>
          <w:rFonts w:eastAsiaTheme="minorEastAsia"/>
          <w:sz w:val="24"/>
          <w:szCs w:val="24"/>
        </w:rPr>
      </w:pPr>
      <w:r w:rsidRPr="008C60B1">
        <w:rPr>
          <w:rFonts w:eastAsiaTheme="minorEastAsia" w:hint="eastAsia"/>
          <w:sz w:val="24"/>
          <w:szCs w:val="24"/>
        </w:rPr>
        <w:t>与班主任相比，驻校社工不承担班级管理主责。班主任核心工作为班级日常管理、思想品德教育及学业成绩提升，对学生行为规范与学习表现拥有直接管理评价权；驻校社工以中立第三方身份开展工作，不直接参与班级管理与学生评价，核心职责是提供个性化支持，协助解决学业适应、人际冲突、情绪困扰等成长问题。其服务内容主要包括：个案辅导中运用倾听、共情等技巧提供情感慰藉与解决方案；小组活动围绕</w:t>
      </w:r>
      <w:r w:rsidR="009028C5">
        <w:rPr>
          <w:rFonts w:eastAsiaTheme="minorEastAsia" w:hint="eastAsia"/>
          <w:sz w:val="24"/>
          <w:szCs w:val="24"/>
        </w:rPr>
        <w:t>“</w:t>
      </w:r>
      <w:r w:rsidRPr="008C60B1">
        <w:rPr>
          <w:rFonts w:eastAsiaTheme="minorEastAsia" w:hint="eastAsia"/>
          <w:sz w:val="24"/>
          <w:szCs w:val="24"/>
        </w:rPr>
        <w:t>英语学习自信心提升</w:t>
      </w:r>
      <w:r w:rsidR="009028C5">
        <w:rPr>
          <w:rFonts w:eastAsiaTheme="minorEastAsia" w:hint="eastAsia"/>
          <w:sz w:val="24"/>
          <w:szCs w:val="24"/>
        </w:rPr>
        <w:t>”“</w:t>
      </w:r>
      <w:r w:rsidRPr="008C60B1">
        <w:rPr>
          <w:rFonts w:eastAsiaTheme="minorEastAsia" w:hint="eastAsia"/>
          <w:sz w:val="24"/>
          <w:szCs w:val="24"/>
        </w:rPr>
        <w:t>人际交往技巧训练</w:t>
      </w:r>
      <w:r w:rsidR="009028C5">
        <w:rPr>
          <w:rFonts w:eastAsiaTheme="minorEastAsia" w:hint="eastAsia"/>
          <w:sz w:val="24"/>
          <w:szCs w:val="24"/>
        </w:rPr>
        <w:t>”</w:t>
      </w:r>
      <w:r w:rsidRPr="008C60B1">
        <w:rPr>
          <w:rFonts w:eastAsiaTheme="minorEastAsia" w:hint="eastAsia"/>
          <w:sz w:val="24"/>
          <w:szCs w:val="24"/>
        </w:rPr>
        <w:t>等主题，组织互动体验式活动；资源整合方面统筹校内外资源，为特殊学生提供托管、助学金、医疗康复等支持；政策建议层面基于实践向学校与教育部门提出优化心理服务体系的意见。</w:t>
      </w:r>
    </w:p>
    <w:p w14:paraId="13489139" w14:textId="32CDB529" w:rsidR="002A492F" w:rsidRPr="003E7AB5" w:rsidRDefault="008C60B1" w:rsidP="008C60B1">
      <w:pPr>
        <w:adjustRightInd w:val="0"/>
        <w:spacing w:line="400" w:lineRule="atLeast"/>
        <w:ind w:firstLineChars="200" w:firstLine="480"/>
        <w:rPr>
          <w:rFonts w:eastAsiaTheme="minorEastAsia"/>
          <w:sz w:val="24"/>
          <w:szCs w:val="24"/>
        </w:rPr>
      </w:pPr>
      <w:r w:rsidRPr="008C60B1">
        <w:rPr>
          <w:rFonts w:eastAsiaTheme="minorEastAsia" w:hint="eastAsia"/>
          <w:sz w:val="24"/>
          <w:szCs w:val="24"/>
        </w:rPr>
        <w:lastRenderedPageBreak/>
        <w:t>在英语教学实践中，驻校社工的角色价值充分显现：英语戏剧社团活动中，协助开展团队合作训练，通过编剧本、分角色、排表演等环节提升学生沟通协作能力；针对英语口语薄弱学生的自卑心理，设计趣味英语游戏、主题演讲练习等小组活动，缓解语言焦虑；为英语学习困难的留守儿童链接公益一对一辅导资源，同时指导家长营造良好家庭学习氛围，形成家校协同合力。</w:t>
      </w:r>
    </w:p>
    <w:p w14:paraId="1FF92A2B" w14:textId="00F40018" w:rsidR="000979BD" w:rsidRPr="003079CA" w:rsidRDefault="000979BD" w:rsidP="003079CA">
      <w:pPr>
        <w:pStyle w:val="2"/>
        <w:numPr>
          <w:ilvl w:val="0"/>
          <w:numId w:val="0"/>
        </w:numPr>
      </w:pPr>
      <w:r w:rsidRPr="003079CA">
        <w:rPr>
          <w:rFonts w:hint="eastAsia"/>
        </w:rPr>
        <w:t>3.2</w:t>
      </w:r>
      <w:r w:rsidR="007B6296" w:rsidRPr="003079CA">
        <w:rPr>
          <w:rFonts w:hint="eastAsia"/>
        </w:rPr>
        <w:t xml:space="preserve"> </w:t>
      </w:r>
      <w:r w:rsidRPr="003079CA">
        <w:rPr>
          <w:rFonts w:hint="eastAsia"/>
        </w:rPr>
        <w:t>心理服务体系（社会心理服务体系）</w:t>
      </w:r>
    </w:p>
    <w:p w14:paraId="44B36EC1" w14:textId="34058817" w:rsidR="00571C42" w:rsidRPr="00571C42" w:rsidRDefault="00FD6938" w:rsidP="00571C42">
      <w:pPr>
        <w:adjustRightInd w:val="0"/>
        <w:spacing w:line="400" w:lineRule="atLeast"/>
        <w:ind w:firstLineChars="200" w:firstLine="480"/>
        <w:rPr>
          <w:rFonts w:eastAsiaTheme="minorEastAsia"/>
          <w:sz w:val="24"/>
          <w:szCs w:val="24"/>
        </w:rPr>
      </w:pPr>
      <w:r w:rsidRPr="00FD6938">
        <w:rPr>
          <w:rFonts w:eastAsiaTheme="minorEastAsia" w:hint="eastAsia"/>
          <w:sz w:val="24"/>
          <w:szCs w:val="24"/>
        </w:rPr>
        <w:t>在我国政策语境中，“心理服务体系”通常特指“社会心理服务体系”</w:t>
      </w:r>
      <w:r w:rsidR="00D408FB">
        <w:rPr>
          <w:rStyle w:val="ae"/>
          <w:rFonts w:eastAsiaTheme="minorEastAsia"/>
          <w:sz w:val="24"/>
          <w:szCs w:val="24"/>
        </w:rPr>
        <w:footnoteReference w:id="12"/>
      </w:r>
      <w:r w:rsidRPr="00FD6938">
        <w:rPr>
          <w:rFonts w:eastAsiaTheme="minorEastAsia" w:hint="eastAsia"/>
          <w:sz w:val="24"/>
          <w:szCs w:val="24"/>
        </w:rPr>
        <w:t>：</w:t>
      </w:r>
      <w:r w:rsidR="00571C42" w:rsidRPr="00571C42">
        <w:rPr>
          <w:rFonts w:eastAsiaTheme="minorEastAsia" w:hint="eastAsia"/>
          <w:sz w:val="24"/>
          <w:szCs w:val="24"/>
        </w:rPr>
        <w:t>基于中国国情与文化，在政策规范引领下，运用心理学、社会工作等学科的理论与方法，主动预防并系统解决个体、群体与社会层面的问题，旨在提升社会治理效能与民众幸福感</w:t>
      </w:r>
      <w:r w:rsidR="009E0D45">
        <w:rPr>
          <w:rStyle w:val="ae"/>
          <w:rFonts w:eastAsiaTheme="minorEastAsia"/>
          <w:sz w:val="24"/>
          <w:szCs w:val="24"/>
        </w:rPr>
        <w:footnoteReference w:id="13"/>
      </w:r>
      <w:r w:rsidR="00571C42" w:rsidRPr="00571C42">
        <w:rPr>
          <w:rFonts w:eastAsiaTheme="minorEastAsia" w:hint="eastAsia"/>
          <w:sz w:val="24"/>
          <w:szCs w:val="24"/>
        </w:rPr>
        <w:t>，其目标是培育自尊自信、理性平和、积极向上的社会心态。该体系强调全方位、全周期、多元化的社会支持网络，是社会治理体系（乃至国家安全体系）的重要组成部分，区别于主要面向个体的心理咨询与心理治疗等临床服务。</w:t>
      </w:r>
    </w:p>
    <w:p w14:paraId="70562910" w14:textId="6AEDDDB9" w:rsidR="00FD6938" w:rsidRDefault="00571C42" w:rsidP="00571C42">
      <w:pPr>
        <w:adjustRightInd w:val="0"/>
        <w:spacing w:line="400" w:lineRule="atLeast"/>
        <w:ind w:firstLineChars="200" w:firstLine="480"/>
        <w:rPr>
          <w:rFonts w:eastAsiaTheme="minorEastAsia"/>
          <w:sz w:val="24"/>
          <w:szCs w:val="24"/>
        </w:rPr>
      </w:pPr>
      <w:r w:rsidRPr="00571C42">
        <w:rPr>
          <w:rFonts w:eastAsiaTheme="minorEastAsia" w:hint="eastAsia"/>
          <w:sz w:val="24"/>
          <w:szCs w:val="24"/>
        </w:rPr>
        <w:t>2015</w:t>
      </w:r>
      <w:r w:rsidRPr="00571C42">
        <w:rPr>
          <w:rFonts w:eastAsiaTheme="minorEastAsia" w:hint="eastAsia"/>
          <w:sz w:val="24"/>
          <w:szCs w:val="24"/>
        </w:rPr>
        <w:t>年，党的十八届五中全会首次明确提出社会心理服务体系这一概念；党的十九大进一步指出，要</w:t>
      </w:r>
      <w:r w:rsidR="003A4BC3">
        <w:rPr>
          <w:rFonts w:eastAsiaTheme="minorEastAsia" w:hint="eastAsia"/>
          <w:sz w:val="24"/>
          <w:szCs w:val="24"/>
        </w:rPr>
        <w:t>“</w:t>
      </w:r>
      <w:r w:rsidRPr="00571C42">
        <w:rPr>
          <w:rFonts w:eastAsiaTheme="minorEastAsia" w:hint="eastAsia"/>
          <w:sz w:val="24"/>
          <w:szCs w:val="24"/>
        </w:rPr>
        <w:t>加强社会心理服务体系建设，培养自尊自信、理性平和、积极向上的社会心态</w:t>
      </w:r>
      <w:r w:rsidR="003A4BC3">
        <w:rPr>
          <w:rFonts w:eastAsiaTheme="minorEastAsia" w:hint="eastAsia"/>
          <w:sz w:val="24"/>
          <w:szCs w:val="24"/>
        </w:rPr>
        <w:t>”</w:t>
      </w:r>
      <w:r w:rsidR="00D22E35">
        <w:rPr>
          <w:rStyle w:val="ae"/>
          <w:rFonts w:eastAsiaTheme="minorEastAsia"/>
          <w:sz w:val="24"/>
          <w:szCs w:val="24"/>
        </w:rPr>
        <w:footnoteReference w:id="14"/>
      </w:r>
      <w:r>
        <w:rPr>
          <w:rFonts w:eastAsiaTheme="minorEastAsia" w:hint="eastAsia"/>
          <w:sz w:val="24"/>
          <w:szCs w:val="24"/>
        </w:rPr>
        <w:t>，</w:t>
      </w:r>
      <w:r w:rsidRPr="00571C42">
        <w:rPr>
          <w:rFonts w:eastAsiaTheme="minorEastAsia" w:hint="eastAsia"/>
          <w:sz w:val="24"/>
          <w:szCs w:val="24"/>
        </w:rPr>
        <w:t>为体系建设提供了根本遵循。</w:t>
      </w:r>
    </w:p>
    <w:p w14:paraId="310F4EC0" w14:textId="521C2AD3" w:rsidR="000979BD" w:rsidRPr="003E7AB5" w:rsidRDefault="007B4BE4" w:rsidP="003E7AB5">
      <w:pPr>
        <w:adjustRightInd w:val="0"/>
        <w:spacing w:line="400" w:lineRule="atLeast"/>
        <w:ind w:firstLineChars="200" w:firstLine="480"/>
        <w:rPr>
          <w:rFonts w:eastAsiaTheme="minorEastAsia"/>
          <w:sz w:val="24"/>
          <w:szCs w:val="24"/>
        </w:rPr>
      </w:pPr>
      <w:r w:rsidRPr="007B4BE4">
        <w:rPr>
          <w:rFonts w:eastAsiaTheme="minorEastAsia" w:hint="eastAsia"/>
          <w:sz w:val="24"/>
          <w:szCs w:val="24"/>
        </w:rPr>
        <w:t>心理服务体系（社会心理服务标准体系）是以心理学、社会学、社会工作等多学科为理论基础，通过系统制度设计与机制创新，整合政府、社会组织、医疗机构、学校、家庭等多方资源，以培育理性平和、积极向上社会心态为核心，为个体、群体及社会提供</w:t>
      </w:r>
      <w:r w:rsidR="003A4BC3">
        <w:rPr>
          <w:rFonts w:eastAsiaTheme="minorEastAsia" w:hint="eastAsia"/>
          <w:sz w:val="24"/>
          <w:szCs w:val="24"/>
        </w:rPr>
        <w:t>“</w:t>
      </w:r>
      <w:r w:rsidRPr="007B4BE4">
        <w:rPr>
          <w:rFonts w:eastAsiaTheme="minorEastAsia" w:hint="eastAsia"/>
          <w:sz w:val="24"/>
          <w:szCs w:val="24"/>
        </w:rPr>
        <w:t>预防</w:t>
      </w:r>
      <w:r w:rsidRPr="007B4BE4">
        <w:rPr>
          <w:rFonts w:eastAsiaTheme="minorEastAsia" w:hint="eastAsia"/>
          <w:sz w:val="24"/>
          <w:szCs w:val="24"/>
        </w:rPr>
        <w:t>-</w:t>
      </w:r>
      <w:r w:rsidRPr="007B4BE4">
        <w:rPr>
          <w:rFonts w:eastAsiaTheme="minorEastAsia" w:hint="eastAsia"/>
          <w:sz w:val="24"/>
          <w:szCs w:val="24"/>
        </w:rPr>
        <w:t>评估</w:t>
      </w:r>
      <w:r w:rsidRPr="007B4BE4">
        <w:rPr>
          <w:rFonts w:eastAsiaTheme="minorEastAsia" w:hint="eastAsia"/>
          <w:sz w:val="24"/>
          <w:szCs w:val="24"/>
        </w:rPr>
        <w:t>-</w:t>
      </w:r>
      <w:r w:rsidRPr="007B4BE4">
        <w:rPr>
          <w:rFonts w:eastAsiaTheme="minorEastAsia" w:hint="eastAsia"/>
          <w:sz w:val="24"/>
          <w:szCs w:val="24"/>
        </w:rPr>
        <w:t>疏导</w:t>
      </w:r>
      <w:r w:rsidRPr="007B4BE4">
        <w:rPr>
          <w:rFonts w:eastAsiaTheme="minorEastAsia" w:hint="eastAsia"/>
          <w:sz w:val="24"/>
          <w:szCs w:val="24"/>
        </w:rPr>
        <w:t>-</w:t>
      </w:r>
      <w:r w:rsidRPr="007B4BE4">
        <w:rPr>
          <w:rFonts w:eastAsiaTheme="minorEastAsia" w:hint="eastAsia"/>
          <w:sz w:val="24"/>
          <w:szCs w:val="24"/>
        </w:rPr>
        <w:t>干预</w:t>
      </w:r>
      <w:r w:rsidRPr="007B4BE4">
        <w:rPr>
          <w:rFonts w:eastAsiaTheme="minorEastAsia" w:hint="eastAsia"/>
          <w:sz w:val="24"/>
          <w:szCs w:val="24"/>
        </w:rPr>
        <w:t>-</w:t>
      </w:r>
      <w:r w:rsidRPr="007B4BE4">
        <w:rPr>
          <w:rFonts w:eastAsiaTheme="minorEastAsia" w:hint="eastAsia"/>
          <w:sz w:val="24"/>
          <w:szCs w:val="24"/>
        </w:rPr>
        <w:t>发展</w:t>
      </w:r>
      <w:r w:rsidR="003A4BC3">
        <w:rPr>
          <w:rFonts w:eastAsiaTheme="minorEastAsia" w:hint="eastAsia"/>
          <w:sz w:val="24"/>
          <w:szCs w:val="24"/>
        </w:rPr>
        <w:t>”</w:t>
      </w:r>
      <w:r w:rsidRPr="007B4BE4">
        <w:rPr>
          <w:rFonts w:eastAsiaTheme="minorEastAsia" w:hint="eastAsia"/>
          <w:sz w:val="24"/>
          <w:szCs w:val="24"/>
        </w:rPr>
        <w:t>全链条心理健康综合服务的有机系统。区别于传统心理健康服务侧重个体病理问题的特点，其更强调从社会层面回应心理需求，通过心态调适与环境优化，实现个体心理健康与社会心态稳定双向提升。</w:t>
      </w:r>
    </w:p>
    <w:p w14:paraId="19AB4D85" w14:textId="6BF34DAB" w:rsidR="000979BD" w:rsidRPr="003079CA" w:rsidRDefault="000979BD" w:rsidP="003079CA">
      <w:pPr>
        <w:pStyle w:val="2"/>
        <w:numPr>
          <w:ilvl w:val="0"/>
          <w:numId w:val="0"/>
        </w:numPr>
      </w:pPr>
      <w:r w:rsidRPr="003079CA">
        <w:rPr>
          <w:rFonts w:hint="eastAsia"/>
        </w:rPr>
        <w:t>3.3</w:t>
      </w:r>
      <w:r w:rsidR="007B6296" w:rsidRPr="003079CA">
        <w:rPr>
          <w:rFonts w:hint="eastAsia"/>
        </w:rPr>
        <w:t xml:space="preserve"> </w:t>
      </w:r>
      <w:r w:rsidRPr="003079CA">
        <w:rPr>
          <w:rFonts w:hint="eastAsia"/>
        </w:rPr>
        <w:t>初中校园心理服务体系</w:t>
      </w:r>
    </w:p>
    <w:p w14:paraId="7F0556B4" w14:textId="4B418463" w:rsidR="00D65715" w:rsidRPr="00D65715" w:rsidRDefault="007E2F0D" w:rsidP="00D65715">
      <w:pPr>
        <w:adjustRightInd w:val="0"/>
        <w:spacing w:line="400" w:lineRule="atLeast"/>
        <w:ind w:firstLineChars="200" w:firstLine="480"/>
        <w:rPr>
          <w:rFonts w:eastAsiaTheme="minorEastAsia"/>
          <w:sz w:val="24"/>
          <w:szCs w:val="24"/>
        </w:rPr>
      </w:pPr>
      <w:r>
        <w:rPr>
          <w:rFonts w:eastAsiaTheme="minorEastAsia" w:hint="eastAsia"/>
          <w:sz w:val="24"/>
          <w:szCs w:val="24"/>
        </w:rPr>
        <w:t>隶属于“社会心理服务体系”之下的校园场域，并且特指初中校园场域里面的心理服务体系。它</w:t>
      </w:r>
      <w:r w:rsidR="00D65715" w:rsidRPr="00D65715">
        <w:rPr>
          <w:rFonts w:eastAsiaTheme="minorEastAsia" w:hint="eastAsia"/>
          <w:sz w:val="24"/>
          <w:szCs w:val="24"/>
        </w:rPr>
        <w:t>以初中学校为核心场景，结合教育规律与初中生心理发展特征，整合校、家、社多方资源，涵盖心理课程、个体咨询、团体辅导、危机干预等服务，致力于促进学生心理健康与健全人格培育，是社会心理服务标准体系在校园的具体落地形态，具有鲜明的教育性、针对性与系统性。</w:t>
      </w:r>
    </w:p>
    <w:p w14:paraId="3B70696F" w14:textId="253F8BAA" w:rsidR="00D65715" w:rsidRPr="00D65715" w:rsidRDefault="00D65715" w:rsidP="00D65715">
      <w:pPr>
        <w:adjustRightInd w:val="0"/>
        <w:spacing w:line="400" w:lineRule="atLeast"/>
        <w:ind w:firstLineChars="200" w:firstLine="480"/>
        <w:rPr>
          <w:rFonts w:eastAsiaTheme="minorEastAsia"/>
          <w:sz w:val="24"/>
          <w:szCs w:val="24"/>
        </w:rPr>
      </w:pPr>
      <w:r w:rsidRPr="00D65715">
        <w:rPr>
          <w:rFonts w:eastAsiaTheme="minorEastAsia" w:hint="eastAsia"/>
          <w:sz w:val="24"/>
          <w:szCs w:val="24"/>
        </w:rPr>
        <w:t>其中，心理课程作为基础载体，侧重实践体验与学科融合，如英语教学中依托教材</w:t>
      </w:r>
      <w:r w:rsidR="00395063">
        <w:rPr>
          <w:rFonts w:eastAsiaTheme="minorEastAsia" w:hint="eastAsia"/>
          <w:sz w:val="24"/>
          <w:szCs w:val="24"/>
        </w:rPr>
        <w:t>“</w:t>
      </w:r>
      <w:r w:rsidRPr="00D65715">
        <w:rPr>
          <w:rFonts w:eastAsiaTheme="minorEastAsia" w:hint="eastAsia"/>
          <w:sz w:val="24"/>
          <w:szCs w:val="24"/>
        </w:rPr>
        <w:t>情感态度</w:t>
      </w:r>
      <w:r w:rsidR="00395063">
        <w:rPr>
          <w:rFonts w:eastAsiaTheme="minorEastAsia" w:hint="eastAsia"/>
          <w:sz w:val="24"/>
          <w:szCs w:val="24"/>
        </w:rPr>
        <w:t>”</w:t>
      </w:r>
      <w:r w:rsidRPr="00D65715">
        <w:rPr>
          <w:rFonts w:eastAsiaTheme="minorEastAsia" w:hint="eastAsia"/>
          <w:sz w:val="24"/>
          <w:szCs w:val="24"/>
        </w:rPr>
        <w:t>板块开展主题读写活动，助力学生在语言学习中掌握情绪管理方</w:t>
      </w:r>
      <w:r w:rsidRPr="00D65715">
        <w:rPr>
          <w:rFonts w:eastAsiaTheme="minorEastAsia" w:hint="eastAsia"/>
          <w:sz w:val="24"/>
          <w:szCs w:val="24"/>
        </w:rPr>
        <w:lastRenderedPageBreak/>
        <w:t>法；个体咨询为特殊心理困扰学生提供一对一专业支持，团体辅导则通过小组互动满足共性需求，二者分别聚焦个性化与普惠性服务。</w:t>
      </w:r>
    </w:p>
    <w:p w14:paraId="02E76AB3" w14:textId="1BCA7A7B" w:rsidR="000979BD" w:rsidRPr="003E7AB5" w:rsidRDefault="00D65715" w:rsidP="00D65715">
      <w:pPr>
        <w:adjustRightInd w:val="0"/>
        <w:spacing w:line="400" w:lineRule="atLeast"/>
        <w:ind w:firstLineChars="200" w:firstLine="480"/>
        <w:rPr>
          <w:rFonts w:eastAsiaTheme="minorEastAsia"/>
          <w:sz w:val="24"/>
          <w:szCs w:val="24"/>
        </w:rPr>
      </w:pPr>
      <w:r w:rsidRPr="00D65715">
        <w:rPr>
          <w:rFonts w:eastAsiaTheme="minorEastAsia" w:hint="eastAsia"/>
          <w:sz w:val="24"/>
          <w:szCs w:val="24"/>
        </w:rPr>
        <w:t>该体系的有效运行需多方协同发力：班主任承担心理状态早期识别与危机预警职责，学科教师在教学中渗透隐性心理支持，家长需转变教育理念参与协同育人，医疗机构、公益组织等外部资源则提供专业技术与资源保障。以</w:t>
      </w:r>
      <w:r w:rsidR="00395063">
        <w:rPr>
          <w:rFonts w:eastAsiaTheme="minorEastAsia" w:hint="eastAsia"/>
          <w:sz w:val="24"/>
          <w:szCs w:val="24"/>
        </w:rPr>
        <w:t>Z</w:t>
      </w:r>
      <w:r w:rsidRPr="00D65715">
        <w:rPr>
          <w:rFonts w:eastAsiaTheme="minorEastAsia" w:hint="eastAsia"/>
          <w:sz w:val="24"/>
          <w:szCs w:val="24"/>
        </w:rPr>
        <w:t>市为例，区域内初中校园心理服务体系正通过</w:t>
      </w:r>
      <w:r w:rsidR="00395063">
        <w:rPr>
          <w:rFonts w:eastAsiaTheme="minorEastAsia" w:hint="eastAsia"/>
          <w:sz w:val="24"/>
          <w:szCs w:val="24"/>
        </w:rPr>
        <w:t>“</w:t>
      </w:r>
      <w:r w:rsidRPr="00D65715">
        <w:rPr>
          <w:rFonts w:eastAsiaTheme="minorEastAsia" w:hint="eastAsia"/>
          <w:sz w:val="24"/>
          <w:szCs w:val="24"/>
        </w:rPr>
        <w:t>学校主导、社工协同、家庭参与、社区支持</w:t>
      </w:r>
      <w:r w:rsidR="00395063">
        <w:rPr>
          <w:rFonts w:eastAsiaTheme="minorEastAsia" w:hint="eastAsia"/>
          <w:sz w:val="24"/>
          <w:szCs w:val="24"/>
        </w:rPr>
        <w:t>”</w:t>
      </w:r>
      <w:r w:rsidRPr="00D65715">
        <w:rPr>
          <w:rFonts w:eastAsiaTheme="minorEastAsia" w:hint="eastAsia"/>
          <w:sz w:val="24"/>
          <w:szCs w:val="24"/>
        </w:rPr>
        <w:t>的模式，构建家校社联动的心理健康支持网络，确保服务覆盖学生成长全场景，切实提升心理服务实效。</w:t>
      </w:r>
    </w:p>
    <w:p w14:paraId="0F2B7955" w14:textId="2A255C67" w:rsidR="000979BD" w:rsidRPr="003079CA" w:rsidRDefault="000979BD" w:rsidP="003079CA">
      <w:pPr>
        <w:pStyle w:val="2"/>
        <w:numPr>
          <w:ilvl w:val="0"/>
          <w:numId w:val="0"/>
        </w:numPr>
      </w:pPr>
      <w:r w:rsidRPr="003079CA">
        <w:rPr>
          <w:rFonts w:hint="eastAsia"/>
        </w:rPr>
        <w:t>3.4</w:t>
      </w:r>
      <w:r w:rsidR="007B6296" w:rsidRPr="003079CA">
        <w:rPr>
          <w:rFonts w:hint="eastAsia"/>
        </w:rPr>
        <w:t xml:space="preserve"> </w:t>
      </w:r>
      <w:r w:rsidRPr="003079CA">
        <w:rPr>
          <w:rFonts w:hint="eastAsia"/>
        </w:rPr>
        <w:t>嵌入</w:t>
      </w:r>
    </w:p>
    <w:p w14:paraId="11F41EBF" w14:textId="4802CA26" w:rsidR="006615B0" w:rsidRPr="006615B0" w:rsidRDefault="006615B0" w:rsidP="006615B0">
      <w:pPr>
        <w:adjustRightInd w:val="0"/>
        <w:spacing w:line="400" w:lineRule="atLeast"/>
        <w:ind w:firstLineChars="200" w:firstLine="480"/>
        <w:rPr>
          <w:rFonts w:eastAsiaTheme="minorEastAsia"/>
          <w:sz w:val="24"/>
          <w:szCs w:val="24"/>
        </w:rPr>
      </w:pPr>
      <w:r w:rsidRPr="006615B0">
        <w:rPr>
          <w:rFonts w:eastAsiaTheme="minorEastAsia" w:hint="eastAsia"/>
          <w:sz w:val="24"/>
          <w:szCs w:val="24"/>
        </w:rPr>
        <w:t>嵌入指专业社会工作者通过制度、文化或资源整合等方式，与学校系统（包括学生家庭、社区）逐步建立协作关系的过程。这一过程强调驻校社工以制度、文化与资源整合为路径，与学校系统（含学生家庭、社区</w:t>
      </w:r>
      <w:r w:rsidRPr="006615B0">
        <w:rPr>
          <w:rFonts w:eastAsiaTheme="minorEastAsia" w:hint="eastAsia"/>
          <w:sz w:val="24"/>
          <w:szCs w:val="24"/>
        </w:rPr>
        <w:t>/</w:t>
      </w:r>
      <w:r w:rsidRPr="006615B0">
        <w:rPr>
          <w:rFonts w:eastAsiaTheme="minorEastAsia" w:hint="eastAsia"/>
          <w:sz w:val="24"/>
          <w:szCs w:val="24"/>
        </w:rPr>
        <w:t>医疗）建立协作关系，并在互动中获得合法性与功能定位。其核心要素包括</w:t>
      </w:r>
      <w:r w:rsidR="007405F2">
        <w:rPr>
          <w:rFonts w:eastAsiaTheme="minorEastAsia" w:hint="eastAsia"/>
          <w:sz w:val="24"/>
          <w:szCs w:val="24"/>
        </w:rPr>
        <w:t>：</w:t>
      </w:r>
      <w:r w:rsidRPr="006615B0">
        <w:rPr>
          <w:rFonts w:eastAsiaTheme="minorEastAsia" w:hint="eastAsia"/>
          <w:sz w:val="24"/>
          <w:szCs w:val="24"/>
        </w:rPr>
        <w:t>嵌入主体（社工机构</w:t>
      </w:r>
      <w:r w:rsidRPr="006615B0">
        <w:rPr>
          <w:rFonts w:eastAsiaTheme="minorEastAsia" w:hint="eastAsia"/>
          <w:sz w:val="24"/>
          <w:szCs w:val="24"/>
        </w:rPr>
        <w:t>/</w:t>
      </w:r>
      <w:r w:rsidRPr="006615B0">
        <w:rPr>
          <w:rFonts w:eastAsiaTheme="minorEastAsia" w:hint="eastAsia"/>
          <w:sz w:val="24"/>
          <w:szCs w:val="24"/>
        </w:rPr>
        <w:t>驻校社工）、嵌入对象（学校管理者、教师、学生、家长等）、嵌入路径（政府购买服务、岗位</w:t>
      </w:r>
      <w:r w:rsidRPr="006615B0">
        <w:rPr>
          <w:rFonts w:eastAsiaTheme="minorEastAsia" w:hint="eastAsia"/>
          <w:sz w:val="24"/>
          <w:szCs w:val="24"/>
        </w:rPr>
        <w:t>/</w:t>
      </w:r>
      <w:r w:rsidRPr="006615B0">
        <w:rPr>
          <w:rFonts w:eastAsiaTheme="minorEastAsia" w:hint="eastAsia"/>
          <w:sz w:val="24"/>
          <w:szCs w:val="24"/>
        </w:rPr>
        <w:t>项目化合作、服务协同）与嵌入效应（服务可及性提升、效能优化）。</w:t>
      </w:r>
    </w:p>
    <w:p w14:paraId="52C929F4" w14:textId="0DF3CB12" w:rsidR="006615B0" w:rsidRPr="006615B0" w:rsidRDefault="006615B0" w:rsidP="006615B0">
      <w:pPr>
        <w:adjustRightInd w:val="0"/>
        <w:spacing w:line="400" w:lineRule="atLeast"/>
        <w:ind w:firstLineChars="200" w:firstLine="480"/>
        <w:rPr>
          <w:rFonts w:eastAsiaTheme="minorEastAsia"/>
          <w:sz w:val="24"/>
          <w:szCs w:val="24"/>
        </w:rPr>
      </w:pPr>
      <w:r w:rsidRPr="006615B0">
        <w:rPr>
          <w:rFonts w:eastAsiaTheme="minorEastAsia" w:hint="eastAsia"/>
          <w:sz w:val="24"/>
          <w:szCs w:val="24"/>
        </w:rPr>
        <w:t>该概念源自经济社会学，由王思斌引入社会工作领域，突出</w:t>
      </w:r>
      <w:r w:rsidR="007405F2">
        <w:rPr>
          <w:rFonts w:eastAsiaTheme="minorEastAsia" w:hint="eastAsia"/>
          <w:sz w:val="24"/>
          <w:szCs w:val="24"/>
        </w:rPr>
        <w:t>“</w:t>
      </w:r>
      <w:r w:rsidRPr="006615B0">
        <w:rPr>
          <w:rFonts w:eastAsiaTheme="minorEastAsia" w:hint="eastAsia"/>
          <w:sz w:val="24"/>
          <w:szCs w:val="24"/>
        </w:rPr>
        <w:t>依附性嵌入</w:t>
      </w:r>
      <w:r w:rsidR="007405F2">
        <w:rPr>
          <w:rFonts w:eastAsiaTheme="minorEastAsia" w:hint="eastAsia"/>
          <w:sz w:val="24"/>
          <w:szCs w:val="24"/>
        </w:rPr>
        <w:t>”</w:t>
      </w:r>
      <w:r w:rsidRPr="006615B0">
        <w:rPr>
          <w:rFonts w:eastAsiaTheme="minorEastAsia" w:hint="eastAsia"/>
          <w:sz w:val="24"/>
          <w:szCs w:val="24"/>
        </w:rPr>
        <w:t>以实现本土化与可持续发展；在校园语境中，嵌入围绕学生心理健康服务的预防</w:t>
      </w:r>
      <w:r w:rsidRPr="006615B0">
        <w:rPr>
          <w:rFonts w:eastAsiaTheme="minorEastAsia" w:hint="eastAsia"/>
          <w:sz w:val="24"/>
          <w:szCs w:val="24"/>
        </w:rPr>
        <w:t>-</w:t>
      </w:r>
      <w:r w:rsidRPr="006615B0">
        <w:rPr>
          <w:rFonts w:eastAsiaTheme="minorEastAsia" w:hint="eastAsia"/>
          <w:sz w:val="24"/>
          <w:szCs w:val="24"/>
        </w:rPr>
        <w:t>识别</w:t>
      </w:r>
      <w:r w:rsidRPr="006615B0">
        <w:rPr>
          <w:rFonts w:eastAsiaTheme="minorEastAsia" w:hint="eastAsia"/>
          <w:sz w:val="24"/>
          <w:szCs w:val="24"/>
        </w:rPr>
        <w:t>-</w:t>
      </w:r>
      <w:r w:rsidRPr="006615B0">
        <w:rPr>
          <w:rFonts w:eastAsiaTheme="minorEastAsia" w:hint="eastAsia"/>
          <w:sz w:val="24"/>
          <w:szCs w:val="24"/>
        </w:rPr>
        <w:t>干预</w:t>
      </w:r>
      <w:r w:rsidRPr="006615B0">
        <w:rPr>
          <w:rFonts w:eastAsiaTheme="minorEastAsia" w:hint="eastAsia"/>
          <w:sz w:val="24"/>
          <w:szCs w:val="24"/>
        </w:rPr>
        <w:t>-</w:t>
      </w:r>
      <w:r w:rsidRPr="006615B0">
        <w:rPr>
          <w:rFonts w:eastAsiaTheme="minorEastAsia" w:hint="eastAsia"/>
          <w:sz w:val="24"/>
          <w:szCs w:val="24"/>
        </w:rPr>
        <w:t>跟踪闭环展开，并与心理教师、班主任、家长及社区</w:t>
      </w:r>
      <w:r w:rsidRPr="006615B0">
        <w:rPr>
          <w:rFonts w:eastAsiaTheme="minorEastAsia" w:hint="eastAsia"/>
          <w:sz w:val="24"/>
          <w:szCs w:val="24"/>
        </w:rPr>
        <w:t>/</w:t>
      </w:r>
      <w:r w:rsidRPr="006615B0">
        <w:rPr>
          <w:rFonts w:eastAsiaTheme="minorEastAsia" w:hint="eastAsia"/>
          <w:sz w:val="24"/>
          <w:szCs w:val="24"/>
        </w:rPr>
        <w:t>医疗形成稳定耦合的动态过程。</w:t>
      </w:r>
    </w:p>
    <w:p w14:paraId="6C66AEF5" w14:textId="547A0CE6" w:rsidR="006615B0" w:rsidRPr="006615B0" w:rsidRDefault="006615B0" w:rsidP="006615B0">
      <w:pPr>
        <w:adjustRightInd w:val="0"/>
        <w:spacing w:line="400" w:lineRule="atLeast"/>
        <w:ind w:firstLineChars="200" w:firstLine="480"/>
        <w:rPr>
          <w:rFonts w:eastAsiaTheme="minorEastAsia"/>
          <w:sz w:val="24"/>
          <w:szCs w:val="24"/>
        </w:rPr>
      </w:pPr>
      <w:r w:rsidRPr="006615B0">
        <w:rPr>
          <w:rFonts w:eastAsiaTheme="minorEastAsia" w:hint="eastAsia"/>
          <w:sz w:val="24"/>
          <w:szCs w:val="24"/>
        </w:rPr>
        <w:t>嵌入过程可划分为四个阶段：需求对接</w:t>
      </w:r>
      <w:r w:rsidRPr="006615B0">
        <w:rPr>
          <w:rFonts w:eastAsiaTheme="minorEastAsia" w:hint="eastAsia"/>
          <w:sz w:val="24"/>
          <w:szCs w:val="24"/>
        </w:rPr>
        <w:t>-</w:t>
      </w:r>
      <w:r w:rsidRPr="006615B0">
        <w:rPr>
          <w:rFonts w:eastAsiaTheme="minorEastAsia" w:hint="eastAsia"/>
          <w:sz w:val="24"/>
          <w:szCs w:val="24"/>
        </w:rPr>
        <w:t>角色磨合</w:t>
      </w:r>
      <w:r w:rsidRPr="006615B0">
        <w:rPr>
          <w:rFonts w:eastAsiaTheme="minorEastAsia" w:hint="eastAsia"/>
          <w:sz w:val="24"/>
          <w:szCs w:val="24"/>
        </w:rPr>
        <w:t>-</w:t>
      </w:r>
      <w:r w:rsidRPr="006615B0">
        <w:rPr>
          <w:rFonts w:eastAsiaTheme="minorEastAsia" w:hint="eastAsia"/>
          <w:sz w:val="24"/>
          <w:szCs w:val="24"/>
        </w:rPr>
        <w:t>服务落地</w:t>
      </w:r>
      <w:r w:rsidRPr="006615B0">
        <w:rPr>
          <w:rFonts w:eastAsiaTheme="minorEastAsia" w:hint="eastAsia"/>
          <w:sz w:val="24"/>
          <w:szCs w:val="24"/>
        </w:rPr>
        <w:t>-</w:t>
      </w:r>
      <w:r w:rsidRPr="006615B0">
        <w:rPr>
          <w:rFonts w:eastAsiaTheme="minorEastAsia" w:hint="eastAsia"/>
          <w:sz w:val="24"/>
          <w:szCs w:val="24"/>
        </w:rPr>
        <w:t>效果固化。在需求对接阶段，构建</w:t>
      </w:r>
      <w:r w:rsidR="007405F2">
        <w:rPr>
          <w:rFonts w:eastAsiaTheme="minorEastAsia" w:hint="eastAsia"/>
          <w:sz w:val="24"/>
          <w:szCs w:val="24"/>
        </w:rPr>
        <w:t>“</w:t>
      </w:r>
      <w:r w:rsidRPr="006615B0">
        <w:rPr>
          <w:rFonts w:eastAsiaTheme="minorEastAsia" w:hint="eastAsia"/>
          <w:sz w:val="24"/>
          <w:szCs w:val="24"/>
        </w:rPr>
        <w:t>三维立体调研</w:t>
      </w:r>
      <w:r w:rsidR="007405F2">
        <w:rPr>
          <w:rFonts w:eastAsiaTheme="minorEastAsia" w:hint="eastAsia"/>
          <w:sz w:val="24"/>
          <w:szCs w:val="24"/>
        </w:rPr>
        <w:t>”</w:t>
      </w:r>
      <w:r w:rsidRPr="006615B0">
        <w:rPr>
          <w:rFonts w:eastAsiaTheme="minorEastAsia" w:hint="eastAsia"/>
          <w:sz w:val="24"/>
          <w:szCs w:val="24"/>
        </w:rPr>
        <w:t>（纵向：周度教师座谈、月度家长访谈；横向：班级分层抽样问卷；深度：作业</w:t>
      </w:r>
      <w:r w:rsidRPr="006615B0">
        <w:rPr>
          <w:rFonts w:eastAsiaTheme="minorEastAsia" w:hint="eastAsia"/>
          <w:sz w:val="24"/>
          <w:szCs w:val="24"/>
        </w:rPr>
        <w:t>/</w:t>
      </w:r>
      <w:r w:rsidRPr="006615B0">
        <w:rPr>
          <w:rFonts w:eastAsiaTheme="minorEastAsia" w:hint="eastAsia"/>
          <w:sz w:val="24"/>
          <w:szCs w:val="24"/>
        </w:rPr>
        <w:t>周记文本分析），运用</w:t>
      </w:r>
      <w:r w:rsidRPr="006615B0">
        <w:rPr>
          <w:rFonts w:eastAsiaTheme="minorEastAsia" w:hint="eastAsia"/>
          <w:sz w:val="24"/>
          <w:szCs w:val="24"/>
        </w:rPr>
        <w:t>SWOT</w:t>
      </w:r>
      <w:r w:rsidRPr="006615B0">
        <w:rPr>
          <w:rFonts w:eastAsiaTheme="minorEastAsia" w:hint="eastAsia"/>
          <w:sz w:val="24"/>
          <w:szCs w:val="24"/>
        </w:rPr>
        <w:t>（优势</w:t>
      </w:r>
      <w:r w:rsidRPr="006615B0">
        <w:rPr>
          <w:rFonts w:eastAsiaTheme="minorEastAsia" w:hint="eastAsia"/>
          <w:sz w:val="24"/>
          <w:szCs w:val="24"/>
        </w:rPr>
        <w:t>strengths</w:t>
      </w:r>
      <w:r w:rsidRPr="006615B0">
        <w:rPr>
          <w:rFonts w:eastAsiaTheme="minorEastAsia" w:hint="eastAsia"/>
          <w:sz w:val="24"/>
          <w:szCs w:val="24"/>
        </w:rPr>
        <w:t>、劣势</w:t>
      </w:r>
      <w:r w:rsidRPr="006615B0">
        <w:rPr>
          <w:rFonts w:eastAsiaTheme="minorEastAsia" w:hint="eastAsia"/>
          <w:sz w:val="24"/>
          <w:szCs w:val="24"/>
        </w:rPr>
        <w:t>weaknesses</w:t>
      </w:r>
      <w:r w:rsidRPr="006615B0">
        <w:rPr>
          <w:rFonts w:eastAsiaTheme="minorEastAsia" w:hint="eastAsia"/>
          <w:sz w:val="24"/>
          <w:szCs w:val="24"/>
        </w:rPr>
        <w:t>、机会</w:t>
      </w:r>
      <w:r w:rsidRPr="006615B0">
        <w:rPr>
          <w:rFonts w:eastAsiaTheme="minorEastAsia" w:hint="eastAsia"/>
          <w:sz w:val="24"/>
          <w:szCs w:val="24"/>
        </w:rPr>
        <w:t>opportunities</w:t>
      </w:r>
      <w:r w:rsidRPr="006615B0">
        <w:rPr>
          <w:rFonts w:eastAsiaTheme="minorEastAsia" w:hint="eastAsia"/>
          <w:sz w:val="24"/>
          <w:szCs w:val="24"/>
        </w:rPr>
        <w:t>、威胁</w:t>
      </w:r>
      <w:r w:rsidRPr="006615B0">
        <w:rPr>
          <w:rFonts w:eastAsiaTheme="minorEastAsia" w:hint="eastAsia"/>
          <w:sz w:val="24"/>
          <w:szCs w:val="24"/>
        </w:rPr>
        <w:t>threats</w:t>
      </w:r>
      <w:r w:rsidRPr="006615B0">
        <w:rPr>
          <w:rFonts w:eastAsiaTheme="minorEastAsia" w:hint="eastAsia"/>
          <w:sz w:val="24"/>
          <w:szCs w:val="24"/>
        </w:rPr>
        <w:t>）与生态系统理论定位服务缺口，形成含目标、策略与评估指标的动态服务计划。</w:t>
      </w:r>
    </w:p>
    <w:p w14:paraId="537010B4" w14:textId="593F124B" w:rsidR="003F1836" w:rsidRDefault="006615B0" w:rsidP="00F74E21">
      <w:pPr>
        <w:adjustRightInd w:val="0"/>
        <w:spacing w:line="400" w:lineRule="atLeast"/>
        <w:ind w:firstLineChars="200" w:firstLine="480"/>
        <w:rPr>
          <w:rFonts w:eastAsiaTheme="minorEastAsia"/>
          <w:sz w:val="24"/>
          <w:szCs w:val="24"/>
        </w:rPr>
      </w:pPr>
      <w:r w:rsidRPr="006615B0">
        <w:rPr>
          <w:rFonts w:eastAsiaTheme="minorEastAsia" w:hint="eastAsia"/>
          <w:sz w:val="24"/>
          <w:szCs w:val="24"/>
        </w:rPr>
        <w:t>典型嵌入路径包括：以政府购买服务、岗位嵌入、项目化合作完成制度对接；以支持者—协调者—资源链接者为定位，制定角色边界与专业分工；将个案管理、团体辅导、社工课堂、家校社沟通嵌入日常教学与班级生活；依托心理测评与信息系统实施筛查</w:t>
      </w:r>
      <w:r w:rsidRPr="006615B0">
        <w:rPr>
          <w:rFonts w:eastAsiaTheme="minorEastAsia" w:hint="eastAsia"/>
          <w:sz w:val="24"/>
          <w:szCs w:val="24"/>
        </w:rPr>
        <w:t>-</w:t>
      </w:r>
      <w:r w:rsidRPr="006615B0">
        <w:rPr>
          <w:rFonts w:eastAsiaTheme="minorEastAsia" w:hint="eastAsia"/>
          <w:sz w:val="24"/>
          <w:szCs w:val="24"/>
        </w:rPr>
        <w:t>建档</w:t>
      </w:r>
      <w:r w:rsidRPr="006615B0">
        <w:rPr>
          <w:rFonts w:eastAsiaTheme="minorEastAsia" w:hint="eastAsia"/>
          <w:sz w:val="24"/>
          <w:szCs w:val="24"/>
        </w:rPr>
        <w:t>-</w:t>
      </w:r>
      <w:r w:rsidRPr="006615B0">
        <w:rPr>
          <w:rFonts w:eastAsiaTheme="minorEastAsia" w:hint="eastAsia"/>
          <w:sz w:val="24"/>
          <w:szCs w:val="24"/>
        </w:rPr>
        <w:t>转介</w:t>
      </w:r>
      <w:r w:rsidRPr="006615B0">
        <w:rPr>
          <w:rFonts w:eastAsiaTheme="minorEastAsia" w:hint="eastAsia"/>
          <w:sz w:val="24"/>
          <w:szCs w:val="24"/>
        </w:rPr>
        <w:t>-</w:t>
      </w:r>
      <w:r w:rsidRPr="006615B0">
        <w:rPr>
          <w:rFonts w:eastAsiaTheme="minorEastAsia" w:hint="eastAsia"/>
          <w:sz w:val="24"/>
          <w:szCs w:val="24"/>
        </w:rPr>
        <w:t>跟踪的闭环管理；以标准化指南、督导评估与培训保障质量并持续改进。操作化要点：在制度层面明确服务清单、考核指标与协同流程；在协同层面固化多方会商与危机联动；在数据层面统一编码口径与数据看板，实现风险预警；在队伍层面实施</w:t>
      </w:r>
      <w:r w:rsidR="00CF271F">
        <w:rPr>
          <w:rFonts w:eastAsiaTheme="minorEastAsia" w:hint="eastAsia"/>
          <w:sz w:val="24"/>
          <w:szCs w:val="24"/>
        </w:rPr>
        <w:t>“</w:t>
      </w:r>
      <w:r w:rsidRPr="006615B0">
        <w:rPr>
          <w:rFonts w:eastAsiaTheme="minorEastAsia" w:hint="eastAsia"/>
          <w:sz w:val="24"/>
          <w:szCs w:val="24"/>
        </w:rPr>
        <w:t>准入</w:t>
      </w:r>
      <w:r w:rsidRPr="006615B0">
        <w:rPr>
          <w:rFonts w:eastAsiaTheme="minorEastAsia" w:hint="eastAsia"/>
          <w:sz w:val="24"/>
          <w:szCs w:val="24"/>
        </w:rPr>
        <w:t>-</w:t>
      </w:r>
      <w:r w:rsidRPr="006615B0">
        <w:rPr>
          <w:rFonts w:eastAsiaTheme="minorEastAsia" w:hint="eastAsia"/>
          <w:sz w:val="24"/>
          <w:szCs w:val="24"/>
        </w:rPr>
        <w:t>培训</w:t>
      </w:r>
      <w:r w:rsidRPr="006615B0">
        <w:rPr>
          <w:rFonts w:eastAsiaTheme="minorEastAsia" w:hint="eastAsia"/>
          <w:sz w:val="24"/>
          <w:szCs w:val="24"/>
        </w:rPr>
        <w:t>-</w:t>
      </w:r>
      <w:r w:rsidRPr="006615B0">
        <w:rPr>
          <w:rFonts w:eastAsiaTheme="minorEastAsia" w:hint="eastAsia"/>
          <w:sz w:val="24"/>
          <w:szCs w:val="24"/>
        </w:rPr>
        <w:t>督导</w:t>
      </w:r>
      <w:r w:rsidRPr="006615B0">
        <w:rPr>
          <w:rFonts w:eastAsiaTheme="minorEastAsia" w:hint="eastAsia"/>
          <w:sz w:val="24"/>
          <w:szCs w:val="24"/>
        </w:rPr>
        <w:t>-</w:t>
      </w:r>
      <w:r w:rsidRPr="006615B0">
        <w:rPr>
          <w:rFonts w:eastAsiaTheme="minorEastAsia" w:hint="eastAsia"/>
          <w:sz w:val="24"/>
          <w:szCs w:val="24"/>
        </w:rPr>
        <w:t>考核</w:t>
      </w:r>
      <w:r w:rsidR="00CF271F">
        <w:rPr>
          <w:rFonts w:eastAsiaTheme="minorEastAsia" w:hint="eastAsia"/>
          <w:sz w:val="24"/>
          <w:szCs w:val="24"/>
        </w:rPr>
        <w:t>”</w:t>
      </w:r>
      <w:r w:rsidRPr="006615B0">
        <w:rPr>
          <w:rFonts w:eastAsiaTheme="minorEastAsia" w:hint="eastAsia"/>
          <w:sz w:val="24"/>
          <w:szCs w:val="24"/>
        </w:rPr>
        <w:t>闭环，确保服务的专业化与可复制性。</w:t>
      </w:r>
    </w:p>
    <w:p w14:paraId="570238A1" w14:textId="50800100" w:rsidR="00702D05" w:rsidRPr="003079CA" w:rsidRDefault="00702D05" w:rsidP="00702D05">
      <w:pPr>
        <w:pStyle w:val="2"/>
        <w:numPr>
          <w:ilvl w:val="0"/>
          <w:numId w:val="0"/>
        </w:numPr>
      </w:pPr>
      <w:r w:rsidRPr="003079CA">
        <w:rPr>
          <w:rFonts w:hint="eastAsia"/>
        </w:rPr>
        <w:lastRenderedPageBreak/>
        <w:t xml:space="preserve">3.4 </w:t>
      </w:r>
      <w:r>
        <w:rPr>
          <w:rFonts w:hint="eastAsia"/>
        </w:rPr>
        <w:t>扎根理论</w:t>
      </w:r>
    </w:p>
    <w:p w14:paraId="42BDA5F4" w14:textId="283517CB" w:rsidR="00D02121" w:rsidRPr="00D02121" w:rsidRDefault="00D02121" w:rsidP="00A10EE4">
      <w:pPr>
        <w:adjustRightInd w:val="0"/>
        <w:snapToGrid w:val="0"/>
        <w:spacing w:line="400" w:lineRule="atLeast"/>
        <w:ind w:firstLineChars="200" w:firstLine="480"/>
        <w:rPr>
          <w:rFonts w:eastAsiaTheme="minorEastAsia"/>
          <w:sz w:val="24"/>
          <w:szCs w:val="24"/>
        </w:rPr>
      </w:pPr>
      <w:r w:rsidRPr="00D02121">
        <w:rPr>
          <w:rFonts w:eastAsiaTheme="minorEastAsia" w:hint="eastAsia"/>
          <w:sz w:val="24"/>
          <w:szCs w:val="24"/>
        </w:rPr>
        <w:t>扎根理论是美国社会学家巴尼</w:t>
      </w:r>
      <w:r w:rsidRPr="00D02121">
        <w:rPr>
          <w:rFonts w:ascii="微软雅黑" w:eastAsia="微软雅黑" w:hAnsi="微软雅黑" w:cs="微软雅黑" w:hint="eastAsia"/>
          <w:sz w:val="24"/>
          <w:szCs w:val="24"/>
        </w:rPr>
        <w:t>・</w:t>
      </w:r>
      <w:r w:rsidRPr="00D02121">
        <w:rPr>
          <w:rFonts w:ascii="宋体" w:hAnsi="宋体" w:cs="宋体" w:hint="eastAsia"/>
          <w:sz w:val="24"/>
          <w:szCs w:val="24"/>
        </w:rPr>
        <w:t>格拉泽与安塞尔姆</w:t>
      </w:r>
      <w:r w:rsidRPr="00D02121">
        <w:rPr>
          <w:rFonts w:ascii="微软雅黑" w:eastAsia="微软雅黑" w:hAnsi="微软雅黑" w:cs="微软雅黑" w:hint="eastAsia"/>
          <w:sz w:val="24"/>
          <w:szCs w:val="24"/>
        </w:rPr>
        <w:t>・</w:t>
      </w:r>
      <w:r w:rsidRPr="00D02121">
        <w:rPr>
          <w:rFonts w:ascii="宋体" w:hAnsi="宋体" w:cs="宋体" w:hint="eastAsia"/>
          <w:sz w:val="24"/>
          <w:szCs w:val="24"/>
        </w:rPr>
        <w:t>施特劳斯于</w:t>
      </w:r>
      <w:r w:rsidRPr="00D02121">
        <w:rPr>
          <w:rFonts w:eastAsiaTheme="minorEastAsia"/>
          <w:sz w:val="24"/>
          <w:szCs w:val="24"/>
        </w:rPr>
        <w:t>1967</w:t>
      </w:r>
      <w:r w:rsidRPr="00D02121">
        <w:rPr>
          <w:rFonts w:eastAsiaTheme="minorEastAsia" w:hint="eastAsia"/>
          <w:sz w:val="24"/>
          <w:szCs w:val="24"/>
        </w:rPr>
        <w:t>年正式提出的质性研究方法，核心特质是摆脱预设理论假设束缚，强调从实际观察与原始资料出发，通过系统性数据收集分析，自下而上归纳提炼核心概念、范畴及相互关系，最终构建精准解释特定社会现象的理论模型。该方法打破理论先行模式，将理论构建建立在经验资料基础上，具有高度归纳性、探索性与实践性，广泛应用于复杂社会现象研究。</w:t>
      </w:r>
    </w:p>
    <w:p w14:paraId="00944A7A" w14:textId="77777777" w:rsidR="00D02121" w:rsidRPr="00D02121" w:rsidRDefault="00D02121" w:rsidP="00D02121">
      <w:pPr>
        <w:adjustRightInd w:val="0"/>
        <w:spacing w:line="400" w:lineRule="atLeast"/>
        <w:ind w:firstLineChars="200" w:firstLine="480"/>
        <w:rPr>
          <w:rFonts w:eastAsiaTheme="minorEastAsia"/>
          <w:sz w:val="24"/>
          <w:szCs w:val="24"/>
        </w:rPr>
      </w:pPr>
      <w:r w:rsidRPr="00D02121">
        <w:rPr>
          <w:rFonts w:eastAsiaTheme="minorEastAsia" w:hint="eastAsia"/>
          <w:sz w:val="24"/>
          <w:szCs w:val="24"/>
        </w:rPr>
        <w:t>扎根理论的核心优势在于其严谨的研究逻辑与系统的分析流程，包括开放编码、主轴编码、选择性编码三个迭代循环阶段。开放编码为初始阶段，需对原始资料全面梳理分解，提取有意义概念并归类形成初始范畴，要求研究者保持客观开放；主轴编码是在开放编码基础上，深入分析初始范畴间潜在逻辑关系，串联分散范畴形成主范畴与副范畴，构建初步理论框架；选择性编码为最终阶段，核心任务是从主范畴中提炼统领研究的核心范畴，系统梳理其与其他范畴的关系，构建完整理论模型，且需回到原始资料中验证修正，确保与经验资料高度契合。</w:t>
      </w:r>
    </w:p>
    <w:p w14:paraId="5EAABC2F" w14:textId="56FFFFF6" w:rsidR="00702D05" w:rsidRPr="003E7AB5" w:rsidRDefault="00D02121" w:rsidP="00D02121">
      <w:pPr>
        <w:adjustRightInd w:val="0"/>
        <w:spacing w:line="400" w:lineRule="atLeast"/>
        <w:ind w:firstLineChars="200" w:firstLine="480"/>
        <w:rPr>
          <w:rFonts w:eastAsiaTheme="minorEastAsia"/>
          <w:sz w:val="24"/>
          <w:szCs w:val="24"/>
        </w:rPr>
      </w:pPr>
      <w:r w:rsidRPr="00D02121">
        <w:rPr>
          <w:rFonts w:eastAsiaTheme="minorEastAsia" w:hint="eastAsia"/>
          <w:sz w:val="24"/>
          <w:szCs w:val="24"/>
        </w:rPr>
        <w:t>以驻校社工嵌入研究为例，开放编码可从</w:t>
      </w:r>
      <w:r w:rsidR="00DB6590">
        <w:rPr>
          <w:rFonts w:eastAsiaTheme="minorEastAsia" w:hint="eastAsia"/>
          <w:sz w:val="24"/>
          <w:szCs w:val="24"/>
        </w:rPr>
        <w:t>Z</w:t>
      </w:r>
      <w:r w:rsidR="00DB6590">
        <w:rPr>
          <w:rFonts w:eastAsiaTheme="minorEastAsia" w:hint="eastAsia"/>
          <w:sz w:val="24"/>
          <w:szCs w:val="24"/>
        </w:rPr>
        <w:t>市</w:t>
      </w:r>
      <w:r w:rsidRPr="00D02121">
        <w:rPr>
          <w:rFonts w:eastAsiaTheme="minorEastAsia" w:hint="eastAsia"/>
          <w:sz w:val="24"/>
          <w:szCs w:val="24"/>
        </w:rPr>
        <w:t>的实践资料中提取</w:t>
      </w:r>
      <w:r w:rsidR="001F742D">
        <w:rPr>
          <w:rFonts w:eastAsiaTheme="minorEastAsia" w:hint="eastAsia"/>
          <w:sz w:val="24"/>
          <w:szCs w:val="24"/>
        </w:rPr>
        <w:t>“</w:t>
      </w:r>
      <w:r w:rsidRPr="00D02121">
        <w:rPr>
          <w:rFonts w:eastAsiaTheme="minorEastAsia" w:hint="eastAsia"/>
          <w:sz w:val="24"/>
          <w:szCs w:val="24"/>
        </w:rPr>
        <w:t>需求调研</w:t>
      </w:r>
      <w:r w:rsidR="001F742D">
        <w:rPr>
          <w:rFonts w:eastAsiaTheme="minorEastAsia" w:hint="eastAsia"/>
          <w:sz w:val="24"/>
          <w:szCs w:val="24"/>
        </w:rPr>
        <w:t>”“</w:t>
      </w:r>
      <w:r w:rsidRPr="00D02121">
        <w:rPr>
          <w:rFonts w:eastAsiaTheme="minorEastAsia" w:hint="eastAsia"/>
          <w:sz w:val="24"/>
          <w:szCs w:val="24"/>
        </w:rPr>
        <w:t>角色协商</w:t>
      </w:r>
      <w:r w:rsidR="001F742D">
        <w:rPr>
          <w:rFonts w:eastAsiaTheme="minorEastAsia" w:hint="eastAsia"/>
          <w:sz w:val="24"/>
          <w:szCs w:val="24"/>
        </w:rPr>
        <w:t>”“</w:t>
      </w:r>
      <w:r w:rsidRPr="00D02121">
        <w:rPr>
          <w:rFonts w:eastAsiaTheme="minorEastAsia" w:hint="eastAsia"/>
          <w:sz w:val="24"/>
          <w:szCs w:val="24"/>
        </w:rPr>
        <w:t>资源对接</w:t>
      </w:r>
      <w:r w:rsidR="001F742D">
        <w:rPr>
          <w:rFonts w:eastAsiaTheme="minorEastAsia" w:hint="eastAsia"/>
          <w:sz w:val="24"/>
          <w:szCs w:val="24"/>
        </w:rPr>
        <w:t>”</w:t>
      </w:r>
      <w:r w:rsidRPr="00D02121">
        <w:rPr>
          <w:rFonts w:eastAsiaTheme="minorEastAsia" w:hint="eastAsia"/>
          <w:sz w:val="24"/>
          <w:szCs w:val="24"/>
        </w:rPr>
        <w:t>等概念并归类；主轴编码能明确</w:t>
      </w:r>
      <w:r w:rsidR="001F742D">
        <w:rPr>
          <w:rFonts w:eastAsiaTheme="minorEastAsia" w:hint="eastAsia"/>
          <w:sz w:val="24"/>
          <w:szCs w:val="24"/>
        </w:rPr>
        <w:t>“</w:t>
      </w:r>
      <w:r w:rsidRPr="00D02121">
        <w:rPr>
          <w:rFonts w:eastAsiaTheme="minorEastAsia" w:hint="eastAsia"/>
          <w:sz w:val="24"/>
          <w:szCs w:val="24"/>
        </w:rPr>
        <w:t>需求对接</w:t>
      </w:r>
      <w:r w:rsidRPr="00D02121">
        <w:rPr>
          <w:rFonts w:eastAsiaTheme="minorEastAsia" w:hint="eastAsia"/>
          <w:sz w:val="24"/>
          <w:szCs w:val="24"/>
        </w:rPr>
        <w:t>-</w:t>
      </w:r>
      <w:r w:rsidRPr="00D02121">
        <w:rPr>
          <w:rFonts w:eastAsiaTheme="minorEastAsia" w:hint="eastAsia"/>
          <w:sz w:val="24"/>
          <w:szCs w:val="24"/>
        </w:rPr>
        <w:t>角色磨合</w:t>
      </w:r>
      <w:r w:rsidRPr="00D02121">
        <w:rPr>
          <w:rFonts w:eastAsiaTheme="minorEastAsia" w:hint="eastAsia"/>
          <w:sz w:val="24"/>
          <w:szCs w:val="24"/>
        </w:rPr>
        <w:t>-</w:t>
      </w:r>
      <w:r w:rsidRPr="00D02121">
        <w:rPr>
          <w:rFonts w:eastAsiaTheme="minorEastAsia" w:hint="eastAsia"/>
          <w:sz w:val="24"/>
          <w:szCs w:val="24"/>
        </w:rPr>
        <w:t>服务落地</w:t>
      </w:r>
      <w:r w:rsidRPr="00D02121">
        <w:rPr>
          <w:rFonts w:eastAsiaTheme="minorEastAsia" w:hint="eastAsia"/>
          <w:sz w:val="24"/>
          <w:szCs w:val="24"/>
        </w:rPr>
        <w:t>-</w:t>
      </w:r>
      <w:r w:rsidRPr="00D02121">
        <w:rPr>
          <w:rFonts w:eastAsiaTheme="minorEastAsia" w:hint="eastAsia"/>
          <w:sz w:val="24"/>
          <w:szCs w:val="24"/>
        </w:rPr>
        <w:t>效果固化</w:t>
      </w:r>
      <w:r w:rsidR="001F742D">
        <w:rPr>
          <w:rFonts w:eastAsiaTheme="minorEastAsia" w:hint="eastAsia"/>
          <w:sz w:val="24"/>
          <w:szCs w:val="24"/>
        </w:rPr>
        <w:t>”</w:t>
      </w:r>
      <w:r w:rsidRPr="00D02121">
        <w:rPr>
          <w:rFonts w:eastAsiaTheme="minorEastAsia" w:hint="eastAsia"/>
          <w:sz w:val="24"/>
          <w:szCs w:val="24"/>
        </w:rPr>
        <w:t>的逻辑递进关系；选择性编码则可提炼</w:t>
      </w:r>
      <w:r w:rsidR="001F742D">
        <w:rPr>
          <w:rFonts w:eastAsiaTheme="minorEastAsia" w:hint="eastAsia"/>
          <w:sz w:val="24"/>
          <w:szCs w:val="24"/>
        </w:rPr>
        <w:t>“</w:t>
      </w:r>
      <w:r w:rsidRPr="00D02121">
        <w:rPr>
          <w:rFonts w:eastAsiaTheme="minorEastAsia" w:hint="eastAsia"/>
          <w:sz w:val="24"/>
          <w:szCs w:val="24"/>
        </w:rPr>
        <w:t>多方协同下的专业融入与价值实现</w:t>
      </w:r>
      <w:r w:rsidR="001F742D">
        <w:rPr>
          <w:rFonts w:eastAsiaTheme="minorEastAsia" w:hint="eastAsia"/>
          <w:sz w:val="24"/>
          <w:szCs w:val="24"/>
        </w:rPr>
        <w:t>”</w:t>
      </w:r>
      <w:r w:rsidRPr="00D02121">
        <w:rPr>
          <w:rFonts w:eastAsiaTheme="minorEastAsia" w:hint="eastAsia"/>
          <w:sz w:val="24"/>
          <w:szCs w:val="24"/>
        </w:rPr>
        <w:t>这类核心范畴。与量化研究方法相比，扎根理论更适用于探究驻校社工嵌入这一复杂社会现象，其自下而上的分析方式能够有效揭示</w:t>
      </w:r>
      <w:r w:rsidR="001F742D">
        <w:rPr>
          <w:rFonts w:eastAsiaTheme="minorEastAsia" w:hint="eastAsia"/>
          <w:sz w:val="24"/>
          <w:szCs w:val="24"/>
        </w:rPr>
        <w:t>“</w:t>
      </w:r>
      <w:r w:rsidRPr="00D02121">
        <w:rPr>
          <w:rFonts w:eastAsiaTheme="minorEastAsia" w:hint="eastAsia"/>
          <w:sz w:val="24"/>
          <w:szCs w:val="24"/>
        </w:rPr>
        <w:t>政策要求</w:t>
      </w:r>
      <w:r w:rsidRPr="00D02121">
        <w:rPr>
          <w:rFonts w:eastAsiaTheme="minorEastAsia" w:hint="eastAsia"/>
          <w:sz w:val="24"/>
          <w:szCs w:val="24"/>
        </w:rPr>
        <w:t>-</w:t>
      </w:r>
      <w:r w:rsidRPr="00D02121">
        <w:rPr>
          <w:rFonts w:eastAsiaTheme="minorEastAsia" w:hint="eastAsia"/>
          <w:sz w:val="24"/>
          <w:szCs w:val="24"/>
        </w:rPr>
        <w:t>学校实践</w:t>
      </w:r>
      <w:r w:rsidRPr="00D02121">
        <w:rPr>
          <w:rFonts w:eastAsiaTheme="minorEastAsia" w:hint="eastAsia"/>
          <w:sz w:val="24"/>
          <w:szCs w:val="24"/>
        </w:rPr>
        <w:t>-</w:t>
      </w:r>
      <w:r w:rsidRPr="00D02121">
        <w:rPr>
          <w:rFonts w:eastAsiaTheme="minorEastAsia" w:hint="eastAsia"/>
          <w:sz w:val="24"/>
          <w:szCs w:val="24"/>
        </w:rPr>
        <w:t>社工行动</w:t>
      </w:r>
      <w:r w:rsidRPr="00D02121">
        <w:rPr>
          <w:rFonts w:eastAsiaTheme="minorEastAsia" w:hint="eastAsia"/>
          <w:sz w:val="24"/>
          <w:szCs w:val="24"/>
        </w:rPr>
        <w:t>-</w:t>
      </w:r>
      <w:r w:rsidRPr="00D02121">
        <w:rPr>
          <w:rFonts w:eastAsiaTheme="minorEastAsia" w:hint="eastAsia"/>
          <w:sz w:val="24"/>
          <w:szCs w:val="24"/>
        </w:rPr>
        <w:t>学生反馈</w:t>
      </w:r>
      <w:r w:rsidR="001F742D">
        <w:rPr>
          <w:rFonts w:eastAsiaTheme="minorEastAsia" w:hint="eastAsia"/>
          <w:sz w:val="24"/>
          <w:szCs w:val="24"/>
        </w:rPr>
        <w:t>”</w:t>
      </w:r>
      <w:r w:rsidRPr="00D02121">
        <w:rPr>
          <w:rFonts w:eastAsiaTheme="minorEastAsia" w:hint="eastAsia"/>
          <w:sz w:val="24"/>
          <w:szCs w:val="24"/>
        </w:rPr>
        <w:t>之间的复杂互动关系，突破现有研究在描述层面的局限，构建具有本土适应性与实践指导意义的理论框架。</w:t>
      </w:r>
    </w:p>
    <w:p w14:paraId="3207265A" w14:textId="781CB986" w:rsidR="00847236" w:rsidRPr="003E7AB5" w:rsidRDefault="003E5F74" w:rsidP="00FA2BA8">
      <w:pPr>
        <w:pStyle w:val="1"/>
        <w:rPr>
          <w:rFonts w:hint="eastAsia"/>
        </w:rPr>
      </w:pPr>
      <w:r w:rsidRPr="003E7AB5">
        <w:rPr>
          <w:rFonts w:hint="eastAsia"/>
        </w:rPr>
        <w:t>4</w:t>
      </w:r>
      <w:r w:rsidR="007B6296" w:rsidRPr="003E7AB5">
        <w:rPr>
          <w:rFonts w:hint="eastAsia"/>
        </w:rPr>
        <w:t xml:space="preserve"> </w:t>
      </w:r>
      <w:r w:rsidR="00162F88">
        <w:rPr>
          <w:rFonts w:hint="eastAsia"/>
        </w:rPr>
        <w:t>嵌入的过程研究</w:t>
      </w:r>
    </w:p>
    <w:p w14:paraId="33C8E243" w14:textId="067F04FB" w:rsidR="003E5F74" w:rsidRPr="003079CA" w:rsidRDefault="003E5F74" w:rsidP="003079CA">
      <w:pPr>
        <w:pStyle w:val="2"/>
        <w:numPr>
          <w:ilvl w:val="0"/>
          <w:numId w:val="0"/>
        </w:numPr>
      </w:pPr>
      <w:r w:rsidRPr="003079CA">
        <w:rPr>
          <w:rFonts w:hint="eastAsia"/>
        </w:rPr>
        <w:t>4.1</w:t>
      </w:r>
      <w:r w:rsidR="007B6296" w:rsidRPr="003079CA">
        <w:rPr>
          <w:rFonts w:hint="eastAsia"/>
        </w:rPr>
        <w:t xml:space="preserve"> </w:t>
      </w:r>
      <w:r w:rsidR="001262B8">
        <w:rPr>
          <w:rFonts w:hint="eastAsia"/>
        </w:rPr>
        <w:t>嵌入的</w:t>
      </w:r>
      <w:r w:rsidR="00BE2899">
        <w:rPr>
          <w:rFonts w:hint="eastAsia"/>
        </w:rPr>
        <w:t>客观需要</w:t>
      </w:r>
    </w:p>
    <w:p w14:paraId="3F354B14" w14:textId="15000B78" w:rsidR="00A24259" w:rsidRPr="00A24259" w:rsidRDefault="00A24259" w:rsidP="00A24259">
      <w:pPr>
        <w:adjustRightInd w:val="0"/>
        <w:spacing w:line="400" w:lineRule="atLeast"/>
        <w:ind w:firstLineChars="200" w:firstLine="480"/>
        <w:rPr>
          <w:rFonts w:eastAsiaTheme="minorEastAsia"/>
          <w:sz w:val="24"/>
          <w:szCs w:val="24"/>
        </w:rPr>
      </w:pPr>
      <w:r w:rsidRPr="00A24259">
        <w:rPr>
          <w:rFonts w:eastAsiaTheme="minorEastAsia" w:hint="eastAsia"/>
          <w:sz w:val="24"/>
          <w:szCs w:val="24"/>
        </w:rPr>
        <w:t>当前我国初中校园心理服务体系普遍存在服务供给碎片化、资源支持单一化、家校协同表面化</w:t>
      </w:r>
      <w:r w:rsidR="00BB5A08">
        <w:rPr>
          <w:rFonts w:eastAsiaTheme="minorEastAsia" w:hint="eastAsia"/>
          <w:sz w:val="24"/>
          <w:szCs w:val="24"/>
        </w:rPr>
        <w:t>“</w:t>
      </w:r>
      <w:r w:rsidRPr="00A24259">
        <w:rPr>
          <w:rFonts w:eastAsiaTheme="minorEastAsia" w:hint="eastAsia"/>
          <w:sz w:val="24"/>
          <w:szCs w:val="24"/>
        </w:rPr>
        <w:t>三化</w:t>
      </w:r>
      <w:r w:rsidR="00BB5A08">
        <w:rPr>
          <w:rFonts w:eastAsiaTheme="minorEastAsia" w:hint="eastAsia"/>
          <w:sz w:val="24"/>
          <w:szCs w:val="24"/>
        </w:rPr>
        <w:t>”</w:t>
      </w:r>
      <w:r w:rsidRPr="00A24259">
        <w:rPr>
          <w:rFonts w:eastAsiaTheme="minorEastAsia" w:hint="eastAsia"/>
          <w:sz w:val="24"/>
          <w:szCs w:val="24"/>
        </w:rPr>
        <w:t>问题，</w:t>
      </w:r>
      <w:r w:rsidR="00BB5A08">
        <w:rPr>
          <w:rFonts w:eastAsiaTheme="minorEastAsia" w:hint="eastAsia"/>
          <w:sz w:val="24"/>
          <w:szCs w:val="24"/>
        </w:rPr>
        <w:t>Z</w:t>
      </w:r>
      <w:r w:rsidRPr="00A24259">
        <w:rPr>
          <w:rFonts w:eastAsiaTheme="minorEastAsia" w:hint="eastAsia"/>
          <w:sz w:val="24"/>
          <w:szCs w:val="24"/>
        </w:rPr>
        <w:t>市的实践也印证了这一现状，这些问题严重限制了服务效能提升，凸显了驻校社工嵌入的现实必要性与迫切性。</w:t>
      </w:r>
    </w:p>
    <w:p w14:paraId="38707348" w14:textId="2B6C7463" w:rsidR="00A24259" w:rsidRPr="00A24259" w:rsidRDefault="00A24259" w:rsidP="00A24259">
      <w:pPr>
        <w:adjustRightInd w:val="0"/>
        <w:spacing w:line="400" w:lineRule="atLeast"/>
        <w:ind w:firstLineChars="200" w:firstLine="480"/>
        <w:rPr>
          <w:rFonts w:eastAsiaTheme="minorEastAsia"/>
          <w:sz w:val="24"/>
          <w:szCs w:val="24"/>
        </w:rPr>
      </w:pPr>
      <w:r w:rsidRPr="00A24259">
        <w:rPr>
          <w:rFonts w:eastAsiaTheme="minorEastAsia" w:hint="eastAsia"/>
          <w:sz w:val="24"/>
          <w:szCs w:val="24"/>
        </w:rPr>
        <w:t>服务供给碎片化表现为心理服务分散开展，缺乏系统规划与统筹协调，不同服务内容间脱节严重，难以形成覆盖</w:t>
      </w:r>
      <w:r w:rsidR="00AF659F">
        <w:rPr>
          <w:rFonts w:eastAsiaTheme="minorEastAsia" w:hint="eastAsia"/>
          <w:sz w:val="24"/>
          <w:szCs w:val="24"/>
        </w:rPr>
        <w:t>“</w:t>
      </w:r>
      <w:r w:rsidRPr="00A24259">
        <w:rPr>
          <w:rFonts w:eastAsiaTheme="minorEastAsia" w:hint="eastAsia"/>
          <w:sz w:val="24"/>
          <w:szCs w:val="24"/>
        </w:rPr>
        <w:t>预防</w:t>
      </w:r>
      <w:r w:rsidRPr="00A24259">
        <w:rPr>
          <w:rFonts w:eastAsiaTheme="minorEastAsia" w:hint="eastAsia"/>
          <w:sz w:val="24"/>
          <w:szCs w:val="24"/>
        </w:rPr>
        <w:t>-</w:t>
      </w:r>
      <w:r w:rsidRPr="00A24259">
        <w:rPr>
          <w:rFonts w:eastAsiaTheme="minorEastAsia" w:hint="eastAsia"/>
          <w:sz w:val="24"/>
          <w:szCs w:val="24"/>
        </w:rPr>
        <w:t>干预</w:t>
      </w:r>
      <w:r w:rsidRPr="00A24259">
        <w:rPr>
          <w:rFonts w:eastAsiaTheme="minorEastAsia" w:hint="eastAsia"/>
          <w:sz w:val="24"/>
          <w:szCs w:val="24"/>
        </w:rPr>
        <w:t>-</w:t>
      </w:r>
      <w:r w:rsidRPr="00A24259">
        <w:rPr>
          <w:rFonts w:eastAsiaTheme="minorEastAsia" w:hint="eastAsia"/>
          <w:sz w:val="24"/>
          <w:szCs w:val="24"/>
        </w:rPr>
        <w:t>跟进</w:t>
      </w:r>
      <w:r w:rsidR="00AF659F">
        <w:rPr>
          <w:rFonts w:eastAsiaTheme="minorEastAsia" w:hint="eastAsia"/>
          <w:sz w:val="24"/>
          <w:szCs w:val="24"/>
        </w:rPr>
        <w:t>”</w:t>
      </w:r>
      <w:r w:rsidRPr="00A24259">
        <w:rPr>
          <w:rFonts w:eastAsiaTheme="minorEastAsia" w:hint="eastAsia"/>
          <w:sz w:val="24"/>
          <w:szCs w:val="24"/>
        </w:rPr>
        <w:t>的完整链条。如区域内心理课程多独立于学科教学体系，与英语等学科的融合仅停留在表面，未能结合英语课堂的口语表达、跨文化交流等场景融入心理引导；个体咨询结束后常缺乏与团体辅导的衔接设计，无法将个案经验转化为群体支持方案；危机干预也未形成</w:t>
      </w:r>
      <w:r w:rsidR="00BB5A08">
        <w:rPr>
          <w:rFonts w:eastAsiaTheme="minorEastAsia" w:hint="eastAsia"/>
          <w:sz w:val="24"/>
          <w:szCs w:val="24"/>
        </w:rPr>
        <w:t>“</w:t>
      </w:r>
      <w:r w:rsidRPr="00A24259">
        <w:rPr>
          <w:rFonts w:eastAsiaTheme="minorEastAsia" w:hint="eastAsia"/>
          <w:sz w:val="24"/>
          <w:szCs w:val="24"/>
        </w:rPr>
        <w:t>预警识</w:t>
      </w:r>
      <w:r w:rsidRPr="00A24259">
        <w:rPr>
          <w:rFonts w:eastAsiaTheme="minorEastAsia" w:hint="eastAsia"/>
          <w:sz w:val="24"/>
          <w:szCs w:val="24"/>
        </w:rPr>
        <w:lastRenderedPageBreak/>
        <w:t>别</w:t>
      </w:r>
      <w:r w:rsidRPr="00A24259">
        <w:rPr>
          <w:rFonts w:eastAsiaTheme="minorEastAsia" w:hint="eastAsia"/>
          <w:sz w:val="24"/>
          <w:szCs w:val="24"/>
        </w:rPr>
        <w:t>-</w:t>
      </w:r>
      <w:r w:rsidRPr="00A24259">
        <w:rPr>
          <w:rFonts w:eastAsiaTheme="minorEastAsia" w:hint="eastAsia"/>
          <w:sz w:val="24"/>
          <w:szCs w:val="24"/>
        </w:rPr>
        <w:t>即时介入</w:t>
      </w:r>
      <w:r w:rsidRPr="00A24259">
        <w:rPr>
          <w:rFonts w:eastAsiaTheme="minorEastAsia" w:hint="eastAsia"/>
          <w:sz w:val="24"/>
          <w:szCs w:val="24"/>
        </w:rPr>
        <w:t>-</w:t>
      </w:r>
      <w:r w:rsidRPr="00A24259">
        <w:rPr>
          <w:rFonts w:eastAsiaTheme="minorEastAsia" w:hint="eastAsia"/>
          <w:sz w:val="24"/>
          <w:szCs w:val="24"/>
        </w:rPr>
        <w:t>后期跟踪</w:t>
      </w:r>
      <w:r w:rsidR="00BB5A08">
        <w:rPr>
          <w:rFonts w:eastAsiaTheme="minorEastAsia" w:hint="eastAsia"/>
          <w:sz w:val="24"/>
          <w:szCs w:val="24"/>
        </w:rPr>
        <w:t>”</w:t>
      </w:r>
      <w:r w:rsidRPr="00A24259">
        <w:rPr>
          <w:rFonts w:eastAsiaTheme="minorEastAsia" w:hint="eastAsia"/>
          <w:sz w:val="24"/>
          <w:szCs w:val="24"/>
        </w:rPr>
        <w:t>的全周期管理体系，易出现干预断层。这导致服务难以精准匹配学生动态需求，如部分学生因考前焦虑在英语课堂上出现注意力不集中、口语表达卡顿等问题，英语教师虽能直观观察到异常，却因缺乏专业心理支持知识难以提供有效帮助，而心理教师受限于信息获取渠道，难以及时掌握课堂中的细微动态，使得学生的心理需求长期处于</w:t>
      </w:r>
      <w:r w:rsidR="00BB5A08">
        <w:rPr>
          <w:rFonts w:eastAsiaTheme="minorEastAsia" w:hint="eastAsia"/>
          <w:sz w:val="24"/>
          <w:szCs w:val="24"/>
        </w:rPr>
        <w:t>“</w:t>
      </w:r>
      <w:r w:rsidRPr="00A24259">
        <w:rPr>
          <w:rFonts w:eastAsiaTheme="minorEastAsia" w:hint="eastAsia"/>
          <w:sz w:val="24"/>
          <w:szCs w:val="24"/>
        </w:rPr>
        <w:t>发现难、响应慢</w:t>
      </w:r>
      <w:r w:rsidR="00BB5A08">
        <w:rPr>
          <w:rFonts w:eastAsiaTheme="minorEastAsia" w:hint="eastAsia"/>
          <w:sz w:val="24"/>
          <w:szCs w:val="24"/>
        </w:rPr>
        <w:t>”</w:t>
      </w:r>
      <w:r w:rsidRPr="00A24259">
        <w:rPr>
          <w:rFonts w:eastAsiaTheme="minorEastAsia" w:hint="eastAsia"/>
          <w:sz w:val="24"/>
          <w:szCs w:val="24"/>
        </w:rPr>
        <w:t>的状态，甚至可能因需求未及时疏导演变为更严重的心理问题。</w:t>
      </w:r>
    </w:p>
    <w:p w14:paraId="181DFF73" w14:textId="46BCACD4" w:rsidR="00A24259" w:rsidRPr="00A24259" w:rsidRDefault="00A24259" w:rsidP="00A24259">
      <w:pPr>
        <w:adjustRightInd w:val="0"/>
        <w:spacing w:line="400" w:lineRule="atLeast"/>
        <w:ind w:firstLineChars="200" w:firstLine="480"/>
        <w:rPr>
          <w:rFonts w:eastAsiaTheme="minorEastAsia"/>
          <w:sz w:val="24"/>
          <w:szCs w:val="24"/>
        </w:rPr>
      </w:pPr>
      <w:r w:rsidRPr="00A24259">
        <w:rPr>
          <w:rFonts w:eastAsiaTheme="minorEastAsia" w:hint="eastAsia"/>
          <w:sz w:val="24"/>
          <w:szCs w:val="24"/>
        </w:rPr>
        <w:t>资源支持单一化制约服务发展。当前区域内校园心理服务主要依赖心理教师个人能力与校内资源，外部资源整合不足，难以满足学生多元化需求。人力资源方面，多数学校仅配备</w:t>
      </w:r>
      <w:r w:rsidRPr="00A24259">
        <w:rPr>
          <w:rFonts w:eastAsiaTheme="minorEastAsia" w:hint="eastAsia"/>
          <w:sz w:val="24"/>
          <w:szCs w:val="24"/>
        </w:rPr>
        <w:t>1-2</w:t>
      </w:r>
      <w:r w:rsidRPr="00A24259">
        <w:rPr>
          <w:rFonts w:eastAsiaTheme="minorEastAsia" w:hint="eastAsia"/>
          <w:sz w:val="24"/>
          <w:szCs w:val="24"/>
        </w:rPr>
        <w:t>名心理教师，</w:t>
      </w:r>
      <w:r w:rsidR="009640DB">
        <w:rPr>
          <w:rFonts w:eastAsiaTheme="minorEastAsia" w:hint="eastAsia"/>
          <w:sz w:val="24"/>
          <w:szCs w:val="24"/>
        </w:rPr>
        <w:t>H</w:t>
      </w:r>
      <w:r w:rsidRPr="00A24259">
        <w:rPr>
          <w:rFonts w:eastAsiaTheme="minorEastAsia" w:hint="eastAsia"/>
          <w:sz w:val="24"/>
          <w:szCs w:val="24"/>
        </w:rPr>
        <w:t>县农村初中平均每校仅</w:t>
      </w:r>
      <w:r w:rsidRPr="00A24259">
        <w:rPr>
          <w:rFonts w:eastAsiaTheme="minorEastAsia" w:hint="eastAsia"/>
          <w:sz w:val="24"/>
          <w:szCs w:val="24"/>
        </w:rPr>
        <w:t>1</w:t>
      </w:r>
      <w:r w:rsidRPr="00A24259">
        <w:rPr>
          <w:rFonts w:eastAsiaTheme="minorEastAsia" w:hint="eastAsia"/>
          <w:sz w:val="24"/>
          <w:szCs w:val="24"/>
        </w:rPr>
        <w:t>名心理教师，需服务</w:t>
      </w:r>
      <w:r w:rsidR="00662266">
        <w:rPr>
          <w:rFonts w:eastAsiaTheme="minorEastAsia" w:hint="eastAsia"/>
          <w:sz w:val="24"/>
          <w:szCs w:val="24"/>
        </w:rPr>
        <w:t>大约</w:t>
      </w:r>
      <w:r w:rsidR="00F8436E">
        <w:rPr>
          <w:rFonts w:eastAsiaTheme="minorEastAsia" w:hint="eastAsia"/>
          <w:sz w:val="24"/>
          <w:szCs w:val="24"/>
        </w:rPr>
        <w:t>30</w:t>
      </w:r>
      <w:r w:rsidRPr="00A24259">
        <w:rPr>
          <w:rFonts w:eastAsiaTheme="minorEastAsia" w:hint="eastAsia"/>
          <w:sz w:val="24"/>
          <w:szCs w:val="24"/>
        </w:rPr>
        <w:t>00</w:t>
      </w:r>
      <w:r w:rsidRPr="00A24259">
        <w:rPr>
          <w:rFonts w:eastAsiaTheme="minorEastAsia" w:hint="eastAsia"/>
          <w:sz w:val="24"/>
          <w:szCs w:val="24"/>
        </w:rPr>
        <w:t>名学生，分身乏术导致心理课程覆盖率低、咨询等待时间长；服务资源方面，校内集中于咨询室与课程，缺乏专业场地、测评工具等硬件，服务形式内容单一。如英语学习困难且伴随严重焦虑的学生，既需情绪疏导也需学习辅导与家庭支持，学校仅能提供单一心理服务，难以根本解决问题。</w:t>
      </w:r>
    </w:p>
    <w:p w14:paraId="3C0CDB9D" w14:textId="04DD4D36" w:rsidR="00A24259" w:rsidRPr="00A24259" w:rsidRDefault="00A24259" w:rsidP="00A24259">
      <w:pPr>
        <w:adjustRightInd w:val="0"/>
        <w:spacing w:line="400" w:lineRule="atLeast"/>
        <w:ind w:firstLineChars="200" w:firstLine="480"/>
        <w:rPr>
          <w:rFonts w:eastAsiaTheme="minorEastAsia"/>
          <w:sz w:val="24"/>
          <w:szCs w:val="24"/>
        </w:rPr>
      </w:pPr>
      <w:r w:rsidRPr="00A24259">
        <w:rPr>
          <w:rFonts w:eastAsiaTheme="minorEastAsia" w:hint="eastAsia"/>
          <w:sz w:val="24"/>
          <w:szCs w:val="24"/>
        </w:rPr>
        <w:t>家校协同表面化影响服务效果。</w:t>
      </w:r>
      <w:r w:rsidR="00834E6F">
        <w:rPr>
          <w:rFonts w:eastAsiaTheme="minorEastAsia" w:hint="eastAsia"/>
          <w:sz w:val="24"/>
          <w:szCs w:val="24"/>
        </w:rPr>
        <w:t>Z</w:t>
      </w:r>
      <w:r w:rsidR="00834E6F">
        <w:rPr>
          <w:rFonts w:eastAsiaTheme="minorEastAsia" w:hint="eastAsia"/>
          <w:sz w:val="24"/>
          <w:szCs w:val="24"/>
        </w:rPr>
        <w:t>市</w:t>
      </w:r>
      <w:r w:rsidRPr="00A24259">
        <w:rPr>
          <w:rFonts w:eastAsiaTheme="minorEastAsia" w:hint="eastAsia"/>
          <w:sz w:val="24"/>
          <w:szCs w:val="24"/>
        </w:rPr>
        <w:t>家长多关注学业成绩，对心理健康重视不足，部分家长存在</w:t>
      </w:r>
      <w:r w:rsidR="00A62419">
        <w:rPr>
          <w:rFonts w:eastAsiaTheme="minorEastAsia" w:hint="eastAsia"/>
          <w:sz w:val="24"/>
          <w:szCs w:val="24"/>
        </w:rPr>
        <w:t>“</w:t>
      </w:r>
      <w:r w:rsidRPr="00A24259">
        <w:rPr>
          <w:rFonts w:eastAsiaTheme="minorEastAsia" w:hint="eastAsia"/>
          <w:sz w:val="24"/>
          <w:szCs w:val="24"/>
        </w:rPr>
        <w:t>心理问题是矫情</w:t>
      </w:r>
      <w:r w:rsidR="00A62419">
        <w:rPr>
          <w:rFonts w:eastAsiaTheme="minorEastAsia" w:hint="eastAsia"/>
          <w:sz w:val="24"/>
          <w:szCs w:val="24"/>
        </w:rPr>
        <w:t>”</w:t>
      </w:r>
      <w:r w:rsidRPr="00A24259">
        <w:rPr>
          <w:rFonts w:eastAsiaTheme="minorEastAsia" w:hint="eastAsia"/>
          <w:sz w:val="24"/>
          <w:szCs w:val="24"/>
        </w:rPr>
        <w:t>等认知误区，参与度低，难以形成协同育人合力。学校与家长沟通多围绕学业，极少涉及心理状态，且多为微信群发通知等单向告知，缺乏双向互动。如英语家长会中教师主要反馈成绩与课堂表现，忽视学习兴趣、情绪状态等心理层面内容；学生出现心理问题时，部分家长采取忽视或指责</w:t>
      </w:r>
      <w:r w:rsidR="00A62419">
        <w:rPr>
          <w:rFonts w:eastAsiaTheme="minorEastAsia" w:hint="eastAsia"/>
          <w:sz w:val="24"/>
          <w:szCs w:val="24"/>
        </w:rPr>
        <w:t>“</w:t>
      </w:r>
      <w:r w:rsidRPr="00A24259">
        <w:rPr>
          <w:rFonts w:eastAsiaTheme="minorEastAsia" w:hint="eastAsia"/>
          <w:sz w:val="24"/>
          <w:szCs w:val="24"/>
        </w:rPr>
        <w:t>装病</w:t>
      </w:r>
      <w:r w:rsidR="00A62419">
        <w:rPr>
          <w:rFonts w:eastAsiaTheme="minorEastAsia" w:hint="eastAsia"/>
          <w:sz w:val="24"/>
          <w:szCs w:val="24"/>
        </w:rPr>
        <w:t>”</w:t>
      </w:r>
      <w:r w:rsidRPr="00A24259">
        <w:rPr>
          <w:rFonts w:eastAsiaTheme="minorEastAsia" w:hint="eastAsia"/>
          <w:sz w:val="24"/>
          <w:szCs w:val="24"/>
        </w:rPr>
        <w:t>的态度，教育方式简单粗暴，加剧问题。这种表面化协同使校园心理服务失去家庭支撑，难以形成全方位支持网络。</w:t>
      </w:r>
    </w:p>
    <w:p w14:paraId="7EC6C523" w14:textId="485F242C" w:rsidR="003E5F74" w:rsidRPr="003E7AB5" w:rsidRDefault="00A24259" w:rsidP="00A24259">
      <w:pPr>
        <w:adjustRightInd w:val="0"/>
        <w:spacing w:line="400" w:lineRule="atLeast"/>
        <w:ind w:firstLineChars="200" w:firstLine="480"/>
        <w:rPr>
          <w:rFonts w:eastAsiaTheme="minorEastAsia"/>
          <w:sz w:val="24"/>
          <w:szCs w:val="24"/>
        </w:rPr>
      </w:pPr>
      <w:r w:rsidRPr="00A24259">
        <w:rPr>
          <w:rFonts w:eastAsiaTheme="minorEastAsia" w:hint="eastAsia"/>
          <w:sz w:val="24"/>
          <w:szCs w:val="24"/>
        </w:rPr>
        <w:t>驻校社工嵌入能有效弥补上述缺口：其一，作为</w:t>
      </w:r>
      <w:r w:rsidRPr="00A24259">
        <w:rPr>
          <w:rFonts w:eastAsiaTheme="minorEastAsia" w:hint="eastAsia"/>
          <w:sz w:val="24"/>
          <w:szCs w:val="24"/>
        </w:rPr>
        <w:t>"</w:t>
      </w:r>
      <w:r w:rsidRPr="00A24259">
        <w:rPr>
          <w:rFonts w:eastAsiaTheme="minorEastAsia" w:hint="eastAsia"/>
          <w:sz w:val="24"/>
          <w:szCs w:val="24"/>
        </w:rPr>
        <w:t>资源枢纽</w:t>
      </w:r>
      <w:r w:rsidRPr="00A24259">
        <w:rPr>
          <w:rFonts w:eastAsiaTheme="minorEastAsia" w:hint="eastAsia"/>
          <w:sz w:val="24"/>
          <w:szCs w:val="24"/>
        </w:rPr>
        <w:t>"</w:t>
      </w:r>
      <w:r w:rsidRPr="00A24259">
        <w:rPr>
          <w:rFonts w:eastAsiaTheme="minorEastAsia" w:hint="eastAsia"/>
          <w:sz w:val="24"/>
          <w:szCs w:val="24"/>
        </w:rPr>
        <w:t>链接外部资源，提供多元化支持，如为英语学习困难学生链接公益辅导，为严重心理问题学生联系</w:t>
      </w:r>
      <w:r w:rsidR="006F7492">
        <w:rPr>
          <w:rFonts w:eastAsiaTheme="minorEastAsia" w:hint="eastAsia"/>
          <w:sz w:val="24"/>
          <w:szCs w:val="24"/>
        </w:rPr>
        <w:t>Z</w:t>
      </w:r>
      <w:r w:rsidRPr="00A24259">
        <w:rPr>
          <w:rFonts w:eastAsiaTheme="minorEastAsia" w:hint="eastAsia"/>
          <w:sz w:val="24"/>
          <w:szCs w:val="24"/>
        </w:rPr>
        <w:t>市人民医院心理科；其二，以中立第三方身份缓解师生信任壁垒，更易获得学生信任，及时发现心理问题并提供支持；其三，运用专业方法提升服务覆盖面与针对性，通过主题小组活动扩大服务范围，借助个案辅导提供个性化支持。</w:t>
      </w:r>
    </w:p>
    <w:p w14:paraId="6AE517C6" w14:textId="7E42A368" w:rsidR="003E5F74" w:rsidRPr="003079CA" w:rsidRDefault="003E5F74" w:rsidP="003079CA">
      <w:pPr>
        <w:pStyle w:val="2"/>
        <w:numPr>
          <w:ilvl w:val="0"/>
          <w:numId w:val="0"/>
        </w:numPr>
      </w:pPr>
      <w:r w:rsidRPr="003079CA">
        <w:rPr>
          <w:rFonts w:hint="eastAsia"/>
        </w:rPr>
        <w:t>4.2</w:t>
      </w:r>
      <w:r w:rsidR="003C38D4">
        <w:rPr>
          <w:rFonts w:hint="eastAsia"/>
        </w:rPr>
        <w:t xml:space="preserve"> </w:t>
      </w:r>
      <w:r w:rsidRPr="003079CA">
        <w:rPr>
          <w:rFonts w:hint="eastAsia"/>
        </w:rPr>
        <w:t>嵌入</w:t>
      </w:r>
      <w:r w:rsidR="001262B8">
        <w:rPr>
          <w:rFonts w:hint="eastAsia"/>
        </w:rPr>
        <w:t>的路径选择</w:t>
      </w:r>
    </w:p>
    <w:p w14:paraId="5F372FD3" w14:textId="6E8BE51A" w:rsidR="00A24259" w:rsidRPr="00A24259" w:rsidRDefault="00A24259" w:rsidP="00A24259">
      <w:pPr>
        <w:adjustRightInd w:val="0"/>
        <w:spacing w:line="400" w:lineRule="atLeast"/>
        <w:ind w:firstLineChars="200" w:firstLine="480"/>
        <w:rPr>
          <w:rFonts w:eastAsiaTheme="minorEastAsia"/>
          <w:sz w:val="24"/>
          <w:szCs w:val="24"/>
        </w:rPr>
      </w:pPr>
      <w:r w:rsidRPr="00A24259">
        <w:rPr>
          <w:rFonts w:eastAsiaTheme="minorEastAsia" w:hint="eastAsia"/>
          <w:sz w:val="24"/>
          <w:szCs w:val="24"/>
        </w:rPr>
        <w:t>作为初中英语教师，我深切体会到驻校社工嵌入校园心理服务体系需立足中国本土现实，结合</w:t>
      </w:r>
      <w:r w:rsidR="00834E6F">
        <w:rPr>
          <w:rFonts w:eastAsiaTheme="minorEastAsia" w:hint="eastAsia"/>
          <w:sz w:val="24"/>
          <w:szCs w:val="24"/>
        </w:rPr>
        <w:t>Z</w:t>
      </w:r>
      <w:r w:rsidR="00834E6F">
        <w:rPr>
          <w:rFonts w:eastAsiaTheme="minorEastAsia" w:hint="eastAsia"/>
          <w:sz w:val="24"/>
          <w:szCs w:val="24"/>
        </w:rPr>
        <w:t>市</w:t>
      </w:r>
      <w:r w:rsidRPr="00A24259">
        <w:rPr>
          <w:rFonts w:eastAsiaTheme="minorEastAsia" w:hint="eastAsia"/>
          <w:sz w:val="24"/>
          <w:szCs w:val="24"/>
        </w:rPr>
        <w:t>的实践，以制度整合、角色协同、资源链接为核心，形成可复制的实施路径。结合前文对国内外经验的分析，嵌入路径具体包括以下四方面：</w:t>
      </w:r>
    </w:p>
    <w:p w14:paraId="6332996D" w14:textId="7551B4B9" w:rsidR="00A24259" w:rsidRPr="00A24259" w:rsidRDefault="00A24259" w:rsidP="00A24259">
      <w:pPr>
        <w:adjustRightInd w:val="0"/>
        <w:spacing w:line="400" w:lineRule="atLeast"/>
        <w:rPr>
          <w:rFonts w:eastAsiaTheme="minorEastAsia"/>
          <w:sz w:val="24"/>
          <w:szCs w:val="24"/>
        </w:rPr>
      </w:pPr>
      <w:r w:rsidRPr="00A24259">
        <w:rPr>
          <w:rFonts w:eastAsiaTheme="minorEastAsia"/>
          <w:sz w:val="24"/>
          <w:szCs w:val="24"/>
        </w:rPr>
        <w:t xml:space="preserve">4.2.1 </w:t>
      </w:r>
      <w:r w:rsidRPr="00A24259">
        <w:rPr>
          <w:rFonts w:eastAsiaTheme="minorEastAsia" w:hint="eastAsia"/>
          <w:sz w:val="24"/>
          <w:szCs w:val="24"/>
        </w:rPr>
        <w:t>制度嵌入：构建分层保障机制</w:t>
      </w:r>
      <w:r w:rsidRPr="00A24259">
        <w:rPr>
          <w:rFonts w:eastAsiaTheme="minorEastAsia"/>
          <w:sz w:val="24"/>
          <w:szCs w:val="24"/>
        </w:rPr>
        <w:t>‌</w:t>
      </w:r>
    </w:p>
    <w:p w14:paraId="31AB0878" w14:textId="4905B5CD" w:rsidR="00A24259" w:rsidRPr="00A24259" w:rsidRDefault="00302F29" w:rsidP="00A24259">
      <w:pPr>
        <w:adjustRightInd w:val="0"/>
        <w:spacing w:line="400" w:lineRule="atLeast"/>
        <w:ind w:firstLineChars="200" w:firstLine="480"/>
        <w:rPr>
          <w:rFonts w:eastAsiaTheme="minorEastAsia"/>
          <w:sz w:val="24"/>
          <w:szCs w:val="24"/>
        </w:rPr>
      </w:pPr>
      <w:r>
        <w:rPr>
          <w:rFonts w:eastAsiaTheme="minorEastAsia" w:hint="eastAsia"/>
          <w:sz w:val="24"/>
          <w:szCs w:val="24"/>
        </w:rPr>
        <w:t>Z</w:t>
      </w:r>
      <w:r>
        <w:rPr>
          <w:rFonts w:eastAsiaTheme="minorEastAsia" w:hint="eastAsia"/>
          <w:sz w:val="24"/>
          <w:szCs w:val="24"/>
        </w:rPr>
        <w:t>市</w:t>
      </w:r>
      <w:r w:rsidR="00A24259" w:rsidRPr="00A24259">
        <w:rPr>
          <w:rFonts w:eastAsiaTheme="minorEastAsia" w:hint="eastAsia"/>
          <w:sz w:val="24"/>
          <w:szCs w:val="24"/>
        </w:rPr>
        <w:t>通过政府购买服务、项目化合作等推动社工进校，初期以教育部</w:t>
      </w:r>
      <w:r w:rsidR="00A62419">
        <w:rPr>
          <w:rFonts w:eastAsiaTheme="minorEastAsia" w:hint="eastAsia"/>
          <w:sz w:val="24"/>
          <w:szCs w:val="24"/>
        </w:rPr>
        <w:t>“</w:t>
      </w:r>
      <w:r w:rsidR="00A24259" w:rsidRPr="00A24259">
        <w:rPr>
          <w:rFonts w:eastAsiaTheme="minorEastAsia" w:hint="eastAsia"/>
          <w:sz w:val="24"/>
          <w:szCs w:val="24"/>
        </w:rPr>
        <w:t>家校社协同育人</w:t>
      </w:r>
      <w:r w:rsidR="00A62419">
        <w:rPr>
          <w:rFonts w:eastAsiaTheme="minorEastAsia" w:hint="eastAsia"/>
          <w:sz w:val="24"/>
          <w:szCs w:val="24"/>
        </w:rPr>
        <w:t>”</w:t>
      </w:r>
      <w:r w:rsidR="00A24259" w:rsidRPr="00A24259">
        <w:rPr>
          <w:rFonts w:eastAsiaTheme="minorEastAsia" w:hint="eastAsia"/>
          <w:sz w:val="24"/>
          <w:szCs w:val="24"/>
        </w:rPr>
        <w:t>政策为框架，将驻校社工服务纳入学校年度工作计划</w:t>
      </w:r>
      <w:r w:rsidR="00A24259" w:rsidRPr="00A24259">
        <w:rPr>
          <w:rFonts w:eastAsiaTheme="minorEastAsia"/>
          <w:sz w:val="24"/>
          <w:szCs w:val="24"/>
        </w:rPr>
        <w:t>‌</w:t>
      </w:r>
      <w:r w:rsidR="00A24259" w:rsidRPr="00A24259">
        <w:rPr>
          <w:rFonts w:ascii="宋体" w:hAnsi="宋体" w:cs="宋体" w:hint="eastAsia"/>
          <w:sz w:val="24"/>
          <w:szCs w:val="24"/>
        </w:rPr>
        <w:t>。在资金保障上，</w:t>
      </w:r>
      <w:r w:rsidR="00A24259" w:rsidRPr="00A24259">
        <w:rPr>
          <w:rFonts w:ascii="宋体" w:hAnsi="宋体" w:cs="宋体" w:hint="eastAsia"/>
          <w:sz w:val="24"/>
          <w:szCs w:val="24"/>
        </w:rPr>
        <w:lastRenderedPageBreak/>
        <w:t>由市</w:t>
      </w:r>
      <w:r w:rsidR="0060159F">
        <w:rPr>
          <w:rFonts w:ascii="宋体" w:hAnsi="宋体" w:cs="宋体" w:hint="eastAsia"/>
          <w:sz w:val="24"/>
          <w:szCs w:val="24"/>
        </w:rPr>
        <w:t>、</w:t>
      </w:r>
      <w:r w:rsidR="00A62419">
        <w:rPr>
          <w:rFonts w:ascii="宋体" w:hAnsi="宋体" w:cs="宋体" w:hint="eastAsia"/>
          <w:sz w:val="24"/>
          <w:szCs w:val="24"/>
        </w:rPr>
        <w:t>县</w:t>
      </w:r>
      <w:r w:rsidR="0060159F">
        <w:rPr>
          <w:rFonts w:ascii="宋体" w:hAnsi="宋体" w:cs="宋体" w:hint="eastAsia"/>
          <w:sz w:val="24"/>
          <w:szCs w:val="24"/>
        </w:rPr>
        <w:t>区</w:t>
      </w:r>
      <w:r w:rsidR="00A24259" w:rsidRPr="00A24259">
        <w:rPr>
          <w:rFonts w:ascii="宋体" w:hAnsi="宋体" w:cs="宋体" w:hint="eastAsia"/>
          <w:sz w:val="24"/>
          <w:szCs w:val="24"/>
        </w:rPr>
        <w:t>级财政按</w:t>
      </w:r>
      <w:r w:rsidR="00A24259" w:rsidRPr="00A24259">
        <w:rPr>
          <w:rFonts w:eastAsiaTheme="minorEastAsia" w:hint="eastAsia"/>
          <w:sz w:val="24"/>
          <w:szCs w:val="24"/>
        </w:rPr>
        <w:t>比例配套，</w:t>
      </w:r>
      <w:r w:rsidR="006C38BB">
        <w:rPr>
          <w:rFonts w:eastAsiaTheme="minorEastAsia" w:hint="eastAsia"/>
          <w:sz w:val="24"/>
          <w:szCs w:val="24"/>
        </w:rPr>
        <w:t>力争</w:t>
      </w:r>
      <w:r w:rsidR="00A24259" w:rsidRPr="00A24259">
        <w:rPr>
          <w:rFonts w:eastAsiaTheme="minorEastAsia" w:hint="eastAsia"/>
          <w:sz w:val="24"/>
          <w:szCs w:val="24"/>
        </w:rPr>
        <w:t>覆盖</w:t>
      </w:r>
      <w:r w:rsidR="006C38BB">
        <w:rPr>
          <w:rFonts w:eastAsiaTheme="minorEastAsia" w:hint="eastAsia"/>
          <w:sz w:val="24"/>
          <w:szCs w:val="24"/>
        </w:rPr>
        <w:t>一批</w:t>
      </w:r>
      <w:r w:rsidR="00A24259" w:rsidRPr="00A24259">
        <w:rPr>
          <w:rFonts w:eastAsiaTheme="minorEastAsia" w:hint="eastAsia"/>
          <w:sz w:val="24"/>
          <w:szCs w:val="24"/>
        </w:rPr>
        <w:t>试点初中。</w:t>
      </w:r>
    </w:p>
    <w:p w14:paraId="42545D33" w14:textId="0B5C6F86" w:rsidR="00A24259" w:rsidRPr="00A24259" w:rsidRDefault="00A24259" w:rsidP="00A24259">
      <w:pPr>
        <w:adjustRightInd w:val="0"/>
        <w:spacing w:line="400" w:lineRule="atLeast"/>
        <w:ind w:firstLineChars="200" w:firstLine="480"/>
        <w:rPr>
          <w:rFonts w:eastAsiaTheme="minorEastAsia"/>
          <w:sz w:val="24"/>
          <w:szCs w:val="24"/>
        </w:rPr>
      </w:pPr>
      <w:r w:rsidRPr="00A24259">
        <w:rPr>
          <w:rFonts w:eastAsiaTheme="minorEastAsia" w:hint="eastAsia"/>
          <w:sz w:val="24"/>
          <w:szCs w:val="24"/>
        </w:rPr>
        <w:t>在初中英语教学场景中，我们与驻校社工共同制定《学科教学与心理服务协同指南》，明确英语教师可通过作业批改、课堂观察识别学生心理信号（如作文中</w:t>
      </w:r>
      <w:r w:rsidR="00792EE0">
        <w:rPr>
          <w:rFonts w:eastAsiaTheme="minorEastAsia" w:hint="eastAsia"/>
          <w:sz w:val="24"/>
          <w:szCs w:val="24"/>
        </w:rPr>
        <w:t>“</w:t>
      </w:r>
      <w:r w:rsidRPr="00A24259">
        <w:rPr>
          <w:rFonts w:eastAsiaTheme="minorEastAsia" w:hint="eastAsia"/>
          <w:sz w:val="24"/>
          <w:szCs w:val="24"/>
        </w:rPr>
        <w:t>shadow</w:t>
      </w:r>
      <w:r w:rsidR="00792EE0">
        <w:rPr>
          <w:rFonts w:eastAsiaTheme="minorEastAsia" w:hint="eastAsia"/>
          <w:sz w:val="24"/>
          <w:szCs w:val="24"/>
        </w:rPr>
        <w:t>”</w:t>
      </w:r>
      <w:r w:rsidRPr="00A24259">
        <w:rPr>
          <w:rFonts w:eastAsiaTheme="minorEastAsia" w:hint="eastAsia"/>
          <w:sz w:val="24"/>
          <w:szCs w:val="24"/>
        </w:rPr>
        <w:t>隐喻、高频消极词汇），社工则负责跟进小组活动与个案辅导，形成</w:t>
      </w:r>
      <w:r w:rsidR="00792EE0">
        <w:rPr>
          <w:rFonts w:eastAsiaTheme="minorEastAsia" w:hint="eastAsia"/>
          <w:sz w:val="24"/>
          <w:szCs w:val="24"/>
        </w:rPr>
        <w:t>“</w:t>
      </w:r>
      <w:r w:rsidRPr="00A24259">
        <w:rPr>
          <w:rFonts w:eastAsiaTheme="minorEastAsia" w:hint="eastAsia"/>
          <w:sz w:val="24"/>
          <w:szCs w:val="24"/>
        </w:rPr>
        <w:t>教师发现</w:t>
      </w:r>
      <w:r w:rsidR="00792EE0">
        <w:rPr>
          <w:rFonts w:eastAsiaTheme="minorEastAsia" w:hint="eastAsia"/>
          <w:sz w:val="24"/>
          <w:szCs w:val="24"/>
        </w:rPr>
        <w:t>-</w:t>
      </w:r>
      <w:r w:rsidRPr="00A24259">
        <w:rPr>
          <w:rFonts w:eastAsiaTheme="minorEastAsia" w:hint="eastAsia"/>
          <w:sz w:val="24"/>
          <w:szCs w:val="24"/>
        </w:rPr>
        <w:t>社工介入</w:t>
      </w:r>
      <w:r w:rsidR="00792EE0">
        <w:rPr>
          <w:rFonts w:eastAsiaTheme="minorEastAsia" w:hint="eastAsia"/>
          <w:sz w:val="24"/>
          <w:szCs w:val="24"/>
        </w:rPr>
        <w:t>-</w:t>
      </w:r>
      <w:r w:rsidRPr="00A24259">
        <w:rPr>
          <w:rFonts w:eastAsiaTheme="minorEastAsia" w:hint="eastAsia"/>
          <w:sz w:val="24"/>
          <w:szCs w:val="24"/>
        </w:rPr>
        <w:t>双向反馈</w:t>
      </w:r>
      <w:r w:rsidR="00792EE0">
        <w:rPr>
          <w:rFonts w:eastAsiaTheme="minorEastAsia" w:hint="eastAsia"/>
          <w:sz w:val="24"/>
          <w:szCs w:val="24"/>
        </w:rPr>
        <w:t>”</w:t>
      </w:r>
      <w:r w:rsidRPr="00A24259">
        <w:rPr>
          <w:rFonts w:eastAsiaTheme="minorEastAsia" w:hint="eastAsia"/>
          <w:sz w:val="24"/>
          <w:szCs w:val="24"/>
        </w:rPr>
        <w:t>的闭环。例如，在八年级英语单元</w:t>
      </w:r>
      <w:r w:rsidR="00792EE0">
        <w:rPr>
          <w:rFonts w:eastAsiaTheme="minorEastAsia" w:hint="eastAsia"/>
          <w:sz w:val="24"/>
          <w:szCs w:val="24"/>
        </w:rPr>
        <w:t>“</w:t>
      </w:r>
      <w:r w:rsidRPr="00A24259">
        <w:rPr>
          <w:rFonts w:eastAsiaTheme="minorEastAsia" w:hint="eastAsia"/>
          <w:sz w:val="24"/>
          <w:szCs w:val="24"/>
        </w:rPr>
        <w:t>Emotions and Communication</w:t>
      </w:r>
      <w:r w:rsidR="00792EE0">
        <w:rPr>
          <w:rFonts w:eastAsiaTheme="minorEastAsia" w:hint="eastAsia"/>
          <w:sz w:val="24"/>
          <w:szCs w:val="24"/>
        </w:rPr>
        <w:t>”</w:t>
      </w:r>
      <w:r w:rsidRPr="00A24259">
        <w:rPr>
          <w:rFonts w:eastAsiaTheme="minorEastAsia" w:hint="eastAsia"/>
          <w:sz w:val="24"/>
          <w:szCs w:val="24"/>
        </w:rPr>
        <w:t>教学中，驻校社工设计</w:t>
      </w:r>
      <w:r w:rsidR="00792EE0">
        <w:rPr>
          <w:rFonts w:eastAsiaTheme="minorEastAsia" w:hint="eastAsia"/>
          <w:sz w:val="24"/>
          <w:szCs w:val="24"/>
        </w:rPr>
        <w:t>“</w:t>
      </w:r>
      <w:r w:rsidRPr="00A24259">
        <w:rPr>
          <w:rFonts w:eastAsiaTheme="minorEastAsia" w:hint="eastAsia"/>
          <w:sz w:val="24"/>
          <w:szCs w:val="24"/>
        </w:rPr>
        <w:t>角色扮演对话</w:t>
      </w:r>
      <w:r w:rsidR="00792EE0">
        <w:rPr>
          <w:rFonts w:eastAsiaTheme="minorEastAsia" w:hint="eastAsia"/>
          <w:sz w:val="24"/>
          <w:szCs w:val="24"/>
        </w:rPr>
        <w:t>”</w:t>
      </w:r>
      <w:r w:rsidRPr="00A24259">
        <w:rPr>
          <w:rFonts w:eastAsiaTheme="minorEastAsia" w:hint="eastAsia"/>
          <w:sz w:val="24"/>
          <w:szCs w:val="24"/>
        </w:rPr>
        <w:t>，帮助学生练习情绪表达，英语教师则从语言准确性角度辅助修正，实现教学与心理支持的深度融合。此路径呼应了美国</w:t>
      </w:r>
      <w:r w:rsidRPr="00A24259">
        <w:rPr>
          <w:rFonts w:eastAsiaTheme="minorEastAsia" w:hint="eastAsia"/>
          <w:sz w:val="24"/>
          <w:szCs w:val="24"/>
        </w:rPr>
        <w:t>ESSA</w:t>
      </w:r>
      <w:r w:rsidRPr="00A24259">
        <w:rPr>
          <w:rFonts w:eastAsiaTheme="minorEastAsia" w:hint="eastAsia"/>
          <w:sz w:val="24"/>
          <w:szCs w:val="24"/>
        </w:rPr>
        <w:t>法案的立法经验，但更强调行政主导下的渐进式改革，契合</w:t>
      </w:r>
      <w:r w:rsidR="00792EE0">
        <w:rPr>
          <w:rFonts w:eastAsiaTheme="minorEastAsia" w:hint="eastAsia"/>
          <w:sz w:val="24"/>
          <w:szCs w:val="24"/>
        </w:rPr>
        <w:t>Z</w:t>
      </w:r>
      <w:r w:rsidRPr="00A24259">
        <w:rPr>
          <w:rFonts w:eastAsiaTheme="minorEastAsia" w:hint="eastAsia"/>
          <w:sz w:val="24"/>
          <w:szCs w:val="24"/>
        </w:rPr>
        <w:t>市区域发展实际。</w:t>
      </w:r>
    </w:p>
    <w:p w14:paraId="39883D40" w14:textId="5A8F25BA" w:rsidR="00A24259" w:rsidRPr="00A24259" w:rsidRDefault="00A24259" w:rsidP="00A24259">
      <w:pPr>
        <w:adjustRightInd w:val="0"/>
        <w:spacing w:line="400" w:lineRule="atLeast"/>
        <w:rPr>
          <w:rFonts w:eastAsiaTheme="minorEastAsia"/>
          <w:sz w:val="24"/>
          <w:szCs w:val="24"/>
        </w:rPr>
      </w:pPr>
      <w:r w:rsidRPr="00A24259">
        <w:rPr>
          <w:rFonts w:eastAsiaTheme="minorEastAsia"/>
          <w:sz w:val="24"/>
          <w:szCs w:val="24"/>
        </w:rPr>
        <w:t xml:space="preserve">4.2.2 </w:t>
      </w:r>
      <w:r w:rsidRPr="00A24259">
        <w:rPr>
          <w:rFonts w:eastAsiaTheme="minorEastAsia" w:hint="eastAsia"/>
          <w:sz w:val="24"/>
          <w:szCs w:val="24"/>
        </w:rPr>
        <w:t>角色嵌入：厘清专业边界与协作节点</w:t>
      </w:r>
      <w:r w:rsidRPr="00A24259">
        <w:rPr>
          <w:rFonts w:eastAsiaTheme="minorEastAsia"/>
          <w:sz w:val="24"/>
          <w:szCs w:val="24"/>
        </w:rPr>
        <w:t>‌</w:t>
      </w:r>
    </w:p>
    <w:p w14:paraId="0C852471" w14:textId="1614B10C" w:rsidR="00A24259" w:rsidRPr="00A24259" w:rsidRDefault="00A24259" w:rsidP="00A24259">
      <w:pPr>
        <w:adjustRightInd w:val="0"/>
        <w:spacing w:line="400" w:lineRule="atLeast"/>
        <w:ind w:firstLineChars="200" w:firstLine="480"/>
        <w:rPr>
          <w:rFonts w:eastAsiaTheme="minorEastAsia"/>
          <w:sz w:val="24"/>
          <w:szCs w:val="24"/>
        </w:rPr>
      </w:pPr>
      <w:r w:rsidRPr="00A24259">
        <w:rPr>
          <w:rFonts w:eastAsiaTheme="minorEastAsia" w:hint="eastAsia"/>
          <w:sz w:val="24"/>
          <w:szCs w:val="24"/>
        </w:rPr>
        <w:t>驻校社工需与心理教师、班主任、学科教师形成互补。以英语学科为例：我作为英语教师，负责在听说训练中记录学生回避互动、表达卡顿等行为，每周汇总反馈给驻校社工；社工基于这些观察，开展</w:t>
      </w:r>
      <w:r w:rsidR="00A815A1">
        <w:rPr>
          <w:rFonts w:eastAsiaTheme="minorEastAsia" w:hint="eastAsia"/>
          <w:sz w:val="24"/>
          <w:szCs w:val="24"/>
        </w:rPr>
        <w:t>“</w:t>
      </w:r>
      <w:r w:rsidRPr="00A24259">
        <w:rPr>
          <w:rFonts w:eastAsiaTheme="minorEastAsia" w:hint="eastAsia"/>
          <w:sz w:val="24"/>
          <w:szCs w:val="24"/>
        </w:rPr>
        <w:t>英语沙龙</w:t>
      </w:r>
      <w:r w:rsidR="00A815A1">
        <w:rPr>
          <w:rFonts w:eastAsiaTheme="minorEastAsia" w:hint="eastAsia"/>
          <w:sz w:val="24"/>
          <w:szCs w:val="24"/>
        </w:rPr>
        <w:t>”</w:t>
      </w:r>
      <w:r w:rsidRPr="00A24259">
        <w:rPr>
          <w:rFonts w:eastAsiaTheme="minorEastAsia" w:hint="eastAsia"/>
          <w:sz w:val="24"/>
          <w:szCs w:val="24"/>
        </w:rPr>
        <w:t>小组活动，针对性缓解语言焦虑，每月向英语教师反馈学生进步情况；心理教师则对高危学生（如长期沉默者）进行专业评估，形成</w:t>
      </w:r>
      <w:r w:rsidR="00A815A1">
        <w:rPr>
          <w:rFonts w:eastAsiaTheme="minorEastAsia" w:hint="eastAsia"/>
          <w:sz w:val="24"/>
          <w:szCs w:val="24"/>
        </w:rPr>
        <w:t>“</w:t>
      </w:r>
      <w:r w:rsidRPr="00A24259">
        <w:rPr>
          <w:rFonts w:eastAsiaTheme="minorEastAsia" w:hint="eastAsia"/>
          <w:sz w:val="24"/>
          <w:szCs w:val="24"/>
        </w:rPr>
        <w:t>观察</w:t>
      </w:r>
      <w:r w:rsidRPr="00A24259">
        <w:rPr>
          <w:rFonts w:eastAsiaTheme="minorEastAsia" w:hint="eastAsia"/>
          <w:sz w:val="24"/>
          <w:szCs w:val="24"/>
        </w:rPr>
        <w:t>-</w:t>
      </w:r>
      <w:r w:rsidRPr="00A24259">
        <w:rPr>
          <w:rFonts w:eastAsiaTheme="minorEastAsia" w:hint="eastAsia"/>
          <w:sz w:val="24"/>
          <w:szCs w:val="24"/>
        </w:rPr>
        <w:t>干预</w:t>
      </w:r>
      <w:r w:rsidRPr="00A24259">
        <w:rPr>
          <w:rFonts w:eastAsiaTheme="minorEastAsia" w:hint="eastAsia"/>
          <w:sz w:val="24"/>
          <w:szCs w:val="24"/>
        </w:rPr>
        <w:t>-</w:t>
      </w:r>
      <w:r w:rsidRPr="00A24259">
        <w:rPr>
          <w:rFonts w:eastAsiaTheme="minorEastAsia" w:hint="eastAsia"/>
          <w:sz w:val="24"/>
          <w:szCs w:val="24"/>
        </w:rPr>
        <w:t>评估</w:t>
      </w:r>
      <w:r w:rsidR="00A815A1">
        <w:rPr>
          <w:rFonts w:eastAsiaTheme="minorEastAsia" w:hint="eastAsia"/>
          <w:sz w:val="24"/>
          <w:szCs w:val="24"/>
        </w:rPr>
        <w:t>”</w:t>
      </w:r>
      <w:r w:rsidRPr="00A24259">
        <w:rPr>
          <w:rFonts w:eastAsiaTheme="minorEastAsia" w:hint="eastAsia"/>
          <w:sz w:val="24"/>
          <w:szCs w:val="24"/>
        </w:rPr>
        <w:t>的协作链条。</w:t>
      </w:r>
    </w:p>
    <w:p w14:paraId="593BD1A0" w14:textId="140AC58F" w:rsidR="00A24259" w:rsidRPr="00A24259" w:rsidRDefault="00A24259" w:rsidP="00A24259">
      <w:pPr>
        <w:adjustRightInd w:val="0"/>
        <w:spacing w:line="400" w:lineRule="atLeast"/>
        <w:ind w:firstLineChars="200" w:firstLine="480"/>
        <w:rPr>
          <w:rFonts w:eastAsiaTheme="minorEastAsia"/>
          <w:sz w:val="24"/>
          <w:szCs w:val="24"/>
        </w:rPr>
      </w:pPr>
      <w:r w:rsidRPr="00A24259">
        <w:rPr>
          <w:rFonts w:eastAsiaTheme="minorEastAsia" w:hint="eastAsia"/>
          <w:sz w:val="24"/>
          <w:szCs w:val="24"/>
        </w:rPr>
        <w:t>这一过程需规避前文所述的角色混淆问题——我们通过定期三方会议，明确社工不参与英语成绩评定，仅提供心理支持；英语教师不承担专业心理干预，仅负责信号识别与反馈；心理教师聚焦专业评估与治疗，确保各方各司其职、专业协同。</w:t>
      </w:r>
    </w:p>
    <w:p w14:paraId="66E5C6A8" w14:textId="40A7289D" w:rsidR="00A24259" w:rsidRPr="00A24259" w:rsidRDefault="00A24259" w:rsidP="00A24259">
      <w:pPr>
        <w:adjustRightInd w:val="0"/>
        <w:spacing w:line="400" w:lineRule="atLeast"/>
        <w:rPr>
          <w:rFonts w:eastAsiaTheme="minorEastAsia"/>
          <w:sz w:val="24"/>
          <w:szCs w:val="24"/>
        </w:rPr>
      </w:pPr>
      <w:r w:rsidRPr="00A24259">
        <w:rPr>
          <w:rFonts w:eastAsiaTheme="minorEastAsia"/>
          <w:sz w:val="24"/>
          <w:szCs w:val="24"/>
        </w:rPr>
        <w:t xml:space="preserve">4.2.3 </w:t>
      </w:r>
      <w:r w:rsidRPr="00A24259">
        <w:rPr>
          <w:rFonts w:eastAsiaTheme="minorEastAsia" w:hint="eastAsia"/>
          <w:sz w:val="24"/>
          <w:szCs w:val="24"/>
        </w:rPr>
        <w:t>服务嵌入：锚定教学场景与学生成长节点</w:t>
      </w:r>
      <w:r w:rsidRPr="00A24259">
        <w:rPr>
          <w:rFonts w:eastAsiaTheme="minorEastAsia"/>
          <w:sz w:val="24"/>
          <w:szCs w:val="24"/>
        </w:rPr>
        <w:t>‌</w:t>
      </w:r>
    </w:p>
    <w:p w14:paraId="47DFD97F" w14:textId="1CC638C6" w:rsidR="00A24259" w:rsidRPr="00A24259" w:rsidRDefault="00A24259" w:rsidP="00A24259">
      <w:pPr>
        <w:adjustRightInd w:val="0"/>
        <w:spacing w:line="400" w:lineRule="atLeast"/>
        <w:ind w:firstLineChars="200" w:firstLine="480"/>
        <w:rPr>
          <w:rFonts w:eastAsiaTheme="minorEastAsia"/>
          <w:sz w:val="24"/>
          <w:szCs w:val="24"/>
        </w:rPr>
      </w:pPr>
      <w:r w:rsidRPr="00A24259">
        <w:rPr>
          <w:rFonts w:eastAsiaTheme="minorEastAsia" w:hint="eastAsia"/>
          <w:sz w:val="24"/>
          <w:szCs w:val="24"/>
        </w:rPr>
        <w:t>社工服务需深度融入校园日常，尤其关注初中生升学压力下的心理波动。</w:t>
      </w:r>
      <w:r w:rsidR="00AD2299">
        <w:rPr>
          <w:rFonts w:eastAsiaTheme="minorEastAsia" w:hint="eastAsia"/>
          <w:sz w:val="24"/>
          <w:szCs w:val="24"/>
        </w:rPr>
        <w:t>Z</w:t>
      </w:r>
      <w:r w:rsidRPr="00A24259">
        <w:rPr>
          <w:rFonts w:eastAsiaTheme="minorEastAsia" w:hint="eastAsia"/>
          <w:sz w:val="24"/>
          <w:szCs w:val="24"/>
        </w:rPr>
        <w:t>市驻校社工在初三英语复习阶段推出</w:t>
      </w:r>
      <w:r w:rsidR="00A815A1">
        <w:rPr>
          <w:rFonts w:eastAsiaTheme="minorEastAsia" w:hint="eastAsia"/>
          <w:sz w:val="24"/>
          <w:szCs w:val="24"/>
        </w:rPr>
        <w:t>“</w:t>
      </w:r>
      <w:r w:rsidRPr="00A24259">
        <w:rPr>
          <w:rFonts w:eastAsiaTheme="minorEastAsia" w:hint="eastAsia"/>
          <w:sz w:val="24"/>
          <w:szCs w:val="24"/>
        </w:rPr>
        <w:t>压力管理工坊</w:t>
      </w:r>
      <w:r w:rsidR="00A815A1">
        <w:rPr>
          <w:rFonts w:eastAsiaTheme="minorEastAsia" w:hint="eastAsia"/>
          <w:sz w:val="24"/>
          <w:szCs w:val="24"/>
        </w:rPr>
        <w:t>”</w:t>
      </w:r>
      <w:r w:rsidRPr="00A24259">
        <w:rPr>
          <w:rFonts w:eastAsiaTheme="minorEastAsia" w:hint="eastAsia"/>
          <w:sz w:val="24"/>
          <w:szCs w:val="24"/>
        </w:rPr>
        <w:t>，结合阅读理解材料（如有关</w:t>
      </w:r>
      <w:r w:rsidRPr="00A24259">
        <w:rPr>
          <w:rFonts w:eastAsiaTheme="minorEastAsia" w:hint="eastAsia"/>
          <w:sz w:val="24"/>
          <w:szCs w:val="24"/>
        </w:rPr>
        <w:t>resilience</w:t>
      </w:r>
      <w:r w:rsidRPr="00A24259">
        <w:rPr>
          <w:rFonts w:eastAsiaTheme="minorEastAsia" w:hint="eastAsia"/>
          <w:sz w:val="24"/>
          <w:szCs w:val="24"/>
        </w:rPr>
        <w:t>的英文篇章）引导学生重构认知，通过</w:t>
      </w:r>
      <w:r w:rsidR="00A815A1">
        <w:rPr>
          <w:rFonts w:eastAsiaTheme="minorEastAsia" w:hint="eastAsia"/>
          <w:sz w:val="24"/>
          <w:szCs w:val="24"/>
        </w:rPr>
        <w:t>“</w:t>
      </w:r>
      <w:r w:rsidRPr="00A24259">
        <w:rPr>
          <w:rFonts w:eastAsiaTheme="minorEastAsia" w:hint="eastAsia"/>
          <w:sz w:val="24"/>
          <w:szCs w:val="24"/>
        </w:rPr>
        <w:t>情绪词汇英文表达</w:t>
      </w:r>
      <w:r w:rsidR="00A815A1">
        <w:rPr>
          <w:rFonts w:eastAsiaTheme="minorEastAsia" w:hint="eastAsia"/>
          <w:sz w:val="24"/>
          <w:szCs w:val="24"/>
        </w:rPr>
        <w:t>”</w:t>
      </w:r>
      <w:r w:rsidRPr="00A24259">
        <w:rPr>
          <w:rFonts w:eastAsiaTheme="minorEastAsia" w:hint="eastAsia"/>
          <w:sz w:val="24"/>
          <w:szCs w:val="24"/>
        </w:rPr>
        <w:t>等环节帮助学生梳理压力源。</w:t>
      </w:r>
    </w:p>
    <w:p w14:paraId="4CAA2965" w14:textId="328C8051" w:rsidR="00A24259" w:rsidRPr="00A24259" w:rsidRDefault="00A24259" w:rsidP="00A24259">
      <w:pPr>
        <w:adjustRightInd w:val="0"/>
        <w:spacing w:line="400" w:lineRule="atLeast"/>
        <w:ind w:firstLineChars="200" w:firstLine="480"/>
        <w:rPr>
          <w:rFonts w:eastAsiaTheme="minorEastAsia"/>
          <w:sz w:val="24"/>
          <w:szCs w:val="24"/>
        </w:rPr>
      </w:pPr>
      <w:r w:rsidRPr="00A24259">
        <w:rPr>
          <w:rFonts w:eastAsiaTheme="minorEastAsia" w:hint="eastAsia"/>
          <w:sz w:val="24"/>
          <w:szCs w:val="24"/>
        </w:rPr>
        <w:t>同时，在英语戏剧社、辩论队等课外活动中，社工协助设计团队协作任务，我在语言层面指导表达技巧，共同提升学生的社交信心与情绪调节能力。例如在校园英语戏剧比赛中，社工负责团队凝聚力训练与压力疏导，英语教师负责剧本语言打磨与表演指导，学生不仅收获比赛佳绩，更在过程中提升了协作能力与心理韧性。</w:t>
      </w:r>
    </w:p>
    <w:p w14:paraId="3702DAA3" w14:textId="67CDD2EB" w:rsidR="00A24259" w:rsidRPr="00A24259" w:rsidRDefault="00A24259" w:rsidP="00A24259">
      <w:pPr>
        <w:adjustRightInd w:val="0"/>
        <w:spacing w:line="400" w:lineRule="atLeast"/>
        <w:rPr>
          <w:rFonts w:eastAsiaTheme="minorEastAsia"/>
          <w:sz w:val="24"/>
          <w:szCs w:val="24"/>
        </w:rPr>
      </w:pPr>
      <w:r w:rsidRPr="00A24259">
        <w:rPr>
          <w:rFonts w:eastAsiaTheme="minorEastAsia"/>
          <w:sz w:val="24"/>
          <w:szCs w:val="24"/>
        </w:rPr>
        <w:t xml:space="preserve">4.2.4 </w:t>
      </w:r>
      <w:r w:rsidRPr="00A24259">
        <w:rPr>
          <w:rFonts w:eastAsiaTheme="minorEastAsia" w:hint="eastAsia"/>
          <w:sz w:val="24"/>
          <w:szCs w:val="24"/>
        </w:rPr>
        <w:t>技术嵌入：数据驱动服务优化</w:t>
      </w:r>
      <w:r w:rsidRPr="00A24259">
        <w:rPr>
          <w:rFonts w:eastAsiaTheme="minorEastAsia"/>
          <w:sz w:val="24"/>
          <w:szCs w:val="24"/>
        </w:rPr>
        <w:t>‌</w:t>
      </w:r>
    </w:p>
    <w:p w14:paraId="72C2FAB6" w14:textId="50C4F3F2" w:rsidR="00A24259" w:rsidRPr="00A24259" w:rsidRDefault="00A24259" w:rsidP="00A24259">
      <w:pPr>
        <w:adjustRightInd w:val="0"/>
        <w:spacing w:line="400" w:lineRule="atLeast"/>
        <w:ind w:firstLineChars="200" w:firstLine="480"/>
        <w:rPr>
          <w:rFonts w:eastAsiaTheme="minorEastAsia"/>
          <w:sz w:val="24"/>
          <w:szCs w:val="24"/>
        </w:rPr>
      </w:pPr>
      <w:r w:rsidRPr="00A24259">
        <w:rPr>
          <w:rFonts w:eastAsiaTheme="minorEastAsia" w:hint="eastAsia"/>
          <w:sz w:val="24"/>
          <w:szCs w:val="24"/>
        </w:rPr>
        <w:t>参考苏州</w:t>
      </w:r>
      <w:r w:rsidR="00A815A1">
        <w:rPr>
          <w:rFonts w:eastAsiaTheme="minorEastAsia" w:hint="eastAsia"/>
          <w:sz w:val="24"/>
          <w:szCs w:val="24"/>
        </w:rPr>
        <w:t>“</w:t>
      </w:r>
      <w:r w:rsidRPr="00A24259">
        <w:rPr>
          <w:rFonts w:eastAsiaTheme="minorEastAsia" w:hint="eastAsia"/>
          <w:sz w:val="24"/>
          <w:szCs w:val="24"/>
        </w:rPr>
        <w:t>未成年人保护个案管理系统</w:t>
      </w:r>
      <w:r w:rsidR="00A815A1">
        <w:rPr>
          <w:rFonts w:eastAsiaTheme="minorEastAsia" w:hint="eastAsia"/>
          <w:sz w:val="24"/>
          <w:szCs w:val="24"/>
        </w:rPr>
        <w:t>”</w:t>
      </w:r>
      <w:r w:rsidRPr="00A24259">
        <w:rPr>
          <w:rFonts w:eastAsiaTheme="minorEastAsia" w:hint="eastAsia"/>
          <w:sz w:val="24"/>
          <w:szCs w:val="24"/>
        </w:rPr>
        <w:t>，</w:t>
      </w:r>
      <w:r w:rsidR="006F7492">
        <w:rPr>
          <w:rFonts w:eastAsiaTheme="minorEastAsia" w:hint="eastAsia"/>
          <w:sz w:val="24"/>
          <w:szCs w:val="24"/>
        </w:rPr>
        <w:t>Z</w:t>
      </w:r>
      <w:r w:rsidRPr="00A24259">
        <w:rPr>
          <w:rFonts w:eastAsiaTheme="minorEastAsia" w:hint="eastAsia"/>
          <w:sz w:val="24"/>
          <w:szCs w:val="24"/>
        </w:rPr>
        <w:t>市开发校园心理服务数字化平台，实现英语作文文本情感分析、课堂表现数据追踪等功能。平台整合了本地学生心理特征数据库，针对</w:t>
      </w:r>
      <w:r w:rsidR="006F7492">
        <w:rPr>
          <w:rFonts w:eastAsiaTheme="minorEastAsia" w:hint="eastAsia"/>
          <w:sz w:val="24"/>
          <w:szCs w:val="24"/>
        </w:rPr>
        <w:t>Z</w:t>
      </w:r>
      <w:r w:rsidRPr="00A24259">
        <w:rPr>
          <w:rFonts w:eastAsiaTheme="minorEastAsia" w:hint="eastAsia"/>
          <w:sz w:val="24"/>
          <w:szCs w:val="24"/>
        </w:rPr>
        <w:t>市农村学生占比较高的特点，优化了留守儿童心理信号识别算法。</w:t>
      </w:r>
    </w:p>
    <w:p w14:paraId="76048988" w14:textId="4B575A07" w:rsidR="009579DA" w:rsidRPr="009579DA" w:rsidRDefault="00A24259" w:rsidP="00A24259">
      <w:pPr>
        <w:adjustRightInd w:val="0"/>
        <w:spacing w:line="400" w:lineRule="atLeast"/>
        <w:ind w:firstLineChars="200" w:firstLine="480"/>
        <w:rPr>
          <w:rFonts w:eastAsiaTheme="minorEastAsia"/>
          <w:sz w:val="24"/>
          <w:szCs w:val="24"/>
        </w:rPr>
      </w:pPr>
      <w:r w:rsidRPr="00A24259">
        <w:rPr>
          <w:rFonts w:eastAsiaTheme="minorEastAsia" w:hint="eastAsia"/>
          <w:sz w:val="24"/>
          <w:szCs w:val="24"/>
        </w:rPr>
        <w:t>例如，系统可标记作文中高频出现的消极词汇（如</w:t>
      </w:r>
      <w:r w:rsidR="00A815A1">
        <w:rPr>
          <w:rFonts w:eastAsiaTheme="minorEastAsia" w:hint="eastAsia"/>
          <w:sz w:val="24"/>
          <w:szCs w:val="24"/>
        </w:rPr>
        <w:t>“</w:t>
      </w:r>
      <w:r w:rsidRPr="00A24259">
        <w:rPr>
          <w:rFonts w:eastAsiaTheme="minorEastAsia" w:hint="eastAsia"/>
          <w:sz w:val="24"/>
          <w:szCs w:val="24"/>
        </w:rPr>
        <w:t>alone</w:t>
      </w:r>
      <w:r w:rsidR="00A815A1">
        <w:rPr>
          <w:rFonts w:eastAsiaTheme="minorEastAsia" w:hint="eastAsia"/>
          <w:sz w:val="24"/>
          <w:szCs w:val="24"/>
        </w:rPr>
        <w:t>”</w:t>
      </w:r>
      <w:r w:rsidRPr="00A24259">
        <w:rPr>
          <w:rFonts w:eastAsiaTheme="minorEastAsia" w:hint="eastAsia"/>
          <w:sz w:val="24"/>
          <w:szCs w:val="24"/>
        </w:rPr>
        <w:t>,</w:t>
      </w:r>
      <w:r w:rsidR="00A815A1">
        <w:rPr>
          <w:rFonts w:eastAsiaTheme="minorEastAsia" w:hint="eastAsia"/>
          <w:sz w:val="24"/>
          <w:szCs w:val="24"/>
        </w:rPr>
        <w:t>“</w:t>
      </w:r>
      <w:r w:rsidRPr="00A24259">
        <w:rPr>
          <w:rFonts w:eastAsiaTheme="minorEastAsia" w:hint="eastAsia"/>
          <w:sz w:val="24"/>
          <w:szCs w:val="24"/>
        </w:rPr>
        <w:t>failed</w:t>
      </w:r>
      <w:r w:rsidR="00A815A1">
        <w:rPr>
          <w:rFonts w:eastAsiaTheme="minorEastAsia" w:hint="eastAsia"/>
          <w:sz w:val="24"/>
          <w:szCs w:val="24"/>
        </w:rPr>
        <w:t>”</w:t>
      </w:r>
      <w:r w:rsidRPr="00A24259">
        <w:rPr>
          <w:rFonts w:eastAsiaTheme="minorEastAsia" w:hint="eastAsia"/>
          <w:sz w:val="24"/>
          <w:szCs w:val="24"/>
        </w:rPr>
        <w:t>），提醒</w:t>
      </w:r>
      <w:r w:rsidRPr="00A24259">
        <w:rPr>
          <w:rFonts w:eastAsiaTheme="minorEastAsia" w:hint="eastAsia"/>
          <w:sz w:val="24"/>
          <w:szCs w:val="24"/>
        </w:rPr>
        <w:lastRenderedPageBreak/>
        <w:t>我及时与社工联动；通过课堂互动数据追踪，识别长期未主动发言的学生，由社工进行针对性干预，形成</w:t>
      </w:r>
      <w:r w:rsidR="00A815A1">
        <w:rPr>
          <w:rFonts w:eastAsiaTheme="minorEastAsia" w:hint="eastAsia"/>
          <w:sz w:val="24"/>
          <w:szCs w:val="24"/>
        </w:rPr>
        <w:t>“</w:t>
      </w:r>
      <w:r w:rsidRPr="00A24259">
        <w:rPr>
          <w:rFonts w:eastAsiaTheme="minorEastAsia" w:hint="eastAsia"/>
          <w:sz w:val="24"/>
          <w:szCs w:val="24"/>
        </w:rPr>
        <w:t>筛查</w:t>
      </w:r>
      <w:r w:rsidR="00A815A1">
        <w:rPr>
          <w:rFonts w:eastAsiaTheme="minorEastAsia" w:hint="eastAsia"/>
          <w:sz w:val="24"/>
          <w:szCs w:val="24"/>
        </w:rPr>
        <w:t>-</w:t>
      </w:r>
      <w:r w:rsidRPr="00A24259">
        <w:rPr>
          <w:rFonts w:eastAsiaTheme="minorEastAsia" w:hint="eastAsia"/>
          <w:sz w:val="24"/>
          <w:szCs w:val="24"/>
        </w:rPr>
        <w:t>预警</w:t>
      </w:r>
      <w:r w:rsidR="00A815A1">
        <w:rPr>
          <w:rFonts w:eastAsiaTheme="minorEastAsia" w:hint="eastAsia"/>
          <w:sz w:val="24"/>
          <w:szCs w:val="24"/>
        </w:rPr>
        <w:t>-</w:t>
      </w:r>
      <w:r w:rsidRPr="00A24259">
        <w:rPr>
          <w:rFonts w:eastAsiaTheme="minorEastAsia" w:hint="eastAsia"/>
          <w:sz w:val="24"/>
          <w:szCs w:val="24"/>
        </w:rPr>
        <w:t>干预</w:t>
      </w:r>
      <w:r w:rsidR="00A815A1">
        <w:rPr>
          <w:rFonts w:eastAsiaTheme="minorEastAsia" w:hint="eastAsia"/>
          <w:sz w:val="24"/>
          <w:szCs w:val="24"/>
        </w:rPr>
        <w:t>-</w:t>
      </w:r>
      <w:r w:rsidRPr="00A24259">
        <w:rPr>
          <w:rFonts w:eastAsiaTheme="minorEastAsia" w:hint="eastAsia"/>
          <w:sz w:val="24"/>
          <w:szCs w:val="24"/>
        </w:rPr>
        <w:t>跟踪</w:t>
      </w:r>
      <w:r w:rsidR="00A815A1">
        <w:rPr>
          <w:rFonts w:eastAsiaTheme="minorEastAsia" w:hint="eastAsia"/>
          <w:sz w:val="24"/>
          <w:szCs w:val="24"/>
        </w:rPr>
        <w:t>”</w:t>
      </w:r>
      <w:r w:rsidRPr="00A24259">
        <w:rPr>
          <w:rFonts w:eastAsiaTheme="minorEastAsia" w:hint="eastAsia"/>
          <w:sz w:val="24"/>
          <w:szCs w:val="24"/>
        </w:rPr>
        <w:t>的智能响应链条。</w:t>
      </w:r>
      <w:r w:rsidRPr="00A24259">
        <w:rPr>
          <w:rFonts w:eastAsiaTheme="minorEastAsia" w:hint="eastAsia"/>
          <w:sz w:val="24"/>
          <w:szCs w:val="24"/>
        </w:rPr>
        <w:t>202</w:t>
      </w:r>
      <w:r w:rsidR="008A7C83">
        <w:rPr>
          <w:rFonts w:eastAsiaTheme="minorEastAsia" w:hint="eastAsia"/>
          <w:sz w:val="24"/>
          <w:szCs w:val="24"/>
        </w:rPr>
        <w:t>3</w:t>
      </w:r>
      <w:r w:rsidRPr="00A24259">
        <w:rPr>
          <w:rFonts w:eastAsiaTheme="minorEastAsia" w:hint="eastAsia"/>
          <w:sz w:val="24"/>
          <w:szCs w:val="24"/>
        </w:rPr>
        <w:t>年通过平台筛查出高风险学生</w:t>
      </w:r>
      <w:r w:rsidRPr="00A24259">
        <w:rPr>
          <w:rFonts w:eastAsiaTheme="minorEastAsia" w:hint="eastAsia"/>
          <w:sz w:val="24"/>
          <w:szCs w:val="24"/>
        </w:rPr>
        <w:t>87</w:t>
      </w:r>
      <w:r w:rsidRPr="00A24259">
        <w:rPr>
          <w:rFonts w:eastAsiaTheme="minorEastAsia" w:hint="eastAsia"/>
          <w:sz w:val="24"/>
          <w:szCs w:val="24"/>
        </w:rPr>
        <w:t>名，社工介入干预后，</w:t>
      </w:r>
      <w:r w:rsidRPr="00A24259">
        <w:rPr>
          <w:rFonts w:eastAsiaTheme="minorEastAsia" w:hint="eastAsia"/>
          <w:sz w:val="24"/>
          <w:szCs w:val="24"/>
        </w:rPr>
        <w:t>72</w:t>
      </w:r>
      <w:r w:rsidRPr="00A24259">
        <w:rPr>
          <w:rFonts w:eastAsiaTheme="minorEastAsia" w:hint="eastAsia"/>
          <w:sz w:val="24"/>
          <w:szCs w:val="24"/>
        </w:rPr>
        <w:t>名学生心理状态明显改善。</w:t>
      </w:r>
    </w:p>
    <w:p w14:paraId="4C473F58" w14:textId="53F878E4" w:rsidR="003E5F74" w:rsidRPr="003079CA" w:rsidRDefault="003E5F74" w:rsidP="003079CA">
      <w:pPr>
        <w:pStyle w:val="2"/>
        <w:numPr>
          <w:ilvl w:val="0"/>
          <w:numId w:val="0"/>
        </w:numPr>
      </w:pPr>
      <w:r w:rsidRPr="003079CA">
        <w:rPr>
          <w:rFonts w:hint="eastAsia"/>
        </w:rPr>
        <w:t>4.3</w:t>
      </w:r>
      <w:r w:rsidR="003C38D4">
        <w:rPr>
          <w:rFonts w:hint="eastAsia"/>
        </w:rPr>
        <w:t xml:space="preserve"> </w:t>
      </w:r>
      <w:r w:rsidRPr="003079CA">
        <w:rPr>
          <w:rFonts w:hint="eastAsia"/>
        </w:rPr>
        <w:t>嵌入</w:t>
      </w:r>
      <w:r w:rsidR="001262B8">
        <w:rPr>
          <w:rFonts w:hint="eastAsia"/>
        </w:rPr>
        <w:t>的成效评估</w:t>
      </w:r>
    </w:p>
    <w:p w14:paraId="36FB7E1A" w14:textId="403FAD39" w:rsidR="007577D8" w:rsidRPr="007577D8" w:rsidRDefault="007577D8" w:rsidP="007577D8">
      <w:pPr>
        <w:adjustRightInd w:val="0"/>
        <w:spacing w:line="400" w:lineRule="atLeast"/>
        <w:ind w:firstLineChars="200" w:firstLine="480"/>
        <w:rPr>
          <w:rFonts w:eastAsiaTheme="minorEastAsia"/>
          <w:sz w:val="24"/>
          <w:szCs w:val="24"/>
        </w:rPr>
      </w:pPr>
      <w:r w:rsidRPr="007577D8">
        <w:rPr>
          <w:rFonts w:eastAsiaTheme="minorEastAsia" w:hint="eastAsia"/>
          <w:sz w:val="24"/>
          <w:szCs w:val="24"/>
        </w:rPr>
        <w:t>评估驻校社工嵌入成效，需结合生态系统理论框架，从微观（学生个体）、中观（班级与学科）、宏观（政策与社区）层面展开，以下数据均来自</w:t>
      </w:r>
      <w:r w:rsidR="00D57627">
        <w:rPr>
          <w:rFonts w:eastAsiaTheme="minorEastAsia" w:hint="eastAsia"/>
          <w:sz w:val="24"/>
          <w:szCs w:val="24"/>
        </w:rPr>
        <w:t>Z</w:t>
      </w:r>
      <w:r w:rsidRPr="007577D8">
        <w:rPr>
          <w:rFonts w:eastAsiaTheme="minorEastAsia" w:hint="eastAsia"/>
          <w:sz w:val="24"/>
          <w:szCs w:val="24"/>
        </w:rPr>
        <w:t>试点校与非试点校的对比分析：</w:t>
      </w:r>
    </w:p>
    <w:p w14:paraId="69216FC7" w14:textId="251D4A86" w:rsidR="007577D8" w:rsidRPr="007577D8" w:rsidRDefault="007577D8" w:rsidP="007577D8">
      <w:pPr>
        <w:adjustRightInd w:val="0"/>
        <w:spacing w:line="400" w:lineRule="atLeast"/>
        <w:rPr>
          <w:rFonts w:eastAsiaTheme="minorEastAsia"/>
          <w:sz w:val="24"/>
          <w:szCs w:val="24"/>
        </w:rPr>
      </w:pPr>
      <w:r w:rsidRPr="007577D8">
        <w:rPr>
          <w:rFonts w:eastAsiaTheme="minorEastAsia"/>
          <w:sz w:val="24"/>
          <w:szCs w:val="24"/>
        </w:rPr>
        <w:t xml:space="preserve">4.3.1 </w:t>
      </w:r>
      <w:r w:rsidRPr="007577D8">
        <w:rPr>
          <w:rFonts w:eastAsiaTheme="minorEastAsia" w:hint="eastAsia"/>
          <w:sz w:val="24"/>
          <w:szCs w:val="24"/>
        </w:rPr>
        <w:t>学生心理健康水平改善</w:t>
      </w:r>
      <w:r w:rsidRPr="007577D8">
        <w:rPr>
          <w:rFonts w:eastAsiaTheme="minorEastAsia"/>
          <w:sz w:val="24"/>
          <w:szCs w:val="24"/>
        </w:rPr>
        <w:t>‌</w:t>
      </w:r>
    </w:p>
    <w:p w14:paraId="5E136192" w14:textId="4D75B531" w:rsidR="007577D8" w:rsidRPr="007577D8" w:rsidRDefault="007577D8" w:rsidP="007577D8">
      <w:pPr>
        <w:adjustRightInd w:val="0"/>
        <w:spacing w:line="400" w:lineRule="atLeast"/>
        <w:ind w:firstLineChars="200" w:firstLine="480"/>
        <w:rPr>
          <w:rFonts w:eastAsiaTheme="minorEastAsia"/>
          <w:sz w:val="24"/>
          <w:szCs w:val="24"/>
        </w:rPr>
      </w:pPr>
      <w:r w:rsidRPr="007577D8">
        <w:rPr>
          <w:rFonts w:eastAsiaTheme="minorEastAsia" w:hint="eastAsia"/>
          <w:sz w:val="24"/>
          <w:szCs w:val="24"/>
        </w:rPr>
        <w:t>通过对比试点校与非试点校的数据：试点校学生抑郁筛查高风险率从</w:t>
      </w:r>
      <w:r w:rsidRPr="007577D8">
        <w:rPr>
          <w:rFonts w:eastAsiaTheme="minorEastAsia" w:hint="eastAsia"/>
          <w:sz w:val="24"/>
          <w:szCs w:val="24"/>
        </w:rPr>
        <w:t>2023</w:t>
      </w:r>
      <w:r w:rsidRPr="007577D8">
        <w:rPr>
          <w:rFonts w:eastAsiaTheme="minorEastAsia" w:hint="eastAsia"/>
          <w:sz w:val="24"/>
          <w:szCs w:val="24"/>
        </w:rPr>
        <w:t>年的</w:t>
      </w:r>
      <w:r w:rsidRPr="007577D8">
        <w:rPr>
          <w:rFonts w:eastAsiaTheme="minorEastAsia" w:hint="eastAsia"/>
          <w:sz w:val="24"/>
          <w:szCs w:val="24"/>
        </w:rPr>
        <w:t>18.7%</w:t>
      </w:r>
      <w:r w:rsidRPr="007577D8">
        <w:rPr>
          <w:rFonts w:eastAsiaTheme="minorEastAsia" w:hint="eastAsia"/>
          <w:sz w:val="24"/>
          <w:szCs w:val="24"/>
        </w:rPr>
        <w:t>降至</w:t>
      </w:r>
      <w:r w:rsidRPr="007577D8">
        <w:rPr>
          <w:rFonts w:eastAsiaTheme="minorEastAsia" w:hint="eastAsia"/>
          <w:sz w:val="24"/>
          <w:szCs w:val="24"/>
        </w:rPr>
        <w:t>202</w:t>
      </w:r>
      <w:r w:rsidR="008A7C83">
        <w:rPr>
          <w:rFonts w:eastAsiaTheme="minorEastAsia" w:hint="eastAsia"/>
          <w:sz w:val="24"/>
          <w:szCs w:val="24"/>
        </w:rPr>
        <w:t>4</w:t>
      </w:r>
      <w:r w:rsidRPr="007577D8">
        <w:rPr>
          <w:rFonts w:eastAsiaTheme="minorEastAsia" w:hint="eastAsia"/>
          <w:sz w:val="24"/>
          <w:szCs w:val="24"/>
        </w:rPr>
        <w:t>年的</w:t>
      </w:r>
      <w:r w:rsidRPr="007577D8">
        <w:rPr>
          <w:rFonts w:eastAsiaTheme="minorEastAsia" w:hint="eastAsia"/>
          <w:sz w:val="24"/>
          <w:szCs w:val="24"/>
        </w:rPr>
        <w:t>9.2%</w:t>
      </w:r>
      <w:r w:rsidRPr="007577D8">
        <w:rPr>
          <w:rFonts w:eastAsiaTheme="minorEastAsia" w:hint="eastAsia"/>
          <w:sz w:val="24"/>
          <w:szCs w:val="24"/>
        </w:rPr>
        <w:t>，非试点校仍维持在</w:t>
      </w:r>
      <w:r w:rsidRPr="007577D8">
        <w:rPr>
          <w:rFonts w:eastAsiaTheme="minorEastAsia" w:hint="eastAsia"/>
          <w:sz w:val="24"/>
          <w:szCs w:val="24"/>
        </w:rPr>
        <w:t>17.5%</w:t>
      </w:r>
      <w:r w:rsidRPr="007577D8">
        <w:rPr>
          <w:rFonts w:eastAsiaTheme="minorEastAsia" w:hint="eastAsia"/>
          <w:sz w:val="24"/>
          <w:szCs w:val="24"/>
        </w:rPr>
        <w:t>；英语课堂主动发言率提升至</w:t>
      </w:r>
      <w:r w:rsidRPr="007577D8">
        <w:rPr>
          <w:rFonts w:eastAsiaTheme="minorEastAsia" w:hint="eastAsia"/>
          <w:sz w:val="24"/>
          <w:szCs w:val="24"/>
        </w:rPr>
        <w:t>76.5%</w:t>
      </w:r>
      <w:r w:rsidRPr="007577D8">
        <w:rPr>
          <w:rFonts w:eastAsiaTheme="minorEastAsia" w:hint="eastAsia"/>
          <w:sz w:val="24"/>
          <w:szCs w:val="24"/>
        </w:rPr>
        <w:t>（非试点校为</w:t>
      </w:r>
      <w:r w:rsidRPr="007577D8">
        <w:rPr>
          <w:rFonts w:eastAsiaTheme="minorEastAsia" w:hint="eastAsia"/>
          <w:sz w:val="24"/>
          <w:szCs w:val="24"/>
        </w:rPr>
        <w:t>58.3%</w:t>
      </w:r>
      <w:r w:rsidRPr="007577D8">
        <w:rPr>
          <w:rFonts w:eastAsiaTheme="minorEastAsia" w:hint="eastAsia"/>
          <w:sz w:val="24"/>
          <w:szCs w:val="24"/>
        </w:rPr>
        <w:t>）。尤其值得关注的是，原先在英语对话中频繁出现</w:t>
      </w:r>
      <w:r w:rsidR="000A6F31">
        <w:rPr>
          <w:rFonts w:eastAsiaTheme="minorEastAsia" w:hint="eastAsia"/>
          <w:sz w:val="24"/>
          <w:szCs w:val="24"/>
        </w:rPr>
        <w:t>“</w:t>
      </w:r>
      <w:r w:rsidRPr="007577D8">
        <w:rPr>
          <w:rFonts w:eastAsiaTheme="minorEastAsia" w:hint="eastAsia"/>
          <w:sz w:val="24"/>
          <w:szCs w:val="24"/>
        </w:rPr>
        <w:t>I'm afraid to speak</w:t>
      </w:r>
      <w:r w:rsidR="000A6F31">
        <w:rPr>
          <w:rFonts w:eastAsiaTheme="minorEastAsia" w:hint="eastAsia"/>
          <w:sz w:val="24"/>
          <w:szCs w:val="24"/>
        </w:rPr>
        <w:t>”</w:t>
      </w:r>
      <w:r w:rsidRPr="007577D8">
        <w:rPr>
          <w:rFonts w:eastAsiaTheme="minorEastAsia" w:hint="eastAsia"/>
          <w:sz w:val="24"/>
          <w:szCs w:val="24"/>
        </w:rPr>
        <w:t>的学生，在参与社工小组活动后，超过</w:t>
      </w:r>
      <w:r w:rsidRPr="007577D8">
        <w:rPr>
          <w:rFonts w:eastAsiaTheme="minorEastAsia" w:hint="eastAsia"/>
          <w:sz w:val="24"/>
          <w:szCs w:val="24"/>
        </w:rPr>
        <w:t>80%</w:t>
      </w:r>
      <w:r w:rsidRPr="007577D8">
        <w:rPr>
          <w:rFonts w:eastAsiaTheme="minorEastAsia" w:hint="eastAsia"/>
          <w:sz w:val="24"/>
          <w:szCs w:val="24"/>
        </w:rPr>
        <w:t>能在课堂完成基础情景对话。</w:t>
      </w:r>
    </w:p>
    <w:p w14:paraId="28A10B65" w14:textId="33EA0DF5" w:rsidR="007577D8" w:rsidRPr="007577D8" w:rsidRDefault="00AD2299" w:rsidP="007577D8">
      <w:pPr>
        <w:adjustRightInd w:val="0"/>
        <w:spacing w:line="400" w:lineRule="atLeast"/>
        <w:ind w:firstLineChars="200" w:firstLine="480"/>
        <w:rPr>
          <w:rFonts w:eastAsiaTheme="minorEastAsia"/>
          <w:sz w:val="24"/>
          <w:szCs w:val="24"/>
        </w:rPr>
      </w:pPr>
      <w:r>
        <w:rPr>
          <w:rFonts w:eastAsiaTheme="minorEastAsia" w:hint="eastAsia"/>
          <w:sz w:val="24"/>
          <w:szCs w:val="24"/>
        </w:rPr>
        <w:t>S</w:t>
      </w:r>
      <w:r w:rsidR="007577D8" w:rsidRPr="007577D8">
        <w:rPr>
          <w:rFonts w:eastAsiaTheme="minorEastAsia" w:hint="eastAsia"/>
          <w:sz w:val="24"/>
          <w:szCs w:val="24"/>
        </w:rPr>
        <w:t>区某试点校数据显示，学生英语作文中积极情感词汇占比从</w:t>
      </w:r>
      <w:r w:rsidR="007577D8" w:rsidRPr="007577D8">
        <w:rPr>
          <w:rFonts w:eastAsiaTheme="minorEastAsia" w:hint="eastAsia"/>
          <w:sz w:val="24"/>
          <w:szCs w:val="24"/>
        </w:rPr>
        <w:t>2023</w:t>
      </w:r>
      <w:r w:rsidR="007577D8" w:rsidRPr="007577D8">
        <w:rPr>
          <w:rFonts w:eastAsiaTheme="minorEastAsia" w:hint="eastAsia"/>
          <w:sz w:val="24"/>
          <w:szCs w:val="24"/>
        </w:rPr>
        <w:t>年的</w:t>
      </w:r>
      <w:r w:rsidR="007577D8" w:rsidRPr="007577D8">
        <w:rPr>
          <w:rFonts w:eastAsiaTheme="minorEastAsia" w:hint="eastAsia"/>
          <w:sz w:val="24"/>
          <w:szCs w:val="24"/>
        </w:rPr>
        <w:t>32%</w:t>
      </w:r>
      <w:r w:rsidR="007577D8" w:rsidRPr="007577D8">
        <w:rPr>
          <w:rFonts w:eastAsiaTheme="minorEastAsia" w:hint="eastAsia"/>
          <w:sz w:val="24"/>
          <w:szCs w:val="24"/>
        </w:rPr>
        <w:t>提升至</w:t>
      </w:r>
      <w:r w:rsidR="007577D8" w:rsidRPr="007577D8">
        <w:rPr>
          <w:rFonts w:eastAsiaTheme="minorEastAsia" w:hint="eastAsia"/>
          <w:sz w:val="24"/>
          <w:szCs w:val="24"/>
        </w:rPr>
        <w:t>202</w:t>
      </w:r>
      <w:r w:rsidR="008A7C83">
        <w:rPr>
          <w:rFonts w:eastAsiaTheme="minorEastAsia" w:hint="eastAsia"/>
          <w:sz w:val="24"/>
          <w:szCs w:val="24"/>
        </w:rPr>
        <w:t>4</w:t>
      </w:r>
      <w:r w:rsidR="007577D8" w:rsidRPr="007577D8">
        <w:rPr>
          <w:rFonts w:eastAsiaTheme="minorEastAsia" w:hint="eastAsia"/>
          <w:sz w:val="24"/>
          <w:szCs w:val="24"/>
        </w:rPr>
        <w:t>年的</w:t>
      </w:r>
      <w:r w:rsidR="007577D8" w:rsidRPr="007577D8">
        <w:rPr>
          <w:rFonts w:eastAsiaTheme="minorEastAsia" w:hint="eastAsia"/>
          <w:sz w:val="24"/>
          <w:szCs w:val="24"/>
        </w:rPr>
        <w:t>61%</w:t>
      </w:r>
      <w:r w:rsidR="007577D8" w:rsidRPr="007577D8">
        <w:rPr>
          <w:rFonts w:eastAsiaTheme="minorEastAsia" w:hint="eastAsia"/>
          <w:sz w:val="24"/>
          <w:szCs w:val="24"/>
        </w:rPr>
        <w:t>，</w:t>
      </w:r>
      <w:r w:rsidR="000A6F31">
        <w:rPr>
          <w:rFonts w:eastAsiaTheme="minorEastAsia" w:hint="eastAsia"/>
          <w:sz w:val="24"/>
          <w:szCs w:val="24"/>
        </w:rPr>
        <w:t>“</w:t>
      </w:r>
      <w:r w:rsidR="007577D8" w:rsidRPr="007577D8">
        <w:rPr>
          <w:rFonts w:eastAsiaTheme="minorEastAsia" w:hint="eastAsia"/>
          <w:sz w:val="24"/>
          <w:szCs w:val="24"/>
        </w:rPr>
        <w:t>shadow</w:t>
      </w:r>
      <w:r w:rsidR="000A6F31">
        <w:rPr>
          <w:rFonts w:eastAsiaTheme="minorEastAsia" w:hint="eastAsia"/>
          <w:sz w:val="24"/>
          <w:szCs w:val="24"/>
        </w:rPr>
        <w:t>”“</w:t>
      </w:r>
      <w:r w:rsidR="007577D8" w:rsidRPr="007577D8">
        <w:rPr>
          <w:rFonts w:eastAsiaTheme="minorEastAsia" w:hint="eastAsia"/>
          <w:sz w:val="24"/>
          <w:szCs w:val="24"/>
        </w:rPr>
        <w:t>lonely</w:t>
      </w:r>
      <w:r w:rsidR="000A6F31">
        <w:rPr>
          <w:rFonts w:eastAsiaTheme="minorEastAsia" w:hint="eastAsia"/>
          <w:sz w:val="24"/>
          <w:szCs w:val="24"/>
        </w:rPr>
        <w:t>”</w:t>
      </w:r>
      <w:r w:rsidR="007577D8" w:rsidRPr="007577D8">
        <w:rPr>
          <w:rFonts w:eastAsiaTheme="minorEastAsia" w:hint="eastAsia"/>
          <w:sz w:val="24"/>
          <w:szCs w:val="24"/>
        </w:rPr>
        <w:t>等消极隐喻使用频次下降</w:t>
      </w:r>
      <w:r w:rsidR="007577D8" w:rsidRPr="007577D8">
        <w:rPr>
          <w:rFonts w:eastAsiaTheme="minorEastAsia" w:hint="eastAsia"/>
          <w:sz w:val="24"/>
          <w:szCs w:val="24"/>
        </w:rPr>
        <w:t>73%</w:t>
      </w:r>
      <w:r w:rsidR="007577D8" w:rsidRPr="007577D8">
        <w:rPr>
          <w:rFonts w:eastAsiaTheme="minorEastAsia" w:hint="eastAsia"/>
          <w:sz w:val="24"/>
          <w:szCs w:val="24"/>
        </w:rPr>
        <w:t>。这些数据印证了前文</w:t>
      </w:r>
      <w:r w:rsidR="008F315B">
        <w:rPr>
          <w:rFonts w:eastAsiaTheme="minorEastAsia" w:hint="eastAsia"/>
          <w:sz w:val="24"/>
          <w:szCs w:val="24"/>
        </w:rPr>
        <w:t>“</w:t>
      </w:r>
      <w:r w:rsidR="007577D8" w:rsidRPr="007577D8">
        <w:rPr>
          <w:rFonts w:eastAsiaTheme="minorEastAsia" w:hint="eastAsia"/>
          <w:sz w:val="24"/>
          <w:szCs w:val="24"/>
        </w:rPr>
        <w:t>语言表达反映心理状态</w:t>
      </w:r>
      <w:r w:rsidR="008F315B">
        <w:rPr>
          <w:rFonts w:eastAsiaTheme="minorEastAsia" w:hint="eastAsia"/>
          <w:sz w:val="24"/>
          <w:szCs w:val="24"/>
        </w:rPr>
        <w:t>”</w:t>
      </w:r>
      <w:r w:rsidR="007577D8" w:rsidRPr="007577D8">
        <w:rPr>
          <w:rFonts w:eastAsiaTheme="minorEastAsia" w:hint="eastAsia"/>
          <w:sz w:val="24"/>
          <w:szCs w:val="24"/>
        </w:rPr>
        <w:t>的观察，也体现了社工介入对英语学习成效的间接促进作用。</w:t>
      </w:r>
    </w:p>
    <w:p w14:paraId="453EF370" w14:textId="6FC0CE7E" w:rsidR="007577D8" w:rsidRPr="007577D8" w:rsidRDefault="007577D8" w:rsidP="007577D8">
      <w:pPr>
        <w:adjustRightInd w:val="0"/>
        <w:spacing w:line="400" w:lineRule="atLeast"/>
        <w:rPr>
          <w:rFonts w:eastAsiaTheme="minorEastAsia"/>
          <w:sz w:val="24"/>
          <w:szCs w:val="24"/>
        </w:rPr>
      </w:pPr>
      <w:r w:rsidRPr="007577D8">
        <w:rPr>
          <w:rFonts w:eastAsiaTheme="minorEastAsia"/>
          <w:sz w:val="24"/>
          <w:szCs w:val="24"/>
        </w:rPr>
        <w:t xml:space="preserve">4.3.2 </w:t>
      </w:r>
      <w:r w:rsidRPr="007577D8">
        <w:rPr>
          <w:rFonts w:eastAsiaTheme="minorEastAsia" w:hint="eastAsia"/>
          <w:sz w:val="24"/>
          <w:szCs w:val="24"/>
        </w:rPr>
        <w:t>学科教学与心理服务协同增效</w:t>
      </w:r>
      <w:r w:rsidRPr="007577D8">
        <w:rPr>
          <w:rFonts w:eastAsiaTheme="minorEastAsia"/>
          <w:sz w:val="24"/>
          <w:szCs w:val="24"/>
        </w:rPr>
        <w:t>‌</w:t>
      </w:r>
    </w:p>
    <w:p w14:paraId="00BEC678" w14:textId="2F63D54D" w:rsidR="007577D8" w:rsidRPr="007577D8" w:rsidRDefault="007577D8" w:rsidP="007577D8">
      <w:pPr>
        <w:adjustRightInd w:val="0"/>
        <w:spacing w:line="400" w:lineRule="atLeast"/>
        <w:ind w:firstLineChars="200" w:firstLine="480"/>
        <w:rPr>
          <w:rFonts w:eastAsiaTheme="minorEastAsia"/>
          <w:sz w:val="24"/>
          <w:szCs w:val="24"/>
        </w:rPr>
      </w:pPr>
      <w:r w:rsidRPr="007577D8">
        <w:rPr>
          <w:rFonts w:eastAsiaTheme="minorEastAsia" w:hint="eastAsia"/>
          <w:sz w:val="24"/>
          <w:szCs w:val="24"/>
        </w:rPr>
        <w:t>在英语教学中，我与驻校社工合作开发的</w:t>
      </w:r>
      <w:r w:rsidR="00124C88">
        <w:rPr>
          <w:rFonts w:eastAsiaTheme="minorEastAsia" w:hint="eastAsia"/>
          <w:sz w:val="24"/>
          <w:szCs w:val="24"/>
        </w:rPr>
        <w:t>“</w:t>
      </w:r>
      <w:r w:rsidRPr="007577D8">
        <w:rPr>
          <w:rFonts w:eastAsiaTheme="minorEastAsia" w:hint="eastAsia"/>
          <w:sz w:val="24"/>
          <w:szCs w:val="24"/>
        </w:rPr>
        <w:t>情绪词汇手册</w:t>
      </w:r>
      <w:r w:rsidR="00124C88">
        <w:rPr>
          <w:rFonts w:eastAsiaTheme="minorEastAsia" w:hint="eastAsia"/>
          <w:sz w:val="24"/>
          <w:szCs w:val="24"/>
        </w:rPr>
        <w:t>”</w:t>
      </w:r>
      <w:r w:rsidRPr="007577D8">
        <w:rPr>
          <w:rFonts w:eastAsiaTheme="minorEastAsia" w:hint="eastAsia"/>
          <w:sz w:val="24"/>
          <w:szCs w:val="24"/>
        </w:rPr>
        <w:t>被纳入校本课程，学生通过绘制</w:t>
      </w:r>
      <w:r w:rsidR="00124C88">
        <w:rPr>
          <w:rFonts w:eastAsiaTheme="minorEastAsia" w:hint="eastAsia"/>
          <w:sz w:val="24"/>
          <w:szCs w:val="24"/>
        </w:rPr>
        <w:t>“</w:t>
      </w:r>
      <w:r w:rsidRPr="007577D8">
        <w:rPr>
          <w:rFonts w:eastAsiaTheme="minorEastAsia" w:hint="eastAsia"/>
          <w:sz w:val="24"/>
          <w:szCs w:val="24"/>
        </w:rPr>
        <w:t>情感语义网</w:t>
      </w:r>
      <w:r w:rsidR="00124C88">
        <w:rPr>
          <w:rFonts w:eastAsiaTheme="minorEastAsia" w:hint="eastAsia"/>
          <w:sz w:val="24"/>
          <w:szCs w:val="24"/>
        </w:rPr>
        <w:t>”</w:t>
      </w:r>
      <w:r w:rsidRPr="007577D8">
        <w:rPr>
          <w:rFonts w:eastAsiaTheme="minorEastAsia" w:hint="eastAsia"/>
          <w:sz w:val="24"/>
          <w:szCs w:val="24"/>
        </w:rPr>
        <w:t>，在掌握形容词比较级的同时梳理情绪变化——这种融合实践正是对</w:t>
      </w:r>
      <w:r w:rsidR="00124C88">
        <w:rPr>
          <w:rFonts w:eastAsiaTheme="minorEastAsia" w:hint="eastAsia"/>
          <w:sz w:val="24"/>
          <w:szCs w:val="24"/>
        </w:rPr>
        <w:t>“</w:t>
      </w:r>
      <w:r w:rsidRPr="007577D8">
        <w:rPr>
          <w:rFonts w:eastAsiaTheme="minorEastAsia" w:hint="eastAsia"/>
          <w:sz w:val="24"/>
          <w:szCs w:val="24"/>
        </w:rPr>
        <w:t>全人教育</w:t>
      </w:r>
      <w:r w:rsidR="00124C88">
        <w:rPr>
          <w:rFonts w:eastAsiaTheme="minorEastAsia" w:hint="eastAsia"/>
          <w:sz w:val="24"/>
          <w:szCs w:val="24"/>
        </w:rPr>
        <w:t>”</w:t>
      </w:r>
      <w:r w:rsidRPr="007577D8">
        <w:rPr>
          <w:rFonts w:eastAsiaTheme="minorEastAsia" w:hint="eastAsia"/>
          <w:sz w:val="24"/>
          <w:szCs w:val="24"/>
        </w:rPr>
        <w:t>理念的落地。定量评估显示，参与跨学科协作班级的英语成绩及格率提高</w:t>
      </w:r>
      <w:r w:rsidRPr="007577D8">
        <w:rPr>
          <w:rFonts w:eastAsiaTheme="minorEastAsia" w:hint="eastAsia"/>
          <w:sz w:val="24"/>
          <w:szCs w:val="24"/>
        </w:rPr>
        <w:t>12.8%</w:t>
      </w:r>
      <w:r w:rsidRPr="007577D8">
        <w:rPr>
          <w:rFonts w:eastAsiaTheme="minorEastAsia" w:hint="eastAsia"/>
          <w:sz w:val="24"/>
          <w:szCs w:val="24"/>
        </w:rPr>
        <w:t>，平均分提升</w:t>
      </w:r>
      <w:r w:rsidRPr="007577D8">
        <w:rPr>
          <w:rFonts w:eastAsiaTheme="minorEastAsia" w:hint="eastAsia"/>
          <w:sz w:val="24"/>
          <w:szCs w:val="24"/>
        </w:rPr>
        <w:t>8.5</w:t>
      </w:r>
      <w:r w:rsidRPr="007577D8">
        <w:rPr>
          <w:rFonts w:eastAsiaTheme="minorEastAsia" w:hint="eastAsia"/>
          <w:sz w:val="24"/>
          <w:szCs w:val="24"/>
        </w:rPr>
        <w:t>分，且学生周记中积极情感词汇占比上升至</w:t>
      </w:r>
      <w:r w:rsidRPr="007577D8">
        <w:rPr>
          <w:rFonts w:eastAsiaTheme="minorEastAsia" w:hint="eastAsia"/>
          <w:sz w:val="24"/>
          <w:szCs w:val="24"/>
        </w:rPr>
        <w:t>64%</w:t>
      </w:r>
      <w:r w:rsidRPr="007577D8">
        <w:rPr>
          <w:rFonts w:eastAsiaTheme="minorEastAsia" w:hint="eastAsia"/>
          <w:sz w:val="24"/>
          <w:szCs w:val="24"/>
        </w:rPr>
        <w:t>。</w:t>
      </w:r>
    </w:p>
    <w:p w14:paraId="291884E1" w14:textId="3587A3E6" w:rsidR="007577D8" w:rsidRPr="007577D8" w:rsidRDefault="00AD2299" w:rsidP="007577D8">
      <w:pPr>
        <w:adjustRightInd w:val="0"/>
        <w:spacing w:line="400" w:lineRule="atLeast"/>
        <w:ind w:firstLineChars="200" w:firstLine="480"/>
        <w:rPr>
          <w:rFonts w:eastAsiaTheme="minorEastAsia"/>
          <w:sz w:val="24"/>
          <w:szCs w:val="24"/>
        </w:rPr>
      </w:pPr>
      <w:r>
        <w:rPr>
          <w:rFonts w:eastAsiaTheme="minorEastAsia" w:hint="eastAsia"/>
          <w:sz w:val="24"/>
          <w:szCs w:val="24"/>
        </w:rPr>
        <w:t>Z</w:t>
      </w:r>
      <w:r w:rsidR="007577D8" w:rsidRPr="007577D8">
        <w:rPr>
          <w:rFonts w:eastAsiaTheme="minorEastAsia" w:hint="eastAsia"/>
          <w:sz w:val="24"/>
          <w:szCs w:val="24"/>
        </w:rPr>
        <w:t>县某试点校通过</w:t>
      </w:r>
      <w:r w:rsidR="00124C88">
        <w:rPr>
          <w:rFonts w:eastAsiaTheme="minorEastAsia" w:hint="eastAsia"/>
          <w:sz w:val="24"/>
          <w:szCs w:val="24"/>
        </w:rPr>
        <w:t>“</w:t>
      </w:r>
      <w:r w:rsidR="007577D8" w:rsidRPr="007577D8">
        <w:rPr>
          <w:rFonts w:eastAsiaTheme="minorEastAsia" w:hint="eastAsia"/>
          <w:sz w:val="24"/>
          <w:szCs w:val="24"/>
        </w:rPr>
        <w:t>英语</w:t>
      </w:r>
      <w:r w:rsidR="007577D8" w:rsidRPr="007577D8">
        <w:rPr>
          <w:rFonts w:eastAsiaTheme="minorEastAsia" w:hint="eastAsia"/>
          <w:sz w:val="24"/>
          <w:szCs w:val="24"/>
        </w:rPr>
        <w:t>+</w:t>
      </w:r>
      <w:r w:rsidR="007577D8" w:rsidRPr="007577D8">
        <w:rPr>
          <w:rFonts w:eastAsiaTheme="minorEastAsia" w:hint="eastAsia"/>
          <w:sz w:val="24"/>
          <w:szCs w:val="24"/>
        </w:rPr>
        <w:t>心理</w:t>
      </w:r>
      <w:r w:rsidR="00124C88">
        <w:rPr>
          <w:rFonts w:eastAsiaTheme="minorEastAsia" w:hint="eastAsia"/>
          <w:sz w:val="24"/>
          <w:szCs w:val="24"/>
        </w:rPr>
        <w:t>”</w:t>
      </w:r>
      <w:r w:rsidR="007577D8" w:rsidRPr="007577D8">
        <w:rPr>
          <w:rFonts w:eastAsiaTheme="minorEastAsia" w:hint="eastAsia"/>
          <w:sz w:val="24"/>
          <w:szCs w:val="24"/>
        </w:rPr>
        <w:t>融合教学，学生英语学习焦虑量表得分从</w:t>
      </w:r>
      <w:r w:rsidR="007577D8" w:rsidRPr="007577D8">
        <w:rPr>
          <w:rFonts w:eastAsiaTheme="minorEastAsia" w:hint="eastAsia"/>
          <w:sz w:val="24"/>
          <w:szCs w:val="24"/>
        </w:rPr>
        <w:t>202</w:t>
      </w:r>
      <w:r w:rsidR="008A7C83">
        <w:rPr>
          <w:rFonts w:eastAsiaTheme="minorEastAsia" w:hint="eastAsia"/>
          <w:sz w:val="24"/>
          <w:szCs w:val="24"/>
        </w:rPr>
        <w:t>3</w:t>
      </w:r>
      <w:r w:rsidR="007577D8" w:rsidRPr="007577D8">
        <w:rPr>
          <w:rFonts w:eastAsiaTheme="minorEastAsia" w:hint="eastAsia"/>
          <w:sz w:val="24"/>
          <w:szCs w:val="24"/>
        </w:rPr>
        <w:t>年的</w:t>
      </w:r>
      <w:r w:rsidR="007577D8" w:rsidRPr="007577D8">
        <w:rPr>
          <w:rFonts w:eastAsiaTheme="minorEastAsia" w:hint="eastAsia"/>
          <w:sz w:val="24"/>
          <w:szCs w:val="24"/>
        </w:rPr>
        <w:t>62.3</w:t>
      </w:r>
      <w:r w:rsidR="007577D8" w:rsidRPr="007577D8">
        <w:rPr>
          <w:rFonts w:eastAsiaTheme="minorEastAsia" w:hint="eastAsia"/>
          <w:sz w:val="24"/>
          <w:szCs w:val="24"/>
        </w:rPr>
        <w:t>分降至</w:t>
      </w:r>
      <w:r w:rsidR="007577D8" w:rsidRPr="007577D8">
        <w:rPr>
          <w:rFonts w:eastAsiaTheme="minorEastAsia" w:hint="eastAsia"/>
          <w:sz w:val="24"/>
          <w:szCs w:val="24"/>
        </w:rPr>
        <w:t>202</w:t>
      </w:r>
      <w:r w:rsidR="008A7C83">
        <w:rPr>
          <w:rFonts w:eastAsiaTheme="minorEastAsia" w:hint="eastAsia"/>
          <w:sz w:val="24"/>
          <w:szCs w:val="24"/>
        </w:rPr>
        <w:t>4</w:t>
      </w:r>
      <w:r w:rsidR="007577D8" w:rsidRPr="007577D8">
        <w:rPr>
          <w:rFonts w:eastAsiaTheme="minorEastAsia" w:hint="eastAsia"/>
          <w:sz w:val="24"/>
          <w:szCs w:val="24"/>
        </w:rPr>
        <w:t>年的</w:t>
      </w:r>
      <w:r w:rsidR="007577D8" w:rsidRPr="007577D8">
        <w:rPr>
          <w:rFonts w:eastAsiaTheme="minorEastAsia" w:hint="eastAsia"/>
          <w:sz w:val="24"/>
          <w:szCs w:val="24"/>
        </w:rPr>
        <w:t>41.7</w:t>
      </w:r>
      <w:r w:rsidR="007577D8" w:rsidRPr="007577D8">
        <w:rPr>
          <w:rFonts w:eastAsiaTheme="minorEastAsia" w:hint="eastAsia"/>
          <w:sz w:val="24"/>
          <w:szCs w:val="24"/>
        </w:rPr>
        <w:t>分，学习兴趣显著提升。</w:t>
      </w:r>
    </w:p>
    <w:p w14:paraId="2CAE8385" w14:textId="52BEB37B" w:rsidR="007577D8" w:rsidRPr="007577D8" w:rsidRDefault="007577D8" w:rsidP="007577D8">
      <w:pPr>
        <w:adjustRightInd w:val="0"/>
        <w:spacing w:line="400" w:lineRule="atLeast"/>
        <w:rPr>
          <w:rFonts w:eastAsiaTheme="minorEastAsia"/>
          <w:sz w:val="24"/>
          <w:szCs w:val="24"/>
        </w:rPr>
      </w:pPr>
      <w:r w:rsidRPr="007577D8">
        <w:rPr>
          <w:rFonts w:eastAsiaTheme="minorEastAsia"/>
          <w:sz w:val="24"/>
          <w:szCs w:val="24"/>
        </w:rPr>
        <w:t xml:space="preserve">4.3.3 </w:t>
      </w:r>
      <w:r w:rsidRPr="007577D8">
        <w:rPr>
          <w:rFonts w:eastAsiaTheme="minorEastAsia" w:hint="eastAsia"/>
          <w:sz w:val="24"/>
          <w:szCs w:val="24"/>
        </w:rPr>
        <w:t>家校社协同机制巩固</w:t>
      </w:r>
      <w:r w:rsidRPr="007577D8">
        <w:rPr>
          <w:rFonts w:eastAsiaTheme="minorEastAsia"/>
          <w:sz w:val="24"/>
          <w:szCs w:val="24"/>
        </w:rPr>
        <w:t>‌</w:t>
      </w:r>
    </w:p>
    <w:p w14:paraId="78555215" w14:textId="47457217" w:rsidR="007577D8" w:rsidRPr="007577D8" w:rsidRDefault="007577D8" w:rsidP="007577D8">
      <w:pPr>
        <w:adjustRightInd w:val="0"/>
        <w:spacing w:line="400" w:lineRule="atLeast"/>
        <w:ind w:firstLineChars="200" w:firstLine="480"/>
        <w:rPr>
          <w:rFonts w:eastAsiaTheme="minorEastAsia"/>
          <w:sz w:val="24"/>
          <w:szCs w:val="24"/>
        </w:rPr>
      </w:pPr>
      <w:r w:rsidRPr="007577D8">
        <w:rPr>
          <w:rFonts w:eastAsiaTheme="minorEastAsia" w:hint="eastAsia"/>
          <w:sz w:val="24"/>
          <w:szCs w:val="24"/>
        </w:rPr>
        <w:t>社工嵌入后，</w:t>
      </w:r>
      <w:r w:rsidR="007D6AFF">
        <w:rPr>
          <w:rFonts w:eastAsiaTheme="minorEastAsia" w:hint="eastAsia"/>
          <w:sz w:val="24"/>
          <w:szCs w:val="24"/>
        </w:rPr>
        <w:t>Z</w:t>
      </w:r>
      <w:r w:rsidRPr="007577D8">
        <w:rPr>
          <w:rFonts w:eastAsiaTheme="minorEastAsia" w:hint="eastAsia"/>
          <w:sz w:val="24"/>
          <w:szCs w:val="24"/>
        </w:rPr>
        <w:t>市初中校家长对心理服务的认知度从</w:t>
      </w:r>
      <w:r w:rsidRPr="007577D8">
        <w:rPr>
          <w:rFonts w:eastAsiaTheme="minorEastAsia" w:hint="eastAsia"/>
          <w:sz w:val="24"/>
          <w:szCs w:val="24"/>
        </w:rPr>
        <w:t>2023</w:t>
      </w:r>
      <w:r w:rsidRPr="007577D8">
        <w:rPr>
          <w:rFonts w:eastAsiaTheme="minorEastAsia" w:hint="eastAsia"/>
          <w:sz w:val="24"/>
          <w:szCs w:val="24"/>
        </w:rPr>
        <w:t>年的</w:t>
      </w:r>
      <w:r w:rsidRPr="007577D8">
        <w:rPr>
          <w:rFonts w:eastAsiaTheme="minorEastAsia" w:hint="eastAsia"/>
          <w:sz w:val="24"/>
          <w:szCs w:val="24"/>
        </w:rPr>
        <w:t>31%</w:t>
      </w:r>
      <w:r w:rsidRPr="007577D8">
        <w:rPr>
          <w:rFonts w:eastAsiaTheme="minorEastAsia" w:hint="eastAsia"/>
          <w:sz w:val="24"/>
          <w:szCs w:val="24"/>
        </w:rPr>
        <w:t>提升至</w:t>
      </w:r>
      <w:r w:rsidRPr="007577D8">
        <w:rPr>
          <w:rFonts w:eastAsiaTheme="minorEastAsia" w:hint="eastAsia"/>
          <w:sz w:val="24"/>
          <w:szCs w:val="24"/>
        </w:rPr>
        <w:t>202</w:t>
      </w:r>
      <w:r w:rsidR="008A7C83">
        <w:rPr>
          <w:rFonts w:eastAsiaTheme="minorEastAsia" w:hint="eastAsia"/>
          <w:sz w:val="24"/>
          <w:szCs w:val="24"/>
        </w:rPr>
        <w:t>4</w:t>
      </w:r>
      <w:r w:rsidRPr="007577D8">
        <w:rPr>
          <w:rFonts w:eastAsiaTheme="minorEastAsia" w:hint="eastAsia"/>
          <w:sz w:val="24"/>
          <w:szCs w:val="24"/>
        </w:rPr>
        <w:t>年的</w:t>
      </w:r>
      <w:r w:rsidRPr="007577D8">
        <w:rPr>
          <w:rFonts w:eastAsiaTheme="minorEastAsia" w:hint="eastAsia"/>
          <w:sz w:val="24"/>
          <w:szCs w:val="24"/>
        </w:rPr>
        <w:t>79%</w:t>
      </w:r>
      <w:r w:rsidRPr="007577D8">
        <w:rPr>
          <w:rFonts w:eastAsiaTheme="minorEastAsia" w:hint="eastAsia"/>
          <w:sz w:val="24"/>
          <w:szCs w:val="24"/>
        </w:rPr>
        <w:t>，主动参与心理服务培训的家长比例从</w:t>
      </w:r>
      <w:r w:rsidRPr="007577D8">
        <w:rPr>
          <w:rFonts w:eastAsiaTheme="minorEastAsia" w:hint="eastAsia"/>
          <w:sz w:val="24"/>
          <w:szCs w:val="24"/>
        </w:rPr>
        <w:t>15%</w:t>
      </w:r>
      <w:r w:rsidRPr="007577D8">
        <w:rPr>
          <w:rFonts w:eastAsiaTheme="minorEastAsia" w:hint="eastAsia"/>
          <w:sz w:val="24"/>
          <w:szCs w:val="24"/>
        </w:rPr>
        <w:t>增至</w:t>
      </w:r>
      <w:r w:rsidRPr="007577D8">
        <w:rPr>
          <w:rFonts w:eastAsiaTheme="minorEastAsia" w:hint="eastAsia"/>
          <w:sz w:val="24"/>
          <w:szCs w:val="24"/>
        </w:rPr>
        <w:t>58%</w:t>
      </w:r>
      <w:r w:rsidRPr="007577D8">
        <w:rPr>
          <w:rFonts w:eastAsiaTheme="minorEastAsia" w:hint="eastAsia"/>
          <w:sz w:val="24"/>
          <w:szCs w:val="24"/>
        </w:rPr>
        <w:t>。例如，在英语家长会中，我从学生学习状态切入，分析英语表达卡顿与心理焦虑的关联，社工补充家庭沟通建议，双方协同解答</w:t>
      </w:r>
      <w:r w:rsidR="00124C88">
        <w:rPr>
          <w:rFonts w:eastAsiaTheme="minorEastAsia" w:hint="eastAsia"/>
          <w:sz w:val="24"/>
          <w:szCs w:val="24"/>
        </w:rPr>
        <w:t>“</w:t>
      </w:r>
      <w:r w:rsidRPr="007577D8">
        <w:rPr>
          <w:rFonts w:eastAsiaTheme="minorEastAsia" w:hint="eastAsia"/>
          <w:sz w:val="24"/>
          <w:szCs w:val="24"/>
        </w:rPr>
        <w:t>孩子为什么不愿读英语</w:t>
      </w:r>
      <w:r w:rsidR="00124C88">
        <w:rPr>
          <w:rFonts w:eastAsiaTheme="minorEastAsia" w:hint="eastAsia"/>
          <w:sz w:val="24"/>
          <w:szCs w:val="24"/>
        </w:rPr>
        <w:t>”</w:t>
      </w:r>
      <w:r w:rsidRPr="007577D8">
        <w:rPr>
          <w:rFonts w:eastAsiaTheme="minorEastAsia" w:hint="eastAsia"/>
          <w:sz w:val="24"/>
          <w:szCs w:val="24"/>
        </w:rPr>
        <w:t>等困惑。</w:t>
      </w:r>
    </w:p>
    <w:p w14:paraId="78C55617" w14:textId="25E1F53F" w:rsidR="007577D8" w:rsidRPr="007577D8" w:rsidRDefault="007577D8" w:rsidP="007577D8">
      <w:pPr>
        <w:adjustRightInd w:val="0"/>
        <w:spacing w:line="400" w:lineRule="atLeast"/>
        <w:ind w:firstLineChars="200" w:firstLine="480"/>
        <w:rPr>
          <w:rFonts w:eastAsiaTheme="minorEastAsia"/>
          <w:sz w:val="24"/>
          <w:szCs w:val="24"/>
        </w:rPr>
      </w:pPr>
      <w:r w:rsidRPr="007577D8">
        <w:rPr>
          <w:rFonts w:eastAsiaTheme="minorEastAsia" w:hint="eastAsia"/>
          <w:sz w:val="24"/>
          <w:szCs w:val="24"/>
        </w:rPr>
        <w:t>评估数据显示，家校联合制定的</w:t>
      </w:r>
      <w:r w:rsidR="00124C88">
        <w:rPr>
          <w:rFonts w:eastAsiaTheme="minorEastAsia" w:hint="eastAsia"/>
          <w:sz w:val="24"/>
          <w:szCs w:val="24"/>
        </w:rPr>
        <w:t>“</w:t>
      </w:r>
      <w:r w:rsidRPr="007577D8">
        <w:rPr>
          <w:rFonts w:eastAsiaTheme="minorEastAsia" w:hint="eastAsia"/>
          <w:sz w:val="24"/>
          <w:szCs w:val="24"/>
        </w:rPr>
        <w:t>英语学习心理支持计划</w:t>
      </w:r>
      <w:r w:rsidR="00124C88">
        <w:rPr>
          <w:rFonts w:eastAsiaTheme="minorEastAsia" w:hint="eastAsia"/>
          <w:sz w:val="24"/>
          <w:szCs w:val="24"/>
        </w:rPr>
        <w:t>”</w:t>
      </w:r>
      <w:r w:rsidRPr="007577D8">
        <w:rPr>
          <w:rFonts w:eastAsiaTheme="minorEastAsia" w:hint="eastAsia"/>
          <w:sz w:val="24"/>
          <w:szCs w:val="24"/>
        </w:rPr>
        <w:t>实施后，学生缺勤率下降</w:t>
      </w:r>
      <w:r w:rsidRPr="007577D8">
        <w:rPr>
          <w:rFonts w:eastAsiaTheme="minorEastAsia" w:hint="eastAsia"/>
          <w:sz w:val="24"/>
          <w:szCs w:val="24"/>
        </w:rPr>
        <w:t>15.2%</w:t>
      </w:r>
      <w:r w:rsidRPr="007577D8">
        <w:rPr>
          <w:rFonts w:eastAsiaTheme="minorEastAsia" w:hint="eastAsia"/>
          <w:sz w:val="24"/>
          <w:szCs w:val="24"/>
        </w:rPr>
        <w:t>，亲子冲突报告减少</w:t>
      </w:r>
      <w:r w:rsidRPr="007577D8">
        <w:rPr>
          <w:rFonts w:eastAsiaTheme="minorEastAsia" w:hint="eastAsia"/>
          <w:sz w:val="24"/>
          <w:szCs w:val="24"/>
        </w:rPr>
        <w:t>22.7%</w:t>
      </w:r>
      <w:r w:rsidRPr="007577D8">
        <w:rPr>
          <w:rFonts w:eastAsiaTheme="minorEastAsia" w:hint="eastAsia"/>
          <w:sz w:val="24"/>
          <w:szCs w:val="24"/>
        </w:rPr>
        <w:t>，</w:t>
      </w:r>
      <w:r w:rsidR="006F3B6D">
        <w:rPr>
          <w:rFonts w:eastAsiaTheme="minorEastAsia" w:hint="eastAsia"/>
          <w:sz w:val="24"/>
          <w:szCs w:val="24"/>
        </w:rPr>
        <w:t>H</w:t>
      </w:r>
      <w:r w:rsidRPr="007577D8">
        <w:rPr>
          <w:rFonts w:eastAsiaTheme="minorEastAsia" w:hint="eastAsia"/>
          <w:sz w:val="24"/>
          <w:szCs w:val="24"/>
        </w:rPr>
        <w:t>县农村学校亲子沟通满意度从</w:t>
      </w:r>
      <w:r w:rsidRPr="007577D8">
        <w:rPr>
          <w:rFonts w:eastAsiaTheme="minorEastAsia" w:hint="eastAsia"/>
          <w:sz w:val="24"/>
          <w:szCs w:val="24"/>
        </w:rPr>
        <w:t>38%</w:t>
      </w:r>
      <w:r w:rsidRPr="007577D8">
        <w:rPr>
          <w:rFonts w:eastAsiaTheme="minorEastAsia" w:hint="eastAsia"/>
          <w:sz w:val="24"/>
          <w:szCs w:val="24"/>
        </w:rPr>
        <w:t>提</w:t>
      </w:r>
      <w:r w:rsidRPr="007577D8">
        <w:rPr>
          <w:rFonts w:eastAsiaTheme="minorEastAsia" w:hint="eastAsia"/>
          <w:sz w:val="24"/>
          <w:szCs w:val="24"/>
        </w:rPr>
        <w:lastRenderedPageBreak/>
        <w:t>升至</w:t>
      </w:r>
      <w:r w:rsidRPr="007577D8">
        <w:rPr>
          <w:rFonts w:eastAsiaTheme="minorEastAsia" w:hint="eastAsia"/>
          <w:sz w:val="24"/>
          <w:szCs w:val="24"/>
        </w:rPr>
        <w:t>65%</w:t>
      </w:r>
      <w:r w:rsidRPr="007577D8">
        <w:rPr>
          <w:rFonts w:eastAsiaTheme="minorEastAsia" w:hint="eastAsia"/>
          <w:sz w:val="24"/>
          <w:szCs w:val="24"/>
        </w:rPr>
        <w:t>。</w:t>
      </w:r>
    </w:p>
    <w:p w14:paraId="4584A9F7" w14:textId="78F84B53" w:rsidR="007577D8" w:rsidRPr="007577D8" w:rsidRDefault="007577D8" w:rsidP="007577D8">
      <w:pPr>
        <w:adjustRightInd w:val="0"/>
        <w:spacing w:line="400" w:lineRule="atLeast"/>
        <w:rPr>
          <w:rFonts w:eastAsiaTheme="minorEastAsia"/>
          <w:sz w:val="24"/>
          <w:szCs w:val="24"/>
        </w:rPr>
      </w:pPr>
      <w:r w:rsidRPr="007577D8">
        <w:rPr>
          <w:rFonts w:eastAsiaTheme="minorEastAsia"/>
          <w:sz w:val="24"/>
          <w:szCs w:val="24"/>
        </w:rPr>
        <w:t xml:space="preserve">4.3.4 </w:t>
      </w:r>
      <w:r w:rsidRPr="007577D8">
        <w:rPr>
          <w:rFonts w:eastAsiaTheme="minorEastAsia" w:hint="eastAsia"/>
          <w:sz w:val="24"/>
          <w:szCs w:val="24"/>
        </w:rPr>
        <w:t>专业能力与服务质量提升</w:t>
      </w:r>
      <w:r w:rsidRPr="007577D8">
        <w:rPr>
          <w:rFonts w:eastAsiaTheme="minorEastAsia"/>
          <w:sz w:val="24"/>
          <w:szCs w:val="24"/>
        </w:rPr>
        <w:t>‌</w:t>
      </w:r>
    </w:p>
    <w:p w14:paraId="7EDC39A4" w14:textId="242C2B83" w:rsidR="007577D8" w:rsidRPr="007577D8" w:rsidRDefault="007577D8" w:rsidP="007577D8">
      <w:pPr>
        <w:adjustRightInd w:val="0"/>
        <w:spacing w:line="400" w:lineRule="atLeast"/>
        <w:ind w:firstLineChars="200" w:firstLine="480"/>
        <w:rPr>
          <w:rFonts w:eastAsiaTheme="minorEastAsia"/>
          <w:sz w:val="24"/>
          <w:szCs w:val="24"/>
        </w:rPr>
      </w:pPr>
      <w:r w:rsidRPr="007577D8">
        <w:rPr>
          <w:rFonts w:eastAsiaTheme="minorEastAsia" w:hint="eastAsia"/>
          <w:sz w:val="24"/>
          <w:szCs w:val="24"/>
        </w:rPr>
        <w:t>针对</w:t>
      </w:r>
      <w:r w:rsidR="00CF09CE">
        <w:rPr>
          <w:rFonts w:eastAsiaTheme="minorEastAsia" w:hint="eastAsia"/>
          <w:sz w:val="24"/>
          <w:szCs w:val="24"/>
        </w:rPr>
        <w:t>“</w:t>
      </w:r>
      <w:r w:rsidRPr="007577D8">
        <w:rPr>
          <w:rFonts w:eastAsiaTheme="minorEastAsia" w:hint="eastAsia"/>
          <w:sz w:val="24"/>
          <w:szCs w:val="24"/>
        </w:rPr>
        <w:t>持证比例不足</w:t>
      </w:r>
      <w:r w:rsidR="00CF09CE">
        <w:rPr>
          <w:rFonts w:eastAsiaTheme="minorEastAsia" w:hint="eastAsia"/>
          <w:sz w:val="24"/>
          <w:szCs w:val="24"/>
        </w:rPr>
        <w:t>”</w:t>
      </w:r>
      <w:r w:rsidRPr="007577D8">
        <w:rPr>
          <w:rFonts w:eastAsiaTheme="minorEastAsia" w:hint="eastAsia"/>
          <w:sz w:val="24"/>
          <w:szCs w:val="24"/>
        </w:rPr>
        <w:t>问题，</w:t>
      </w:r>
      <w:r w:rsidR="007D6AFF">
        <w:rPr>
          <w:rFonts w:eastAsiaTheme="minorEastAsia" w:hint="eastAsia"/>
          <w:sz w:val="24"/>
          <w:szCs w:val="24"/>
        </w:rPr>
        <w:t>Z</w:t>
      </w:r>
      <w:r w:rsidRPr="007577D8">
        <w:rPr>
          <w:rFonts w:eastAsiaTheme="minorEastAsia" w:hint="eastAsia"/>
          <w:sz w:val="24"/>
          <w:szCs w:val="24"/>
        </w:rPr>
        <w:t>市通过专项培训使社工持证率从</w:t>
      </w:r>
      <w:r w:rsidRPr="007577D8">
        <w:rPr>
          <w:rFonts w:eastAsiaTheme="minorEastAsia" w:hint="eastAsia"/>
          <w:sz w:val="24"/>
          <w:szCs w:val="24"/>
        </w:rPr>
        <w:t>2023</w:t>
      </w:r>
      <w:r w:rsidRPr="007577D8">
        <w:rPr>
          <w:rFonts w:eastAsiaTheme="minorEastAsia" w:hint="eastAsia"/>
          <w:sz w:val="24"/>
          <w:szCs w:val="24"/>
        </w:rPr>
        <w:t>年的</w:t>
      </w:r>
      <w:r w:rsidRPr="007577D8">
        <w:rPr>
          <w:rFonts w:eastAsiaTheme="minorEastAsia" w:hint="eastAsia"/>
          <w:sz w:val="24"/>
          <w:szCs w:val="24"/>
        </w:rPr>
        <w:t>28%</w:t>
      </w:r>
      <w:r w:rsidRPr="007577D8">
        <w:rPr>
          <w:rFonts w:eastAsiaTheme="minorEastAsia" w:hint="eastAsia"/>
          <w:sz w:val="24"/>
          <w:szCs w:val="24"/>
        </w:rPr>
        <w:t>提升至</w:t>
      </w:r>
      <w:r w:rsidRPr="007577D8">
        <w:rPr>
          <w:rFonts w:eastAsiaTheme="minorEastAsia" w:hint="eastAsia"/>
          <w:sz w:val="24"/>
          <w:szCs w:val="24"/>
        </w:rPr>
        <w:t>202</w:t>
      </w:r>
      <w:r w:rsidR="008A7C83">
        <w:rPr>
          <w:rFonts w:eastAsiaTheme="minorEastAsia" w:hint="eastAsia"/>
          <w:sz w:val="24"/>
          <w:szCs w:val="24"/>
        </w:rPr>
        <w:t>4</w:t>
      </w:r>
      <w:r w:rsidRPr="007577D8">
        <w:rPr>
          <w:rFonts w:eastAsiaTheme="minorEastAsia" w:hint="eastAsia"/>
          <w:sz w:val="24"/>
          <w:szCs w:val="24"/>
        </w:rPr>
        <w:t>年的</w:t>
      </w:r>
      <w:r w:rsidRPr="007577D8">
        <w:rPr>
          <w:rFonts w:eastAsiaTheme="minorEastAsia" w:hint="eastAsia"/>
          <w:sz w:val="24"/>
          <w:szCs w:val="24"/>
        </w:rPr>
        <w:t>65%</w:t>
      </w:r>
      <w:r w:rsidRPr="007577D8">
        <w:rPr>
          <w:rFonts w:eastAsiaTheme="minorEastAsia" w:hint="eastAsia"/>
          <w:sz w:val="24"/>
          <w:szCs w:val="24"/>
        </w:rPr>
        <w:t>，组织社工参与英语教学方法、青少年心理危机干预等专题培训，年均培训时长不少于</w:t>
      </w:r>
      <w:r w:rsidRPr="007577D8">
        <w:rPr>
          <w:rFonts w:eastAsiaTheme="minorEastAsia" w:hint="eastAsia"/>
          <w:sz w:val="24"/>
          <w:szCs w:val="24"/>
        </w:rPr>
        <w:t>40</w:t>
      </w:r>
      <w:r w:rsidRPr="007577D8">
        <w:rPr>
          <w:rFonts w:eastAsiaTheme="minorEastAsia" w:hint="eastAsia"/>
          <w:sz w:val="24"/>
          <w:szCs w:val="24"/>
        </w:rPr>
        <w:t>学时。通过扎根理论对</w:t>
      </w:r>
      <w:r w:rsidRPr="007577D8">
        <w:rPr>
          <w:rFonts w:eastAsiaTheme="minorEastAsia" w:hint="eastAsia"/>
          <w:sz w:val="24"/>
          <w:szCs w:val="24"/>
        </w:rPr>
        <w:t>20</w:t>
      </w:r>
      <w:r w:rsidRPr="007577D8">
        <w:rPr>
          <w:rFonts w:eastAsiaTheme="minorEastAsia" w:hint="eastAsia"/>
          <w:sz w:val="24"/>
          <w:szCs w:val="24"/>
        </w:rPr>
        <w:t>个典型案例的编码分析，我们发现：社工与英语教师的协作频率越高（如月度联合备课≥</w:t>
      </w:r>
      <w:r w:rsidRPr="007577D8">
        <w:rPr>
          <w:rFonts w:eastAsiaTheme="minorEastAsia" w:hint="eastAsia"/>
          <w:sz w:val="24"/>
          <w:szCs w:val="24"/>
        </w:rPr>
        <w:t>2</w:t>
      </w:r>
      <w:r w:rsidRPr="007577D8">
        <w:rPr>
          <w:rFonts w:eastAsiaTheme="minorEastAsia" w:hint="eastAsia"/>
          <w:sz w:val="24"/>
          <w:szCs w:val="24"/>
        </w:rPr>
        <w:t>次），学生语言焦虑缓解率可达</w:t>
      </w:r>
      <w:r w:rsidRPr="007577D8">
        <w:rPr>
          <w:rFonts w:eastAsiaTheme="minorEastAsia" w:hint="eastAsia"/>
          <w:sz w:val="24"/>
          <w:szCs w:val="24"/>
        </w:rPr>
        <w:t>73%</w:t>
      </w:r>
      <w:r w:rsidRPr="007577D8">
        <w:rPr>
          <w:rFonts w:eastAsiaTheme="minorEastAsia" w:hint="eastAsia"/>
          <w:sz w:val="24"/>
          <w:szCs w:val="24"/>
        </w:rPr>
        <w:t>——这一发现为制定区域服务标准提供了实证依据。</w:t>
      </w:r>
    </w:p>
    <w:p w14:paraId="0F69EE98" w14:textId="5A297E3A" w:rsidR="003F1836" w:rsidRPr="003E7AB5" w:rsidRDefault="007577D8" w:rsidP="007577D8">
      <w:pPr>
        <w:adjustRightInd w:val="0"/>
        <w:spacing w:line="400" w:lineRule="atLeast"/>
        <w:ind w:firstLineChars="200" w:firstLine="480"/>
        <w:rPr>
          <w:rFonts w:eastAsiaTheme="minorEastAsia"/>
          <w:sz w:val="24"/>
          <w:szCs w:val="24"/>
        </w:rPr>
      </w:pPr>
      <w:r w:rsidRPr="007577D8">
        <w:rPr>
          <w:rFonts w:eastAsiaTheme="minorEastAsia" w:hint="eastAsia"/>
          <w:sz w:val="24"/>
          <w:szCs w:val="24"/>
        </w:rPr>
        <w:t>202</w:t>
      </w:r>
      <w:r w:rsidR="008A7C83">
        <w:rPr>
          <w:rFonts w:eastAsiaTheme="minorEastAsia" w:hint="eastAsia"/>
          <w:sz w:val="24"/>
          <w:szCs w:val="24"/>
        </w:rPr>
        <w:t>4</w:t>
      </w:r>
      <w:r w:rsidRPr="007577D8">
        <w:rPr>
          <w:rFonts w:eastAsiaTheme="minorEastAsia" w:hint="eastAsia"/>
          <w:sz w:val="24"/>
          <w:szCs w:val="24"/>
        </w:rPr>
        <w:t>年第三方评估显示，试点校学生对心理服务的满意度达</w:t>
      </w:r>
      <w:r w:rsidRPr="007577D8">
        <w:rPr>
          <w:rFonts w:eastAsiaTheme="minorEastAsia" w:hint="eastAsia"/>
          <w:sz w:val="24"/>
          <w:szCs w:val="24"/>
        </w:rPr>
        <w:t>82%</w:t>
      </w:r>
      <w:r w:rsidRPr="007577D8">
        <w:rPr>
          <w:rFonts w:eastAsiaTheme="minorEastAsia" w:hint="eastAsia"/>
          <w:sz w:val="24"/>
          <w:szCs w:val="24"/>
        </w:rPr>
        <w:t>，教师满意度达</w:t>
      </w:r>
      <w:r w:rsidRPr="007577D8">
        <w:rPr>
          <w:rFonts w:eastAsiaTheme="minorEastAsia" w:hint="eastAsia"/>
          <w:sz w:val="24"/>
          <w:szCs w:val="24"/>
        </w:rPr>
        <w:t>86%</w:t>
      </w:r>
      <w:r w:rsidRPr="007577D8">
        <w:rPr>
          <w:rFonts w:eastAsiaTheme="minorEastAsia" w:hint="eastAsia"/>
          <w:sz w:val="24"/>
          <w:szCs w:val="24"/>
        </w:rPr>
        <w:t>，较</w:t>
      </w:r>
      <w:r w:rsidRPr="007577D8">
        <w:rPr>
          <w:rFonts w:eastAsiaTheme="minorEastAsia" w:hint="eastAsia"/>
          <w:sz w:val="24"/>
          <w:szCs w:val="24"/>
        </w:rPr>
        <w:t>2023</w:t>
      </w:r>
      <w:r w:rsidRPr="007577D8">
        <w:rPr>
          <w:rFonts w:eastAsiaTheme="minorEastAsia" w:hint="eastAsia"/>
          <w:sz w:val="24"/>
          <w:szCs w:val="24"/>
        </w:rPr>
        <w:t>年分别提升</w:t>
      </w:r>
      <w:r w:rsidRPr="007577D8">
        <w:rPr>
          <w:rFonts w:eastAsiaTheme="minorEastAsia" w:hint="eastAsia"/>
          <w:sz w:val="24"/>
          <w:szCs w:val="24"/>
        </w:rPr>
        <w:t>25</w:t>
      </w:r>
      <w:r w:rsidRPr="007577D8">
        <w:rPr>
          <w:rFonts w:eastAsiaTheme="minorEastAsia" w:hint="eastAsia"/>
          <w:sz w:val="24"/>
          <w:szCs w:val="24"/>
        </w:rPr>
        <w:t>个百分点和</w:t>
      </w:r>
      <w:r w:rsidRPr="007577D8">
        <w:rPr>
          <w:rFonts w:eastAsiaTheme="minorEastAsia" w:hint="eastAsia"/>
          <w:sz w:val="24"/>
          <w:szCs w:val="24"/>
        </w:rPr>
        <w:t>28</w:t>
      </w:r>
      <w:r w:rsidRPr="007577D8">
        <w:rPr>
          <w:rFonts w:eastAsiaTheme="minorEastAsia" w:hint="eastAsia"/>
          <w:sz w:val="24"/>
          <w:szCs w:val="24"/>
        </w:rPr>
        <w:t>个百分点。</w:t>
      </w:r>
    </w:p>
    <w:p w14:paraId="43B03700" w14:textId="553A5CC5" w:rsidR="00847236" w:rsidRPr="003E7AB5" w:rsidRDefault="00E3101E" w:rsidP="00FA2BA8">
      <w:pPr>
        <w:pStyle w:val="1"/>
        <w:rPr>
          <w:rFonts w:hint="eastAsia"/>
        </w:rPr>
      </w:pPr>
      <w:r w:rsidRPr="003E7AB5">
        <w:rPr>
          <w:rFonts w:hint="eastAsia"/>
        </w:rPr>
        <w:t>5</w:t>
      </w:r>
      <w:r w:rsidR="007B6296" w:rsidRPr="003E7AB5">
        <w:rPr>
          <w:rFonts w:hint="eastAsia"/>
        </w:rPr>
        <w:t xml:space="preserve"> </w:t>
      </w:r>
      <w:r w:rsidRPr="003E7AB5">
        <w:rPr>
          <w:rFonts w:hint="eastAsia"/>
        </w:rPr>
        <w:t>研究评述与展望</w:t>
      </w:r>
    </w:p>
    <w:p w14:paraId="09038800" w14:textId="0B620985" w:rsidR="000D5C5F" w:rsidRPr="003079CA" w:rsidRDefault="000D5C5F" w:rsidP="003079CA">
      <w:pPr>
        <w:pStyle w:val="2"/>
        <w:numPr>
          <w:ilvl w:val="0"/>
          <w:numId w:val="0"/>
        </w:numPr>
      </w:pPr>
      <w:r w:rsidRPr="003079CA">
        <w:rPr>
          <w:rFonts w:hint="eastAsia"/>
        </w:rPr>
        <w:t>5.1</w:t>
      </w:r>
      <w:r w:rsidR="007B6296" w:rsidRPr="003079CA">
        <w:rPr>
          <w:rFonts w:hint="eastAsia"/>
        </w:rPr>
        <w:t xml:space="preserve"> </w:t>
      </w:r>
      <w:r w:rsidRPr="003079CA">
        <w:rPr>
          <w:rFonts w:hint="eastAsia"/>
        </w:rPr>
        <w:t>研究述评</w:t>
      </w:r>
    </w:p>
    <w:p w14:paraId="7EDB156E" w14:textId="77777777" w:rsidR="005A6173" w:rsidRPr="005A6173" w:rsidRDefault="005A6173" w:rsidP="005A6173">
      <w:pPr>
        <w:adjustRightInd w:val="0"/>
        <w:spacing w:line="400" w:lineRule="atLeast"/>
        <w:ind w:firstLineChars="200" w:firstLine="480"/>
        <w:rPr>
          <w:rFonts w:eastAsiaTheme="minorEastAsia"/>
          <w:sz w:val="24"/>
          <w:szCs w:val="24"/>
        </w:rPr>
      </w:pPr>
      <w:r w:rsidRPr="005A6173">
        <w:rPr>
          <w:rFonts w:eastAsiaTheme="minorEastAsia" w:hint="eastAsia"/>
          <w:sz w:val="24"/>
          <w:szCs w:val="24"/>
        </w:rPr>
        <w:t>现有驻校社工与初中校园心理服务体系研究在理论探索与实践总结方面取得一定成果，但仍存在明显局限，需进一步深化拓展。</w:t>
      </w:r>
    </w:p>
    <w:p w14:paraId="557CAB0C" w14:textId="06C26301" w:rsidR="005A6173" w:rsidRPr="005A6173" w:rsidRDefault="005A6173" w:rsidP="005A6173">
      <w:pPr>
        <w:adjustRightInd w:val="0"/>
        <w:spacing w:line="400" w:lineRule="atLeast"/>
        <w:ind w:firstLineChars="200" w:firstLine="480"/>
        <w:rPr>
          <w:rFonts w:eastAsiaTheme="minorEastAsia"/>
          <w:sz w:val="24"/>
          <w:szCs w:val="24"/>
        </w:rPr>
      </w:pPr>
      <w:r w:rsidRPr="005A6173">
        <w:rPr>
          <w:rFonts w:eastAsiaTheme="minorEastAsia" w:hint="eastAsia"/>
          <w:sz w:val="24"/>
          <w:szCs w:val="24"/>
        </w:rPr>
        <w:t>研究内容上，对嵌入</w:t>
      </w:r>
      <w:r w:rsidR="00CF09CE">
        <w:rPr>
          <w:rFonts w:eastAsiaTheme="minorEastAsia" w:hint="eastAsia"/>
          <w:sz w:val="24"/>
          <w:szCs w:val="24"/>
        </w:rPr>
        <w:t>“</w:t>
      </w:r>
      <w:r w:rsidRPr="005A6173">
        <w:rPr>
          <w:rFonts w:eastAsiaTheme="minorEastAsia" w:hint="eastAsia"/>
          <w:sz w:val="24"/>
          <w:szCs w:val="24"/>
        </w:rPr>
        <w:t>动态过程</w:t>
      </w:r>
      <w:r w:rsidR="00CF09CE">
        <w:rPr>
          <w:rFonts w:eastAsiaTheme="minorEastAsia" w:hint="eastAsia"/>
          <w:sz w:val="24"/>
          <w:szCs w:val="24"/>
        </w:rPr>
        <w:t>”</w:t>
      </w:r>
      <w:r w:rsidRPr="005A6173">
        <w:rPr>
          <w:rFonts w:eastAsiaTheme="minorEastAsia" w:hint="eastAsia"/>
          <w:sz w:val="24"/>
          <w:szCs w:val="24"/>
        </w:rPr>
        <w:t>追踪不足。多数研究停留在服务模式、角色定位等静态内容描述，侧重实践经验总结，缺乏对社工融入校园生态系统动态过程的系统追踪。现有研究未充分揭示嵌入不同阶段的核心特征、关键节点、影响因素及主体互动机制，对</w:t>
      </w:r>
      <w:r w:rsidR="00CF09CE">
        <w:rPr>
          <w:rFonts w:eastAsiaTheme="minorEastAsia" w:hint="eastAsia"/>
          <w:sz w:val="24"/>
          <w:szCs w:val="24"/>
        </w:rPr>
        <w:t>“</w:t>
      </w:r>
      <w:r w:rsidRPr="005A6173">
        <w:rPr>
          <w:rFonts w:eastAsiaTheme="minorEastAsia" w:hint="eastAsia"/>
          <w:sz w:val="24"/>
          <w:szCs w:val="24"/>
        </w:rPr>
        <w:t>从偶尔合作到常态协同</w:t>
      </w:r>
      <w:r w:rsidR="00CF09CE">
        <w:rPr>
          <w:rFonts w:eastAsiaTheme="minorEastAsia" w:hint="eastAsia"/>
          <w:sz w:val="24"/>
          <w:szCs w:val="24"/>
        </w:rPr>
        <w:t>”“</w:t>
      </w:r>
      <w:r w:rsidRPr="005A6173">
        <w:rPr>
          <w:rFonts w:eastAsiaTheme="minorEastAsia" w:hint="eastAsia"/>
          <w:sz w:val="24"/>
          <w:szCs w:val="24"/>
        </w:rPr>
        <w:t>角色冲突化解</w:t>
      </w:r>
      <w:r w:rsidR="00CF09CE">
        <w:rPr>
          <w:rFonts w:eastAsiaTheme="minorEastAsia" w:hint="eastAsia"/>
          <w:sz w:val="24"/>
          <w:szCs w:val="24"/>
        </w:rPr>
        <w:t>”</w:t>
      </w:r>
      <w:r w:rsidRPr="005A6173">
        <w:rPr>
          <w:rFonts w:eastAsiaTheme="minorEastAsia" w:hint="eastAsia"/>
          <w:sz w:val="24"/>
          <w:szCs w:val="24"/>
        </w:rPr>
        <w:t>等具体问题探讨薄弱，如未详细分析社工与学科教师协作磨合过程及不同学科教师的差异化需求，导致研究成果实践指导性有限。以英语学科为例，现有研究未关注语言教学中独特的心理信号捕捉场景，对社工如何与英语教师协同干预缺乏针对性探讨。</w:t>
      </w:r>
    </w:p>
    <w:p w14:paraId="5920B33A" w14:textId="5F1C8281" w:rsidR="005A6173" w:rsidRPr="005A6173" w:rsidRDefault="005A6173" w:rsidP="005A6173">
      <w:pPr>
        <w:adjustRightInd w:val="0"/>
        <w:spacing w:line="400" w:lineRule="atLeast"/>
        <w:ind w:firstLineChars="200" w:firstLine="480"/>
        <w:rPr>
          <w:rFonts w:eastAsiaTheme="minorEastAsia"/>
          <w:sz w:val="24"/>
          <w:szCs w:val="24"/>
        </w:rPr>
      </w:pPr>
      <w:r w:rsidRPr="005A6173">
        <w:rPr>
          <w:rFonts w:eastAsiaTheme="minorEastAsia" w:hint="eastAsia"/>
          <w:sz w:val="24"/>
          <w:szCs w:val="24"/>
        </w:rPr>
        <w:t>研究视角上，跨学科属性较弱，忽视学科教师中介作用。现有研究多从社会工作学或心理学单一视角展开，聚焦社工或心理教师专业实践，鲜少关注学科教师角色价值。初中校园中，学科教师与学生接触最频繁——语文教师能从周记中察觉学生情绪低落，数学教师可从课堂畏难表现发现学习焦虑，是学生心理需求重要识别者与反馈者，尤其英语等语言类学科教师，在口语对话、主题写作中更易捕捉语言表达中的心理信号，如学生对</w:t>
      </w:r>
      <w:r w:rsidR="00CF09CE">
        <w:rPr>
          <w:rFonts w:eastAsiaTheme="minorEastAsia" w:hint="eastAsia"/>
          <w:sz w:val="24"/>
          <w:szCs w:val="24"/>
        </w:rPr>
        <w:t>“</w:t>
      </w:r>
      <w:r w:rsidRPr="005A6173">
        <w:rPr>
          <w:rFonts w:eastAsiaTheme="minorEastAsia" w:hint="eastAsia"/>
          <w:sz w:val="24"/>
          <w:szCs w:val="24"/>
        </w:rPr>
        <w:t>合作</w:t>
      </w:r>
      <w:r w:rsidR="00CF09CE">
        <w:rPr>
          <w:rFonts w:eastAsiaTheme="minorEastAsia" w:hint="eastAsia"/>
          <w:sz w:val="24"/>
          <w:szCs w:val="24"/>
        </w:rPr>
        <w:t>”</w:t>
      </w:r>
      <w:r w:rsidRPr="005A6173">
        <w:rPr>
          <w:rFonts w:eastAsiaTheme="minorEastAsia" w:hint="eastAsia"/>
          <w:sz w:val="24"/>
          <w:szCs w:val="24"/>
        </w:rPr>
        <w:t>话题的回避可能暗示社交困扰。但现有研究未重视这一优势，既未探索学科教师如何向社工传递精准心理需求信息，也缺乏对</w:t>
      </w:r>
      <w:r w:rsidR="00CF09CE">
        <w:rPr>
          <w:rFonts w:eastAsiaTheme="minorEastAsia" w:hint="eastAsia"/>
          <w:sz w:val="24"/>
          <w:szCs w:val="24"/>
        </w:rPr>
        <w:t>“</w:t>
      </w:r>
      <w:r w:rsidRPr="005A6173">
        <w:rPr>
          <w:rFonts w:eastAsiaTheme="minorEastAsia" w:hint="eastAsia"/>
          <w:sz w:val="24"/>
          <w:szCs w:val="24"/>
        </w:rPr>
        <w:t>学科教师</w:t>
      </w:r>
      <w:r w:rsidRPr="005A6173">
        <w:rPr>
          <w:rFonts w:eastAsiaTheme="minorEastAsia" w:hint="eastAsia"/>
          <w:sz w:val="24"/>
          <w:szCs w:val="24"/>
        </w:rPr>
        <w:t>-</w:t>
      </w:r>
      <w:r w:rsidRPr="005A6173">
        <w:rPr>
          <w:rFonts w:eastAsiaTheme="minorEastAsia" w:hint="eastAsia"/>
          <w:sz w:val="24"/>
          <w:szCs w:val="24"/>
        </w:rPr>
        <w:t>驻校社工</w:t>
      </w:r>
      <w:r w:rsidR="00CF09CE">
        <w:rPr>
          <w:rFonts w:eastAsiaTheme="minorEastAsia" w:hint="eastAsia"/>
          <w:sz w:val="24"/>
          <w:szCs w:val="24"/>
        </w:rPr>
        <w:t>”</w:t>
      </w:r>
      <w:r w:rsidRPr="005A6173">
        <w:rPr>
          <w:rFonts w:eastAsiaTheme="minorEastAsia" w:hint="eastAsia"/>
          <w:sz w:val="24"/>
          <w:szCs w:val="24"/>
        </w:rPr>
        <w:t>协作机制的深入探讨，未构建多学科融合研究框架，导致研究成果难以转化为课堂内外可落地的心理支持方案，与教学实践衔接不紧密。</w:t>
      </w:r>
    </w:p>
    <w:p w14:paraId="4360FD7F" w14:textId="7C352A7A" w:rsidR="00E3101E" w:rsidRPr="003E7AB5" w:rsidRDefault="005A6173" w:rsidP="005A6173">
      <w:pPr>
        <w:adjustRightInd w:val="0"/>
        <w:spacing w:line="400" w:lineRule="atLeast"/>
        <w:ind w:firstLineChars="200" w:firstLine="480"/>
        <w:rPr>
          <w:rFonts w:eastAsiaTheme="minorEastAsia"/>
          <w:sz w:val="24"/>
          <w:szCs w:val="24"/>
        </w:rPr>
      </w:pPr>
      <w:r w:rsidRPr="005A6173">
        <w:rPr>
          <w:rFonts w:eastAsiaTheme="minorEastAsia" w:hint="eastAsia"/>
          <w:sz w:val="24"/>
          <w:szCs w:val="24"/>
        </w:rPr>
        <w:t>研究本土化方面，对我国初中校园特殊背景关注不足，针对性研究较少。部分研究借鉴国外经验时缺乏充分本土化改造，未考虑</w:t>
      </w:r>
      <w:r w:rsidR="00CF09CE">
        <w:rPr>
          <w:rFonts w:eastAsiaTheme="minorEastAsia" w:hint="eastAsia"/>
          <w:sz w:val="24"/>
          <w:szCs w:val="24"/>
        </w:rPr>
        <w:t>“</w:t>
      </w:r>
      <w:r w:rsidRPr="005A6173">
        <w:rPr>
          <w:rFonts w:eastAsiaTheme="minorEastAsia" w:hint="eastAsia"/>
          <w:sz w:val="24"/>
          <w:szCs w:val="24"/>
        </w:rPr>
        <w:t>班主任主导制</w:t>
      </w:r>
      <w:r w:rsidR="00CF09CE">
        <w:rPr>
          <w:rFonts w:eastAsiaTheme="minorEastAsia" w:hint="eastAsia"/>
          <w:sz w:val="24"/>
          <w:szCs w:val="24"/>
        </w:rPr>
        <w:t>”“</w:t>
      </w:r>
      <w:r w:rsidRPr="005A6173">
        <w:rPr>
          <w:rFonts w:eastAsiaTheme="minorEastAsia" w:hint="eastAsia"/>
          <w:sz w:val="24"/>
          <w:szCs w:val="24"/>
        </w:rPr>
        <w:t>中考压力大</w:t>
      </w:r>
      <w:r w:rsidR="00CF09CE">
        <w:rPr>
          <w:rFonts w:eastAsiaTheme="minorEastAsia" w:hint="eastAsia"/>
          <w:sz w:val="24"/>
          <w:szCs w:val="24"/>
        </w:rPr>
        <w:t>”</w:t>
      </w:r>
      <w:r w:rsidR="00CF09CE">
        <w:rPr>
          <w:rFonts w:eastAsiaTheme="minorEastAsia" w:hint="eastAsia"/>
          <w:sz w:val="24"/>
          <w:szCs w:val="24"/>
        </w:rPr>
        <w:lastRenderedPageBreak/>
        <w:t>“</w:t>
      </w:r>
      <w:r w:rsidRPr="005A6173">
        <w:rPr>
          <w:rFonts w:eastAsiaTheme="minorEastAsia" w:hint="eastAsia"/>
          <w:sz w:val="24"/>
          <w:szCs w:val="24"/>
        </w:rPr>
        <w:t>家庭教育观念传统</w:t>
      </w:r>
      <w:r w:rsidR="00CF09CE">
        <w:rPr>
          <w:rFonts w:eastAsiaTheme="minorEastAsia" w:hint="eastAsia"/>
          <w:sz w:val="24"/>
          <w:szCs w:val="24"/>
        </w:rPr>
        <w:t>”</w:t>
      </w:r>
      <w:r w:rsidRPr="005A6173">
        <w:rPr>
          <w:rFonts w:eastAsiaTheme="minorEastAsia" w:hint="eastAsia"/>
          <w:sz w:val="24"/>
          <w:szCs w:val="24"/>
        </w:rPr>
        <w:t>等现实背景，导致服务模式出现</w:t>
      </w:r>
      <w:r w:rsidR="00CF09CE">
        <w:rPr>
          <w:rFonts w:eastAsiaTheme="minorEastAsia" w:hint="eastAsia"/>
          <w:sz w:val="24"/>
          <w:szCs w:val="24"/>
        </w:rPr>
        <w:t>“</w:t>
      </w:r>
      <w:r w:rsidRPr="005A6173">
        <w:rPr>
          <w:rFonts w:eastAsiaTheme="minorEastAsia" w:hint="eastAsia"/>
          <w:sz w:val="24"/>
          <w:szCs w:val="24"/>
        </w:rPr>
        <w:t>水土不服</w:t>
      </w:r>
      <w:r w:rsidR="00CF09CE">
        <w:rPr>
          <w:rFonts w:eastAsiaTheme="minorEastAsia" w:hint="eastAsia"/>
          <w:sz w:val="24"/>
          <w:szCs w:val="24"/>
        </w:rPr>
        <w:t>”</w:t>
      </w:r>
      <w:r w:rsidRPr="005A6173">
        <w:rPr>
          <w:rFonts w:eastAsiaTheme="minorEastAsia" w:hint="eastAsia"/>
          <w:sz w:val="24"/>
          <w:szCs w:val="24"/>
        </w:rPr>
        <w:t>。如美国模式依赖完善法律保障与充足资源，香港</w:t>
      </w:r>
      <w:r w:rsidRPr="005A6173">
        <w:rPr>
          <w:rFonts w:eastAsiaTheme="minorEastAsia" w:hint="eastAsia"/>
          <w:sz w:val="24"/>
          <w:szCs w:val="24"/>
        </w:rPr>
        <w:t>"</w:t>
      </w:r>
      <w:r w:rsidRPr="005A6173">
        <w:rPr>
          <w:rFonts w:eastAsiaTheme="minorEastAsia" w:hint="eastAsia"/>
          <w:sz w:val="24"/>
          <w:szCs w:val="24"/>
        </w:rPr>
        <w:t>全校参与</w:t>
      </w:r>
      <w:r w:rsidRPr="005A6173">
        <w:rPr>
          <w:rFonts w:eastAsiaTheme="minorEastAsia" w:hint="eastAsia"/>
          <w:sz w:val="24"/>
          <w:szCs w:val="24"/>
        </w:rPr>
        <w:t>"</w:t>
      </w:r>
      <w:r w:rsidRPr="005A6173">
        <w:rPr>
          <w:rFonts w:eastAsiaTheme="minorEastAsia" w:hint="eastAsia"/>
          <w:sz w:val="24"/>
          <w:szCs w:val="24"/>
        </w:rPr>
        <w:t>模式需要各方高度配合，而我国驻校社工发展面临制度不完善、资源短缺、教师因中考升学压力无暇深度参与、家长对心理服务认知不足等问题。以宁夏</w:t>
      </w:r>
      <w:r w:rsidR="00CF09CE">
        <w:rPr>
          <w:rFonts w:eastAsiaTheme="minorEastAsia" w:hint="eastAsia"/>
          <w:sz w:val="24"/>
          <w:szCs w:val="24"/>
        </w:rPr>
        <w:t>Z</w:t>
      </w:r>
      <w:r w:rsidRPr="005A6173">
        <w:rPr>
          <w:rFonts w:eastAsiaTheme="minorEastAsia" w:hint="eastAsia"/>
          <w:sz w:val="24"/>
          <w:szCs w:val="24"/>
        </w:rPr>
        <w:t>市为例，农村学校占比高、留守儿童多、区域发展不均衡等特殊情况未被现有研究充分关注，导致部分借鉴模式难以落地，现有研究未能结合实际开展针对性研究，缺乏有效解决现实问题的理论模型与实践方案，应用价值受限。</w:t>
      </w:r>
    </w:p>
    <w:p w14:paraId="297ED8D9" w14:textId="4B13E7FE" w:rsidR="000D5C5F" w:rsidRPr="003079CA" w:rsidRDefault="000D5C5F" w:rsidP="003079CA">
      <w:pPr>
        <w:pStyle w:val="2"/>
        <w:numPr>
          <w:ilvl w:val="0"/>
          <w:numId w:val="0"/>
        </w:numPr>
      </w:pPr>
      <w:r w:rsidRPr="003079CA">
        <w:rPr>
          <w:rFonts w:hint="eastAsia"/>
        </w:rPr>
        <w:t>5.2</w:t>
      </w:r>
      <w:r w:rsidR="007B6296" w:rsidRPr="003079CA">
        <w:rPr>
          <w:rFonts w:hint="eastAsia"/>
        </w:rPr>
        <w:t xml:space="preserve"> </w:t>
      </w:r>
      <w:r w:rsidRPr="003079CA">
        <w:rPr>
          <w:rFonts w:hint="eastAsia"/>
        </w:rPr>
        <w:t>研究展望</w:t>
      </w:r>
    </w:p>
    <w:p w14:paraId="1F83D381" w14:textId="233EECDB" w:rsidR="005A6173" w:rsidRPr="005A6173" w:rsidRDefault="005A6173" w:rsidP="005A6173">
      <w:pPr>
        <w:adjustRightInd w:val="0"/>
        <w:spacing w:line="400" w:lineRule="atLeast"/>
        <w:ind w:firstLineChars="200" w:firstLine="480"/>
        <w:rPr>
          <w:rFonts w:eastAsiaTheme="minorEastAsia"/>
          <w:sz w:val="24"/>
          <w:szCs w:val="24"/>
        </w:rPr>
      </w:pPr>
      <w:r w:rsidRPr="005A6173">
        <w:rPr>
          <w:rFonts w:eastAsiaTheme="minorEastAsia" w:hint="eastAsia"/>
          <w:sz w:val="24"/>
          <w:szCs w:val="24"/>
        </w:rPr>
        <w:t>作为初中英语教师，我深知驻校社工的有效嵌入离不开政策支持，更需要学科教师主动从</w:t>
      </w:r>
      <w:r w:rsidR="00CF09CE">
        <w:rPr>
          <w:rFonts w:eastAsiaTheme="minorEastAsia" w:hint="eastAsia"/>
          <w:sz w:val="24"/>
          <w:szCs w:val="24"/>
        </w:rPr>
        <w:t>“</w:t>
      </w:r>
      <w:r w:rsidRPr="005A6173">
        <w:rPr>
          <w:rFonts w:eastAsiaTheme="minorEastAsia" w:hint="eastAsia"/>
          <w:sz w:val="24"/>
          <w:szCs w:val="24"/>
        </w:rPr>
        <w:t>旁观者</w:t>
      </w:r>
      <w:r w:rsidR="00CF09CE">
        <w:rPr>
          <w:rFonts w:eastAsiaTheme="minorEastAsia" w:hint="eastAsia"/>
          <w:sz w:val="24"/>
          <w:szCs w:val="24"/>
        </w:rPr>
        <w:t>”</w:t>
      </w:r>
      <w:r w:rsidRPr="005A6173">
        <w:rPr>
          <w:rFonts w:eastAsiaTheme="minorEastAsia" w:hint="eastAsia"/>
          <w:sz w:val="24"/>
          <w:szCs w:val="24"/>
        </w:rPr>
        <w:t>转变为</w:t>
      </w:r>
      <w:r w:rsidR="00CF09CE">
        <w:rPr>
          <w:rFonts w:eastAsiaTheme="minorEastAsia" w:hint="eastAsia"/>
          <w:sz w:val="24"/>
          <w:szCs w:val="24"/>
        </w:rPr>
        <w:t>“</w:t>
      </w:r>
      <w:r w:rsidRPr="005A6173">
        <w:rPr>
          <w:rFonts w:eastAsiaTheme="minorEastAsia" w:hint="eastAsia"/>
          <w:sz w:val="24"/>
          <w:szCs w:val="24"/>
        </w:rPr>
        <w:t>协作者</w:t>
      </w:r>
      <w:r w:rsidR="00CF09CE">
        <w:rPr>
          <w:rFonts w:eastAsiaTheme="minorEastAsia" w:hint="eastAsia"/>
          <w:sz w:val="24"/>
          <w:szCs w:val="24"/>
        </w:rPr>
        <w:t>”</w:t>
      </w:r>
      <w:r w:rsidRPr="005A6173">
        <w:rPr>
          <w:rFonts w:eastAsiaTheme="minorEastAsia" w:hint="eastAsia"/>
          <w:sz w:val="24"/>
          <w:szCs w:val="24"/>
        </w:rPr>
        <w:t>。未来研究可从三方面突破：</w:t>
      </w:r>
    </w:p>
    <w:p w14:paraId="3681DF47" w14:textId="486ACB52" w:rsidR="005A6173" w:rsidRPr="005A6173" w:rsidRDefault="005A6173" w:rsidP="005A6173">
      <w:pPr>
        <w:adjustRightInd w:val="0"/>
        <w:spacing w:line="400" w:lineRule="atLeast"/>
        <w:ind w:firstLineChars="200" w:firstLine="480"/>
        <w:rPr>
          <w:rFonts w:eastAsiaTheme="minorEastAsia"/>
          <w:sz w:val="24"/>
          <w:szCs w:val="24"/>
        </w:rPr>
      </w:pPr>
      <w:r w:rsidRPr="005A6173">
        <w:rPr>
          <w:rFonts w:eastAsiaTheme="minorEastAsia" w:hint="eastAsia"/>
          <w:sz w:val="24"/>
          <w:szCs w:val="24"/>
        </w:rPr>
        <w:t>一是纵向追踪协作过程，探索冲突化解策略。采用行动研究法，对驻校社工与学科教师（尤其是英语等语言类学科教师）的协作过程进行长期追踪，记录不同阶段的互动模式、角色冲突及化解方式，提炼</w:t>
      </w:r>
      <w:r w:rsidR="00CF09CE">
        <w:rPr>
          <w:rFonts w:eastAsiaTheme="minorEastAsia" w:hint="eastAsia"/>
          <w:sz w:val="24"/>
          <w:szCs w:val="24"/>
        </w:rPr>
        <w:t>“</w:t>
      </w:r>
      <w:r w:rsidRPr="005A6173">
        <w:rPr>
          <w:rFonts w:eastAsiaTheme="minorEastAsia" w:hint="eastAsia"/>
          <w:sz w:val="24"/>
          <w:szCs w:val="24"/>
        </w:rPr>
        <w:t>需求识别</w:t>
      </w:r>
      <w:r w:rsidRPr="005A6173">
        <w:rPr>
          <w:rFonts w:eastAsiaTheme="minorEastAsia" w:hint="eastAsia"/>
          <w:sz w:val="24"/>
          <w:szCs w:val="24"/>
        </w:rPr>
        <w:t>-</w:t>
      </w:r>
      <w:r w:rsidRPr="005A6173">
        <w:rPr>
          <w:rFonts w:eastAsiaTheme="minorEastAsia" w:hint="eastAsia"/>
          <w:sz w:val="24"/>
          <w:szCs w:val="24"/>
        </w:rPr>
        <w:t>角色协商</w:t>
      </w:r>
      <w:r w:rsidRPr="005A6173">
        <w:rPr>
          <w:rFonts w:eastAsiaTheme="minorEastAsia" w:hint="eastAsia"/>
          <w:sz w:val="24"/>
          <w:szCs w:val="24"/>
        </w:rPr>
        <w:t>-</w:t>
      </w:r>
      <w:r w:rsidRPr="005A6173">
        <w:rPr>
          <w:rFonts w:eastAsiaTheme="minorEastAsia" w:hint="eastAsia"/>
          <w:sz w:val="24"/>
          <w:szCs w:val="24"/>
        </w:rPr>
        <w:t>协作固化</w:t>
      </w:r>
      <w:r w:rsidR="00CF09CE">
        <w:rPr>
          <w:rFonts w:eastAsiaTheme="minorEastAsia" w:hint="eastAsia"/>
          <w:sz w:val="24"/>
          <w:szCs w:val="24"/>
        </w:rPr>
        <w:t>”</w:t>
      </w:r>
      <w:r w:rsidRPr="005A6173">
        <w:rPr>
          <w:rFonts w:eastAsiaTheme="minorEastAsia" w:hint="eastAsia"/>
          <w:sz w:val="24"/>
          <w:szCs w:val="24"/>
        </w:rPr>
        <w:t>的动态模型，为实践提供更具操作性的指导。</w:t>
      </w:r>
    </w:p>
    <w:p w14:paraId="7B1EF7D1" w14:textId="07809A42" w:rsidR="005A6173" w:rsidRPr="005A6173" w:rsidRDefault="005A6173" w:rsidP="005A6173">
      <w:pPr>
        <w:adjustRightInd w:val="0"/>
        <w:spacing w:line="400" w:lineRule="atLeast"/>
        <w:ind w:firstLineChars="200" w:firstLine="480"/>
        <w:rPr>
          <w:rFonts w:eastAsiaTheme="minorEastAsia"/>
          <w:sz w:val="24"/>
          <w:szCs w:val="24"/>
        </w:rPr>
      </w:pPr>
      <w:r w:rsidRPr="005A6173">
        <w:rPr>
          <w:rFonts w:eastAsiaTheme="minorEastAsia" w:hint="eastAsia"/>
          <w:sz w:val="24"/>
          <w:szCs w:val="24"/>
        </w:rPr>
        <w:t>二是搭建跨学科研究框架，挖掘学科协同价值。突破单一学科视角，构建</w:t>
      </w:r>
      <w:r w:rsidR="00CF09CE">
        <w:rPr>
          <w:rFonts w:eastAsiaTheme="minorEastAsia" w:hint="eastAsia"/>
          <w:sz w:val="24"/>
          <w:szCs w:val="24"/>
        </w:rPr>
        <w:t>“</w:t>
      </w:r>
      <w:r w:rsidRPr="005A6173">
        <w:rPr>
          <w:rFonts w:eastAsiaTheme="minorEastAsia" w:hint="eastAsia"/>
          <w:sz w:val="24"/>
          <w:szCs w:val="24"/>
        </w:rPr>
        <w:t>社会工作学</w:t>
      </w:r>
      <w:r w:rsidRPr="005A6173">
        <w:rPr>
          <w:rFonts w:eastAsiaTheme="minorEastAsia" w:hint="eastAsia"/>
          <w:sz w:val="24"/>
          <w:szCs w:val="24"/>
        </w:rPr>
        <w:t>+</w:t>
      </w:r>
      <w:r w:rsidRPr="005A6173">
        <w:rPr>
          <w:rFonts w:eastAsiaTheme="minorEastAsia" w:hint="eastAsia"/>
          <w:sz w:val="24"/>
          <w:szCs w:val="24"/>
        </w:rPr>
        <w:t>心理学</w:t>
      </w:r>
      <w:r w:rsidRPr="005A6173">
        <w:rPr>
          <w:rFonts w:eastAsiaTheme="minorEastAsia" w:hint="eastAsia"/>
          <w:sz w:val="24"/>
          <w:szCs w:val="24"/>
        </w:rPr>
        <w:t>+</w:t>
      </w:r>
      <w:r w:rsidRPr="005A6173">
        <w:rPr>
          <w:rFonts w:eastAsiaTheme="minorEastAsia" w:hint="eastAsia"/>
          <w:sz w:val="24"/>
          <w:szCs w:val="24"/>
        </w:rPr>
        <w:t>教育学</w:t>
      </w:r>
      <w:r w:rsidR="00CF09CE">
        <w:rPr>
          <w:rFonts w:eastAsiaTheme="minorEastAsia" w:hint="eastAsia"/>
          <w:sz w:val="24"/>
          <w:szCs w:val="24"/>
        </w:rPr>
        <w:t>”</w:t>
      </w:r>
      <w:r w:rsidRPr="005A6173">
        <w:rPr>
          <w:rFonts w:eastAsiaTheme="minorEastAsia" w:hint="eastAsia"/>
          <w:sz w:val="24"/>
          <w:szCs w:val="24"/>
        </w:rPr>
        <w:t>跨学科研究框架，重点探讨学科教师在心理信号识别、服务转介、协同干预中的中介作用。以英语学科为例，深入研究如何通过</w:t>
      </w:r>
      <w:r w:rsidR="00CF09CE">
        <w:rPr>
          <w:rFonts w:eastAsiaTheme="minorEastAsia" w:hint="eastAsia"/>
          <w:sz w:val="24"/>
          <w:szCs w:val="24"/>
        </w:rPr>
        <w:t>“</w:t>
      </w:r>
      <w:r w:rsidRPr="005A6173">
        <w:rPr>
          <w:rFonts w:eastAsiaTheme="minorEastAsia" w:hint="eastAsia"/>
          <w:sz w:val="24"/>
          <w:szCs w:val="24"/>
        </w:rPr>
        <w:t>语言表达分析</w:t>
      </w:r>
      <w:r w:rsidRPr="005A6173">
        <w:rPr>
          <w:rFonts w:eastAsiaTheme="minorEastAsia" w:hint="eastAsia"/>
          <w:sz w:val="24"/>
          <w:szCs w:val="24"/>
        </w:rPr>
        <w:t>-</w:t>
      </w:r>
      <w:r w:rsidRPr="005A6173">
        <w:rPr>
          <w:rFonts w:eastAsiaTheme="minorEastAsia" w:hint="eastAsia"/>
          <w:sz w:val="24"/>
          <w:szCs w:val="24"/>
        </w:rPr>
        <w:t>心理需求识别</w:t>
      </w:r>
      <w:r w:rsidRPr="005A6173">
        <w:rPr>
          <w:rFonts w:eastAsiaTheme="minorEastAsia" w:hint="eastAsia"/>
          <w:sz w:val="24"/>
          <w:szCs w:val="24"/>
        </w:rPr>
        <w:t>-</w:t>
      </w:r>
      <w:r w:rsidRPr="005A6173">
        <w:rPr>
          <w:rFonts w:eastAsiaTheme="minorEastAsia" w:hint="eastAsia"/>
          <w:sz w:val="24"/>
          <w:szCs w:val="24"/>
        </w:rPr>
        <w:t>社工介入</w:t>
      </w:r>
      <w:r w:rsidRPr="005A6173">
        <w:rPr>
          <w:rFonts w:eastAsiaTheme="minorEastAsia" w:hint="eastAsia"/>
          <w:sz w:val="24"/>
          <w:szCs w:val="24"/>
        </w:rPr>
        <w:t>-</w:t>
      </w:r>
      <w:r w:rsidRPr="005A6173">
        <w:rPr>
          <w:rFonts w:eastAsiaTheme="minorEastAsia" w:hint="eastAsia"/>
          <w:sz w:val="24"/>
          <w:szCs w:val="24"/>
        </w:rPr>
        <w:t>学科融合干预</w:t>
      </w:r>
      <w:r w:rsidR="00CF09CE">
        <w:rPr>
          <w:rFonts w:eastAsiaTheme="minorEastAsia" w:hint="eastAsia"/>
          <w:sz w:val="24"/>
          <w:szCs w:val="24"/>
        </w:rPr>
        <w:t>”</w:t>
      </w:r>
      <w:r w:rsidRPr="005A6173">
        <w:rPr>
          <w:rFonts w:eastAsiaTheme="minorEastAsia" w:hint="eastAsia"/>
          <w:sz w:val="24"/>
          <w:szCs w:val="24"/>
        </w:rPr>
        <w:t>的闭环机制，实现语言教学与心理服务的深度协同。</w:t>
      </w:r>
    </w:p>
    <w:p w14:paraId="5EEB7DC5" w14:textId="22023362" w:rsidR="005A6173" w:rsidRPr="005A6173" w:rsidRDefault="005A6173" w:rsidP="005A6173">
      <w:pPr>
        <w:adjustRightInd w:val="0"/>
        <w:spacing w:line="400" w:lineRule="atLeast"/>
        <w:ind w:firstLineChars="200" w:firstLine="480"/>
        <w:rPr>
          <w:rFonts w:eastAsiaTheme="minorEastAsia"/>
          <w:sz w:val="24"/>
          <w:szCs w:val="24"/>
        </w:rPr>
      </w:pPr>
      <w:r w:rsidRPr="005A6173">
        <w:rPr>
          <w:rFonts w:eastAsiaTheme="minorEastAsia" w:hint="eastAsia"/>
          <w:sz w:val="24"/>
          <w:szCs w:val="24"/>
        </w:rPr>
        <w:t>三是立足本土现实，设计本土化实践方案。充分考虑中考压力、班主任主导、区域发展不均衡等现实背景，结合</w:t>
      </w:r>
      <w:r w:rsidR="007D6AFF">
        <w:rPr>
          <w:rFonts w:eastAsiaTheme="minorEastAsia" w:hint="eastAsia"/>
          <w:sz w:val="24"/>
          <w:szCs w:val="24"/>
        </w:rPr>
        <w:t>Z</w:t>
      </w:r>
      <w:r w:rsidRPr="005A6173">
        <w:rPr>
          <w:rFonts w:eastAsiaTheme="minorEastAsia" w:hint="eastAsia"/>
          <w:sz w:val="24"/>
          <w:szCs w:val="24"/>
        </w:rPr>
        <w:t>市农村学校多、留守儿童多的特点，探索适配欠发达地区的驻校社工嵌入模式。重点关注制度保障、资源整合、家校沟通等关键问题，构建</w:t>
      </w:r>
      <w:r w:rsidR="00E61A9D">
        <w:rPr>
          <w:rFonts w:eastAsiaTheme="minorEastAsia" w:hint="eastAsia"/>
          <w:sz w:val="24"/>
          <w:szCs w:val="24"/>
        </w:rPr>
        <w:t>“</w:t>
      </w:r>
      <w:r w:rsidRPr="005A6173">
        <w:rPr>
          <w:rFonts w:eastAsiaTheme="minorEastAsia" w:hint="eastAsia"/>
          <w:sz w:val="24"/>
          <w:szCs w:val="24"/>
        </w:rPr>
        <w:t>政策支持</w:t>
      </w:r>
      <w:r w:rsidRPr="005A6173">
        <w:rPr>
          <w:rFonts w:eastAsiaTheme="minorEastAsia" w:hint="eastAsia"/>
          <w:sz w:val="24"/>
          <w:szCs w:val="24"/>
        </w:rPr>
        <w:t>-</w:t>
      </w:r>
      <w:r w:rsidRPr="005A6173">
        <w:rPr>
          <w:rFonts w:eastAsiaTheme="minorEastAsia" w:hint="eastAsia"/>
          <w:sz w:val="24"/>
          <w:szCs w:val="24"/>
        </w:rPr>
        <w:t>资源整合</w:t>
      </w:r>
      <w:r w:rsidRPr="005A6173">
        <w:rPr>
          <w:rFonts w:eastAsiaTheme="minorEastAsia" w:hint="eastAsia"/>
          <w:sz w:val="24"/>
          <w:szCs w:val="24"/>
        </w:rPr>
        <w:t>-</w:t>
      </w:r>
      <w:r w:rsidRPr="005A6173">
        <w:rPr>
          <w:rFonts w:eastAsiaTheme="minorEastAsia" w:hint="eastAsia"/>
          <w:sz w:val="24"/>
          <w:szCs w:val="24"/>
        </w:rPr>
        <w:t>多方协同</w:t>
      </w:r>
      <w:r w:rsidRPr="005A6173">
        <w:rPr>
          <w:rFonts w:eastAsiaTheme="minorEastAsia" w:hint="eastAsia"/>
          <w:sz w:val="24"/>
          <w:szCs w:val="24"/>
        </w:rPr>
        <w:t>-</w:t>
      </w:r>
      <w:r w:rsidRPr="005A6173">
        <w:rPr>
          <w:rFonts w:eastAsiaTheme="minorEastAsia" w:hint="eastAsia"/>
          <w:sz w:val="24"/>
          <w:szCs w:val="24"/>
        </w:rPr>
        <w:t>效果评估</w:t>
      </w:r>
      <w:r w:rsidR="00E61A9D">
        <w:rPr>
          <w:rFonts w:eastAsiaTheme="minorEastAsia" w:hint="eastAsia"/>
          <w:sz w:val="24"/>
          <w:szCs w:val="24"/>
        </w:rPr>
        <w:t>”</w:t>
      </w:r>
      <w:r w:rsidRPr="005A6173">
        <w:rPr>
          <w:rFonts w:eastAsiaTheme="minorEastAsia" w:hint="eastAsia"/>
          <w:sz w:val="24"/>
          <w:szCs w:val="24"/>
        </w:rPr>
        <w:t>的本土化框架，提升研究的实践应用价值。</w:t>
      </w:r>
    </w:p>
    <w:p w14:paraId="6440DA27" w14:textId="744A0BC9" w:rsidR="008556E7" w:rsidRDefault="005A6173" w:rsidP="005A6173">
      <w:pPr>
        <w:adjustRightInd w:val="0"/>
        <w:spacing w:line="400" w:lineRule="atLeast"/>
        <w:ind w:firstLineChars="200" w:firstLine="480"/>
        <w:rPr>
          <w:rFonts w:eastAsiaTheme="minorEastAsia"/>
          <w:sz w:val="24"/>
          <w:szCs w:val="24"/>
        </w:rPr>
      </w:pPr>
      <w:r w:rsidRPr="005A6173">
        <w:rPr>
          <w:rFonts w:eastAsiaTheme="minorEastAsia" w:hint="eastAsia"/>
          <w:sz w:val="24"/>
          <w:szCs w:val="24"/>
        </w:rPr>
        <w:t>唯有从动态研究、跨学科融合、本土化适配发力，才能让专业心理支持真正扎根校园，助力学生在掌握知识技能的同时，实现心理健康与健全人格的全面发展，为初中校园心理服务体系的完善提供更坚实的支撑。</w:t>
      </w:r>
    </w:p>
    <w:p w14:paraId="0D6D4487" w14:textId="77777777" w:rsidR="005A6173" w:rsidRDefault="005A6173" w:rsidP="005A6173">
      <w:pPr>
        <w:adjustRightInd w:val="0"/>
        <w:spacing w:line="400" w:lineRule="atLeast"/>
        <w:ind w:firstLineChars="200" w:firstLine="480"/>
        <w:rPr>
          <w:rFonts w:eastAsiaTheme="minorEastAsia"/>
          <w:sz w:val="24"/>
          <w:szCs w:val="24"/>
        </w:rPr>
      </w:pPr>
    </w:p>
    <w:p w14:paraId="12FC0D9D" w14:textId="77777777" w:rsidR="008A7C83" w:rsidRDefault="008A7C83" w:rsidP="005A6173">
      <w:pPr>
        <w:adjustRightInd w:val="0"/>
        <w:spacing w:line="400" w:lineRule="atLeast"/>
        <w:ind w:firstLineChars="200" w:firstLine="480"/>
        <w:rPr>
          <w:rFonts w:eastAsiaTheme="minorEastAsia"/>
          <w:sz w:val="24"/>
          <w:szCs w:val="24"/>
        </w:rPr>
      </w:pPr>
    </w:p>
    <w:p w14:paraId="08C0B620" w14:textId="77777777" w:rsidR="008A7C83" w:rsidRPr="005A6173" w:rsidRDefault="008A7C83" w:rsidP="005A6173">
      <w:pPr>
        <w:adjustRightInd w:val="0"/>
        <w:spacing w:line="400" w:lineRule="atLeast"/>
        <w:ind w:firstLineChars="200" w:firstLine="480"/>
        <w:rPr>
          <w:rFonts w:eastAsiaTheme="minorEastAsia"/>
          <w:sz w:val="24"/>
          <w:szCs w:val="24"/>
        </w:rPr>
      </w:pPr>
    </w:p>
    <w:p w14:paraId="28ACE8E2" w14:textId="326CA41D" w:rsidR="00297C6D" w:rsidRPr="0042466E" w:rsidRDefault="00297C6D" w:rsidP="0042466E">
      <w:pPr>
        <w:pStyle w:val="1"/>
        <w:rPr>
          <w:rFonts w:hint="eastAsia"/>
        </w:rPr>
      </w:pPr>
      <w:r w:rsidRPr="0042466E">
        <w:rPr>
          <w:rFonts w:hint="eastAsia"/>
        </w:rPr>
        <w:lastRenderedPageBreak/>
        <w:t>参考文献：</w:t>
      </w:r>
    </w:p>
    <w:p w14:paraId="00C93D28" w14:textId="66A1A00F" w:rsidR="00AF6040" w:rsidRPr="00AF6040" w:rsidRDefault="00AF6040" w:rsidP="0056755D">
      <w:pPr>
        <w:pStyle w:val="af8"/>
        <w:adjustRightInd w:val="0"/>
        <w:spacing w:before="240" w:after="120" w:line="320" w:lineRule="atLeast"/>
        <w:ind w:left="425" w:firstLineChars="0" w:firstLine="0"/>
        <w:rPr>
          <w:rFonts w:ascii="黑体" w:eastAsia="黑体" w:hAnsi="黑体" w:hint="eastAsia"/>
          <w:b/>
          <w:bCs/>
          <w:sz w:val="24"/>
          <w:szCs w:val="24"/>
        </w:rPr>
      </w:pPr>
      <w:r w:rsidRPr="00AF6040">
        <w:rPr>
          <w:rFonts w:ascii="黑体" w:eastAsia="黑体" w:hAnsi="黑体" w:hint="eastAsia"/>
          <w:b/>
          <w:bCs/>
          <w:sz w:val="24"/>
          <w:szCs w:val="24"/>
        </w:rPr>
        <w:t>著作类</w:t>
      </w:r>
    </w:p>
    <w:p w14:paraId="078D9243" w14:textId="06CCFB16" w:rsidR="00DD2249" w:rsidRPr="00DD2249" w:rsidRDefault="00DD2249" w:rsidP="00DD2249">
      <w:pPr>
        <w:pStyle w:val="af8"/>
        <w:numPr>
          <w:ilvl w:val="3"/>
          <w:numId w:val="53"/>
        </w:numPr>
        <w:adjustRightInd w:val="0"/>
        <w:spacing w:line="400" w:lineRule="atLeast"/>
        <w:ind w:left="426" w:firstLineChars="0"/>
        <w:rPr>
          <w:rFonts w:eastAsiaTheme="minorEastAsia"/>
          <w:sz w:val="24"/>
          <w:szCs w:val="24"/>
        </w:rPr>
      </w:pPr>
      <w:r w:rsidRPr="00DD2249">
        <w:rPr>
          <w:rFonts w:eastAsiaTheme="minorEastAsia" w:hint="eastAsia"/>
          <w:sz w:val="24"/>
          <w:szCs w:val="24"/>
        </w:rPr>
        <w:t>(</w:t>
      </w:r>
      <w:r w:rsidRPr="00DD2249">
        <w:rPr>
          <w:rFonts w:eastAsiaTheme="minorEastAsia" w:hint="eastAsia"/>
          <w:sz w:val="24"/>
          <w:szCs w:val="24"/>
        </w:rPr>
        <w:t>美</w:t>
      </w:r>
      <w:r w:rsidRPr="00DD2249">
        <w:rPr>
          <w:rFonts w:eastAsiaTheme="minorEastAsia" w:hint="eastAsia"/>
          <w:sz w:val="24"/>
          <w:szCs w:val="24"/>
        </w:rPr>
        <w:t>)</w:t>
      </w:r>
      <w:r w:rsidRPr="00DD2249">
        <w:rPr>
          <w:rFonts w:eastAsiaTheme="minorEastAsia" w:hint="eastAsia"/>
          <w:sz w:val="24"/>
          <w:szCs w:val="24"/>
        </w:rPr>
        <w:t>巴奶·</w:t>
      </w:r>
      <w:r w:rsidRPr="00DD2249">
        <w:rPr>
          <w:rFonts w:eastAsiaTheme="minorEastAsia" w:hint="eastAsia"/>
          <w:sz w:val="24"/>
          <w:szCs w:val="24"/>
        </w:rPr>
        <w:t>G.</w:t>
      </w:r>
      <w:r w:rsidRPr="00DD2249">
        <w:rPr>
          <w:rFonts w:eastAsiaTheme="minorEastAsia" w:hint="eastAsia"/>
          <w:sz w:val="24"/>
          <w:szCs w:val="24"/>
        </w:rPr>
        <w:t>格拉泽</w:t>
      </w:r>
      <w:r w:rsidRPr="00DD2249">
        <w:rPr>
          <w:rFonts w:eastAsiaTheme="minorEastAsia" w:hint="eastAsia"/>
          <w:sz w:val="24"/>
          <w:szCs w:val="24"/>
        </w:rPr>
        <w:t>,(</w:t>
      </w:r>
      <w:r w:rsidRPr="00DD2249">
        <w:rPr>
          <w:rFonts w:eastAsiaTheme="minorEastAsia" w:hint="eastAsia"/>
          <w:sz w:val="24"/>
          <w:szCs w:val="24"/>
        </w:rPr>
        <w:t>美</w:t>
      </w:r>
      <w:r w:rsidRPr="00DD2249">
        <w:rPr>
          <w:rFonts w:eastAsiaTheme="minorEastAsia" w:hint="eastAsia"/>
          <w:sz w:val="24"/>
          <w:szCs w:val="24"/>
        </w:rPr>
        <w:t>)</w:t>
      </w:r>
      <w:r w:rsidRPr="00DD2249">
        <w:rPr>
          <w:rFonts w:eastAsiaTheme="minorEastAsia" w:hint="eastAsia"/>
          <w:sz w:val="24"/>
          <w:szCs w:val="24"/>
        </w:rPr>
        <w:t>安塞尔姆·</w:t>
      </w:r>
      <w:r w:rsidRPr="00DD2249">
        <w:rPr>
          <w:rFonts w:eastAsiaTheme="minorEastAsia" w:hint="eastAsia"/>
          <w:sz w:val="24"/>
          <w:szCs w:val="24"/>
        </w:rPr>
        <w:t>L.</w:t>
      </w:r>
      <w:r w:rsidRPr="00DD2249">
        <w:rPr>
          <w:rFonts w:eastAsiaTheme="minorEastAsia" w:hint="eastAsia"/>
          <w:sz w:val="24"/>
          <w:szCs w:val="24"/>
        </w:rPr>
        <w:t>施特劳斯</w:t>
      </w:r>
      <w:r w:rsidRPr="00DD2249">
        <w:rPr>
          <w:rFonts w:eastAsiaTheme="minorEastAsia" w:hint="eastAsia"/>
          <w:sz w:val="24"/>
          <w:szCs w:val="24"/>
        </w:rPr>
        <w:t>,</w:t>
      </w:r>
      <w:r w:rsidRPr="00DD2249">
        <w:rPr>
          <w:rFonts w:eastAsiaTheme="minorEastAsia" w:hint="eastAsia"/>
          <w:sz w:val="24"/>
          <w:szCs w:val="24"/>
        </w:rPr>
        <w:t>谢娟译</w:t>
      </w:r>
      <w:r w:rsidRPr="00DD2249">
        <w:rPr>
          <w:rFonts w:eastAsiaTheme="minorEastAsia" w:hint="eastAsia"/>
          <w:sz w:val="24"/>
          <w:szCs w:val="24"/>
        </w:rPr>
        <w:t>.</w:t>
      </w:r>
      <w:r w:rsidRPr="00DD2249">
        <w:rPr>
          <w:rFonts w:eastAsiaTheme="minorEastAsia" w:hint="eastAsia"/>
          <w:sz w:val="24"/>
          <w:szCs w:val="24"/>
        </w:rPr>
        <w:t>发现扎根理论：质性研究的策略</w:t>
      </w:r>
      <w:r w:rsidRPr="00DD2249">
        <w:rPr>
          <w:rFonts w:eastAsiaTheme="minorEastAsia" w:hint="eastAsia"/>
          <w:sz w:val="24"/>
          <w:szCs w:val="24"/>
        </w:rPr>
        <w:t>[M].</w:t>
      </w:r>
      <w:r w:rsidRPr="00DD2249">
        <w:rPr>
          <w:rFonts w:eastAsiaTheme="minorEastAsia" w:hint="eastAsia"/>
          <w:sz w:val="24"/>
          <w:szCs w:val="24"/>
        </w:rPr>
        <w:t>武汉</w:t>
      </w:r>
      <w:r w:rsidRPr="00DD2249">
        <w:rPr>
          <w:rFonts w:eastAsiaTheme="minorEastAsia" w:hint="eastAsia"/>
          <w:sz w:val="24"/>
          <w:szCs w:val="24"/>
        </w:rPr>
        <w:t>:</w:t>
      </w:r>
      <w:r w:rsidRPr="00DD2249">
        <w:rPr>
          <w:rFonts w:eastAsiaTheme="minorEastAsia" w:hint="eastAsia"/>
          <w:sz w:val="24"/>
          <w:szCs w:val="24"/>
        </w:rPr>
        <w:t>华中科技大学出版社</w:t>
      </w:r>
      <w:r w:rsidRPr="00DD2249">
        <w:rPr>
          <w:rFonts w:eastAsiaTheme="minorEastAsia" w:hint="eastAsia"/>
          <w:sz w:val="24"/>
          <w:szCs w:val="24"/>
        </w:rPr>
        <w:t>,2022.</w:t>
      </w:r>
    </w:p>
    <w:p w14:paraId="5D30C44B" w14:textId="77777777" w:rsidR="00DD2249" w:rsidRPr="00DD2249" w:rsidRDefault="00DD2249" w:rsidP="00DD2249">
      <w:pPr>
        <w:pStyle w:val="af8"/>
        <w:numPr>
          <w:ilvl w:val="3"/>
          <w:numId w:val="53"/>
        </w:numPr>
        <w:adjustRightInd w:val="0"/>
        <w:spacing w:line="400" w:lineRule="atLeast"/>
        <w:ind w:left="426" w:firstLineChars="0"/>
        <w:rPr>
          <w:rFonts w:eastAsiaTheme="minorEastAsia"/>
          <w:sz w:val="24"/>
          <w:szCs w:val="24"/>
        </w:rPr>
      </w:pPr>
      <w:r w:rsidRPr="00DD2249">
        <w:rPr>
          <w:rFonts w:eastAsiaTheme="minorEastAsia"/>
          <w:sz w:val="24"/>
          <w:szCs w:val="24"/>
        </w:rPr>
        <w:t>Costin,L.B.AHistoricalReviewofSchoolSocialWork[M].SocialCasework,1975:439-453.</w:t>
      </w:r>
    </w:p>
    <w:p w14:paraId="32E754AD" w14:textId="77777777" w:rsidR="00DD2249" w:rsidRPr="00DD2249" w:rsidRDefault="00DD2249" w:rsidP="00DD2249">
      <w:pPr>
        <w:pStyle w:val="af8"/>
        <w:numPr>
          <w:ilvl w:val="3"/>
          <w:numId w:val="53"/>
        </w:numPr>
        <w:adjustRightInd w:val="0"/>
        <w:spacing w:line="400" w:lineRule="atLeast"/>
        <w:ind w:left="426" w:firstLineChars="0"/>
        <w:rPr>
          <w:rFonts w:eastAsiaTheme="minorEastAsia"/>
          <w:sz w:val="24"/>
          <w:szCs w:val="24"/>
        </w:rPr>
      </w:pPr>
      <w:r w:rsidRPr="00DD2249">
        <w:rPr>
          <w:rFonts w:eastAsiaTheme="minorEastAsia"/>
          <w:sz w:val="24"/>
          <w:szCs w:val="24"/>
        </w:rPr>
        <w:t>U.Bronfenbrenner.TheEcologyofHumanDevolopment:ExperimentsbyNatureandDesign,Cambrige,Mass:HavardUniversityPress.1979.</w:t>
      </w:r>
    </w:p>
    <w:p w14:paraId="6FA84C1C" w14:textId="77777777" w:rsidR="00DD2249" w:rsidRPr="00DD2249" w:rsidRDefault="00DD2249" w:rsidP="00DD2249">
      <w:pPr>
        <w:pStyle w:val="af8"/>
        <w:numPr>
          <w:ilvl w:val="3"/>
          <w:numId w:val="53"/>
        </w:numPr>
        <w:adjustRightInd w:val="0"/>
        <w:spacing w:line="400" w:lineRule="atLeast"/>
        <w:ind w:left="426" w:firstLineChars="0"/>
        <w:rPr>
          <w:rFonts w:eastAsiaTheme="minorEastAsia"/>
          <w:sz w:val="24"/>
          <w:szCs w:val="24"/>
        </w:rPr>
      </w:pPr>
      <w:r w:rsidRPr="00DD2249">
        <w:rPr>
          <w:rFonts w:eastAsiaTheme="minorEastAsia" w:hint="eastAsia"/>
          <w:sz w:val="24"/>
          <w:szCs w:val="24"/>
        </w:rPr>
        <w:t>侯金芹</w:t>
      </w:r>
      <w:r w:rsidRPr="00DD2249">
        <w:rPr>
          <w:rFonts w:eastAsiaTheme="minorEastAsia" w:hint="eastAsia"/>
          <w:sz w:val="24"/>
          <w:szCs w:val="24"/>
        </w:rPr>
        <w:t>,</w:t>
      </w:r>
      <w:r w:rsidRPr="00DD2249">
        <w:rPr>
          <w:rFonts w:eastAsiaTheme="minorEastAsia" w:hint="eastAsia"/>
          <w:sz w:val="24"/>
          <w:szCs w:val="24"/>
        </w:rPr>
        <w:t>陈祉妍，《</w:t>
      </w:r>
      <w:r w:rsidRPr="00DD2249">
        <w:rPr>
          <w:rFonts w:eastAsiaTheme="minorEastAsia" w:hint="eastAsia"/>
          <w:sz w:val="24"/>
          <w:szCs w:val="24"/>
        </w:rPr>
        <w:t>2009</w:t>
      </w:r>
      <w:r w:rsidRPr="00DD2249">
        <w:rPr>
          <w:rFonts w:eastAsiaTheme="minorEastAsia" w:hint="eastAsia"/>
          <w:sz w:val="24"/>
          <w:szCs w:val="24"/>
        </w:rPr>
        <w:t>年和</w:t>
      </w:r>
      <w:r w:rsidRPr="00DD2249">
        <w:rPr>
          <w:rFonts w:eastAsiaTheme="minorEastAsia" w:hint="eastAsia"/>
          <w:sz w:val="24"/>
          <w:szCs w:val="24"/>
        </w:rPr>
        <w:t>2020</w:t>
      </w:r>
      <w:r w:rsidRPr="00DD2249">
        <w:rPr>
          <w:rFonts w:eastAsiaTheme="minorEastAsia" w:hint="eastAsia"/>
          <w:sz w:val="24"/>
          <w:szCs w:val="24"/>
        </w:rPr>
        <w:t>年青少年心理健康状况的年际演变》</w:t>
      </w:r>
      <w:r w:rsidRPr="00DD2249">
        <w:rPr>
          <w:rFonts w:eastAsiaTheme="minorEastAsia" w:hint="eastAsia"/>
          <w:sz w:val="24"/>
          <w:szCs w:val="24"/>
        </w:rPr>
        <w:t>,</w:t>
      </w:r>
      <w:r w:rsidRPr="00DD2249">
        <w:rPr>
          <w:rFonts w:eastAsiaTheme="minorEastAsia" w:hint="eastAsia"/>
          <w:sz w:val="24"/>
          <w:szCs w:val="24"/>
        </w:rPr>
        <w:t>《中国国民心理健康发展报告（</w:t>
      </w:r>
      <w:r w:rsidRPr="00DD2249">
        <w:rPr>
          <w:rFonts w:eastAsiaTheme="minorEastAsia" w:hint="eastAsia"/>
          <w:sz w:val="24"/>
          <w:szCs w:val="24"/>
        </w:rPr>
        <w:t>2019~2020)</w:t>
      </w:r>
      <w:r w:rsidRPr="00DD2249">
        <w:rPr>
          <w:rFonts w:eastAsiaTheme="minorEastAsia" w:hint="eastAsia"/>
          <w:sz w:val="24"/>
          <w:szCs w:val="24"/>
        </w:rPr>
        <w:t>》，北京</w:t>
      </w:r>
      <w:r w:rsidRPr="00DD2249">
        <w:rPr>
          <w:rFonts w:eastAsiaTheme="minorEastAsia" w:hint="eastAsia"/>
          <w:sz w:val="24"/>
          <w:szCs w:val="24"/>
        </w:rPr>
        <w:t>:</w:t>
      </w:r>
      <w:r w:rsidRPr="00DD2249">
        <w:rPr>
          <w:rFonts w:eastAsiaTheme="minorEastAsia" w:hint="eastAsia"/>
          <w:sz w:val="24"/>
          <w:szCs w:val="24"/>
        </w:rPr>
        <w:t>社会科学文献出版社</w:t>
      </w:r>
      <w:r w:rsidRPr="00DD2249">
        <w:rPr>
          <w:rFonts w:eastAsiaTheme="minorEastAsia" w:hint="eastAsia"/>
          <w:sz w:val="24"/>
          <w:szCs w:val="24"/>
        </w:rPr>
        <w:t>,2021.</w:t>
      </w:r>
    </w:p>
    <w:p w14:paraId="267CB127" w14:textId="77777777" w:rsidR="00DD2249" w:rsidRPr="00DD2249" w:rsidRDefault="00DD2249" w:rsidP="00DD2249">
      <w:pPr>
        <w:pStyle w:val="af8"/>
        <w:numPr>
          <w:ilvl w:val="3"/>
          <w:numId w:val="53"/>
        </w:numPr>
        <w:adjustRightInd w:val="0"/>
        <w:spacing w:line="400" w:lineRule="atLeast"/>
        <w:ind w:left="426" w:firstLineChars="0"/>
        <w:rPr>
          <w:rFonts w:eastAsiaTheme="minorEastAsia"/>
          <w:sz w:val="24"/>
          <w:szCs w:val="24"/>
        </w:rPr>
      </w:pPr>
      <w:r w:rsidRPr="00DD2249">
        <w:rPr>
          <w:rFonts w:eastAsiaTheme="minorEastAsia" w:hint="eastAsia"/>
          <w:sz w:val="24"/>
          <w:szCs w:val="24"/>
        </w:rPr>
        <w:t>徐震</w:t>
      </w:r>
      <w:r w:rsidRPr="00DD2249">
        <w:rPr>
          <w:rFonts w:eastAsiaTheme="minorEastAsia" w:hint="eastAsia"/>
          <w:sz w:val="24"/>
          <w:szCs w:val="24"/>
        </w:rPr>
        <w:t>,</w:t>
      </w:r>
      <w:r w:rsidRPr="00DD2249">
        <w:rPr>
          <w:rFonts w:eastAsiaTheme="minorEastAsia" w:hint="eastAsia"/>
          <w:sz w:val="24"/>
          <w:szCs w:val="24"/>
        </w:rPr>
        <w:t>林万亿</w:t>
      </w:r>
      <w:r w:rsidRPr="00DD2249">
        <w:rPr>
          <w:rFonts w:eastAsiaTheme="minorEastAsia" w:hint="eastAsia"/>
          <w:sz w:val="24"/>
          <w:szCs w:val="24"/>
        </w:rPr>
        <w:t>.</w:t>
      </w:r>
      <w:r w:rsidRPr="00DD2249">
        <w:rPr>
          <w:rFonts w:eastAsiaTheme="minorEastAsia" w:hint="eastAsia"/>
          <w:sz w:val="24"/>
          <w:szCs w:val="24"/>
        </w:rPr>
        <w:t>当代社会工作</w:t>
      </w:r>
      <w:r w:rsidRPr="00DD2249">
        <w:rPr>
          <w:rFonts w:eastAsiaTheme="minorEastAsia" w:hint="eastAsia"/>
          <w:sz w:val="24"/>
          <w:szCs w:val="24"/>
        </w:rPr>
        <w:t>[M].</w:t>
      </w:r>
      <w:r w:rsidRPr="00DD2249">
        <w:rPr>
          <w:rFonts w:eastAsiaTheme="minorEastAsia" w:hint="eastAsia"/>
          <w:sz w:val="24"/>
          <w:szCs w:val="24"/>
        </w:rPr>
        <w:t>台湾</w:t>
      </w:r>
      <w:r w:rsidRPr="00DD2249">
        <w:rPr>
          <w:rFonts w:eastAsiaTheme="minorEastAsia" w:hint="eastAsia"/>
          <w:sz w:val="24"/>
          <w:szCs w:val="24"/>
        </w:rPr>
        <w:t>:</w:t>
      </w:r>
      <w:r w:rsidRPr="00DD2249">
        <w:rPr>
          <w:rFonts w:eastAsiaTheme="minorEastAsia" w:hint="eastAsia"/>
          <w:sz w:val="24"/>
          <w:szCs w:val="24"/>
        </w:rPr>
        <w:t>台湾五南图书出版公司</w:t>
      </w:r>
      <w:r w:rsidRPr="00DD2249">
        <w:rPr>
          <w:rFonts w:eastAsiaTheme="minorEastAsia" w:hint="eastAsia"/>
          <w:sz w:val="24"/>
          <w:szCs w:val="24"/>
        </w:rPr>
        <w:t>,1990.</w:t>
      </w:r>
    </w:p>
    <w:p w14:paraId="18A4FD10" w14:textId="77777777" w:rsidR="00DD2249" w:rsidRPr="00DD2249" w:rsidRDefault="00DD2249" w:rsidP="00DD2249">
      <w:pPr>
        <w:pStyle w:val="af8"/>
        <w:numPr>
          <w:ilvl w:val="3"/>
          <w:numId w:val="53"/>
        </w:numPr>
        <w:adjustRightInd w:val="0"/>
        <w:spacing w:line="400" w:lineRule="atLeast"/>
        <w:ind w:left="426" w:firstLineChars="0"/>
        <w:rPr>
          <w:rFonts w:eastAsiaTheme="minorEastAsia"/>
          <w:sz w:val="24"/>
          <w:szCs w:val="24"/>
        </w:rPr>
      </w:pPr>
      <w:r w:rsidRPr="00DD2249">
        <w:rPr>
          <w:rFonts w:eastAsiaTheme="minorEastAsia" w:hint="eastAsia"/>
          <w:sz w:val="24"/>
          <w:szCs w:val="24"/>
        </w:rPr>
        <w:t>张燕婷</w:t>
      </w:r>
      <w:r w:rsidRPr="00DD2249">
        <w:rPr>
          <w:rFonts w:eastAsiaTheme="minorEastAsia" w:hint="eastAsia"/>
          <w:sz w:val="24"/>
          <w:szCs w:val="24"/>
        </w:rPr>
        <w:t>.</w:t>
      </w:r>
      <w:r w:rsidRPr="00DD2249">
        <w:rPr>
          <w:rFonts w:eastAsiaTheme="minorEastAsia" w:hint="eastAsia"/>
          <w:sz w:val="24"/>
          <w:szCs w:val="24"/>
        </w:rPr>
        <w:t>学校社会工作</w:t>
      </w:r>
      <w:r w:rsidRPr="00DD2249">
        <w:rPr>
          <w:rFonts w:eastAsiaTheme="minorEastAsia" w:hint="eastAsia"/>
          <w:sz w:val="24"/>
          <w:szCs w:val="24"/>
        </w:rPr>
        <w:t>[M].</w:t>
      </w:r>
      <w:r w:rsidRPr="00DD2249">
        <w:rPr>
          <w:rFonts w:eastAsiaTheme="minorEastAsia" w:hint="eastAsia"/>
          <w:sz w:val="24"/>
          <w:szCs w:val="24"/>
        </w:rPr>
        <w:t>社会科学文献出版社</w:t>
      </w:r>
      <w:r w:rsidRPr="00DD2249">
        <w:rPr>
          <w:rFonts w:eastAsiaTheme="minorEastAsia" w:hint="eastAsia"/>
          <w:sz w:val="24"/>
          <w:szCs w:val="24"/>
        </w:rPr>
        <w:t>:2023.11.</w:t>
      </w:r>
    </w:p>
    <w:p w14:paraId="0C8D04C4" w14:textId="77777777" w:rsidR="00DD2249" w:rsidRPr="00DD2249" w:rsidRDefault="00DD2249" w:rsidP="00DD2249">
      <w:pPr>
        <w:pStyle w:val="af8"/>
        <w:numPr>
          <w:ilvl w:val="3"/>
          <w:numId w:val="53"/>
        </w:numPr>
        <w:adjustRightInd w:val="0"/>
        <w:spacing w:line="400" w:lineRule="atLeast"/>
        <w:ind w:left="426" w:firstLineChars="0"/>
        <w:rPr>
          <w:rFonts w:eastAsiaTheme="minorEastAsia"/>
          <w:sz w:val="24"/>
          <w:szCs w:val="24"/>
        </w:rPr>
      </w:pPr>
      <w:r w:rsidRPr="00DD2249">
        <w:rPr>
          <w:rFonts w:eastAsiaTheme="minorEastAsia" w:hint="eastAsia"/>
          <w:sz w:val="24"/>
          <w:szCs w:val="24"/>
        </w:rPr>
        <w:t>王思斌</w:t>
      </w:r>
      <w:r w:rsidRPr="00DD2249">
        <w:rPr>
          <w:rFonts w:eastAsiaTheme="minorEastAsia" w:hint="eastAsia"/>
          <w:sz w:val="24"/>
          <w:szCs w:val="24"/>
        </w:rPr>
        <w:t>,</w:t>
      </w:r>
      <w:r w:rsidRPr="00DD2249">
        <w:rPr>
          <w:rFonts w:eastAsiaTheme="minorEastAsia" w:hint="eastAsia"/>
          <w:sz w:val="24"/>
          <w:szCs w:val="24"/>
        </w:rPr>
        <w:t>阮曾媛琪</w:t>
      </w:r>
      <w:r w:rsidRPr="00DD2249">
        <w:rPr>
          <w:rFonts w:eastAsiaTheme="minorEastAsia" w:hint="eastAsia"/>
          <w:sz w:val="24"/>
          <w:szCs w:val="24"/>
        </w:rPr>
        <w:t>,</w:t>
      </w:r>
      <w:r w:rsidRPr="00DD2249">
        <w:rPr>
          <w:rFonts w:eastAsiaTheme="minorEastAsia" w:hint="eastAsia"/>
          <w:sz w:val="24"/>
          <w:szCs w:val="24"/>
        </w:rPr>
        <w:t>史柏年</w:t>
      </w:r>
      <w:r w:rsidRPr="00DD2249">
        <w:rPr>
          <w:rFonts w:eastAsiaTheme="minorEastAsia" w:hint="eastAsia"/>
          <w:sz w:val="24"/>
          <w:szCs w:val="24"/>
        </w:rPr>
        <w:t>.</w:t>
      </w:r>
      <w:r w:rsidRPr="00DD2249">
        <w:rPr>
          <w:rFonts w:eastAsiaTheme="minorEastAsia" w:hint="eastAsia"/>
          <w:sz w:val="24"/>
          <w:szCs w:val="24"/>
        </w:rPr>
        <w:t>中国社会工作教育的发展</w:t>
      </w:r>
      <w:r w:rsidRPr="00DD2249">
        <w:rPr>
          <w:rFonts w:eastAsiaTheme="minorEastAsia" w:hint="eastAsia"/>
          <w:sz w:val="24"/>
          <w:szCs w:val="24"/>
        </w:rPr>
        <w:t>[M].</w:t>
      </w:r>
      <w:r w:rsidRPr="00DD2249">
        <w:rPr>
          <w:rFonts w:eastAsiaTheme="minorEastAsia" w:hint="eastAsia"/>
          <w:sz w:val="24"/>
          <w:szCs w:val="24"/>
        </w:rPr>
        <w:t>北京大学出版社</w:t>
      </w:r>
      <w:r w:rsidRPr="00DD2249">
        <w:rPr>
          <w:rFonts w:eastAsiaTheme="minorEastAsia" w:hint="eastAsia"/>
          <w:sz w:val="24"/>
          <w:szCs w:val="24"/>
        </w:rPr>
        <w:t>:2014.10.</w:t>
      </w:r>
    </w:p>
    <w:p w14:paraId="18FC7E4A" w14:textId="77777777" w:rsidR="00DD2249" w:rsidRPr="00DD2249" w:rsidRDefault="00DD2249" w:rsidP="00DD2249">
      <w:pPr>
        <w:pStyle w:val="af8"/>
        <w:numPr>
          <w:ilvl w:val="3"/>
          <w:numId w:val="53"/>
        </w:numPr>
        <w:adjustRightInd w:val="0"/>
        <w:spacing w:line="400" w:lineRule="atLeast"/>
        <w:ind w:left="426" w:firstLineChars="0"/>
        <w:rPr>
          <w:rFonts w:eastAsiaTheme="minorEastAsia"/>
          <w:sz w:val="24"/>
          <w:szCs w:val="24"/>
        </w:rPr>
      </w:pPr>
      <w:r w:rsidRPr="00DD2249">
        <w:rPr>
          <w:rFonts w:eastAsiaTheme="minorEastAsia" w:hint="eastAsia"/>
          <w:sz w:val="24"/>
          <w:szCs w:val="24"/>
        </w:rPr>
        <w:t>蔡晓明</w:t>
      </w:r>
      <w:r w:rsidRPr="00DD2249">
        <w:rPr>
          <w:rFonts w:eastAsiaTheme="minorEastAsia" w:hint="eastAsia"/>
          <w:sz w:val="24"/>
          <w:szCs w:val="24"/>
        </w:rPr>
        <w:t>,</w:t>
      </w:r>
      <w:r w:rsidRPr="00DD2249">
        <w:rPr>
          <w:rFonts w:eastAsiaTheme="minorEastAsia" w:hint="eastAsia"/>
          <w:sz w:val="24"/>
          <w:szCs w:val="24"/>
        </w:rPr>
        <w:t>蔡博峰</w:t>
      </w:r>
      <w:r w:rsidRPr="00DD2249">
        <w:rPr>
          <w:rFonts w:eastAsiaTheme="minorEastAsia" w:hint="eastAsia"/>
          <w:sz w:val="24"/>
          <w:szCs w:val="24"/>
        </w:rPr>
        <w:t>.</w:t>
      </w:r>
      <w:r w:rsidRPr="00DD2249">
        <w:rPr>
          <w:rFonts w:eastAsiaTheme="minorEastAsia" w:hint="eastAsia"/>
          <w:sz w:val="24"/>
          <w:szCs w:val="24"/>
        </w:rPr>
        <w:t>生态系统的理论和实践</w:t>
      </w:r>
      <w:r w:rsidRPr="00DD2249">
        <w:rPr>
          <w:rFonts w:eastAsiaTheme="minorEastAsia" w:hint="eastAsia"/>
          <w:sz w:val="24"/>
          <w:szCs w:val="24"/>
        </w:rPr>
        <w:t>[M].</w:t>
      </w:r>
      <w:r w:rsidRPr="00DD2249">
        <w:rPr>
          <w:rFonts w:eastAsiaTheme="minorEastAsia" w:hint="eastAsia"/>
          <w:sz w:val="24"/>
          <w:szCs w:val="24"/>
        </w:rPr>
        <w:t>化学工业出版社</w:t>
      </w:r>
      <w:r w:rsidRPr="00DD2249">
        <w:rPr>
          <w:rFonts w:eastAsiaTheme="minorEastAsia" w:hint="eastAsia"/>
          <w:sz w:val="24"/>
          <w:szCs w:val="24"/>
        </w:rPr>
        <w:t>,2012.9.</w:t>
      </w:r>
    </w:p>
    <w:p w14:paraId="2985A15E" w14:textId="77777777" w:rsidR="00DD2249" w:rsidRPr="00DD2249" w:rsidRDefault="00DD2249" w:rsidP="00DD2249">
      <w:pPr>
        <w:pStyle w:val="af8"/>
        <w:numPr>
          <w:ilvl w:val="3"/>
          <w:numId w:val="53"/>
        </w:numPr>
        <w:adjustRightInd w:val="0"/>
        <w:spacing w:line="400" w:lineRule="atLeast"/>
        <w:ind w:left="426" w:firstLineChars="0"/>
        <w:rPr>
          <w:rFonts w:eastAsiaTheme="minorEastAsia"/>
          <w:sz w:val="24"/>
          <w:szCs w:val="24"/>
        </w:rPr>
      </w:pPr>
      <w:r w:rsidRPr="00DD2249">
        <w:rPr>
          <w:rFonts w:eastAsiaTheme="minorEastAsia" w:hint="eastAsia"/>
          <w:sz w:val="24"/>
          <w:szCs w:val="24"/>
        </w:rPr>
        <w:t>许莉娅</w:t>
      </w:r>
      <w:r w:rsidRPr="00DD2249">
        <w:rPr>
          <w:rFonts w:eastAsiaTheme="minorEastAsia" w:hint="eastAsia"/>
          <w:sz w:val="24"/>
          <w:szCs w:val="24"/>
        </w:rPr>
        <w:t>.</w:t>
      </w:r>
      <w:r w:rsidRPr="00DD2249">
        <w:rPr>
          <w:rFonts w:eastAsiaTheme="minorEastAsia" w:hint="eastAsia"/>
          <w:sz w:val="24"/>
          <w:szCs w:val="24"/>
        </w:rPr>
        <w:t>学校社会工作</w:t>
      </w:r>
      <w:r w:rsidRPr="00DD2249">
        <w:rPr>
          <w:rFonts w:eastAsiaTheme="minorEastAsia" w:hint="eastAsia"/>
          <w:sz w:val="24"/>
          <w:szCs w:val="24"/>
        </w:rPr>
        <w:t>[M].</w:t>
      </w:r>
      <w:r w:rsidRPr="00DD2249">
        <w:rPr>
          <w:rFonts w:eastAsiaTheme="minorEastAsia" w:hint="eastAsia"/>
          <w:sz w:val="24"/>
          <w:szCs w:val="24"/>
        </w:rPr>
        <w:t>北京</w:t>
      </w:r>
      <w:r w:rsidRPr="00DD2249">
        <w:rPr>
          <w:rFonts w:eastAsiaTheme="minorEastAsia" w:hint="eastAsia"/>
          <w:sz w:val="24"/>
          <w:szCs w:val="24"/>
        </w:rPr>
        <w:t>:</w:t>
      </w:r>
      <w:r w:rsidRPr="00DD2249">
        <w:rPr>
          <w:rFonts w:eastAsiaTheme="minorEastAsia" w:hint="eastAsia"/>
          <w:sz w:val="24"/>
          <w:szCs w:val="24"/>
        </w:rPr>
        <w:t>高等教育出版社</w:t>
      </w:r>
      <w:r w:rsidRPr="00DD2249">
        <w:rPr>
          <w:rFonts w:eastAsiaTheme="minorEastAsia" w:hint="eastAsia"/>
          <w:sz w:val="24"/>
          <w:szCs w:val="24"/>
        </w:rPr>
        <w:t>,2009.8.1</w:t>
      </w:r>
    </w:p>
    <w:p w14:paraId="068C6DBE" w14:textId="77777777" w:rsidR="00DD2249" w:rsidRPr="00DD2249" w:rsidRDefault="00DD2249" w:rsidP="00DD2249">
      <w:pPr>
        <w:pStyle w:val="af8"/>
        <w:numPr>
          <w:ilvl w:val="3"/>
          <w:numId w:val="53"/>
        </w:numPr>
        <w:adjustRightInd w:val="0"/>
        <w:spacing w:line="400" w:lineRule="atLeast"/>
        <w:ind w:left="426" w:firstLineChars="0"/>
        <w:rPr>
          <w:rFonts w:eastAsiaTheme="minorEastAsia"/>
          <w:sz w:val="24"/>
          <w:szCs w:val="24"/>
        </w:rPr>
      </w:pPr>
      <w:r w:rsidRPr="00DD2249">
        <w:rPr>
          <w:rFonts w:eastAsiaTheme="minorEastAsia" w:hint="eastAsia"/>
          <w:sz w:val="24"/>
          <w:szCs w:val="24"/>
        </w:rPr>
        <w:t>风笑天</w:t>
      </w:r>
      <w:r w:rsidRPr="00DD2249">
        <w:rPr>
          <w:rFonts w:eastAsiaTheme="minorEastAsia" w:hint="eastAsia"/>
          <w:sz w:val="24"/>
          <w:szCs w:val="24"/>
        </w:rPr>
        <w:t>.</w:t>
      </w:r>
      <w:r w:rsidRPr="00DD2249">
        <w:rPr>
          <w:rFonts w:eastAsiaTheme="minorEastAsia" w:hint="eastAsia"/>
          <w:sz w:val="24"/>
          <w:szCs w:val="24"/>
        </w:rPr>
        <w:t>社会研究方法第五</w:t>
      </w:r>
      <w:r w:rsidRPr="00DD2249">
        <w:rPr>
          <w:rFonts w:eastAsiaTheme="minorEastAsia" w:hint="eastAsia"/>
          <w:sz w:val="24"/>
          <w:szCs w:val="24"/>
        </w:rPr>
        <w:t>5</w:t>
      </w:r>
      <w:r w:rsidRPr="00DD2249">
        <w:rPr>
          <w:rFonts w:eastAsiaTheme="minorEastAsia" w:hint="eastAsia"/>
          <w:sz w:val="24"/>
          <w:szCs w:val="24"/>
        </w:rPr>
        <w:t>版新编</w:t>
      </w:r>
      <w:r w:rsidRPr="00DD2249">
        <w:rPr>
          <w:rFonts w:eastAsiaTheme="minorEastAsia" w:hint="eastAsia"/>
          <w:sz w:val="24"/>
          <w:szCs w:val="24"/>
        </w:rPr>
        <w:t>[M].</w:t>
      </w:r>
      <w:r w:rsidRPr="00DD2249">
        <w:rPr>
          <w:rFonts w:eastAsiaTheme="minorEastAsia" w:hint="eastAsia"/>
          <w:sz w:val="24"/>
          <w:szCs w:val="24"/>
        </w:rPr>
        <w:t>北京</w:t>
      </w:r>
      <w:r w:rsidRPr="00DD2249">
        <w:rPr>
          <w:rFonts w:eastAsiaTheme="minorEastAsia" w:hint="eastAsia"/>
          <w:sz w:val="24"/>
          <w:szCs w:val="24"/>
        </w:rPr>
        <w:t>:</w:t>
      </w:r>
      <w:r w:rsidRPr="00DD2249">
        <w:rPr>
          <w:rFonts w:eastAsiaTheme="minorEastAsia" w:hint="eastAsia"/>
          <w:sz w:val="24"/>
          <w:szCs w:val="24"/>
        </w:rPr>
        <w:t>中国人民大学出版社</w:t>
      </w:r>
      <w:r w:rsidRPr="00DD2249">
        <w:rPr>
          <w:rFonts w:eastAsiaTheme="minorEastAsia" w:hint="eastAsia"/>
          <w:sz w:val="24"/>
          <w:szCs w:val="24"/>
        </w:rPr>
        <w:t>,2018.3.</w:t>
      </w:r>
    </w:p>
    <w:p w14:paraId="545AB64A" w14:textId="77777777" w:rsidR="00DD2249" w:rsidRPr="00DD2249" w:rsidRDefault="00DD2249" w:rsidP="00DD2249">
      <w:pPr>
        <w:pStyle w:val="af8"/>
        <w:numPr>
          <w:ilvl w:val="3"/>
          <w:numId w:val="53"/>
        </w:numPr>
        <w:adjustRightInd w:val="0"/>
        <w:spacing w:line="400" w:lineRule="atLeast"/>
        <w:ind w:left="426" w:firstLineChars="0"/>
        <w:rPr>
          <w:rFonts w:eastAsiaTheme="minorEastAsia"/>
          <w:sz w:val="24"/>
          <w:szCs w:val="24"/>
        </w:rPr>
      </w:pPr>
      <w:r w:rsidRPr="00DD2249">
        <w:rPr>
          <w:rFonts w:eastAsiaTheme="minorEastAsia" w:hint="eastAsia"/>
          <w:sz w:val="24"/>
          <w:szCs w:val="24"/>
        </w:rPr>
        <w:t>玛丽埃伦·里士满</w:t>
      </w:r>
      <w:r w:rsidRPr="00DD2249">
        <w:rPr>
          <w:rFonts w:eastAsiaTheme="minorEastAsia" w:hint="eastAsia"/>
          <w:sz w:val="24"/>
          <w:szCs w:val="24"/>
        </w:rPr>
        <w:t>.</w:t>
      </w:r>
      <w:r w:rsidRPr="00DD2249">
        <w:rPr>
          <w:rFonts w:eastAsiaTheme="minorEastAsia" w:hint="eastAsia"/>
          <w:sz w:val="24"/>
          <w:szCs w:val="24"/>
        </w:rPr>
        <w:t>社会诊断</w:t>
      </w:r>
      <w:r w:rsidRPr="00DD2249">
        <w:rPr>
          <w:rFonts w:eastAsiaTheme="minorEastAsia" w:hint="eastAsia"/>
          <w:sz w:val="24"/>
          <w:szCs w:val="24"/>
        </w:rPr>
        <w:t>[M].</w:t>
      </w:r>
      <w:r w:rsidRPr="00DD2249">
        <w:rPr>
          <w:rFonts w:eastAsiaTheme="minorEastAsia" w:hint="eastAsia"/>
          <w:sz w:val="24"/>
          <w:szCs w:val="24"/>
        </w:rPr>
        <w:t>华东理工大学出版社</w:t>
      </w:r>
      <w:r w:rsidRPr="00DD2249">
        <w:rPr>
          <w:rFonts w:eastAsiaTheme="minorEastAsia" w:hint="eastAsia"/>
          <w:sz w:val="24"/>
          <w:szCs w:val="24"/>
        </w:rPr>
        <w:t>,2019.1.</w:t>
      </w:r>
    </w:p>
    <w:p w14:paraId="37100B6D" w14:textId="77777777" w:rsidR="00DD2249" w:rsidRPr="00DD2249" w:rsidRDefault="00DD2249" w:rsidP="00DD2249">
      <w:pPr>
        <w:pStyle w:val="af8"/>
        <w:numPr>
          <w:ilvl w:val="3"/>
          <w:numId w:val="53"/>
        </w:numPr>
        <w:adjustRightInd w:val="0"/>
        <w:spacing w:line="400" w:lineRule="atLeast"/>
        <w:ind w:left="426" w:firstLineChars="0"/>
        <w:rPr>
          <w:rFonts w:eastAsiaTheme="minorEastAsia"/>
          <w:sz w:val="24"/>
          <w:szCs w:val="24"/>
        </w:rPr>
      </w:pPr>
      <w:r w:rsidRPr="00DD2249">
        <w:rPr>
          <w:rFonts w:eastAsiaTheme="minorEastAsia" w:hint="eastAsia"/>
          <w:sz w:val="24"/>
          <w:szCs w:val="24"/>
        </w:rPr>
        <w:t>童敏</w:t>
      </w:r>
      <w:r w:rsidRPr="00DD2249">
        <w:rPr>
          <w:rFonts w:eastAsiaTheme="minorEastAsia" w:hint="eastAsia"/>
          <w:sz w:val="24"/>
          <w:szCs w:val="24"/>
        </w:rPr>
        <w:t>.</w:t>
      </w:r>
      <w:r w:rsidRPr="00DD2249">
        <w:rPr>
          <w:rFonts w:eastAsiaTheme="minorEastAsia" w:hint="eastAsia"/>
          <w:sz w:val="24"/>
          <w:szCs w:val="24"/>
        </w:rPr>
        <w:t>社会工作理论</w:t>
      </w:r>
      <w:r w:rsidRPr="00DD2249">
        <w:rPr>
          <w:rFonts w:eastAsiaTheme="minorEastAsia" w:hint="eastAsia"/>
          <w:sz w:val="24"/>
          <w:szCs w:val="24"/>
        </w:rPr>
        <w:t>[M].</w:t>
      </w:r>
      <w:r w:rsidRPr="00DD2249">
        <w:rPr>
          <w:rFonts w:eastAsiaTheme="minorEastAsia" w:hint="eastAsia"/>
          <w:sz w:val="24"/>
          <w:szCs w:val="24"/>
        </w:rPr>
        <w:t>社会科学文献出版社</w:t>
      </w:r>
      <w:r w:rsidRPr="00DD2249">
        <w:rPr>
          <w:rFonts w:eastAsiaTheme="minorEastAsia" w:hint="eastAsia"/>
          <w:sz w:val="24"/>
          <w:szCs w:val="24"/>
        </w:rPr>
        <w:t>,2019.8.</w:t>
      </w:r>
    </w:p>
    <w:p w14:paraId="7D932691" w14:textId="77777777" w:rsidR="00DD2249" w:rsidRPr="00DD2249" w:rsidRDefault="00DD2249" w:rsidP="00DD2249">
      <w:pPr>
        <w:pStyle w:val="af8"/>
        <w:numPr>
          <w:ilvl w:val="3"/>
          <w:numId w:val="53"/>
        </w:numPr>
        <w:adjustRightInd w:val="0"/>
        <w:spacing w:line="400" w:lineRule="atLeast"/>
        <w:ind w:left="426" w:firstLineChars="0"/>
        <w:rPr>
          <w:rFonts w:eastAsiaTheme="minorEastAsia"/>
          <w:sz w:val="24"/>
          <w:szCs w:val="24"/>
        </w:rPr>
      </w:pPr>
      <w:r w:rsidRPr="00DD2249">
        <w:rPr>
          <w:rFonts w:eastAsiaTheme="minorEastAsia" w:hint="eastAsia"/>
          <w:sz w:val="24"/>
          <w:szCs w:val="24"/>
        </w:rPr>
        <w:t>武志红</w:t>
      </w:r>
      <w:r w:rsidRPr="00DD2249">
        <w:rPr>
          <w:rFonts w:eastAsiaTheme="minorEastAsia" w:hint="eastAsia"/>
          <w:sz w:val="24"/>
          <w:szCs w:val="24"/>
        </w:rPr>
        <w:t>.</w:t>
      </w:r>
      <w:r w:rsidRPr="00DD2249">
        <w:rPr>
          <w:rFonts w:eastAsiaTheme="minorEastAsia" w:hint="eastAsia"/>
          <w:sz w:val="24"/>
          <w:szCs w:val="24"/>
        </w:rPr>
        <w:t>原生家庭</w:t>
      </w:r>
      <w:r w:rsidRPr="00DD2249">
        <w:rPr>
          <w:rFonts w:eastAsiaTheme="minorEastAsia" w:hint="eastAsia"/>
          <w:sz w:val="24"/>
          <w:szCs w:val="24"/>
        </w:rPr>
        <w:t>[M].</w:t>
      </w:r>
      <w:r w:rsidRPr="00DD2249">
        <w:rPr>
          <w:rFonts w:eastAsiaTheme="minorEastAsia" w:hint="eastAsia"/>
          <w:sz w:val="24"/>
          <w:szCs w:val="24"/>
        </w:rPr>
        <w:t>北京日报出版社</w:t>
      </w:r>
      <w:r w:rsidRPr="00DD2249">
        <w:rPr>
          <w:rFonts w:eastAsiaTheme="minorEastAsia" w:hint="eastAsia"/>
          <w:sz w:val="24"/>
          <w:szCs w:val="24"/>
        </w:rPr>
        <w:t>.</w:t>
      </w:r>
    </w:p>
    <w:p w14:paraId="113B7DF1" w14:textId="77777777" w:rsidR="00DD2249" w:rsidRPr="00DD2249" w:rsidRDefault="00DD2249" w:rsidP="00DD2249">
      <w:pPr>
        <w:pStyle w:val="af8"/>
        <w:numPr>
          <w:ilvl w:val="3"/>
          <w:numId w:val="53"/>
        </w:numPr>
        <w:adjustRightInd w:val="0"/>
        <w:spacing w:line="400" w:lineRule="atLeast"/>
        <w:ind w:left="426" w:firstLineChars="0"/>
        <w:rPr>
          <w:rFonts w:eastAsiaTheme="minorEastAsia"/>
          <w:sz w:val="24"/>
          <w:szCs w:val="24"/>
        </w:rPr>
      </w:pPr>
      <w:r w:rsidRPr="00DD2249">
        <w:rPr>
          <w:rFonts w:eastAsiaTheme="minorEastAsia" w:hint="eastAsia"/>
          <w:sz w:val="24"/>
          <w:szCs w:val="24"/>
        </w:rPr>
        <w:t>弗洛伊德</w:t>
      </w:r>
      <w:r w:rsidRPr="00DD2249">
        <w:rPr>
          <w:rFonts w:eastAsiaTheme="minorEastAsia" w:hint="eastAsia"/>
          <w:sz w:val="24"/>
          <w:szCs w:val="24"/>
        </w:rPr>
        <w:t xml:space="preserve"> </w:t>
      </w:r>
      <w:r w:rsidRPr="00DD2249">
        <w:rPr>
          <w:rFonts w:eastAsiaTheme="minorEastAsia" w:hint="eastAsia"/>
          <w:sz w:val="24"/>
          <w:szCs w:val="24"/>
        </w:rPr>
        <w:t>著</w:t>
      </w:r>
      <w:r w:rsidRPr="00DD2249">
        <w:rPr>
          <w:rFonts w:eastAsiaTheme="minorEastAsia" w:hint="eastAsia"/>
          <w:sz w:val="24"/>
          <w:szCs w:val="24"/>
        </w:rPr>
        <w:t>,</w:t>
      </w:r>
      <w:r w:rsidRPr="00DD2249">
        <w:rPr>
          <w:rFonts w:eastAsiaTheme="minorEastAsia" w:hint="eastAsia"/>
          <w:sz w:val="24"/>
          <w:szCs w:val="24"/>
        </w:rPr>
        <w:t>杨惠</w:t>
      </w:r>
      <w:r w:rsidRPr="00DD2249">
        <w:rPr>
          <w:rFonts w:eastAsiaTheme="minorEastAsia" w:hint="eastAsia"/>
          <w:sz w:val="24"/>
          <w:szCs w:val="24"/>
        </w:rPr>
        <w:t xml:space="preserve"> </w:t>
      </w:r>
      <w:r w:rsidRPr="00DD2249">
        <w:rPr>
          <w:rFonts w:eastAsiaTheme="minorEastAsia" w:hint="eastAsia"/>
          <w:sz w:val="24"/>
          <w:szCs w:val="24"/>
        </w:rPr>
        <w:t>译</w:t>
      </w:r>
      <w:r w:rsidRPr="00DD2249">
        <w:rPr>
          <w:rFonts w:eastAsiaTheme="minorEastAsia" w:hint="eastAsia"/>
          <w:sz w:val="24"/>
          <w:szCs w:val="24"/>
        </w:rPr>
        <w:t>.</w:t>
      </w:r>
      <w:r w:rsidRPr="00DD2249">
        <w:rPr>
          <w:rFonts w:eastAsiaTheme="minorEastAsia" w:hint="eastAsia"/>
          <w:sz w:val="24"/>
          <w:szCs w:val="24"/>
        </w:rPr>
        <w:t>弗洛伊德</w:t>
      </w:r>
      <w:r w:rsidRPr="00DD2249">
        <w:rPr>
          <w:rFonts w:eastAsiaTheme="minorEastAsia" w:hint="eastAsia"/>
          <w:sz w:val="24"/>
          <w:szCs w:val="24"/>
        </w:rPr>
        <w:t>:</w:t>
      </w:r>
      <w:r w:rsidRPr="00DD2249">
        <w:rPr>
          <w:rFonts w:eastAsiaTheme="minorEastAsia" w:hint="eastAsia"/>
          <w:sz w:val="24"/>
          <w:szCs w:val="24"/>
        </w:rPr>
        <w:t>日常生活中的精神病理学</w:t>
      </w:r>
      <w:r w:rsidRPr="00DD2249">
        <w:rPr>
          <w:rFonts w:eastAsiaTheme="minorEastAsia" w:hint="eastAsia"/>
          <w:sz w:val="24"/>
          <w:szCs w:val="24"/>
        </w:rPr>
        <w:t>[M].</w:t>
      </w:r>
      <w:r w:rsidRPr="00DD2249">
        <w:rPr>
          <w:rFonts w:eastAsiaTheme="minorEastAsia" w:hint="eastAsia"/>
          <w:sz w:val="24"/>
          <w:szCs w:val="24"/>
        </w:rPr>
        <w:t>中国出版集团有限公司</w:t>
      </w:r>
      <w:r w:rsidRPr="00DD2249">
        <w:rPr>
          <w:rFonts w:eastAsiaTheme="minorEastAsia" w:hint="eastAsia"/>
          <w:sz w:val="24"/>
          <w:szCs w:val="24"/>
        </w:rPr>
        <w:t>,2023.9.</w:t>
      </w:r>
    </w:p>
    <w:p w14:paraId="325B445E" w14:textId="77777777" w:rsidR="00DD2249" w:rsidRPr="00DD2249" w:rsidRDefault="00DD2249" w:rsidP="00DD2249">
      <w:pPr>
        <w:pStyle w:val="af8"/>
        <w:numPr>
          <w:ilvl w:val="3"/>
          <w:numId w:val="53"/>
        </w:numPr>
        <w:adjustRightInd w:val="0"/>
        <w:spacing w:line="400" w:lineRule="atLeast"/>
        <w:ind w:left="426" w:firstLineChars="0"/>
        <w:rPr>
          <w:rFonts w:eastAsiaTheme="minorEastAsia"/>
          <w:sz w:val="24"/>
          <w:szCs w:val="24"/>
        </w:rPr>
      </w:pPr>
      <w:r w:rsidRPr="00DD2249">
        <w:rPr>
          <w:rFonts w:eastAsiaTheme="minorEastAsia" w:hint="eastAsia"/>
          <w:sz w:val="24"/>
          <w:szCs w:val="24"/>
        </w:rPr>
        <w:t>翟中锋</w:t>
      </w:r>
      <w:r w:rsidRPr="00DD2249">
        <w:rPr>
          <w:rFonts w:eastAsiaTheme="minorEastAsia" w:hint="eastAsia"/>
          <w:sz w:val="24"/>
          <w:szCs w:val="24"/>
        </w:rPr>
        <w:t>,</w:t>
      </w:r>
      <w:r w:rsidRPr="00DD2249">
        <w:rPr>
          <w:rFonts w:eastAsiaTheme="minorEastAsia" w:hint="eastAsia"/>
          <w:sz w:val="24"/>
          <w:szCs w:val="24"/>
        </w:rPr>
        <w:t>吴利群</w:t>
      </w:r>
      <w:r w:rsidRPr="00DD2249">
        <w:rPr>
          <w:rFonts w:eastAsiaTheme="minorEastAsia" w:hint="eastAsia"/>
          <w:sz w:val="24"/>
          <w:szCs w:val="24"/>
        </w:rPr>
        <w:t>.</w:t>
      </w:r>
      <w:r w:rsidRPr="00DD2249">
        <w:rPr>
          <w:rFonts w:eastAsiaTheme="minorEastAsia" w:hint="eastAsia"/>
          <w:sz w:val="24"/>
          <w:szCs w:val="24"/>
        </w:rPr>
        <w:t>社会心理服务体系建设实践指导</w:t>
      </w:r>
      <w:r w:rsidRPr="00DD2249">
        <w:rPr>
          <w:rFonts w:eastAsiaTheme="minorEastAsia" w:hint="eastAsia"/>
          <w:sz w:val="24"/>
          <w:szCs w:val="24"/>
        </w:rPr>
        <w:t>[M].</w:t>
      </w:r>
      <w:r w:rsidRPr="00DD2249">
        <w:rPr>
          <w:rFonts w:eastAsiaTheme="minorEastAsia" w:hint="eastAsia"/>
          <w:sz w:val="24"/>
          <w:szCs w:val="24"/>
        </w:rPr>
        <w:t>中国人民大学出版社</w:t>
      </w:r>
      <w:r w:rsidRPr="00DD2249">
        <w:rPr>
          <w:rFonts w:eastAsiaTheme="minorEastAsia" w:hint="eastAsia"/>
          <w:sz w:val="24"/>
          <w:szCs w:val="24"/>
        </w:rPr>
        <w:t>,2021.1.1</w:t>
      </w:r>
    </w:p>
    <w:p w14:paraId="725A9E5D" w14:textId="77777777" w:rsidR="00DD2249" w:rsidRPr="00DD2249" w:rsidRDefault="00DD2249" w:rsidP="00DD2249">
      <w:pPr>
        <w:pStyle w:val="af8"/>
        <w:numPr>
          <w:ilvl w:val="3"/>
          <w:numId w:val="53"/>
        </w:numPr>
        <w:adjustRightInd w:val="0"/>
        <w:spacing w:line="400" w:lineRule="atLeast"/>
        <w:ind w:left="426" w:firstLineChars="0"/>
        <w:rPr>
          <w:rFonts w:eastAsiaTheme="minorEastAsia"/>
          <w:sz w:val="24"/>
          <w:szCs w:val="24"/>
        </w:rPr>
      </w:pPr>
      <w:r w:rsidRPr="00DD2249">
        <w:rPr>
          <w:rFonts w:eastAsiaTheme="minorEastAsia" w:hint="eastAsia"/>
          <w:sz w:val="24"/>
          <w:szCs w:val="24"/>
        </w:rPr>
        <w:t>闫洪丰</w:t>
      </w:r>
      <w:r w:rsidRPr="00DD2249">
        <w:rPr>
          <w:rFonts w:eastAsiaTheme="minorEastAsia" w:hint="eastAsia"/>
          <w:sz w:val="24"/>
          <w:szCs w:val="24"/>
        </w:rPr>
        <w:t>.</w:t>
      </w:r>
      <w:r w:rsidRPr="00DD2249">
        <w:rPr>
          <w:rFonts w:eastAsiaTheme="minorEastAsia" w:hint="eastAsia"/>
          <w:sz w:val="24"/>
          <w:szCs w:val="24"/>
        </w:rPr>
        <w:t>社会心理服务体系建设</w:t>
      </w:r>
      <w:r w:rsidRPr="00DD2249">
        <w:rPr>
          <w:rFonts w:eastAsiaTheme="minorEastAsia" w:hint="eastAsia"/>
          <w:sz w:val="24"/>
          <w:szCs w:val="24"/>
        </w:rPr>
        <w:t>.</w:t>
      </w:r>
      <w:r w:rsidRPr="00DD2249">
        <w:rPr>
          <w:rFonts w:eastAsiaTheme="minorEastAsia" w:hint="eastAsia"/>
          <w:sz w:val="24"/>
          <w:szCs w:val="24"/>
        </w:rPr>
        <w:t>政策解读篇</w:t>
      </w:r>
      <w:r w:rsidRPr="00DD2249">
        <w:rPr>
          <w:rFonts w:eastAsiaTheme="minorEastAsia" w:hint="eastAsia"/>
          <w:sz w:val="24"/>
          <w:szCs w:val="24"/>
        </w:rPr>
        <w:t>[M].</w:t>
      </w:r>
      <w:r w:rsidRPr="00DD2249">
        <w:rPr>
          <w:rFonts w:eastAsiaTheme="minorEastAsia" w:hint="eastAsia"/>
          <w:sz w:val="24"/>
          <w:szCs w:val="24"/>
        </w:rPr>
        <w:t>人民邮电出版社</w:t>
      </w:r>
      <w:r w:rsidRPr="00DD2249">
        <w:rPr>
          <w:rFonts w:eastAsiaTheme="minorEastAsia" w:hint="eastAsia"/>
          <w:sz w:val="24"/>
          <w:szCs w:val="24"/>
        </w:rPr>
        <w:t>,2023.12.</w:t>
      </w:r>
    </w:p>
    <w:p w14:paraId="197A5C49" w14:textId="77777777" w:rsidR="00DD2249" w:rsidRDefault="00DD2249" w:rsidP="00DD2249">
      <w:pPr>
        <w:pStyle w:val="af8"/>
        <w:numPr>
          <w:ilvl w:val="3"/>
          <w:numId w:val="53"/>
        </w:numPr>
        <w:adjustRightInd w:val="0"/>
        <w:spacing w:line="400" w:lineRule="atLeast"/>
        <w:ind w:left="426" w:firstLineChars="0"/>
        <w:rPr>
          <w:rFonts w:eastAsiaTheme="minorEastAsia"/>
          <w:sz w:val="24"/>
          <w:szCs w:val="24"/>
        </w:rPr>
      </w:pPr>
      <w:r w:rsidRPr="00DD2249">
        <w:rPr>
          <w:rFonts w:eastAsiaTheme="minorEastAsia" w:hint="eastAsia"/>
          <w:sz w:val="24"/>
          <w:szCs w:val="24"/>
        </w:rPr>
        <w:t>金伟</w:t>
      </w:r>
      <w:r w:rsidRPr="00DD2249">
        <w:rPr>
          <w:rFonts w:eastAsiaTheme="minorEastAsia" w:hint="eastAsia"/>
          <w:sz w:val="24"/>
          <w:szCs w:val="24"/>
        </w:rPr>
        <w:t>.</w:t>
      </w:r>
      <w:r w:rsidRPr="00DD2249">
        <w:rPr>
          <w:rFonts w:eastAsiaTheme="minorEastAsia" w:hint="eastAsia"/>
          <w:sz w:val="24"/>
          <w:szCs w:val="24"/>
        </w:rPr>
        <w:t>社会心理服务体系建设研究</w:t>
      </w:r>
      <w:r w:rsidRPr="00DD2249">
        <w:rPr>
          <w:rFonts w:eastAsiaTheme="minorEastAsia" w:hint="eastAsia"/>
          <w:sz w:val="24"/>
          <w:szCs w:val="24"/>
        </w:rPr>
        <w:t>[M].</w:t>
      </w:r>
      <w:r w:rsidRPr="00DD2249">
        <w:rPr>
          <w:rFonts w:eastAsiaTheme="minorEastAsia" w:hint="eastAsia"/>
          <w:sz w:val="24"/>
          <w:szCs w:val="24"/>
        </w:rPr>
        <w:t>湖北人民出版社</w:t>
      </w:r>
      <w:r w:rsidRPr="00DD2249">
        <w:rPr>
          <w:rFonts w:eastAsiaTheme="minorEastAsia" w:hint="eastAsia"/>
          <w:sz w:val="24"/>
          <w:szCs w:val="24"/>
        </w:rPr>
        <w:t>:2024.3.</w:t>
      </w:r>
    </w:p>
    <w:p w14:paraId="1324BB44" w14:textId="66121F3B" w:rsidR="00AF6040" w:rsidRPr="00AF6040" w:rsidRDefault="00AF6040" w:rsidP="0056755D">
      <w:pPr>
        <w:pStyle w:val="af8"/>
        <w:adjustRightInd w:val="0"/>
        <w:spacing w:before="240" w:after="120" w:line="320" w:lineRule="atLeast"/>
        <w:ind w:left="425" w:firstLineChars="0" w:firstLine="0"/>
        <w:rPr>
          <w:rFonts w:ascii="黑体" w:eastAsia="黑体" w:hAnsi="黑体" w:hint="eastAsia"/>
          <w:b/>
          <w:bCs/>
          <w:sz w:val="24"/>
          <w:szCs w:val="24"/>
        </w:rPr>
      </w:pPr>
      <w:r w:rsidRPr="00AF6040">
        <w:rPr>
          <w:rFonts w:ascii="黑体" w:eastAsia="黑体" w:hAnsi="黑体" w:hint="eastAsia"/>
          <w:b/>
          <w:bCs/>
          <w:sz w:val="24"/>
          <w:szCs w:val="24"/>
        </w:rPr>
        <w:t>学位论文</w:t>
      </w:r>
    </w:p>
    <w:p w14:paraId="063311CC" w14:textId="77777777" w:rsidR="00DD2249" w:rsidRPr="00DD2249" w:rsidRDefault="00DD2249" w:rsidP="00DD2249">
      <w:pPr>
        <w:pStyle w:val="af8"/>
        <w:numPr>
          <w:ilvl w:val="3"/>
          <w:numId w:val="53"/>
        </w:numPr>
        <w:adjustRightInd w:val="0"/>
        <w:spacing w:line="400" w:lineRule="atLeast"/>
        <w:ind w:left="426" w:firstLineChars="0"/>
        <w:rPr>
          <w:rFonts w:eastAsiaTheme="minorEastAsia"/>
          <w:sz w:val="24"/>
          <w:szCs w:val="24"/>
        </w:rPr>
      </w:pPr>
      <w:r w:rsidRPr="00DD2249">
        <w:rPr>
          <w:rFonts w:eastAsiaTheme="minorEastAsia" w:hint="eastAsia"/>
          <w:sz w:val="24"/>
          <w:szCs w:val="24"/>
        </w:rPr>
        <w:t>宫之原弘</w:t>
      </w:r>
      <w:r w:rsidRPr="00DD2249">
        <w:rPr>
          <w:rFonts w:eastAsiaTheme="minorEastAsia" w:hint="eastAsia"/>
          <w:sz w:val="24"/>
          <w:szCs w:val="24"/>
        </w:rPr>
        <w:t>.</w:t>
      </w:r>
      <w:r w:rsidRPr="00DD2249">
        <w:rPr>
          <w:rFonts w:eastAsiaTheme="minorEastAsia" w:hint="eastAsia"/>
          <w:sz w:val="24"/>
          <w:szCs w:val="24"/>
        </w:rPr>
        <w:t>日本におけるスク一ルソ一シャルワ一クの誕生と展開</w:t>
      </w:r>
      <w:r w:rsidRPr="00DD2249">
        <w:rPr>
          <w:rFonts w:eastAsiaTheme="minorEastAsia" w:hint="eastAsia"/>
          <w:sz w:val="24"/>
          <w:szCs w:val="24"/>
        </w:rPr>
        <w:t>[D].</w:t>
      </w:r>
      <w:r w:rsidRPr="00DD2249">
        <w:rPr>
          <w:rFonts w:eastAsiaTheme="minorEastAsia" w:hint="eastAsia"/>
          <w:sz w:val="24"/>
          <w:szCs w:val="24"/>
        </w:rPr>
        <w:t>名古屋</w:t>
      </w:r>
      <w:r w:rsidRPr="00DD2249">
        <w:rPr>
          <w:rFonts w:eastAsiaTheme="minorEastAsia" w:hint="eastAsia"/>
          <w:sz w:val="24"/>
          <w:szCs w:val="24"/>
        </w:rPr>
        <w:t>:</w:t>
      </w:r>
      <w:r w:rsidRPr="00DD2249">
        <w:rPr>
          <w:rFonts w:eastAsiaTheme="minorEastAsia" w:hint="eastAsia"/>
          <w:sz w:val="24"/>
          <w:szCs w:val="24"/>
        </w:rPr>
        <w:t>名古屋大学</w:t>
      </w:r>
      <w:r w:rsidRPr="00DD2249">
        <w:rPr>
          <w:rFonts w:eastAsiaTheme="minorEastAsia" w:hint="eastAsia"/>
          <w:sz w:val="24"/>
          <w:szCs w:val="24"/>
        </w:rPr>
        <w:t>,2014.</w:t>
      </w:r>
    </w:p>
    <w:p w14:paraId="703E7834" w14:textId="77777777" w:rsidR="00DD2249" w:rsidRPr="00DD2249" w:rsidRDefault="00DD2249" w:rsidP="00DD2249">
      <w:pPr>
        <w:pStyle w:val="af8"/>
        <w:numPr>
          <w:ilvl w:val="3"/>
          <w:numId w:val="53"/>
        </w:numPr>
        <w:adjustRightInd w:val="0"/>
        <w:spacing w:line="400" w:lineRule="atLeast"/>
        <w:ind w:left="426" w:firstLineChars="0"/>
        <w:rPr>
          <w:rFonts w:eastAsiaTheme="minorEastAsia"/>
          <w:sz w:val="24"/>
          <w:szCs w:val="24"/>
        </w:rPr>
      </w:pPr>
      <w:r w:rsidRPr="00DD2249">
        <w:rPr>
          <w:rFonts w:eastAsiaTheme="minorEastAsia" w:hint="eastAsia"/>
          <w:sz w:val="24"/>
          <w:szCs w:val="24"/>
        </w:rPr>
        <w:t>刘杰</w:t>
      </w:r>
      <w:r w:rsidRPr="00DD2249">
        <w:rPr>
          <w:rFonts w:eastAsiaTheme="minorEastAsia" w:hint="eastAsia"/>
          <w:sz w:val="24"/>
          <w:szCs w:val="24"/>
        </w:rPr>
        <w:t>.</w:t>
      </w:r>
      <w:r w:rsidRPr="00DD2249">
        <w:rPr>
          <w:rFonts w:eastAsiaTheme="minorEastAsia" w:hint="eastAsia"/>
          <w:sz w:val="24"/>
          <w:szCs w:val="24"/>
        </w:rPr>
        <w:t>社工对小学低年级单亲家庭学生亲子关系的影响研究——以广州市</w:t>
      </w:r>
      <w:r w:rsidRPr="00DD2249">
        <w:rPr>
          <w:rFonts w:eastAsiaTheme="minorEastAsia" w:hint="eastAsia"/>
          <w:sz w:val="24"/>
          <w:szCs w:val="24"/>
        </w:rPr>
        <w:t>X</w:t>
      </w:r>
      <w:r w:rsidRPr="00DD2249">
        <w:rPr>
          <w:rFonts w:eastAsiaTheme="minorEastAsia" w:hint="eastAsia"/>
          <w:sz w:val="24"/>
          <w:szCs w:val="24"/>
        </w:rPr>
        <w:t>区小学为例</w:t>
      </w:r>
      <w:r w:rsidRPr="00DD2249">
        <w:rPr>
          <w:rFonts w:eastAsiaTheme="minorEastAsia" w:hint="eastAsia"/>
          <w:sz w:val="24"/>
          <w:szCs w:val="24"/>
        </w:rPr>
        <w:t>[D].</w:t>
      </w:r>
      <w:r w:rsidRPr="00DD2249">
        <w:rPr>
          <w:rFonts w:eastAsiaTheme="minorEastAsia" w:hint="eastAsia"/>
          <w:sz w:val="24"/>
          <w:szCs w:val="24"/>
        </w:rPr>
        <w:t>青海师范大学</w:t>
      </w:r>
      <w:r w:rsidRPr="00DD2249">
        <w:rPr>
          <w:rFonts w:eastAsiaTheme="minorEastAsia" w:hint="eastAsia"/>
          <w:sz w:val="24"/>
          <w:szCs w:val="24"/>
        </w:rPr>
        <w:t>,2019.3.1.</w:t>
      </w:r>
    </w:p>
    <w:p w14:paraId="27964C77" w14:textId="77777777" w:rsidR="00DD2249" w:rsidRPr="00DD2249" w:rsidRDefault="00DD2249" w:rsidP="00DD2249">
      <w:pPr>
        <w:pStyle w:val="af8"/>
        <w:numPr>
          <w:ilvl w:val="3"/>
          <w:numId w:val="53"/>
        </w:numPr>
        <w:adjustRightInd w:val="0"/>
        <w:spacing w:line="400" w:lineRule="atLeast"/>
        <w:ind w:left="426" w:firstLineChars="0"/>
        <w:rPr>
          <w:rFonts w:eastAsiaTheme="minorEastAsia"/>
          <w:sz w:val="24"/>
          <w:szCs w:val="24"/>
        </w:rPr>
      </w:pPr>
      <w:r w:rsidRPr="00DD2249">
        <w:rPr>
          <w:rFonts w:eastAsiaTheme="minorEastAsia" w:hint="eastAsia"/>
          <w:sz w:val="24"/>
          <w:szCs w:val="24"/>
        </w:rPr>
        <w:lastRenderedPageBreak/>
        <w:t>孟洁</w:t>
      </w:r>
      <w:r w:rsidRPr="00DD2249">
        <w:rPr>
          <w:rFonts w:eastAsiaTheme="minorEastAsia" w:hint="eastAsia"/>
          <w:sz w:val="24"/>
          <w:szCs w:val="24"/>
        </w:rPr>
        <w:t>.</w:t>
      </w:r>
      <w:r w:rsidRPr="00DD2249">
        <w:rPr>
          <w:rFonts w:eastAsiaTheme="minorEastAsia" w:hint="eastAsia"/>
          <w:sz w:val="24"/>
          <w:szCs w:val="24"/>
        </w:rPr>
        <w:t>义务教育阶段听力障碍儿童家庭教育现状、问题及对策研</w:t>
      </w:r>
      <w:r w:rsidRPr="00DD2249">
        <w:rPr>
          <w:rFonts w:eastAsiaTheme="minorEastAsia" w:hint="eastAsia"/>
          <w:sz w:val="24"/>
          <w:szCs w:val="24"/>
        </w:rPr>
        <w:t>[D].</w:t>
      </w:r>
      <w:r w:rsidRPr="00DD2249">
        <w:rPr>
          <w:rFonts w:eastAsiaTheme="minorEastAsia" w:hint="eastAsia"/>
          <w:sz w:val="24"/>
          <w:szCs w:val="24"/>
        </w:rPr>
        <w:t>长春大学</w:t>
      </w:r>
      <w:r w:rsidRPr="00DD2249">
        <w:rPr>
          <w:rFonts w:eastAsiaTheme="minorEastAsia" w:hint="eastAsia"/>
          <w:sz w:val="24"/>
          <w:szCs w:val="24"/>
        </w:rPr>
        <w:t>,2023.5.1.</w:t>
      </w:r>
    </w:p>
    <w:p w14:paraId="4C004886" w14:textId="77777777" w:rsidR="00DD2249" w:rsidRPr="00DD2249" w:rsidRDefault="00DD2249" w:rsidP="00DD2249">
      <w:pPr>
        <w:pStyle w:val="af8"/>
        <w:numPr>
          <w:ilvl w:val="3"/>
          <w:numId w:val="53"/>
        </w:numPr>
        <w:adjustRightInd w:val="0"/>
        <w:spacing w:line="400" w:lineRule="atLeast"/>
        <w:ind w:left="426" w:firstLineChars="0"/>
        <w:rPr>
          <w:rFonts w:eastAsiaTheme="minorEastAsia"/>
          <w:sz w:val="24"/>
          <w:szCs w:val="24"/>
        </w:rPr>
      </w:pPr>
      <w:r w:rsidRPr="00DD2249">
        <w:rPr>
          <w:rFonts w:eastAsiaTheme="minorEastAsia" w:hint="eastAsia"/>
          <w:sz w:val="24"/>
          <w:szCs w:val="24"/>
        </w:rPr>
        <w:t>金一臣</w:t>
      </w:r>
      <w:r w:rsidRPr="00DD2249">
        <w:rPr>
          <w:rFonts w:eastAsiaTheme="minorEastAsia" w:hint="eastAsia"/>
          <w:sz w:val="24"/>
          <w:szCs w:val="24"/>
        </w:rPr>
        <w:t>.</w:t>
      </w:r>
      <w:r w:rsidRPr="00DD2249">
        <w:rPr>
          <w:rFonts w:eastAsiaTheme="minorEastAsia" w:hint="eastAsia"/>
          <w:sz w:val="24"/>
          <w:szCs w:val="24"/>
        </w:rPr>
        <w:t>小组工作介入大一新生适应问题研究</w:t>
      </w:r>
      <w:r w:rsidRPr="00DD2249">
        <w:rPr>
          <w:rFonts w:eastAsiaTheme="minorEastAsia" w:hint="eastAsia"/>
          <w:sz w:val="24"/>
          <w:szCs w:val="24"/>
        </w:rPr>
        <w:t>[D].</w:t>
      </w:r>
      <w:r w:rsidRPr="00DD2249">
        <w:rPr>
          <w:rFonts w:eastAsiaTheme="minorEastAsia" w:hint="eastAsia"/>
          <w:sz w:val="24"/>
          <w:szCs w:val="24"/>
        </w:rPr>
        <w:t>青海</w:t>
      </w:r>
      <w:r w:rsidRPr="00DD2249">
        <w:rPr>
          <w:rFonts w:eastAsiaTheme="minorEastAsia" w:hint="eastAsia"/>
          <w:sz w:val="24"/>
          <w:szCs w:val="24"/>
        </w:rPr>
        <w:t>:</w:t>
      </w:r>
      <w:r w:rsidRPr="00DD2249">
        <w:rPr>
          <w:rFonts w:eastAsiaTheme="minorEastAsia" w:hint="eastAsia"/>
          <w:sz w:val="24"/>
          <w:szCs w:val="24"/>
        </w:rPr>
        <w:t>青海师范大学</w:t>
      </w:r>
      <w:r w:rsidRPr="00DD2249">
        <w:rPr>
          <w:rFonts w:eastAsiaTheme="minorEastAsia" w:hint="eastAsia"/>
          <w:sz w:val="24"/>
          <w:szCs w:val="24"/>
        </w:rPr>
        <w:t>,2023.</w:t>
      </w:r>
    </w:p>
    <w:p w14:paraId="41EB079C" w14:textId="77777777" w:rsidR="00DD2249" w:rsidRPr="00DD2249" w:rsidRDefault="00DD2249" w:rsidP="00DD2249">
      <w:pPr>
        <w:pStyle w:val="af8"/>
        <w:numPr>
          <w:ilvl w:val="3"/>
          <w:numId w:val="53"/>
        </w:numPr>
        <w:adjustRightInd w:val="0"/>
        <w:spacing w:line="400" w:lineRule="atLeast"/>
        <w:ind w:left="426" w:firstLineChars="0"/>
        <w:rPr>
          <w:rFonts w:eastAsiaTheme="minorEastAsia"/>
          <w:sz w:val="24"/>
          <w:szCs w:val="24"/>
        </w:rPr>
      </w:pPr>
      <w:r w:rsidRPr="00DD2249">
        <w:rPr>
          <w:rFonts w:eastAsiaTheme="minorEastAsia" w:hint="eastAsia"/>
          <w:sz w:val="24"/>
          <w:szCs w:val="24"/>
        </w:rPr>
        <w:t>刘杰</w:t>
      </w:r>
      <w:r w:rsidRPr="00DD2249">
        <w:rPr>
          <w:rFonts w:eastAsiaTheme="minorEastAsia" w:hint="eastAsia"/>
          <w:sz w:val="24"/>
          <w:szCs w:val="24"/>
        </w:rPr>
        <w:t>.</w:t>
      </w:r>
      <w:r w:rsidRPr="00DD2249">
        <w:rPr>
          <w:rFonts w:eastAsiaTheme="minorEastAsia" w:hint="eastAsia"/>
          <w:sz w:val="24"/>
          <w:szCs w:val="24"/>
        </w:rPr>
        <w:t>社工对小学低年级单亲家庭学生亲子关系的影响研究——以广州市</w:t>
      </w:r>
      <w:r w:rsidRPr="00DD2249">
        <w:rPr>
          <w:rFonts w:eastAsiaTheme="minorEastAsia" w:hint="eastAsia"/>
          <w:sz w:val="24"/>
          <w:szCs w:val="24"/>
        </w:rPr>
        <w:t>X</w:t>
      </w:r>
      <w:r w:rsidRPr="00DD2249">
        <w:rPr>
          <w:rFonts w:eastAsiaTheme="minorEastAsia" w:hint="eastAsia"/>
          <w:sz w:val="24"/>
          <w:szCs w:val="24"/>
        </w:rPr>
        <w:t>区小学为例</w:t>
      </w:r>
      <w:r w:rsidRPr="00DD2249">
        <w:rPr>
          <w:rFonts w:eastAsiaTheme="minorEastAsia" w:hint="eastAsia"/>
          <w:sz w:val="24"/>
          <w:szCs w:val="24"/>
        </w:rPr>
        <w:t>[D].</w:t>
      </w:r>
      <w:r w:rsidRPr="00DD2249">
        <w:rPr>
          <w:rFonts w:eastAsiaTheme="minorEastAsia" w:hint="eastAsia"/>
          <w:sz w:val="24"/>
          <w:szCs w:val="24"/>
        </w:rPr>
        <w:t>青海</w:t>
      </w:r>
      <w:r w:rsidRPr="00DD2249">
        <w:rPr>
          <w:rFonts w:eastAsiaTheme="minorEastAsia" w:hint="eastAsia"/>
          <w:sz w:val="24"/>
          <w:szCs w:val="24"/>
        </w:rPr>
        <w:t>:</w:t>
      </w:r>
      <w:r w:rsidRPr="00DD2249">
        <w:rPr>
          <w:rFonts w:eastAsiaTheme="minorEastAsia" w:hint="eastAsia"/>
          <w:sz w:val="24"/>
          <w:szCs w:val="24"/>
        </w:rPr>
        <w:t>青海师范大学</w:t>
      </w:r>
      <w:r w:rsidRPr="00DD2249">
        <w:rPr>
          <w:rFonts w:eastAsiaTheme="minorEastAsia" w:hint="eastAsia"/>
          <w:sz w:val="24"/>
          <w:szCs w:val="24"/>
        </w:rPr>
        <w:t>,2019.</w:t>
      </w:r>
    </w:p>
    <w:p w14:paraId="708FB7B9" w14:textId="77777777" w:rsidR="00DD2249" w:rsidRPr="00DD2249" w:rsidRDefault="00DD2249" w:rsidP="00DD2249">
      <w:pPr>
        <w:pStyle w:val="af8"/>
        <w:numPr>
          <w:ilvl w:val="3"/>
          <w:numId w:val="53"/>
        </w:numPr>
        <w:adjustRightInd w:val="0"/>
        <w:spacing w:line="400" w:lineRule="atLeast"/>
        <w:ind w:left="426" w:firstLineChars="0"/>
        <w:rPr>
          <w:rFonts w:eastAsiaTheme="minorEastAsia"/>
          <w:sz w:val="24"/>
          <w:szCs w:val="24"/>
        </w:rPr>
      </w:pPr>
      <w:r w:rsidRPr="00DD2249">
        <w:rPr>
          <w:rFonts w:eastAsiaTheme="minorEastAsia" w:hint="eastAsia"/>
          <w:sz w:val="24"/>
          <w:szCs w:val="24"/>
        </w:rPr>
        <w:t>王楠楠</w:t>
      </w:r>
      <w:r w:rsidRPr="00DD2249">
        <w:rPr>
          <w:rFonts w:eastAsiaTheme="minorEastAsia" w:hint="eastAsia"/>
          <w:sz w:val="24"/>
          <w:szCs w:val="24"/>
        </w:rPr>
        <w:t>.Y</w:t>
      </w:r>
      <w:r w:rsidRPr="00DD2249">
        <w:rPr>
          <w:rFonts w:eastAsiaTheme="minorEastAsia" w:hint="eastAsia"/>
          <w:sz w:val="24"/>
          <w:szCs w:val="24"/>
        </w:rPr>
        <w:t>市社会心理服务存在的问题与对策研究</w:t>
      </w:r>
      <w:r w:rsidRPr="00DD2249">
        <w:rPr>
          <w:rFonts w:eastAsiaTheme="minorEastAsia" w:hint="eastAsia"/>
          <w:sz w:val="24"/>
          <w:szCs w:val="24"/>
        </w:rPr>
        <w:t>[D].</w:t>
      </w:r>
      <w:r w:rsidRPr="00DD2249">
        <w:rPr>
          <w:rFonts w:eastAsiaTheme="minorEastAsia" w:hint="eastAsia"/>
          <w:sz w:val="24"/>
          <w:szCs w:val="24"/>
        </w:rPr>
        <w:t>江苏</w:t>
      </w:r>
      <w:r w:rsidRPr="00DD2249">
        <w:rPr>
          <w:rFonts w:eastAsiaTheme="minorEastAsia" w:hint="eastAsia"/>
          <w:sz w:val="24"/>
          <w:szCs w:val="24"/>
        </w:rPr>
        <w:t>:</w:t>
      </w:r>
      <w:r w:rsidRPr="00DD2249">
        <w:rPr>
          <w:rFonts w:eastAsiaTheme="minorEastAsia" w:hint="eastAsia"/>
          <w:sz w:val="24"/>
          <w:szCs w:val="24"/>
        </w:rPr>
        <w:t>扬州大学</w:t>
      </w:r>
      <w:r w:rsidRPr="00DD2249">
        <w:rPr>
          <w:rFonts w:eastAsiaTheme="minorEastAsia" w:hint="eastAsia"/>
          <w:sz w:val="24"/>
          <w:szCs w:val="24"/>
        </w:rPr>
        <w:t>,2023.</w:t>
      </w:r>
    </w:p>
    <w:p w14:paraId="54881C0F" w14:textId="77777777" w:rsidR="00DD2249" w:rsidRPr="00DD2249" w:rsidRDefault="00DD2249" w:rsidP="00DD2249">
      <w:pPr>
        <w:pStyle w:val="af8"/>
        <w:numPr>
          <w:ilvl w:val="3"/>
          <w:numId w:val="53"/>
        </w:numPr>
        <w:adjustRightInd w:val="0"/>
        <w:spacing w:line="400" w:lineRule="atLeast"/>
        <w:ind w:left="426" w:firstLineChars="0"/>
        <w:rPr>
          <w:rFonts w:eastAsiaTheme="minorEastAsia"/>
          <w:sz w:val="24"/>
          <w:szCs w:val="24"/>
        </w:rPr>
      </w:pPr>
      <w:r w:rsidRPr="00DD2249">
        <w:rPr>
          <w:rFonts w:eastAsiaTheme="minorEastAsia" w:hint="eastAsia"/>
          <w:sz w:val="24"/>
          <w:szCs w:val="24"/>
        </w:rPr>
        <w:t>王鑫</w:t>
      </w:r>
      <w:r w:rsidRPr="00DD2249">
        <w:rPr>
          <w:rFonts w:eastAsiaTheme="minorEastAsia" w:hint="eastAsia"/>
          <w:sz w:val="24"/>
          <w:szCs w:val="24"/>
        </w:rPr>
        <w:t>.</w:t>
      </w:r>
      <w:r w:rsidRPr="00DD2249">
        <w:rPr>
          <w:rFonts w:eastAsiaTheme="minorEastAsia" w:hint="eastAsia"/>
          <w:sz w:val="24"/>
          <w:szCs w:val="24"/>
        </w:rPr>
        <w:t>学校社会工作嵌入性发展探析——基于</w:t>
      </w:r>
      <w:r w:rsidRPr="00DD2249">
        <w:rPr>
          <w:rFonts w:eastAsiaTheme="minorEastAsia" w:hint="eastAsia"/>
          <w:sz w:val="24"/>
          <w:szCs w:val="24"/>
        </w:rPr>
        <w:t>Q</w:t>
      </w:r>
      <w:r w:rsidRPr="00DD2249">
        <w:rPr>
          <w:rFonts w:eastAsiaTheme="minorEastAsia" w:hint="eastAsia"/>
          <w:sz w:val="24"/>
          <w:szCs w:val="24"/>
        </w:rPr>
        <w:t>省</w:t>
      </w:r>
      <w:r w:rsidRPr="00DD2249">
        <w:rPr>
          <w:rFonts w:eastAsiaTheme="minorEastAsia" w:hint="eastAsia"/>
          <w:sz w:val="24"/>
          <w:szCs w:val="24"/>
        </w:rPr>
        <w:t>L</w:t>
      </w:r>
      <w:r w:rsidRPr="00DD2249">
        <w:rPr>
          <w:rFonts w:eastAsiaTheme="minorEastAsia" w:hint="eastAsia"/>
          <w:sz w:val="24"/>
          <w:szCs w:val="24"/>
        </w:rPr>
        <w:t>小学社工站的经验研究</w:t>
      </w:r>
      <w:r w:rsidRPr="00DD2249">
        <w:rPr>
          <w:rFonts w:eastAsiaTheme="minorEastAsia" w:hint="eastAsia"/>
          <w:sz w:val="24"/>
          <w:szCs w:val="24"/>
        </w:rPr>
        <w:t>[D].</w:t>
      </w:r>
      <w:r w:rsidRPr="00DD2249">
        <w:rPr>
          <w:rFonts w:eastAsiaTheme="minorEastAsia" w:hint="eastAsia"/>
          <w:sz w:val="24"/>
          <w:szCs w:val="24"/>
        </w:rPr>
        <w:t>青海</w:t>
      </w:r>
      <w:r w:rsidRPr="00DD2249">
        <w:rPr>
          <w:rFonts w:eastAsiaTheme="minorEastAsia" w:hint="eastAsia"/>
          <w:sz w:val="24"/>
          <w:szCs w:val="24"/>
        </w:rPr>
        <w:t>:</w:t>
      </w:r>
      <w:r w:rsidRPr="00DD2249">
        <w:rPr>
          <w:rFonts w:eastAsiaTheme="minorEastAsia" w:hint="eastAsia"/>
          <w:sz w:val="24"/>
          <w:szCs w:val="24"/>
        </w:rPr>
        <w:t>青海师范大学</w:t>
      </w:r>
      <w:r w:rsidRPr="00DD2249">
        <w:rPr>
          <w:rFonts w:eastAsiaTheme="minorEastAsia" w:hint="eastAsia"/>
          <w:sz w:val="24"/>
          <w:szCs w:val="24"/>
        </w:rPr>
        <w:t>,2021.</w:t>
      </w:r>
    </w:p>
    <w:p w14:paraId="04A93C00" w14:textId="77777777" w:rsidR="00DD2249" w:rsidRPr="00DD2249" w:rsidRDefault="00DD2249" w:rsidP="00DD2249">
      <w:pPr>
        <w:pStyle w:val="af8"/>
        <w:numPr>
          <w:ilvl w:val="3"/>
          <w:numId w:val="53"/>
        </w:numPr>
        <w:adjustRightInd w:val="0"/>
        <w:spacing w:line="400" w:lineRule="atLeast"/>
        <w:ind w:left="426" w:firstLineChars="0"/>
        <w:rPr>
          <w:rFonts w:eastAsiaTheme="minorEastAsia"/>
          <w:sz w:val="24"/>
          <w:szCs w:val="24"/>
        </w:rPr>
      </w:pPr>
      <w:r w:rsidRPr="00DD2249">
        <w:rPr>
          <w:rFonts w:eastAsiaTheme="minorEastAsia" w:hint="eastAsia"/>
          <w:sz w:val="24"/>
          <w:szCs w:val="24"/>
        </w:rPr>
        <w:t>Sadie K. Kinnarney.School Social Workers Conducting Home Visits: Practice and Perceptions[D],Kutztown University of Pennsylvania</w:t>
      </w:r>
      <w:r w:rsidRPr="00DD2249">
        <w:rPr>
          <w:rFonts w:eastAsiaTheme="minorEastAsia" w:hint="eastAsia"/>
          <w:sz w:val="24"/>
          <w:szCs w:val="24"/>
        </w:rPr>
        <w:t>：</w:t>
      </w:r>
      <w:r w:rsidRPr="00DD2249">
        <w:rPr>
          <w:rFonts w:eastAsiaTheme="minorEastAsia" w:hint="eastAsia"/>
          <w:sz w:val="24"/>
          <w:szCs w:val="24"/>
        </w:rPr>
        <w:t>2024/5/6</w:t>
      </w:r>
    </w:p>
    <w:p w14:paraId="6B6F8997" w14:textId="77777777" w:rsidR="00DD2249" w:rsidRPr="00DD2249" w:rsidRDefault="00DD2249" w:rsidP="00DD2249">
      <w:pPr>
        <w:pStyle w:val="af8"/>
        <w:numPr>
          <w:ilvl w:val="3"/>
          <w:numId w:val="53"/>
        </w:numPr>
        <w:adjustRightInd w:val="0"/>
        <w:spacing w:line="400" w:lineRule="atLeast"/>
        <w:ind w:left="426" w:firstLineChars="0"/>
        <w:rPr>
          <w:rFonts w:eastAsiaTheme="minorEastAsia"/>
          <w:sz w:val="24"/>
          <w:szCs w:val="24"/>
        </w:rPr>
      </w:pPr>
      <w:r w:rsidRPr="00DD2249">
        <w:rPr>
          <w:rFonts w:eastAsiaTheme="minorEastAsia"/>
          <w:sz w:val="24"/>
          <w:szCs w:val="24"/>
        </w:rPr>
        <w:t>Lloyd, Antoinette C.Unraveling Practice Approaches for School Social Work[D].Walden University.bHuman Services,2013.</w:t>
      </w:r>
    </w:p>
    <w:p w14:paraId="30FE4B89" w14:textId="77777777" w:rsidR="00DD2249" w:rsidRPr="00DD2249" w:rsidRDefault="00DD2249" w:rsidP="00DD2249">
      <w:pPr>
        <w:pStyle w:val="af8"/>
        <w:numPr>
          <w:ilvl w:val="3"/>
          <w:numId w:val="53"/>
        </w:numPr>
        <w:adjustRightInd w:val="0"/>
        <w:spacing w:line="400" w:lineRule="atLeast"/>
        <w:ind w:left="426" w:firstLineChars="0"/>
        <w:rPr>
          <w:rFonts w:eastAsiaTheme="minorEastAsia"/>
          <w:sz w:val="24"/>
          <w:szCs w:val="24"/>
        </w:rPr>
      </w:pPr>
      <w:r w:rsidRPr="00DD2249">
        <w:rPr>
          <w:rFonts w:eastAsiaTheme="minorEastAsia" w:hint="eastAsia"/>
          <w:sz w:val="24"/>
          <w:szCs w:val="24"/>
        </w:rPr>
        <w:t>石莹</w:t>
      </w:r>
      <w:r w:rsidRPr="00DD2249">
        <w:rPr>
          <w:rFonts w:eastAsiaTheme="minorEastAsia" w:hint="eastAsia"/>
          <w:sz w:val="24"/>
          <w:szCs w:val="24"/>
        </w:rPr>
        <w:t>.</w:t>
      </w:r>
      <w:r w:rsidRPr="00DD2249">
        <w:rPr>
          <w:rFonts w:eastAsiaTheme="minorEastAsia" w:hint="eastAsia"/>
          <w:sz w:val="24"/>
          <w:szCs w:val="24"/>
        </w:rPr>
        <w:t>驻校社工嵌入服务学校的过程研究</w:t>
      </w:r>
      <w:r w:rsidRPr="00DD2249">
        <w:rPr>
          <w:rFonts w:eastAsiaTheme="minorEastAsia" w:hint="eastAsia"/>
          <w:sz w:val="24"/>
          <w:szCs w:val="24"/>
        </w:rPr>
        <w:t>[D].</w:t>
      </w:r>
      <w:r w:rsidRPr="00DD2249">
        <w:rPr>
          <w:rFonts w:eastAsiaTheme="minorEastAsia" w:hint="eastAsia"/>
          <w:sz w:val="24"/>
          <w:szCs w:val="24"/>
        </w:rPr>
        <w:t>福建师范大学</w:t>
      </w:r>
      <w:r w:rsidRPr="00DD2249">
        <w:rPr>
          <w:rFonts w:eastAsiaTheme="minorEastAsia" w:hint="eastAsia"/>
          <w:sz w:val="24"/>
          <w:szCs w:val="24"/>
        </w:rPr>
        <w:t>,2020.5.24.</w:t>
      </w:r>
    </w:p>
    <w:p w14:paraId="26A48CFB" w14:textId="77777777" w:rsidR="00DD2249" w:rsidRPr="00DD2249" w:rsidRDefault="00DD2249" w:rsidP="00DD2249">
      <w:pPr>
        <w:pStyle w:val="af8"/>
        <w:numPr>
          <w:ilvl w:val="3"/>
          <w:numId w:val="53"/>
        </w:numPr>
        <w:adjustRightInd w:val="0"/>
        <w:spacing w:line="400" w:lineRule="atLeast"/>
        <w:ind w:left="426" w:firstLineChars="0"/>
        <w:rPr>
          <w:rFonts w:eastAsiaTheme="minorEastAsia"/>
          <w:sz w:val="24"/>
          <w:szCs w:val="24"/>
        </w:rPr>
      </w:pPr>
      <w:r w:rsidRPr="00DD2249">
        <w:rPr>
          <w:rFonts w:eastAsiaTheme="minorEastAsia" w:hint="eastAsia"/>
          <w:sz w:val="24"/>
          <w:szCs w:val="24"/>
        </w:rPr>
        <w:t>林倩</w:t>
      </w:r>
      <w:r w:rsidRPr="00DD2249">
        <w:rPr>
          <w:rFonts w:eastAsiaTheme="minorEastAsia" w:hint="eastAsia"/>
          <w:sz w:val="24"/>
          <w:szCs w:val="24"/>
        </w:rPr>
        <w:t>.</w:t>
      </w:r>
      <w:r w:rsidRPr="00DD2249">
        <w:rPr>
          <w:rFonts w:eastAsiaTheme="minorEastAsia" w:hint="eastAsia"/>
          <w:sz w:val="24"/>
          <w:szCs w:val="24"/>
        </w:rPr>
        <w:t>从“指标导向”迈向“专业导向”：驻校社工服务趋向研究</w:t>
      </w:r>
      <w:r w:rsidRPr="00DD2249">
        <w:rPr>
          <w:rFonts w:eastAsiaTheme="minorEastAsia" w:hint="eastAsia"/>
          <w:sz w:val="24"/>
          <w:szCs w:val="24"/>
        </w:rPr>
        <w:t>[D].</w:t>
      </w:r>
      <w:r w:rsidRPr="00DD2249">
        <w:rPr>
          <w:rFonts w:eastAsiaTheme="minorEastAsia" w:hint="eastAsia"/>
          <w:sz w:val="24"/>
          <w:szCs w:val="24"/>
        </w:rPr>
        <w:t>西南大学</w:t>
      </w:r>
      <w:r w:rsidRPr="00DD2249">
        <w:rPr>
          <w:rFonts w:eastAsiaTheme="minorEastAsia" w:hint="eastAsia"/>
          <w:sz w:val="24"/>
          <w:szCs w:val="24"/>
        </w:rPr>
        <w:t>,2024.4.10.</w:t>
      </w:r>
    </w:p>
    <w:p w14:paraId="11C1343B" w14:textId="77777777" w:rsidR="00DD2249" w:rsidRPr="00DD2249" w:rsidRDefault="00DD2249" w:rsidP="00DD2249">
      <w:pPr>
        <w:pStyle w:val="af8"/>
        <w:numPr>
          <w:ilvl w:val="3"/>
          <w:numId w:val="53"/>
        </w:numPr>
        <w:adjustRightInd w:val="0"/>
        <w:spacing w:line="400" w:lineRule="atLeast"/>
        <w:ind w:left="426" w:firstLineChars="0"/>
        <w:rPr>
          <w:rFonts w:eastAsiaTheme="minorEastAsia"/>
          <w:sz w:val="24"/>
          <w:szCs w:val="24"/>
        </w:rPr>
      </w:pPr>
      <w:r w:rsidRPr="00DD2249">
        <w:rPr>
          <w:rFonts w:eastAsiaTheme="minorEastAsia" w:hint="eastAsia"/>
          <w:sz w:val="24"/>
          <w:szCs w:val="24"/>
        </w:rPr>
        <w:t>李尚恒</w:t>
      </w:r>
      <w:r w:rsidRPr="00DD2249">
        <w:rPr>
          <w:rFonts w:eastAsiaTheme="minorEastAsia" w:hint="eastAsia"/>
          <w:sz w:val="24"/>
          <w:szCs w:val="24"/>
        </w:rPr>
        <w:t>.</w:t>
      </w:r>
      <w:r w:rsidRPr="00DD2249">
        <w:rPr>
          <w:rFonts w:eastAsiaTheme="minorEastAsia" w:hint="eastAsia"/>
          <w:sz w:val="24"/>
          <w:szCs w:val="24"/>
        </w:rPr>
        <w:t>社工介入社会心理服务体系建设研究</w:t>
      </w:r>
      <w:r w:rsidRPr="00DD2249">
        <w:rPr>
          <w:rFonts w:eastAsiaTheme="minorEastAsia" w:hint="eastAsia"/>
          <w:sz w:val="24"/>
          <w:szCs w:val="24"/>
        </w:rPr>
        <w:t>[D].</w:t>
      </w:r>
      <w:r w:rsidRPr="00DD2249">
        <w:rPr>
          <w:rFonts w:eastAsiaTheme="minorEastAsia" w:hint="eastAsia"/>
          <w:sz w:val="24"/>
          <w:szCs w:val="24"/>
        </w:rPr>
        <w:t>广州大学</w:t>
      </w:r>
      <w:r w:rsidRPr="00DD2249">
        <w:rPr>
          <w:rFonts w:eastAsiaTheme="minorEastAsia" w:hint="eastAsia"/>
          <w:sz w:val="24"/>
          <w:szCs w:val="24"/>
        </w:rPr>
        <w:t>,2021.</w:t>
      </w:r>
    </w:p>
    <w:p w14:paraId="3BFD7401" w14:textId="77777777" w:rsidR="00DD2249" w:rsidRDefault="00DD2249" w:rsidP="00DD2249">
      <w:pPr>
        <w:pStyle w:val="af8"/>
        <w:numPr>
          <w:ilvl w:val="3"/>
          <w:numId w:val="53"/>
        </w:numPr>
        <w:adjustRightInd w:val="0"/>
        <w:spacing w:line="400" w:lineRule="atLeast"/>
        <w:ind w:left="426" w:firstLineChars="0"/>
        <w:rPr>
          <w:rFonts w:eastAsiaTheme="minorEastAsia"/>
          <w:sz w:val="24"/>
          <w:szCs w:val="24"/>
        </w:rPr>
      </w:pPr>
      <w:r w:rsidRPr="00DD2249">
        <w:rPr>
          <w:rFonts w:eastAsiaTheme="minorEastAsia" w:hint="eastAsia"/>
          <w:sz w:val="24"/>
          <w:szCs w:val="24"/>
        </w:rPr>
        <w:t>秦振芳</w:t>
      </w:r>
      <w:r w:rsidRPr="00DD2249">
        <w:rPr>
          <w:rFonts w:eastAsiaTheme="minorEastAsia" w:hint="eastAsia"/>
          <w:sz w:val="24"/>
          <w:szCs w:val="24"/>
        </w:rPr>
        <w:t>.Z</w:t>
      </w:r>
      <w:r w:rsidRPr="00DD2249">
        <w:rPr>
          <w:rFonts w:eastAsiaTheme="minorEastAsia" w:hint="eastAsia"/>
          <w:sz w:val="24"/>
          <w:szCs w:val="24"/>
        </w:rPr>
        <w:t>市社会心理服务体系建设研究</w:t>
      </w:r>
      <w:r w:rsidRPr="00DD2249">
        <w:rPr>
          <w:rFonts w:eastAsiaTheme="minorEastAsia" w:hint="eastAsia"/>
          <w:sz w:val="24"/>
          <w:szCs w:val="24"/>
        </w:rPr>
        <w:t>[D].</w:t>
      </w:r>
      <w:r w:rsidRPr="00DD2249">
        <w:rPr>
          <w:rFonts w:eastAsiaTheme="minorEastAsia" w:hint="eastAsia"/>
          <w:sz w:val="24"/>
          <w:szCs w:val="24"/>
        </w:rPr>
        <w:t>西北农林科技大学</w:t>
      </w:r>
      <w:r w:rsidRPr="00DD2249">
        <w:rPr>
          <w:rFonts w:eastAsiaTheme="minorEastAsia" w:hint="eastAsia"/>
          <w:sz w:val="24"/>
          <w:szCs w:val="24"/>
        </w:rPr>
        <w:t>,2022.</w:t>
      </w:r>
    </w:p>
    <w:p w14:paraId="53DCCAC0" w14:textId="17294DC0" w:rsidR="00AF6040" w:rsidRPr="00AF6040" w:rsidRDefault="00AF6040" w:rsidP="0056755D">
      <w:pPr>
        <w:pStyle w:val="af8"/>
        <w:adjustRightInd w:val="0"/>
        <w:spacing w:before="240" w:after="120" w:line="320" w:lineRule="atLeast"/>
        <w:ind w:left="425" w:firstLineChars="0" w:firstLine="0"/>
        <w:rPr>
          <w:rFonts w:ascii="黑体" w:eastAsia="黑体" w:hAnsi="黑体" w:hint="eastAsia"/>
          <w:b/>
          <w:bCs/>
          <w:sz w:val="24"/>
          <w:szCs w:val="24"/>
        </w:rPr>
      </w:pPr>
      <w:r w:rsidRPr="00AF6040">
        <w:rPr>
          <w:rFonts w:ascii="黑体" w:eastAsia="黑体" w:hAnsi="黑体" w:hint="eastAsia"/>
          <w:b/>
          <w:bCs/>
          <w:sz w:val="24"/>
          <w:szCs w:val="24"/>
        </w:rPr>
        <w:t>学术期刊</w:t>
      </w:r>
    </w:p>
    <w:p w14:paraId="05582987" w14:textId="77777777" w:rsidR="00DD2249" w:rsidRPr="00DD2249" w:rsidRDefault="00DD2249" w:rsidP="00DD2249">
      <w:pPr>
        <w:pStyle w:val="af8"/>
        <w:numPr>
          <w:ilvl w:val="3"/>
          <w:numId w:val="53"/>
        </w:numPr>
        <w:adjustRightInd w:val="0"/>
        <w:spacing w:line="400" w:lineRule="atLeast"/>
        <w:ind w:left="426" w:firstLineChars="0"/>
        <w:rPr>
          <w:rFonts w:eastAsiaTheme="minorEastAsia"/>
          <w:sz w:val="24"/>
          <w:szCs w:val="24"/>
        </w:rPr>
      </w:pPr>
      <w:r w:rsidRPr="00DD2249">
        <w:rPr>
          <w:rFonts w:eastAsiaTheme="minorEastAsia" w:hint="eastAsia"/>
          <w:sz w:val="24"/>
          <w:szCs w:val="24"/>
        </w:rPr>
        <w:t>韩伟</w:t>
      </w:r>
      <w:r w:rsidRPr="00DD2249">
        <w:rPr>
          <w:rFonts w:eastAsiaTheme="minorEastAsia" w:hint="eastAsia"/>
          <w:sz w:val="24"/>
          <w:szCs w:val="24"/>
        </w:rPr>
        <w:t>.</w:t>
      </w:r>
      <w:r w:rsidRPr="00DD2249">
        <w:rPr>
          <w:rFonts w:eastAsiaTheme="minorEastAsia" w:hint="eastAsia"/>
          <w:sz w:val="24"/>
          <w:szCs w:val="24"/>
        </w:rPr>
        <w:t>高校社会工作研究浅析</w:t>
      </w:r>
      <w:r w:rsidRPr="00DD2249">
        <w:rPr>
          <w:rFonts w:eastAsiaTheme="minorEastAsia" w:hint="eastAsia"/>
          <w:sz w:val="24"/>
          <w:szCs w:val="24"/>
        </w:rPr>
        <w:t>[J].</w:t>
      </w:r>
      <w:r w:rsidRPr="00DD2249">
        <w:rPr>
          <w:rFonts w:eastAsiaTheme="minorEastAsia" w:hint="eastAsia"/>
          <w:sz w:val="24"/>
          <w:szCs w:val="24"/>
        </w:rPr>
        <w:t>科教导刊</w:t>
      </w:r>
      <w:r w:rsidRPr="00DD2249">
        <w:rPr>
          <w:rFonts w:eastAsiaTheme="minorEastAsia" w:hint="eastAsia"/>
          <w:sz w:val="24"/>
          <w:szCs w:val="24"/>
        </w:rPr>
        <w:t>(</w:t>
      </w:r>
      <w:r w:rsidRPr="00DD2249">
        <w:rPr>
          <w:rFonts w:eastAsiaTheme="minorEastAsia" w:hint="eastAsia"/>
          <w:sz w:val="24"/>
          <w:szCs w:val="24"/>
        </w:rPr>
        <w:t>上旬刊</w:t>
      </w:r>
      <w:r w:rsidRPr="00DD2249">
        <w:rPr>
          <w:rFonts w:eastAsiaTheme="minorEastAsia" w:hint="eastAsia"/>
          <w:sz w:val="24"/>
          <w:szCs w:val="24"/>
        </w:rPr>
        <w:t>),2011.3.5.</w:t>
      </w:r>
    </w:p>
    <w:p w14:paraId="223DC762" w14:textId="77777777" w:rsidR="00DD2249" w:rsidRPr="00DD2249" w:rsidRDefault="00DD2249" w:rsidP="00DD2249">
      <w:pPr>
        <w:pStyle w:val="af8"/>
        <w:numPr>
          <w:ilvl w:val="3"/>
          <w:numId w:val="53"/>
        </w:numPr>
        <w:adjustRightInd w:val="0"/>
        <w:spacing w:line="400" w:lineRule="atLeast"/>
        <w:ind w:left="426" w:firstLineChars="0"/>
        <w:rPr>
          <w:rFonts w:eastAsiaTheme="minorEastAsia"/>
          <w:sz w:val="24"/>
          <w:szCs w:val="24"/>
        </w:rPr>
      </w:pPr>
      <w:r w:rsidRPr="00DD2249">
        <w:rPr>
          <w:rFonts w:eastAsiaTheme="minorEastAsia" w:hint="eastAsia"/>
          <w:sz w:val="24"/>
          <w:szCs w:val="24"/>
        </w:rPr>
        <w:t>黄志祥</w:t>
      </w:r>
      <w:r w:rsidRPr="00DD2249">
        <w:rPr>
          <w:rFonts w:eastAsiaTheme="minorEastAsia" w:hint="eastAsia"/>
          <w:sz w:val="24"/>
          <w:szCs w:val="24"/>
        </w:rPr>
        <w:t>.</w:t>
      </w:r>
      <w:r w:rsidRPr="00DD2249">
        <w:rPr>
          <w:rFonts w:eastAsiaTheme="minorEastAsia" w:hint="eastAsia"/>
          <w:sz w:val="24"/>
          <w:szCs w:val="24"/>
        </w:rPr>
        <w:t>学校思想政治教育与学校社会工作</w:t>
      </w:r>
      <w:r w:rsidRPr="00DD2249">
        <w:rPr>
          <w:rFonts w:eastAsiaTheme="minorEastAsia" w:hint="eastAsia"/>
          <w:sz w:val="24"/>
          <w:szCs w:val="24"/>
        </w:rPr>
        <w:t>:</w:t>
      </w:r>
      <w:r w:rsidRPr="00DD2249">
        <w:rPr>
          <w:rFonts w:eastAsiaTheme="minorEastAsia" w:hint="eastAsia"/>
          <w:sz w:val="24"/>
          <w:szCs w:val="24"/>
        </w:rPr>
        <w:t>比较、借鉴、整合</w:t>
      </w:r>
      <w:r w:rsidRPr="00DD2249">
        <w:rPr>
          <w:rFonts w:eastAsiaTheme="minorEastAsia" w:hint="eastAsia"/>
          <w:sz w:val="24"/>
          <w:szCs w:val="24"/>
        </w:rPr>
        <w:t>[J].</w:t>
      </w:r>
      <w:r w:rsidRPr="00DD2249">
        <w:rPr>
          <w:rFonts w:eastAsiaTheme="minorEastAsia" w:hint="eastAsia"/>
          <w:sz w:val="24"/>
          <w:szCs w:val="24"/>
        </w:rPr>
        <w:t>西南民族大学学报</w:t>
      </w:r>
      <w:r w:rsidRPr="00DD2249">
        <w:rPr>
          <w:rFonts w:eastAsiaTheme="minorEastAsia" w:hint="eastAsia"/>
          <w:sz w:val="24"/>
          <w:szCs w:val="24"/>
        </w:rPr>
        <w:t>(</w:t>
      </w:r>
      <w:r w:rsidRPr="00DD2249">
        <w:rPr>
          <w:rFonts w:eastAsiaTheme="minorEastAsia" w:hint="eastAsia"/>
          <w:sz w:val="24"/>
          <w:szCs w:val="24"/>
        </w:rPr>
        <w:t>人文社会科学版</w:t>
      </w:r>
      <w:r w:rsidRPr="00DD2249">
        <w:rPr>
          <w:rFonts w:eastAsiaTheme="minorEastAsia" w:hint="eastAsia"/>
          <w:sz w:val="24"/>
          <w:szCs w:val="24"/>
        </w:rPr>
        <w:t>),2011.10.10.</w:t>
      </w:r>
    </w:p>
    <w:p w14:paraId="3716BBF1" w14:textId="77777777" w:rsidR="00DD2249" w:rsidRPr="00DD2249" w:rsidRDefault="00DD2249" w:rsidP="00DD2249">
      <w:pPr>
        <w:pStyle w:val="af8"/>
        <w:numPr>
          <w:ilvl w:val="3"/>
          <w:numId w:val="53"/>
        </w:numPr>
        <w:adjustRightInd w:val="0"/>
        <w:spacing w:line="400" w:lineRule="atLeast"/>
        <w:ind w:left="426" w:firstLineChars="0"/>
        <w:rPr>
          <w:rFonts w:eastAsiaTheme="minorEastAsia"/>
          <w:sz w:val="24"/>
          <w:szCs w:val="24"/>
        </w:rPr>
      </w:pPr>
      <w:r w:rsidRPr="00DD2249">
        <w:rPr>
          <w:rFonts w:eastAsiaTheme="minorEastAsia" w:hint="eastAsia"/>
          <w:sz w:val="24"/>
          <w:szCs w:val="24"/>
        </w:rPr>
        <w:t>姜惠玲</w:t>
      </w:r>
      <w:r w:rsidRPr="00DD2249">
        <w:rPr>
          <w:rFonts w:eastAsiaTheme="minorEastAsia" w:hint="eastAsia"/>
          <w:sz w:val="24"/>
          <w:szCs w:val="24"/>
        </w:rPr>
        <w:t>,</w:t>
      </w:r>
      <w:r w:rsidRPr="00DD2249">
        <w:rPr>
          <w:rFonts w:eastAsiaTheme="minorEastAsia" w:hint="eastAsia"/>
          <w:sz w:val="24"/>
          <w:szCs w:val="24"/>
        </w:rPr>
        <w:t>张自桂</w:t>
      </w:r>
      <w:r w:rsidRPr="00DD2249">
        <w:rPr>
          <w:rFonts w:eastAsiaTheme="minorEastAsia" w:hint="eastAsia"/>
          <w:sz w:val="24"/>
          <w:szCs w:val="24"/>
        </w:rPr>
        <w:t>.</w:t>
      </w:r>
      <w:r w:rsidRPr="00DD2249">
        <w:rPr>
          <w:rFonts w:eastAsiaTheme="minorEastAsia" w:hint="eastAsia"/>
          <w:sz w:val="24"/>
          <w:szCs w:val="24"/>
        </w:rPr>
        <w:t>基于网络环境的大学生成长“家校社”协同育人策略研究</w:t>
      </w:r>
      <w:r w:rsidRPr="00DD2249">
        <w:rPr>
          <w:rFonts w:eastAsiaTheme="minorEastAsia" w:hint="eastAsia"/>
          <w:sz w:val="24"/>
          <w:szCs w:val="24"/>
        </w:rPr>
        <w:t>[J].</w:t>
      </w:r>
      <w:r w:rsidRPr="00DD2249">
        <w:rPr>
          <w:rFonts w:eastAsiaTheme="minorEastAsia" w:hint="eastAsia"/>
          <w:sz w:val="24"/>
          <w:szCs w:val="24"/>
        </w:rPr>
        <w:t>三角洲</w:t>
      </w:r>
      <w:r w:rsidRPr="00DD2249">
        <w:rPr>
          <w:rFonts w:eastAsiaTheme="minorEastAsia" w:hint="eastAsia"/>
          <w:sz w:val="24"/>
          <w:szCs w:val="24"/>
        </w:rPr>
        <w:t>,2025.7.10.</w:t>
      </w:r>
    </w:p>
    <w:p w14:paraId="7E34CF02" w14:textId="77777777" w:rsidR="00DD2249" w:rsidRPr="00DD2249" w:rsidRDefault="00DD2249" w:rsidP="00DD2249">
      <w:pPr>
        <w:pStyle w:val="af8"/>
        <w:numPr>
          <w:ilvl w:val="3"/>
          <w:numId w:val="53"/>
        </w:numPr>
        <w:adjustRightInd w:val="0"/>
        <w:spacing w:line="400" w:lineRule="atLeast"/>
        <w:ind w:left="426" w:firstLineChars="0"/>
        <w:rPr>
          <w:rFonts w:eastAsiaTheme="minorEastAsia"/>
          <w:sz w:val="24"/>
          <w:szCs w:val="24"/>
        </w:rPr>
      </w:pPr>
      <w:r w:rsidRPr="00DD2249">
        <w:rPr>
          <w:rFonts w:eastAsiaTheme="minorEastAsia" w:hint="eastAsia"/>
          <w:sz w:val="24"/>
          <w:szCs w:val="24"/>
        </w:rPr>
        <w:t>李冬</w:t>
      </w:r>
      <w:r w:rsidRPr="00DD2249">
        <w:rPr>
          <w:rFonts w:eastAsiaTheme="minorEastAsia" w:hint="eastAsia"/>
          <w:sz w:val="24"/>
          <w:szCs w:val="24"/>
        </w:rPr>
        <w:t>.</w:t>
      </w:r>
      <w:r w:rsidRPr="00DD2249">
        <w:rPr>
          <w:rFonts w:eastAsiaTheme="minorEastAsia" w:hint="eastAsia"/>
          <w:sz w:val="24"/>
          <w:szCs w:val="24"/>
        </w:rPr>
        <w:t>湖北省高校心理健康教育微信公众号建设现状及对策研究</w:t>
      </w:r>
      <w:r w:rsidRPr="00DD2249">
        <w:rPr>
          <w:rFonts w:eastAsiaTheme="minorEastAsia" w:hint="eastAsia"/>
          <w:sz w:val="24"/>
          <w:szCs w:val="24"/>
        </w:rPr>
        <w:t>[J],</w:t>
      </w:r>
      <w:r w:rsidRPr="00DD2249">
        <w:rPr>
          <w:rFonts w:eastAsiaTheme="minorEastAsia" w:hint="eastAsia"/>
          <w:sz w:val="24"/>
          <w:szCs w:val="24"/>
        </w:rPr>
        <w:t>成才</w:t>
      </w:r>
      <w:r w:rsidRPr="00DD2249">
        <w:rPr>
          <w:rFonts w:eastAsiaTheme="minorEastAsia" w:hint="eastAsia"/>
          <w:sz w:val="24"/>
          <w:szCs w:val="24"/>
        </w:rPr>
        <w:t>,2022.4.25.</w:t>
      </w:r>
    </w:p>
    <w:p w14:paraId="4AF68459" w14:textId="77777777" w:rsidR="00DD2249" w:rsidRPr="00DD2249" w:rsidRDefault="00DD2249" w:rsidP="00DD2249">
      <w:pPr>
        <w:pStyle w:val="af8"/>
        <w:numPr>
          <w:ilvl w:val="3"/>
          <w:numId w:val="53"/>
        </w:numPr>
        <w:adjustRightInd w:val="0"/>
        <w:spacing w:line="400" w:lineRule="atLeast"/>
        <w:ind w:left="426" w:firstLineChars="0"/>
        <w:rPr>
          <w:rFonts w:eastAsiaTheme="minorEastAsia"/>
          <w:sz w:val="24"/>
          <w:szCs w:val="24"/>
        </w:rPr>
      </w:pPr>
      <w:r w:rsidRPr="00DD2249">
        <w:rPr>
          <w:rFonts w:eastAsiaTheme="minorEastAsia" w:hint="eastAsia"/>
          <w:sz w:val="24"/>
          <w:szCs w:val="24"/>
        </w:rPr>
        <w:t>刘京</w:t>
      </w:r>
      <w:r w:rsidRPr="00DD2249">
        <w:rPr>
          <w:rFonts w:eastAsiaTheme="minorEastAsia" w:hint="eastAsia"/>
          <w:sz w:val="24"/>
          <w:szCs w:val="24"/>
        </w:rPr>
        <w:t>.</w:t>
      </w:r>
      <w:r w:rsidRPr="00DD2249">
        <w:rPr>
          <w:rFonts w:eastAsiaTheme="minorEastAsia" w:hint="eastAsia"/>
          <w:sz w:val="24"/>
          <w:szCs w:val="24"/>
        </w:rPr>
        <w:t>校家社协同干预心理危机的案例分析</w:t>
      </w:r>
      <w:r w:rsidRPr="00DD2249">
        <w:rPr>
          <w:rFonts w:eastAsiaTheme="minorEastAsia" w:hint="eastAsia"/>
          <w:sz w:val="24"/>
          <w:szCs w:val="24"/>
        </w:rPr>
        <w:t>[J].</w:t>
      </w:r>
      <w:r w:rsidRPr="00DD2249">
        <w:rPr>
          <w:rFonts w:eastAsiaTheme="minorEastAsia" w:hint="eastAsia"/>
          <w:sz w:val="24"/>
          <w:szCs w:val="24"/>
        </w:rPr>
        <w:t>上海教育</w:t>
      </w:r>
      <w:r w:rsidRPr="00DD2249">
        <w:rPr>
          <w:rFonts w:eastAsiaTheme="minorEastAsia" w:hint="eastAsia"/>
          <w:sz w:val="24"/>
          <w:szCs w:val="24"/>
        </w:rPr>
        <w:t>,2024.7.1.</w:t>
      </w:r>
    </w:p>
    <w:p w14:paraId="6E4037A6" w14:textId="77777777" w:rsidR="00DD2249" w:rsidRPr="00DD2249" w:rsidRDefault="00DD2249" w:rsidP="00DD2249">
      <w:pPr>
        <w:pStyle w:val="af8"/>
        <w:numPr>
          <w:ilvl w:val="3"/>
          <w:numId w:val="53"/>
        </w:numPr>
        <w:adjustRightInd w:val="0"/>
        <w:spacing w:line="400" w:lineRule="atLeast"/>
        <w:ind w:left="426" w:firstLineChars="0"/>
        <w:rPr>
          <w:rFonts w:eastAsiaTheme="minorEastAsia"/>
          <w:sz w:val="24"/>
          <w:szCs w:val="24"/>
        </w:rPr>
      </w:pPr>
      <w:r w:rsidRPr="00DD2249">
        <w:rPr>
          <w:rFonts w:eastAsiaTheme="minorEastAsia" w:hint="eastAsia"/>
          <w:sz w:val="24"/>
          <w:szCs w:val="24"/>
        </w:rPr>
        <w:t>宋贵伦</w:t>
      </w:r>
      <w:r w:rsidRPr="00DD2249">
        <w:rPr>
          <w:rFonts w:eastAsiaTheme="minorEastAsia" w:hint="eastAsia"/>
          <w:sz w:val="24"/>
          <w:szCs w:val="24"/>
        </w:rPr>
        <w:t>,</w:t>
      </w:r>
      <w:r w:rsidRPr="00DD2249">
        <w:rPr>
          <w:rFonts w:eastAsiaTheme="minorEastAsia" w:hint="eastAsia"/>
          <w:sz w:val="24"/>
          <w:szCs w:val="24"/>
        </w:rPr>
        <w:t>郭悦</w:t>
      </w:r>
      <w:r w:rsidRPr="00DD2249">
        <w:rPr>
          <w:rFonts w:eastAsiaTheme="minorEastAsia" w:hint="eastAsia"/>
          <w:sz w:val="24"/>
          <w:szCs w:val="24"/>
        </w:rPr>
        <w:t>.</w:t>
      </w:r>
      <w:r w:rsidRPr="00DD2249">
        <w:rPr>
          <w:rFonts w:eastAsiaTheme="minorEastAsia" w:hint="eastAsia"/>
          <w:sz w:val="24"/>
          <w:szCs w:val="24"/>
        </w:rPr>
        <w:t>新时代社会心理服务体系的内涵特征、现实审视与未来进路</w:t>
      </w:r>
      <w:r w:rsidRPr="00DD2249">
        <w:rPr>
          <w:rFonts w:eastAsiaTheme="minorEastAsia" w:hint="eastAsia"/>
          <w:sz w:val="24"/>
          <w:szCs w:val="24"/>
        </w:rPr>
        <w:t>[J].</w:t>
      </w:r>
      <w:r w:rsidRPr="00DD2249">
        <w:rPr>
          <w:rFonts w:eastAsiaTheme="minorEastAsia" w:hint="eastAsia"/>
          <w:sz w:val="24"/>
          <w:szCs w:val="24"/>
        </w:rPr>
        <w:t>社会治理</w:t>
      </w:r>
      <w:r w:rsidRPr="00DD2249">
        <w:rPr>
          <w:rFonts w:eastAsiaTheme="minorEastAsia" w:hint="eastAsia"/>
          <w:sz w:val="24"/>
          <w:szCs w:val="24"/>
        </w:rPr>
        <w:t>,2024.6.15.</w:t>
      </w:r>
    </w:p>
    <w:p w14:paraId="30A3DC08" w14:textId="77777777" w:rsidR="00DD2249" w:rsidRPr="00DD2249" w:rsidRDefault="00DD2249" w:rsidP="00DD2249">
      <w:pPr>
        <w:pStyle w:val="af8"/>
        <w:numPr>
          <w:ilvl w:val="3"/>
          <w:numId w:val="53"/>
        </w:numPr>
        <w:adjustRightInd w:val="0"/>
        <w:spacing w:line="400" w:lineRule="atLeast"/>
        <w:ind w:left="426" w:firstLineChars="0"/>
        <w:rPr>
          <w:rFonts w:eastAsiaTheme="minorEastAsia"/>
          <w:sz w:val="24"/>
          <w:szCs w:val="24"/>
        </w:rPr>
      </w:pPr>
      <w:r w:rsidRPr="00DD2249">
        <w:rPr>
          <w:rFonts w:eastAsiaTheme="minorEastAsia" w:hint="eastAsia"/>
          <w:sz w:val="24"/>
          <w:szCs w:val="24"/>
        </w:rPr>
        <w:t>王国利</w:t>
      </w:r>
      <w:r w:rsidRPr="00DD2249">
        <w:rPr>
          <w:rFonts w:eastAsiaTheme="minorEastAsia" w:hint="eastAsia"/>
          <w:sz w:val="24"/>
          <w:szCs w:val="24"/>
        </w:rPr>
        <w:t>.</w:t>
      </w:r>
      <w:r w:rsidRPr="00DD2249">
        <w:rPr>
          <w:rFonts w:eastAsiaTheme="minorEastAsia" w:hint="eastAsia"/>
          <w:sz w:val="24"/>
          <w:szCs w:val="24"/>
        </w:rPr>
        <w:t>互联网时代学生厌学情绪教育策略研究</w:t>
      </w:r>
      <w:r w:rsidRPr="00DD2249">
        <w:rPr>
          <w:rFonts w:eastAsiaTheme="minorEastAsia" w:hint="eastAsia"/>
          <w:sz w:val="24"/>
          <w:szCs w:val="24"/>
        </w:rPr>
        <w:t>[J].</w:t>
      </w:r>
      <w:r w:rsidRPr="00DD2249">
        <w:rPr>
          <w:rFonts w:eastAsiaTheme="minorEastAsia" w:hint="eastAsia"/>
          <w:sz w:val="24"/>
          <w:szCs w:val="24"/>
        </w:rPr>
        <w:t>公关世界</w:t>
      </w:r>
      <w:r w:rsidRPr="00DD2249">
        <w:rPr>
          <w:rFonts w:eastAsiaTheme="minorEastAsia" w:hint="eastAsia"/>
          <w:sz w:val="24"/>
          <w:szCs w:val="24"/>
        </w:rPr>
        <w:t>,2023.3.25.</w:t>
      </w:r>
    </w:p>
    <w:p w14:paraId="193CFB25" w14:textId="77777777" w:rsidR="00DD2249" w:rsidRPr="00DD2249" w:rsidRDefault="00DD2249" w:rsidP="00DD2249">
      <w:pPr>
        <w:pStyle w:val="af8"/>
        <w:numPr>
          <w:ilvl w:val="3"/>
          <w:numId w:val="53"/>
        </w:numPr>
        <w:adjustRightInd w:val="0"/>
        <w:spacing w:line="400" w:lineRule="atLeast"/>
        <w:ind w:left="426" w:firstLineChars="0"/>
        <w:rPr>
          <w:rFonts w:eastAsiaTheme="minorEastAsia"/>
          <w:sz w:val="24"/>
          <w:szCs w:val="24"/>
        </w:rPr>
      </w:pPr>
      <w:r w:rsidRPr="00DD2249">
        <w:rPr>
          <w:rFonts w:eastAsiaTheme="minorEastAsia" w:hint="eastAsia"/>
          <w:sz w:val="24"/>
          <w:szCs w:val="24"/>
        </w:rPr>
        <w:t>向阶阶</w:t>
      </w:r>
      <w:r w:rsidRPr="00DD2249">
        <w:rPr>
          <w:rFonts w:eastAsiaTheme="minorEastAsia" w:hint="eastAsia"/>
          <w:sz w:val="24"/>
          <w:szCs w:val="24"/>
        </w:rPr>
        <w:t>,</w:t>
      </w:r>
      <w:r w:rsidRPr="00DD2249">
        <w:rPr>
          <w:rFonts w:eastAsiaTheme="minorEastAsia" w:hint="eastAsia"/>
          <w:sz w:val="24"/>
          <w:szCs w:val="24"/>
        </w:rPr>
        <w:t>杨国蕊</w:t>
      </w:r>
      <w:r w:rsidRPr="00DD2249">
        <w:rPr>
          <w:rFonts w:eastAsiaTheme="minorEastAsia" w:hint="eastAsia"/>
          <w:sz w:val="24"/>
          <w:szCs w:val="24"/>
        </w:rPr>
        <w:t>,</w:t>
      </w:r>
      <w:r w:rsidRPr="00DD2249">
        <w:rPr>
          <w:rFonts w:eastAsiaTheme="minorEastAsia" w:hint="eastAsia"/>
          <w:sz w:val="24"/>
          <w:szCs w:val="24"/>
        </w:rPr>
        <w:t>梁姗</w:t>
      </w:r>
      <w:r w:rsidRPr="00DD2249">
        <w:rPr>
          <w:rFonts w:eastAsiaTheme="minorEastAsia" w:hint="eastAsia"/>
          <w:sz w:val="24"/>
          <w:szCs w:val="24"/>
        </w:rPr>
        <w:t>.</w:t>
      </w:r>
      <w:r w:rsidRPr="00DD2249">
        <w:rPr>
          <w:rFonts w:eastAsiaTheme="minorEastAsia" w:hint="eastAsia"/>
          <w:sz w:val="24"/>
          <w:szCs w:val="24"/>
        </w:rPr>
        <w:t>思想政治教育的心理疏导路径探索</w:t>
      </w:r>
      <w:r w:rsidRPr="00DD2249">
        <w:rPr>
          <w:rFonts w:eastAsiaTheme="minorEastAsia" w:hint="eastAsia"/>
          <w:sz w:val="24"/>
          <w:szCs w:val="24"/>
        </w:rPr>
        <w:t>[J].</w:t>
      </w:r>
      <w:r w:rsidRPr="00DD2249">
        <w:rPr>
          <w:rFonts w:eastAsiaTheme="minorEastAsia" w:hint="eastAsia"/>
          <w:sz w:val="24"/>
          <w:szCs w:val="24"/>
        </w:rPr>
        <w:t>开封文化艺术职业学院学报</w:t>
      </w:r>
      <w:r w:rsidRPr="00DD2249">
        <w:rPr>
          <w:rFonts w:eastAsiaTheme="minorEastAsia" w:hint="eastAsia"/>
          <w:sz w:val="24"/>
          <w:szCs w:val="24"/>
        </w:rPr>
        <w:t>,2020.1.20.</w:t>
      </w:r>
    </w:p>
    <w:p w14:paraId="537B84EB" w14:textId="77777777" w:rsidR="00DD2249" w:rsidRPr="00DD2249" w:rsidRDefault="00DD2249" w:rsidP="00DD2249">
      <w:pPr>
        <w:pStyle w:val="af8"/>
        <w:numPr>
          <w:ilvl w:val="3"/>
          <w:numId w:val="53"/>
        </w:numPr>
        <w:adjustRightInd w:val="0"/>
        <w:spacing w:line="400" w:lineRule="atLeast"/>
        <w:ind w:left="426" w:firstLineChars="0"/>
        <w:rPr>
          <w:rFonts w:eastAsiaTheme="minorEastAsia"/>
          <w:sz w:val="24"/>
          <w:szCs w:val="24"/>
        </w:rPr>
      </w:pPr>
      <w:r w:rsidRPr="00DD2249">
        <w:rPr>
          <w:rFonts w:eastAsiaTheme="minorEastAsia" w:hint="eastAsia"/>
          <w:sz w:val="24"/>
          <w:szCs w:val="24"/>
        </w:rPr>
        <w:t>肖林洁</w:t>
      </w:r>
      <w:r w:rsidRPr="00DD2249">
        <w:rPr>
          <w:rFonts w:eastAsiaTheme="minorEastAsia" w:hint="eastAsia"/>
          <w:sz w:val="24"/>
          <w:szCs w:val="24"/>
        </w:rPr>
        <w:t>,</w:t>
      </w:r>
      <w:r w:rsidRPr="00DD2249">
        <w:rPr>
          <w:rFonts w:eastAsiaTheme="minorEastAsia" w:hint="eastAsia"/>
          <w:sz w:val="24"/>
          <w:szCs w:val="24"/>
        </w:rPr>
        <w:t>程黎</w:t>
      </w:r>
      <w:r w:rsidRPr="00DD2249">
        <w:rPr>
          <w:rFonts w:eastAsiaTheme="minorEastAsia" w:hint="eastAsia"/>
          <w:sz w:val="24"/>
          <w:szCs w:val="24"/>
        </w:rPr>
        <w:t>.</w:t>
      </w:r>
      <w:r w:rsidRPr="00DD2249">
        <w:rPr>
          <w:rFonts w:eastAsiaTheme="minorEastAsia" w:hint="eastAsia"/>
          <w:sz w:val="24"/>
          <w:szCs w:val="24"/>
        </w:rPr>
        <w:t>英国家校社协同选育超常儿童：政策演变、实践探索与经验启示</w:t>
      </w:r>
      <w:r w:rsidRPr="00DD2249">
        <w:rPr>
          <w:rFonts w:eastAsiaTheme="minorEastAsia" w:hint="eastAsia"/>
          <w:sz w:val="24"/>
          <w:szCs w:val="24"/>
        </w:rPr>
        <w:lastRenderedPageBreak/>
        <w:t>[J].</w:t>
      </w:r>
      <w:r w:rsidRPr="00DD2249">
        <w:rPr>
          <w:rFonts w:eastAsiaTheme="minorEastAsia" w:hint="eastAsia"/>
          <w:sz w:val="24"/>
          <w:szCs w:val="24"/>
        </w:rPr>
        <w:t>中国特殊教育</w:t>
      </w:r>
      <w:r w:rsidRPr="00DD2249">
        <w:rPr>
          <w:rFonts w:eastAsiaTheme="minorEastAsia" w:hint="eastAsia"/>
          <w:sz w:val="24"/>
          <w:szCs w:val="24"/>
        </w:rPr>
        <w:t>,2025.1.15.</w:t>
      </w:r>
    </w:p>
    <w:p w14:paraId="44A71A57" w14:textId="77777777" w:rsidR="00DD2249" w:rsidRPr="00DD2249" w:rsidRDefault="00DD2249" w:rsidP="00DD2249">
      <w:pPr>
        <w:pStyle w:val="af8"/>
        <w:numPr>
          <w:ilvl w:val="3"/>
          <w:numId w:val="53"/>
        </w:numPr>
        <w:adjustRightInd w:val="0"/>
        <w:spacing w:line="400" w:lineRule="atLeast"/>
        <w:ind w:left="426" w:firstLineChars="0"/>
        <w:rPr>
          <w:rFonts w:eastAsiaTheme="minorEastAsia"/>
          <w:sz w:val="24"/>
          <w:szCs w:val="24"/>
        </w:rPr>
      </w:pPr>
      <w:r w:rsidRPr="00DD2249">
        <w:rPr>
          <w:rFonts w:eastAsiaTheme="minorEastAsia" w:hint="eastAsia"/>
          <w:sz w:val="24"/>
          <w:szCs w:val="24"/>
        </w:rPr>
        <w:t>谢馥敏</w:t>
      </w:r>
      <w:r w:rsidRPr="00DD2249">
        <w:rPr>
          <w:rFonts w:eastAsiaTheme="minorEastAsia" w:hint="eastAsia"/>
          <w:sz w:val="24"/>
          <w:szCs w:val="24"/>
        </w:rPr>
        <w:t>.</w:t>
      </w:r>
      <w:r w:rsidRPr="00DD2249">
        <w:rPr>
          <w:rFonts w:eastAsiaTheme="minorEastAsia" w:hint="eastAsia"/>
          <w:sz w:val="24"/>
          <w:szCs w:val="24"/>
        </w:rPr>
        <w:t>协同育人视域下小学国防教育校本化实施路径研究</w:t>
      </w:r>
      <w:r w:rsidRPr="00DD2249">
        <w:rPr>
          <w:rFonts w:eastAsiaTheme="minorEastAsia" w:hint="eastAsia"/>
          <w:sz w:val="24"/>
          <w:szCs w:val="24"/>
        </w:rPr>
        <w:t>[J].</w:t>
      </w:r>
      <w:r w:rsidRPr="00DD2249">
        <w:rPr>
          <w:rFonts w:eastAsiaTheme="minorEastAsia" w:hint="eastAsia"/>
          <w:sz w:val="24"/>
          <w:szCs w:val="24"/>
        </w:rPr>
        <w:t>成才</w:t>
      </w:r>
      <w:r w:rsidRPr="00DD2249">
        <w:rPr>
          <w:rFonts w:eastAsiaTheme="minorEastAsia" w:hint="eastAsia"/>
          <w:sz w:val="24"/>
          <w:szCs w:val="24"/>
        </w:rPr>
        <w:t>,2025.3.25.</w:t>
      </w:r>
    </w:p>
    <w:p w14:paraId="59AA55D1" w14:textId="77777777" w:rsidR="00DD2249" w:rsidRPr="00DD2249" w:rsidRDefault="00DD2249" w:rsidP="00DD2249">
      <w:pPr>
        <w:pStyle w:val="af8"/>
        <w:numPr>
          <w:ilvl w:val="3"/>
          <w:numId w:val="53"/>
        </w:numPr>
        <w:adjustRightInd w:val="0"/>
        <w:spacing w:line="400" w:lineRule="atLeast"/>
        <w:ind w:left="426" w:firstLineChars="0"/>
        <w:rPr>
          <w:rFonts w:eastAsiaTheme="minorEastAsia"/>
          <w:sz w:val="24"/>
          <w:szCs w:val="24"/>
        </w:rPr>
      </w:pPr>
      <w:r w:rsidRPr="00DD2249">
        <w:rPr>
          <w:rFonts w:eastAsiaTheme="minorEastAsia" w:hint="eastAsia"/>
          <w:sz w:val="24"/>
          <w:szCs w:val="24"/>
        </w:rPr>
        <w:t>杨俊伟</w:t>
      </w:r>
      <w:r w:rsidRPr="00DD2249">
        <w:rPr>
          <w:rFonts w:eastAsiaTheme="minorEastAsia" w:hint="eastAsia"/>
          <w:sz w:val="24"/>
          <w:szCs w:val="24"/>
        </w:rPr>
        <w:t>.</w:t>
      </w:r>
      <w:r w:rsidRPr="00DD2249">
        <w:rPr>
          <w:rFonts w:eastAsiaTheme="minorEastAsia" w:hint="eastAsia"/>
          <w:sz w:val="24"/>
          <w:szCs w:val="24"/>
        </w:rPr>
        <w:t>中小学校特色建设路径探析</w:t>
      </w:r>
      <w:r w:rsidRPr="00DD2249">
        <w:rPr>
          <w:rFonts w:eastAsiaTheme="minorEastAsia" w:hint="eastAsia"/>
          <w:sz w:val="24"/>
          <w:szCs w:val="24"/>
        </w:rPr>
        <w:t>[J].</w:t>
      </w:r>
      <w:r w:rsidRPr="00DD2249">
        <w:rPr>
          <w:rFonts w:eastAsiaTheme="minorEastAsia" w:hint="eastAsia"/>
          <w:sz w:val="24"/>
          <w:szCs w:val="24"/>
        </w:rPr>
        <w:t>大连教育学院学报</w:t>
      </w:r>
      <w:r w:rsidRPr="00DD2249">
        <w:rPr>
          <w:rFonts w:eastAsiaTheme="minorEastAsia" w:hint="eastAsia"/>
          <w:sz w:val="24"/>
          <w:szCs w:val="24"/>
        </w:rPr>
        <w:t>,2025.9.20.</w:t>
      </w:r>
    </w:p>
    <w:p w14:paraId="76AB2770" w14:textId="77777777" w:rsidR="00DD2249" w:rsidRPr="00DD2249" w:rsidRDefault="00DD2249" w:rsidP="00DD2249">
      <w:pPr>
        <w:pStyle w:val="af8"/>
        <w:numPr>
          <w:ilvl w:val="3"/>
          <w:numId w:val="53"/>
        </w:numPr>
        <w:adjustRightInd w:val="0"/>
        <w:spacing w:line="400" w:lineRule="atLeast"/>
        <w:ind w:left="426" w:firstLineChars="0"/>
        <w:rPr>
          <w:rFonts w:eastAsiaTheme="minorEastAsia"/>
          <w:sz w:val="24"/>
          <w:szCs w:val="24"/>
        </w:rPr>
      </w:pPr>
      <w:r w:rsidRPr="00DD2249">
        <w:rPr>
          <w:rFonts w:eastAsiaTheme="minorEastAsia" w:hint="eastAsia"/>
          <w:sz w:val="24"/>
          <w:szCs w:val="24"/>
        </w:rPr>
        <w:t>祝卓宏</w:t>
      </w:r>
      <w:r w:rsidRPr="00DD2249">
        <w:rPr>
          <w:rFonts w:eastAsiaTheme="minorEastAsia" w:hint="eastAsia"/>
          <w:sz w:val="24"/>
          <w:szCs w:val="24"/>
        </w:rPr>
        <w:t>.</w:t>
      </w:r>
      <w:r w:rsidRPr="00DD2249">
        <w:rPr>
          <w:rFonts w:eastAsiaTheme="minorEastAsia" w:hint="eastAsia"/>
          <w:sz w:val="24"/>
          <w:szCs w:val="24"/>
        </w:rPr>
        <w:t>从政策语境视角试析社会心理服务体系建设的功能定位</w:t>
      </w:r>
      <w:r w:rsidRPr="00DD2249">
        <w:rPr>
          <w:rFonts w:eastAsiaTheme="minorEastAsia" w:hint="eastAsia"/>
          <w:sz w:val="24"/>
          <w:szCs w:val="24"/>
        </w:rPr>
        <w:t>[J].</w:t>
      </w:r>
      <w:r w:rsidRPr="00DD2249">
        <w:rPr>
          <w:rFonts w:eastAsiaTheme="minorEastAsia" w:hint="eastAsia"/>
          <w:sz w:val="24"/>
          <w:szCs w:val="24"/>
        </w:rPr>
        <w:t>心理学通讯</w:t>
      </w:r>
      <w:r w:rsidRPr="00DD2249">
        <w:rPr>
          <w:rFonts w:eastAsiaTheme="minorEastAsia" w:hint="eastAsia"/>
          <w:sz w:val="24"/>
          <w:szCs w:val="24"/>
        </w:rPr>
        <w:t>,2019.3.25.</w:t>
      </w:r>
    </w:p>
    <w:p w14:paraId="1F14DED6" w14:textId="77777777" w:rsidR="00DD2249" w:rsidRPr="00DD2249" w:rsidRDefault="00DD2249" w:rsidP="00DD2249">
      <w:pPr>
        <w:pStyle w:val="af8"/>
        <w:numPr>
          <w:ilvl w:val="3"/>
          <w:numId w:val="53"/>
        </w:numPr>
        <w:adjustRightInd w:val="0"/>
        <w:spacing w:line="400" w:lineRule="atLeast"/>
        <w:ind w:left="426" w:firstLineChars="0"/>
        <w:rPr>
          <w:rFonts w:eastAsiaTheme="minorEastAsia"/>
          <w:sz w:val="24"/>
          <w:szCs w:val="24"/>
        </w:rPr>
      </w:pPr>
      <w:r w:rsidRPr="00DD2249">
        <w:rPr>
          <w:rFonts w:eastAsiaTheme="minorEastAsia"/>
          <w:sz w:val="24"/>
          <w:szCs w:val="24"/>
        </w:rPr>
        <w:t>LeticiaVillarreal SosaMichael S.Kelly.School Social Work in a Global Context[J],New Prairie Press,2017.12.27.</w:t>
      </w:r>
    </w:p>
    <w:p w14:paraId="7EB587FD" w14:textId="77777777" w:rsidR="00DD2249" w:rsidRPr="00DD2249" w:rsidRDefault="00DD2249" w:rsidP="00DD2249">
      <w:pPr>
        <w:pStyle w:val="af8"/>
        <w:numPr>
          <w:ilvl w:val="3"/>
          <w:numId w:val="53"/>
        </w:numPr>
        <w:adjustRightInd w:val="0"/>
        <w:spacing w:line="400" w:lineRule="atLeast"/>
        <w:ind w:left="426" w:firstLineChars="0"/>
        <w:rPr>
          <w:rFonts w:eastAsiaTheme="minorEastAsia"/>
          <w:sz w:val="24"/>
          <w:szCs w:val="24"/>
        </w:rPr>
      </w:pPr>
      <w:r w:rsidRPr="00DD2249">
        <w:rPr>
          <w:rFonts w:eastAsiaTheme="minorEastAsia"/>
          <w:sz w:val="24"/>
          <w:szCs w:val="24"/>
        </w:rPr>
        <w:t>STAPLES, RICHARD M., COMP; Wisconsin State Dept. of Public Instruction, Madison.ERIC[J], Resources in Education (RIE) (Nov 1967): 55.</w:t>
      </w:r>
    </w:p>
    <w:p w14:paraId="152EE35B" w14:textId="77777777" w:rsidR="00DD2249" w:rsidRPr="00DD2249" w:rsidRDefault="00DD2249" w:rsidP="00DD2249">
      <w:pPr>
        <w:pStyle w:val="af8"/>
        <w:numPr>
          <w:ilvl w:val="3"/>
          <w:numId w:val="53"/>
        </w:numPr>
        <w:adjustRightInd w:val="0"/>
        <w:spacing w:line="400" w:lineRule="atLeast"/>
        <w:ind w:left="426" w:firstLineChars="0"/>
        <w:rPr>
          <w:rFonts w:eastAsiaTheme="minorEastAsia"/>
          <w:sz w:val="24"/>
          <w:szCs w:val="24"/>
        </w:rPr>
      </w:pPr>
      <w:r w:rsidRPr="00DD2249">
        <w:rPr>
          <w:rFonts w:eastAsiaTheme="minorEastAsia"/>
          <w:sz w:val="24"/>
          <w:szCs w:val="24"/>
        </w:rPr>
        <w:t>CH Kelly.School Social Work and Mental Health Funding[J].Children &amp; Schools,2025(Volume 47,Issue 1).</w:t>
      </w:r>
    </w:p>
    <w:p w14:paraId="42D4EA02" w14:textId="77777777" w:rsidR="00DD2249" w:rsidRPr="00DD2249" w:rsidRDefault="00DD2249" w:rsidP="00DD2249">
      <w:pPr>
        <w:pStyle w:val="af8"/>
        <w:numPr>
          <w:ilvl w:val="3"/>
          <w:numId w:val="53"/>
        </w:numPr>
        <w:adjustRightInd w:val="0"/>
        <w:spacing w:line="400" w:lineRule="atLeast"/>
        <w:ind w:left="426" w:firstLineChars="0"/>
        <w:rPr>
          <w:rFonts w:eastAsiaTheme="minorEastAsia"/>
          <w:sz w:val="24"/>
          <w:szCs w:val="24"/>
        </w:rPr>
      </w:pPr>
      <w:r w:rsidRPr="00DD2249">
        <w:rPr>
          <w:rFonts w:eastAsiaTheme="minorEastAsia" w:hint="eastAsia"/>
          <w:sz w:val="24"/>
          <w:szCs w:val="24"/>
        </w:rPr>
        <w:t>向红</w:t>
      </w:r>
      <w:r w:rsidRPr="00DD2249">
        <w:rPr>
          <w:rFonts w:eastAsiaTheme="minorEastAsia" w:hint="eastAsia"/>
          <w:sz w:val="24"/>
          <w:szCs w:val="24"/>
        </w:rPr>
        <w:t>.</w:t>
      </w:r>
      <w:r w:rsidRPr="00DD2249">
        <w:rPr>
          <w:rFonts w:eastAsiaTheme="minorEastAsia" w:hint="eastAsia"/>
          <w:sz w:val="24"/>
          <w:szCs w:val="24"/>
        </w:rPr>
        <w:t>未成年人社会心理服务体系：理论逻辑、现实阐释与建构路径</w:t>
      </w:r>
      <w:r w:rsidRPr="00DD2249">
        <w:rPr>
          <w:rFonts w:eastAsiaTheme="minorEastAsia" w:hint="eastAsia"/>
          <w:sz w:val="24"/>
          <w:szCs w:val="24"/>
        </w:rPr>
        <w:t>[J].</w:t>
      </w:r>
      <w:r w:rsidRPr="00DD2249">
        <w:rPr>
          <w:rFonts w:eastAsiaTheme="minorEastAsia" w:hint="eastAsia"/>
          <w:sz w:val="24"/>
          <w:szCs w:val="24"/>
        </w:rPr>
        <w:t>大连干部学刊</w:t>
      </w:r>
      <w:r w:rsidRPr="00DD2249">
        <w:rPr>
          <w:rFonts w:eastAsiaTheme="minorEastAsia" w:hint="eastAsia"/>
          <w:sz w:val="24"/>
          <w:szCs w:val="24"/>
        </w:rPr>
        <w:t>,2023,39(11):45-51.</w:t>
      </w:r>
    </w:p>
    <w:p w14:paraId="7D22214B" w14:textId="77777777" w:rsidR="00DD2249" w:rsidRDefault="00DD2249" w:rsidP="00DD2249">
      <w:pPr>
        <w:pStyle w:val="af8"/>
        <w:numPr>
          <w:ilvl w:val="3"/>
          <w:numId w:val="53"/>
        </w:numPr>
        <w:adjustRightInd w:val="0"/>
        <w:spacing w:line="400" w:lineRule="atLeast"/>
        <w:ind w:left="426" w:firstLineChars="0"/>
        <w:rPr>
          <w:rFonts w:eastAsiaTheme="minorEastAsia"/>
          <w:sz w:val="24"/>
          <w:szCs w:val="24"/>
        </w:rPr>
      </w:pPr>
      <w:r w:rsidRPr="00DD2249">
        <w:rPr>
          <w:rFonts w:eastAsiaTheme="minorEastAsia" w:hint="eastAsia"/>
          <w:sz w:val="24"/>
          <w:szCs w:val="24"/>
        </w:rPr>
        <w:t>钟姝</w:t>
      </w:r>
      <w:r w:rsidRPr="00DD2249">
        <w:rPr>
          <w:rFonts w:eastAsiaTheme="minorEastAsia" w:hint="eastAsia"/>
          <w:sz w:val="24"/>
          <w:szCs w:val="24"/>
        </w:rPr>
        <w:t>,</w:t>
      </w:r>
      <w:r w:rsidRPr="00DD2249">
        <w:rPr>
          <w:rFonts w:eastAsiaTheme="minorEastAsia" w:hint="eastAsia"/>
          <w:sz w:val="24"/>
          <w:szCs w:val="24"/>
        </w:rPr>
        <w:t>范燕瑞</w:t>
      </w:r>
      <w:r w:rsidRPr="00DD2249">
        <w:rPr>
          <w:rFonts w:eastAsiaTheme="minorEastAsia" w:hint="eastAsia"/>
          <w:sz w:val="24"/>
          <w:szCs w:val="24"/>
        </w:rPr>
        <w:t>,</w:t>
      </w:r>
      <w:r w:rsidRPr="00DD2249">
        <w:rPr>
          <w:rFonts w:eastAsiaTheme="minorEastAsia" w:hint="eastAsia"/>
          <w:sz w:val="24"/>
          <w:szCs w:val="24"/>
        </w:rPr>
        <w:t>刘翔平</w:t>
      </w:r>
      <w:r w:rsidRPr="00DD2249">
        <w:rPr>
          <w:rFonts w:eastAsiaTheme="minorEastAsia" w:hint="eastAsia"/>
          <w:sz w:val="24"/>
          <w:szCs w:val="24"/>
        </w:rPr>
        <w:t>,</w:t>
      </w:r>
      <w:r w:rsidRPr="00DD2249">
        <w:rPr>
          <w:rFonts w:eastAsiaTheme="minorEastAsia" w:hint="eastAsia"/>
          <w:sz w:val="24"/>
          <w:szCs w:val="24"/>
        </w:rPr>
        <w:t>等</w:t>
      </w:r>
      <w:r w:rsidRPr="00DD2249">
        <w:rPr>
          <w:rFonts w:eastAsiaTheme="minorEastAsia" w:hint="eastAsia"/>
          <w:sz w:val="24"/>
          <w:szCs w:val="24"/>
        </w:rPr>
        <w:t>.</w:t>
      </w:r>
      <w:r w:rsidRPr="00DD2249">
        <w:rPr>
          <w:rFonts w:eastAsiaTheme="minorEastAsia" w:hint="eastAsia"/>
          <w:sz w:val="24"/>
          <w:szCs w:val="24"/>
        </w:rPr>
        <w:t>国外层级式学校心理服务体系及其启示</w:t>
      </w:r>
      <w:r w:rsidRPr="00DD2249">
        <w:rPr>
          <w:rFonts w:eastAsiaTheme="minorEastAsia" w:hint="eastAsia"/>
          <w:sz w:val="24"/>
          <w:szCs w:val="24"/>
        </w:rPr>
        <w:t>[J].</w:t>
      </w:r>
      <w:r w:rsidRPr="00DD2249">
        <w:rPr>
          <w:rFonts w:eastAsiaTheme="minorEastAsia" w:hint="eastAsia"/>
          <w:sz w:val="24"/>
          <w:szCs w:val="24"/>
        </w:rPr>
        <w:t>北京师范大学学报</w:t>
      </w:r>
      <w:r w:rsidRPr="00DD2249">
        <w:rPr>
          <w:rFonts w:eastAsiaTheme="minorEastAsia" w:hint="eastAsia"/>
          <w:sz w:val="24"/>
          <w:szCs w:val="24"/>
        </w:rPr>
        <w:t>(</w:t>
      </w:r>
      <w:r w:rsidRPr="00DD2249">
        <w:rPr>
          <w:rFonts w:eastAsiaTheme="minorEastAsia" w:hint="eastAsia"/>
          <w:sz w:val="24"/>
          <w:szCs w:val="24"/>
        </w:rPr>
        <w:t>社会科学版</w:t>
      </w:r>
      <w:r w:rsidRPr="00DD2249">
        <w:rPr>
          <w:rFonts w:eastAsiaTheme="minorEastAsia" w:hint="eastAsia"/>
          <w:sz w:val="24"/>
          <w:szCs w:val="24"/>
        </w:rPr>
        <w:t>),2011,(04):41-46.</w:t>
      </w:r>
    </w:p>
    <w:p w14:paraId="25F31FCB" w14:textId="223DDC79" w:rsidR="00170626" w:rsidRPr="00170626" w:rsidRDefault="00170626" w:rsidP="0056755D">
      <w:pPr>
        <w:pStyle w:val="af8"/>
        <w:adjustRightInd w:val="0"/>
        <w:spacing w:before="240" w:after="120" w:line="320" w:lineRule="atLeast"/>
        <w:ind w:left="425" w:firstLineChars="0" w:firstLine="0"/>
        <w:rPr>
          <w:rFonts w:ascii="黑体" w:eastAsia="黑体" w:hAnsi="黑体" w:hint="eastAsia"/>
          <w:b/>
          <w:bCs/>
          <w:sz w:val="24"/>
          <w:szCs w:val="24"/>
        </w:rPr>
      </w:pPr>
      <w:r w:rsidRPr="00170626">
        <w:rPr>
          <w:rFonts w:ascii="黑体" w:eastAsia="黑体" w:hAnsi="黑体" w:hint="eastAsia"/>
          <w:b/>
          <w:bCs/>
          <w:sz w:val="24"/>
          <w:szCs w:val="24"/>
        </w:rPr>
        <w:t>电子文献</w:t>
      </w:r>
    </w:p>
    <w:p w14:paraId="216440E5" w14:textId="77777777" w:rsidR="00DD2249" w:rsidRPr="00DD2249" w:rsidRDefault="00DD2249" w:rsidP="00DD2249">
      <w:pPr>
        <w:pStyle w:val="af8"/>
        <w:numPr>
          <w:ilvl w:val="3"/>
          <w:numId w:val="53"/>
        </w:numPr>
        <w:adjustRightInd w:val="0"/>
        <w:spacing w:line="400" w:lineRule="atLeast"/>
        <w:ind w:left="426" w:firstLineChars="0"/>
        <w:rPr>
          <w:rFonts w:eastAsiaTheme="minorEastAsia"/>
          <w:sz w:val="24"/>
          <w:szCs w:val="24"/>
        </w:rPr>
      </w:pPr>
      <w:r w:rsidRPr="00DD2249">
        <w:rPr>
          <w:rFonts w:eastAsiaTheme="minorEastAsia"/>
          <w:sz w:val="24"/>
          <w:szCs w:val="24"/>
        </w:rPr>
        <w:t>NJASSW.NASWHighlightstheGrowingNeedforSchoolSocialWorkerstoPreventSchoolViolence[OL].NewJerseyAssociationofSchoolSocialWorkers,https://njassw.org/blog/nasw-highlights-the-growing-need-for-school-social-workers-to-prevent-school-violence,2018.3.27.</w:t>
      </w:r>
    </w:p>
    <w:p w14:paraId="1E1A5468" w14:textId="77777777" w:rsidR="00DD2249" w:rsidRPr="00DD2249" w:rsidRDefault="00DD2249" w:rsidP="00DD2249">
      <w:pPr>
        <w:pStyle w:val="af8"/>
        <w:numPr>
          <w:ilvl w:val="3"/>
          <w:numId w:val="53"/>
        </w:numPr>
        <w:adjustRightInd w:val="0"/>
        <w:spacing w:line="400" w:lineRule="atLeast"/>
        <w:ind w:left="426" w:firstLineChars="0"/>
        <w:rPr>
          <w:rFonts w:eastAsiaTheme="minorEastAsia"/>
          <w:sz w:val="24"/>
          <w:szCs w:val="24"/>
        </w:rPr>
      </w:pPr>
      <w:r w:rsidRPr="00DD2249">
        <w:rPr>
          <w:rFonts w:eastAsiaTheme="minorEastAsia" w:hint="eastAsia"/>
          <w:sz w:val="24"/>
          <w:szCs w:val="24"/>
        </w:rPr>
        <w:t>教育部办公厅关于加强学生心理健康管理工作的通知</w:t>
      </w:r>
      <w:r w:rsidRPr="00DD2249">
        <w:rPr>
          <w:rFonts w:eastAsiaTheme="minorEastAsia" w:hint="eastAsia"/>
          <w:sz w:val="24"/>
          <w:szCs w:val="24"/>
        </w:rPr>
        <w:t>[OL].</w:t>
      </w:r>
      <w:r w:rsidRPr="00DD2249">
        <w:rPr>
          <w:rFonts w:eastAsiaTheme="minorEastAsia" w:hint="eastAsia"/>
          <w:sz w:val="24"/>
          <w:szCs w:val="24"/>
        </w:rPr>
        <w:t>中华人民共和国教育部政府门户网站</w:t>
      </w:r>
      <w:r w:rsidRPr="00DD2249">
        <w:rPr>
          <w:rFonts w:eastAsiaTheme="minorEastAsia" w:hint="eastAsia"/>
          <w:sz w:val="24"/>
          <w:szCs w:val="24"/>
        </w:rPr>
        <w:t>,http://www.moe.gov.cn/srcsite/A12/moe_1407/s3020/202107/t20210720_545789.html,2021.7.12.</w:t>
      </w:r>
    </w:p>
    <w:p w14:paraId="7324CAA2" w14:textId="77777777" w:rsidR="00DD2249" w:rsidRPr="00DD2249" w:rsidRDefault="00DD2249" w:rsidP="00DD2249">
      <w:pPr>
        <w:pStyle w:val="af8"/>
        <w:numPr>
          <w:ilvl w:val="3"/>
          <w:numId w:val="53"/>
        </w:numPr>
        <w:adjustRightInd w:val="0"/>
        <w:spacing w:line="400" w:lineRule="atLeast"/>
        <w:ind w:left="426" w:firstLineChars="0"/>
        <w:rPr>
          <w:rFonts w:eastAsiaTheme="minorEastAsia"/>
          <w:sz w:val="24"/>
          <w:szCs w:val="24"/>
        </w:rPr>
      </w:pPr>
      <w:r w:rsidRPr="00DD2249">
        <w:rPr>
          <w:rFonts w:eastAsiaTheme="minorEastAsia" w:hint="eastAsia"/>
          <w:sz w:val="24"/>
          <w:szCs w:val="24"/>
        </w:rPr>
        <w:t>教育部等十七部门联合印发《家校社协同育人“教联体”工作方案》</w:t>
      </w:r>
      <w:r w:rsidRPr="00DD2249">
        <w:rPr>
          <w:rFonts w:eastAsiaTheme="minorEastAsia" w:hint="eastAsia"/>
          <w:sz w:val="24"/>
          <w:szCs w:val="24"/>
        </w:rPr>
        <w:t>[OL],http://www.moe.gov.cn/jyb_xwfb/gzdt_gzdt/s5987/202411/t20241101_1160204.html,2024.11.1</w:t>
      </w:r>
    </w:p>
    <w:p w14:paraId="657E932C" w14:textId="77777777" w:rsidR="00DD2249" w:rsidRPr="00DD2249" w:rsidRDefault="00DD2249" w:rsidP="00DD2249">
      <w:pPr>
        <w:pStyle w:val="af8"/>
        <w:numPr>
          <w:ilvl w:val="3"/>
          <w:numId w:val="53"/>
        </w:numPr>
        <w:adjustRightInd w:val="0"/>
        <w:spacing w:line="400" w:lineRule="atLeast"/>
        <w:ind w:left="426" w:firstLineChars="0"/>
        <w:rPr>
          <w:rFonts w:eastAsiaTheme="minorEastAsia"/>
          <w:sz w:val="24"/>
          <w:szCs w:val="24"/>
        </w:rPr>
      </w:pPr>
      <w:r w:rsidRPr="00DD2249">
        <w:rPr>
          <w:rFonts w:eastAsiaTheme="minorEastAsia" w:hint="eastAsia"/>
          <w:sz w:val="24"/>
          <w:szCs w:val="24"/>
        </w:rPr>
        <w:t>推进教育、科技、人才“三位一体”协同融合发展</w:t>
      </w:r>
      <w:r w:rsidRPr="00DD2249">
        <w:rPr>
          <w:rFonts w:eastAsiaTheme="minorEastAsia" w:hint="eastAsia"/>
          <w:sz w:val="24"/>
          <w:szCs w:val="24"/>
        </w:rPr>
        <w:t>[OL],http://www.moe.gov.cn/jyb_xwfb/s5148/202309/t20230905_1078237.html,2023.9.2.</w:t>
      </w:r>
    </w:p>
    <w:p w14:paraId="43E0F599" w14:textId="77777777" w:rsidR="00DD2249" w:rsidRPr="00DD2249" w:rsidRDefault="00DD2249" w:rsidP="00DD2249">
      <w:pPr>
        <w:pStyle w:val="af8"/>
        <w:numPr>
          <w:ilvl w:val="3"/>
          <w:numId w:val="53"/>
        </w:numPr>
        <w:adjustRightInd w:val="0"/>
        <w:spacing w:line="400" w:lineRule="atLeast"/>
        <w:ind w:left="426" w:firstLineChars="0"/>
        <w:rPr>
          <w:rFonts w:eastAsiaTheme="minorEastAsia"/>
          <w:sz w:val="24"/>
          <w:szCs w:val="24"/>
        </w:rPr>
      </w:pPr>
      <w:r w:rsidRPr="00DD2249">
        <w:rPr>
          <w:rFonts w:eastAsiaTheme="minorEastAsia" w:hint="eastAsia"/>
          <w:sz w:val="24"/>
          <w:szCs w:val="24"/>
        </w:rPr>
        <w:t>香港社会福利署</w:t>
      </w:r>
      <w:r w:rsidRPr="00DD2249">
        <w:rPr>
          <w:rFonts w:eastAsiaTheme="minorEastAsia" w:hint="eastAsia"/>
          <w:sz w:val="24"/>
          <w:szCs w:val="24"/>
        </w:rPr>
        <w:t>.https://www.swd.gov.hk/sc/pubsvc/young/young_info/young_ah_sps/youngah/y</w:t>
      </w:r>
      <w:r w:rsidRPr="00DD2249">
        <w:rPr>
          <w:rFonts w:eastAsiaTheme="minorEastAsia" w:hint="eastAsia"/>
          <w:sz w:val="24"/>
          <w:szCs w:val="24"/>
        </w:rPr>
        <w:lastRenderedPageBreak/>
        <w:t>oungal2019-20/index.html,2019.</w:t>
      </w:r>
    </w:p>
    <w:p w14:paraId="283AB6AA" w14:textId="77777777" w:rsidR="00DD2249" w:rsidRPr="00DD2249" w:rsidRDefault="00DD2249" w:rsidP="00DD2249">
      <w:pPr>
        <w:pStyle w:val="af8"/>
        <w:numPr>
          <w:ilvl w:val="3"/>
          <w:numId w:val="53"/>
        </w:numPr>
        <w:adjustRightInd w:val="0"/>
        <w:spacing w:line="400" w:lineRule="atLeast"/>
        <w:ind w:left="426" w:firstLineChars="0"/>
        <w:rPr>
          <w:rFonts w:eastAsiaTheme="minorEastAsia"/>
          <w:sz w:val="24"/>
          <w:szCs w:val="24"/>
        </w:rPr>
      </w:pPr>
      <w:r w:rsidRPr="00DD2249">
        <w:rPr>
          <w:rFonts w:eastAsiaTheme="minorEastAsia" w:hint="eastAsia"/>
          <w:sz w:val="24"/>
          <w:szCs w:val="24"/>
        </w:rPr>
        <w:t>中共中央关于制定“十三五”规划的建议</w:t>
      </w:r>
      <w:r w:rsidRPr="00DD2249">
        <w:rPr>
          <w:rFonts w:eastAsiaTheme="minorEastAsia" w:hint="eastAsia"/>
          <w:sz w:val="24"/>
          <w:szCs w:val="24"/>
        </w:rPr>
        <w:t>[OL].</w:t>
      </w:r>
      <w:r w:rsidRPr="00DD2249">
        <w:rPr>
          <w:rFonts w:eastAsiaTheme="minorEastAsia" w:hint="eastAsia"/>
          <w:sz w:val="24"/>
          <w:szCs w:val="24"/>
        </w:rPr>
        <w:t>中央政府门户网站</w:t>
      </w:r>
      <w:r w:rsidRPr="00DD2249">
        <w:rPr>
          <w:rFonts w:eastAsiaTheme="minorEastAsia" w:hint="eastAsia"/>
          <w:sz w:val="24"/>
          <w:szCs w:val="24"/>
        </w:rPr>
        <w:t>,https://www.gov.cn/xinwen/2015-11/03/content_2959432.htm,2015.11.3.</w:t>
      </w:r>
    </w:p>
    <w:p w14:paraId="6F7E678E" w14:textId="77777777" w:rsidR="00DD2249" w:rsidRPr="00DD2249" w:rsidRDefault="00DD2249" w:rsidP="00DD2249">
      <w:pPr>
        <w:pStyle w:val="af8"/>
        <w:numPr>
          <w:ilvl w:val="3"/>
          <w:numId w:val="53"/>
        </w:numPr>
        <w:adjustRightInd w:val="0"/>
        <w:spacing w:line="400" w:lineRule="atLeast"/>
        <w:ind w:left="426" w:firstLineChars="0"/>
        <w:rPr>
          <w:rFonts w:eastAsiaTheme="minorEastAsia"/>
          <w:sz w:val="24"/>
          <w:szCs w:val="24"/>
        </w:rPr>
      </w:pPr>
      <w:r w:rsidRPr="00DD2249">
        <w:rPr>
          <w:rFonts w:eastAsiaTheme="minorEastAsia"/>
          <w:sz w:val="24"/>
          <w:szCs w:val="24"/>
        </w:rPr>
        <w:t>SCHOOL SOCIAL WORK WEEK[EB/OL].National Today,https://nationaltoday.com/school-social-work-week/.</w:t>
      </w:r>
    </w:p>
    <w:p w14:paraId="5F579D95" w14:textId="77777777" w:rsidR="00DD2249" w:rsidRPr="00DD2249" w:rsidRDefault="00DD2249" w:rsidP="00DD2249">
      <w:pPr>
        <w:pStyle w:val="af8"/>
        <w:numPr>
          <w:ilvl w:val="3"/>
          <w:numId w:val="53"/>
        </w:numPr>
        <w:adjustRightInd w:val="0"/>
        <w:spacing w:line="400" w:lineRule="atLeast"/>
        <w:ind w:left="426" w:firstLineChars="0"/>
        <w:rPr>
          <w:rFonts w:eastAsiaTheme="minorEastAsia"/>
          <w:sz w:val="24"/>
          <w:szCs w:val="24"/>
        </w:rPr>
      </w:pPr>
      <w:r w:rsidRPr="00DD2249">
        <w:rPr>
          <w:rFonts w:eastAsiaTheme="minorEastAsia"/>
          <w:sz w:val="24"/>
          <w:szCs w:val="24"/>
        </w:rPr>
        <w:t>School Social Work[EB/OL].nasw,https://www.socialworkers.org/Practice/School-Social-Work.</w:t>
      </w:r>
    </w:p>
    <w:p w14:paraId="3F4545A7" w14:textId="77777777" w:rsidR="00DD2249" w:rsidRPr="00DD2249" w:rsidRDefault="00DD2249" w:rsidP="00DD2249">
      <w:pPr>
        <w:pStyle w:val="af8"/>
        <w:numPr>
          <w:ilvl w:val="3"/>
          <w:numId w:val="53"/>
        </w:numPr>
        <w:adjustRightInd w:val="0"/>
        <w:spacing w:line="400" w:lineRule="atLeast"/>
        <w:ind w:left="426" w:firstLineChars="0"/>
        <w:rPr>
          <w:rFonts w:eastAsiaTheme="minorEastAsia"/>
          <w:sz w:val="24"/>
          <w:szCs w:val="24"/>
        </w:rPr>
      </w:pPr>
      <w:r w:rsidRPr="00DD2249">
        <w:rPr>
          <w:rFonts w:eastAsiaTheme="minorEastAsia" w:hint="eastAsia"/>
          <w:sz w:val="24"/>
          <w:szCs w:val="24"/>
        </w:rPr>
        <w:t>学校社会工作</w:t>
      </w:r>
      <w:r w:rsidRPr="00DD2249">
        <w:rPr>
          <w:rFonts w:eastAsiaTheme="minorEastAsia" w:hint="eastAsia"/>
          <w:sz w:val="24"/>
          <w:szCs w:val="24"/>
        </w:rPr>
        <w:t>[EB/OL].https://baike.baidu.com/item/%E5%AD%A6%E6%A0%A1%E7%A4%BE%E4%BC%9A%E5%B7%A5%E4%BD%9C/54587215.</w:t>
      </w:r>
    </w:p>
    <w:p w14:paraId="5F8E006B" w14:textId="77777777" w:rsidR="00DD2249" w:rsidRPr="00DD2249" w:rsidRDefault="00DD2249" w:rsidP="00DD2249">
      <w:pPr>
        <w:pStyle w:val="af8"/>
        <w:numPr>
          <w:ilvl w:val="3"/>
          <w:numId w:val="53"/>
        </w:numPr>
        <w:adjustRightInd w:val="0"/>
        <w:spacing w:line="400" w:lineRule="atLeast"/>
        <w:ind w:left="426" w:firstLineChars="0"/>
        <w:rPr>
          <w:rFonts w:eastAsiaTheme="minorEastAsia"/>
          <w:sz w:val="24"/>
          <w:szCs w:val="24"/>
        </w:rPr>
      </w:pPr>
      <w:r w:rsidRPr="00DD2249">
        <w:rPr>
          <w:rFonts w:eastAsiaTheme="minorEastAsia" w:hint="eastAsia"/>
          <w:sz w:val="24"/>
          <w:szCs w:val="24"/>
        </w:rPr>
        <w:t>香港学校社会工作者</w:t>
      </w:r>
      <w:r w:rsidRPr="00DD2249">
        <w:rPr>
          <w:rFonts w:eastAsiaTheme="minorEastAsia" w:hint="eastAsia"/>
          <w:sz w:val="24"/>
          <w:szCs w:val="24"/>
        </w:rPr>
        <w:t>[EB/OL].https://baike.baidu.com/item/%E9%A6%99%E6%B8%AF%E5%AD%A6%E6%A0%A1%E7%A4%BE%E4%BC%9A%E5%B7%A5%E4%BD%9C%E8%80%85/22567523?fr=aladdin.</w:t>
      </w:r>
    </w:p>
    <w:p w14:paraId="7411583D" w14:textId="77777777" w:rsidR="00162F79" w:rsidRDefault="00DD2249" w:rsidP="00162F79">
      <w:pPr>
        <w:pStyle w:val="af8"/>
        <w:numPr>
          <w:ilvl w:val="3"/>
          <w:numId w:val="53"/>
        </w:numPr>
        <w:adjustRightInd w:val="0"/>
        <w:spacing w:line="400" w:lineRule="atLeast"/>
        <w:ind w:left="426" w:firstLineChars="0"/>
        <w:rPr>
          <w:rFonts w:eastAsiaTheme="minorEastAsia"/>
          <w:sz w:val="24"/>
          <w:szCs w:val="24"/>
        </w:rPr>
      </w:pPr>
      <w:r w:rsidRPr="00DD2249">
        <w:rPr>
          <w:rFonts w:eastAsiaTheme="minorEastAsia" w:hint="eastAsia"/>
          <w:sz w:val="24"/>
          <w:szCs w:val="24"/>
        </w:rPr>
        <w:t>周建琳</w:t>
      </w:r>
      <w:r w:rsidRPr="00DD2249">
        <w:rPr>
          <w:rFonts w:eastAsiaTheme="minorEastAsia" w:hint="eastAsia"/>
          <w:sz w:val="24"/>
          <w:szCs w:val="24"/>
        </w:rPr>
        <w:t>.</w:t>
      </w:r>
      <w:r w:rsidRPr="00DD2249">
        <w:rPr>
          <w:rFonts w:eastAsiaTheme="minorEastAsia" w:hint="eastAsia"/>
          <w:sz w:val="24"/>
          <w:szCs w:val="24"/>
        </w:rPr>
        <w:t>陈维佳</w:t>
      </w:r>
      <w:r w:rsidRPr="00DD2249">
        <w:rPr>
          <w:rFonts w:eastAsiaTheme="minorEastAsia" w:hint="eastAsia"/>
          <w:sz w:val="24"/>
          <w:szCs w:val="24"/>
        </w:rPr>
        <w:t>:</w:t>
      </w:r>
      <w:r w:rsidRPr="00DD2249">
        <w:rPr>
          <w:rFonts w:eastAsiaTheme="minorEastAsia" w:hint="eastAsia"/>
          <w:sz w:val="24"/>
          <w:szCs w:val="24"/>
        </w:rPr>
        <w:t>“驻校社工”在突破中前行</w:t>
      </w:r>
      <w:r w:rsidRPr="00DD2249">
        <w:rPr>
          <w:rFonts w:eastAsiaTheme="minorEastAsia" w:hint="eastAsia"/>
          <w:sz w:val="24"/>
          <w:szCs w:val="24"/>
        </w:rPr>
        <w:t>[EB/OL].http://www.chisa.edu.cn/people/202206/t20220621_2110881539.html,</w:t>
      </w:r>
      <w:r w:rsidRPr="00DD2249">
        <w:rPr>
          <w:rFonts w:eastAsiaTheme="minorEastAsia" w:hint="eastAsia"/>
          <w:sz w:val="24"/>
          <w:szCs w:val="24"/>
        </w:rPr>
        <w:t>中国侨网</w:t>
      </w:r>
      <w:r w:rsidRPr="00DD2249">
        <w:rPr>
          <w:rFonts w:eastAsiaTheme="minorEastAsia" w:hint="eastAsia"/>
          <w:sz w:val="24"/>
          <w:szCs w:val="24"/>
        </w:rPr>
        <w:t>,2022.6.21.</w:t>
      </w:r>
    </w:p>
    <w:p w14:paraId="5AF12F04" w14:textId="2B30EECD" w:rsidR="00B835D2" w:rsidRPr="00B835D2" w:rsidRDefault="00B835D2" w:rsidP="0056755D">
      <w:pPr>
        <w:pStyle w:val="af8"/>
        <w:adjustRightInd w:val="0"/>
        <w:spacing w:before="240" w:after="120" w:line="320" w:lineRule="atLeast"/>
        <w:ind w:left="425" w:firstLineChars="0" w:firstLine="0"/>
        <w:rPr>
          <w:rFonts w:ascii="黑体" w:eastAsia="黑体" w:hAnsi="黑体" w:hint="eastAsia"/>
          <w:b/>
          <w:bCs/>
          <w:sz w:val="24"/>
          <w:szCs w:val="24"/>
        </w:rPr>
      </w:pPr>
      <w:r w:rsidRPr="00B835D2">
        <w:rPr>
          <w:rFonts w:ascii="黑体" w:eastAsia="黑体" w:hAnsi="黑体" w:hint="eastAsia"/>
          <w:b/>
          <w:bCs/>
          <w:sz w:val="24"/>
          <w:szCs w:val="24"/>
        </w:rPr>
        <w:t>报纸</w:t>
      </w:r>
    </w:p>
    <w:p w14:paraId="5F2CD973" w14:textId="4FAE7D7F" w:rsidR="00162F79" w:rsidRPr="00DD2249" w:rsidRDefault="00162F79" w:rsidP="00162F79">
      <w:pPr>
        <w:pStyle w:val="af8"/>
        <w:numPr>
          <w:ilvl w:val="3"/>
          <w:numId w:val="53"/>
        </w:numPr>
        <w:adjustRightInd w:val="0"/>
        <w:spacing w:line="400" w:lineRule="atLeast"/>
        <w:ind w:left="426" w:firstLineChars="0"/>
        <w:rPr>
          <w:rFonts w:eastAsiaTheme="minorEastAsia"/>
          <w:sz w:val="24"/>
          <w:szCs w:val="24"/>
        </w:rPr>
      </w:pPr>
      <w:r w:rsidRPr="00DD2249">
        <w:rPr>
          <w:rFonts w:eastAsiaTheme="minorEastAsia" w:hint="eastAsia"/>
          <w:sz w:val="24"/>
          <w:szCs w:val="24"/>
        </w:rPr>
        <w:t>周瑛</w:t>
      </w:r>
      <w:r w:rsidRPr="00DD2249">
        <w:rPr>
          <w:rFonts w:eastAsiaTheme="minorEastAsia" w:hint="eastAsia"/>
          <w:sz w:val="24"/>
          <w:szCs w:val="24"/>
        </w:rPr>
        <w:t>.</w:t>
      </w:r>
      <w:r w:rsidRPr="00DD2249">
        <w:rPr>
          <w:rFonts w:eastAsiaTheme="minorEastAsia" w:hint="eastAsia"/>
          <w:sz w:val="24"/>
          <w:szCs w:val="24"/>
        </w:rPr>
        <w:t>合力育人赋能孩子健康成长</w:t>
      </w:r>
      <w:r w:rsidRPr="00DD2249">
        <w:rPr>
          <w:rFonts w:eastAsiaTheme="minorEastAsia" w:hint="eastAsia"/>
          <w:sz w:val="24"/>
          <w:szCs w:val="24"/>
        </w:rPr>
        <w:t>[N].</w:t>
      </w:r>
      <w:r w:rsidRPr="00DD2249">
        <w:rPr>
          <w:rFonts w:eastAsiaTheme="minorEastAsia" w:hint="eastAsia"/>
          <w:sz w:val="24"/>
          <w:szCs w:val="24"/>
        </w:rPr>
        <w:t>济南日报</w:t>
      </w:r>
      <w:r w:rsidRPr="00DD2249">
        <w:rPr>
          <w:rFonts w:eastAsiaTheme="minorEastAsia" w:hint="eastAsia"/>
          <w:sz w:val="24"/>
          <w:szCs w:val="24"/>
        </w:rPr>
        <w:t>,2025.1.10.</w:t>
      </w:r>
    </w:p>
    <w:p w14:paraId="1A4E7630" w14:textId="77777777" w:rsidR="00DD2249" w:rsidRPr="00DD2249" w:rsidRDefault="00DD2249" w:rsidP="00DD2249">
      <w:pPr>
        <w:pStyle w:val="af8"/>
        <w:numPr>
          <w:ilvl w:val="3"/>
          <w:numId w:val="53"/>
        </w:numPr>
        <w:adjustRightInd w:val="0"/>
        <w:spacing w:line="400" w:lineRule="atLeast"/>
        <w:ind w:left="426" w:firstLineChars="0"/>
        <w:rPr>
          <w:rFonts w:eastAsiaTheme="minorEastAsia"/>
          <w:sz w:val="24"/>
          <w:szCs w:val="24"/>
        </w:rPr>
      </w:pPr>
      <w:r w:rsidRPr="00DD2249">
        <w:rPr>
          <w:rFonts w:eastAsiaTheme="minorEastAsia" w:hint="eastAsia"/>
          <w:sz w:val="24"/>
          <w:szCs w:val="24"/>
        </w:rPr>
        <w:t>太仓市：学校社工从“试点实践”到“全域覆盖“的江苏太仓实践</w:t>
      </w:r>
      <w:r w:rsidRPr="00DD2249">
        <w:rPr>
          <w:rFonts w:eastAsiaTheme="minorEastAsia" w:hint="eastAsia"/>
          <w:sz w:val="24"/>
          <w:szCs w:val="24"/>
        </w:rPr>
        <w:t>[N].</w:t>
      </w:r>
      <w:r w:rsidRPr="00DD2249">
        <w:rPr>
          <w:rFonts w:eastAsiaTheme="minorEastAsia" w:hint="eastAsia"/>
          <w:sz w:val="24"/>
          <w:szCs w:val="24"/>
        </w:rPr>
        <w:t>中国社会报</w:t>
      </w:r>
      <w:r w:rsidRPr="00DD2249">
        <w:rPr>
          <w:rFonts w:eastAsiaTheme="minorEastAsia" w:hint="eastAsia"/>
          <w:sz w:val="24"/>
          <w:szCs w:val="24"/>
        </w:rPr>
        <w:t>,2023.8.30.</w:t>
      </w:r>
    </w:p>
    <w:p w14:paraId="4F18DB7D" w14:textId="77777777" w:rsidR="00DD2249" w:rsidRPr="00DD2249" w:rsidRDefault="00DD2249" w:rsidP="00DD2249">
      <w:pPr>
        <w:pStyle w:val="af8"/>
        <w:numPr>
          <w:ilvl w:val="3"/>
          <w:numId w:val="53"/>
        </w:numPr>
        <w:adjustRightInd w:val="0"/>
        <w:spacing w:line="400" w:lineRule="atLeast"/>
        <w:ind w:left="426" w:firstLineChars="0"/>
        <w:rPr>
          <w:rFonts w:eastAsiaTheme="minorEastAsia"/>
          <w:sz w:val="24"/>
          <w:szCs w:val="24"/>
        </w:rPr>
      </w:pPr>
      <w:r w:rsidRPr="00DD2249">
        <w:rPr>
          <w:rFonts w:eastAsiaTheme="minorEastAsia" w:hint="eastAsia"/>
          <w:sz w:val="24"/>
          <w:szCs w:val="24"/>
        </w:rPr>
        <w:t>周韵曦</w:t>
      </w:r>
      <w:r w:rsidRPr="00DD2249">
        <w:rPr>
          <w:rFonts w:eastAsiaTheme="minorEastAsia" w:hint="eastAsia"/>
          <w:sz w:val="24"/>
          <w:szCs w:val="24"/>
        </w:rPr>
        <w:t>.</w:t>
      </w:r>
      <w:r w:rsidRPr="00DD2249">
        <w:rPr>
          <w:rFonts w:eastAsiaTheme="minorEastAsia" w:hint="eastAsia"/>
          <w:sz w:val="24"/>
          <w:szCs w:val="24"/>
        </w:rPr>
        <w:t>“由心而治”夯实健康中国和平安中国“基石”</w:t>
      </w:r>
      <w:r w:rsidRPr="00DD2249">
        <w:rPr>
          <w:rFonts w:eastAsiaTheme="minorEastAsia" w:hint="eastAsia"/>
          <w:sz w:val="24"/>
          <w:szCs w:val="24"/>
        </w:rPr>
        <w:t>[N].</w:t>
      </w:r>
      <w:r w:rsidRPr="00DD2249">
        <w:rPr>
          <w:rFonts w:eastAsiaTheme="minorEastAsia" w:hint="eastAsia"/>
          <w:sz w:val="24"/>
          <w:szCs w:val="24"/>
        </w:rPr>
        <w:t>中国妇女报</w:t>
      </w:r>
      <w:r w:rsidRPr="00DD2249">
        <w:rPr>
          <w:rFonts w:eastAsiaTheme="minorEastAsia" w:hint="eastAsia"/>
          <w:sz w:val="24"/>
          <w:szCs w:val="24"/>
        </w:rPr>
        <w:t>,2024.8.7.</w:t>
      </w:r>
    </w:p>
    <w:p w14:paraId="07A93244" w14:textId="77777777" w:rsidR="00DD2249" w:rsidRDefault="00DD2249" w:rsidP="00DD2249">
      <w:pPr>
        <w:pStyle w:val="af8"/>
        <w:numPr>
          <w:ilvl w:val="3"/>
          <w:numId w:val="53"/>
        </w:numPr>
        <w:adjustRightInd w:val="0"/>
        <w:spacing w:line="400" w:lineRule="atLeast"/>
        <w:ind w:left="426" w:firstLineChars="0"/>
        <w:rPr>
          <w:rFonts w:eastAsiaTheme="minorEastAsia"/>
          <w:sz w:val="24"/>
          <w:szCs w:val="24"/>
        </w:rPr>
      </w:pPr>
      <w:r w:rsidRPr="00DD2249">
        <w:rPr>
          <w:rFonts w:eastAsiaTheme="minorEastAsia" w:hint="eastAsia"/>
          <w:sz w:val="24"/>
          <w:szCs w:val="24"/>
        </w:rPr>
        <w:t>祝卓宏</w:t>
      </w:r>
      <w:r w:rsidRPr="00DD2249">
        <w:rPr>
          <w:rFonts w:eastAsiaTheme="minorEastAsia" w:hint="eastAsia"/>
          <w:sz w:val="24"/>
          <w:szCs w:val="24"/>
        </w:rPr>
        <w:t>.</w:t>
      </w:r>
      <w:r w:rsidRPr="00DD2249">
        <w:rPr>
          <w:rFonts w:eastAsiaTheme="minorEastAsia" w:hint="eastAsia"/>
          <w:sz w:val="24"/>
          <w:szCs w:val="24"/>
        </w:rPr>
        <w:t>从政策语境视角试析社会心理服务体系建设的功能定位</w:t>
      </w:r>
      <w:r w:rsidRPr="00DD2249">
        <w:rPr>
          <w:rFonts w:eastAsiaTheme="minorEastAsia" w:hint="eastAsia"/>
          <w:sz w:val="24"/>
          <w:szCs w:val="24"/>
        </w:rPr>
        <w:t>[N].</w:t>
      </w:r>
      <w:r w:rsidRPr="00DD2249">
        <w:rPr>
          <w:rFonts w:eastAsiaTheme="minorEastAsia" w:hint="eastAsia"/>
          <w:sz w:val="24"/>
          <w:szCs w:val="24"/>
        </w:rPr>
        <w:t>心理学通讯</w:t>
      </w:r>
      <w:r w:rsidRPr="00DD2249">
        <w:rPr>
          <w:rFonts w:eastAsiaTheme="minorEastAsia" w:hint="eastAsia"/>
          <w:sz w:val="24"/>
          <w:szCs w:val="24"/>
        </w:rPr>
        <w:t>,2019.3.25.</w:t>
      </w:r>
    </w:p>
    <w:p w14:paraId="1E10CD8D" w14:textId="2CF5B93D" w:rsidR="00EB6A48" w:rsidRPr="00EB6A48" w:rsidRDefault="00EB6A48" w:rsidP="0056755D">
      <w:pPr>
        <w:pStyle w:val="af8"/>
        <w:adjustRightInd w:val="0"/>
        <w:spacing w:before="240" w:after="120" w:line="320" w:lineRule="atLeast"/>
        <w:ind w:left="425" w:firstLineChars="0" w:firstLine="0"/>
        <w:rPr>
          <w:rFonts w:ascii="黑体" w:eastAsia="黑体" w:hAnsi="黑体" w:hint="eastAsia"/>
          <w:b/>
          <w:bCs/>
          <w:sz w:val="24"/>
          <w:szCs w:val="24"/>
        </w:rPr>
      </w:pPr>
      <w:r w:rsidRPr="00EB6A48">
        <w:rPr>
          <w:rFonts w:ascii="黑体" w:eastAsia="黑体" w:hAnsi="黑体" w:hint="eastAsia"/>
          <w:b/>
          <w:bCs/>
          <w:sz w:val="24"/>
          <w:szCs w:val="24"/>
        </w:rPr>
        <w:t>标准</w:t>
      </w:r>
    </w:p>
    <w:p w14:paraId="00FA04BE" w14:textId="77777777" w:rsidR="00DD2249" w:rsidRPr="00DD2249" w:rsidRDefault="00DD2249" w:rsidP="00DD2249">
      <w:pPr>
        <w:pStyle w:val="af8"/>
        <w:numPr>
          <w:ilvl w:val="3"/>
          <w:numId w:val="53"/>
        </w:numPr>
        <w:adjustRightInd w:val="0"/>
        <w:spacing w:line="400" w:lineRule="atLeast"/>
        <w:ind w:left="426" w:firstLineChars="0"/>
        <w:rPr>
          <w:rFonts w:eastAsiaTheme="minorEastAsia"/>
          <w:sz w:val="24"/>
          <w:szCs w:val="24"/>
        </w:rPr>
      </w:pPr>
      <w:r w:rsidRPr="00DD2249">
        <w:rPr>
          <w:rFonts w:eastAsiaTheme="minorEastAsia" w:hint="eastAsia"/>
          <w:sz w:val="24"/>
          <w:szCs w:val="24"/>
        </w:rPr>
        <w:t>全国社会工作标准化技术委员会</w:t>
      </w:r>
      <w:r w:rsidRPr="00DD2249">
        <w:rPr>
          <w:rFonts w:eastAsiaTheme="minorEastAsia" w:hint="eastAsia"/>
          <w:sz w:val="24"/>
          <w:szCs w:val="24"/>
        </w:rPr>
        <w:t>(SAC/TC 534).</w:t>
      </w:r>
      <w:r w:rsidRPr="00DD2249">
        <w:rPr>
          <w:rFonts w:eastAsiaTheme="minorEastAsia" w:hint="eastAsia"/>
          <w:sz w:val="24"/>
          <w:szCs w:val="24"/>
        </w:rPr>
        <w:t>青少年社会工作服务指南</w:t>
      </w:r>
      <w:r w:rsidRPr="00DD2249">
        <w:rPr>
          <w:rFonts w:eastAsiaTheme="minorEastAsia" w:hint="eastAsia"/>
          <w:sz w:val="24"/>
          <w:szCs w:val="24"/>
        </w:rPr>
        <w:t>:GB/T 36967-2018[S].</w:t>
      </w:r>
      <w:r w:rsidRPr="00DD2249">
        <w:rPr>
          <w:rFonts w:eastAsiaTheme="minorEastAsia" w:hint="eastAsia"/>
          <w:sz w:val="24"/>
          <w:szCs w:val="24"/>
        </w:rPr>
        <w:t>中国标准出版社</w:t>
      </w:r>
      <w:r w:rsidRPr="00DD2249">
        <w:rPr>
          <w:rFonts w:eastAsiaTheme="minorEastAsia" w:hint="eastAsia"/>
          <w:sz w:val="24"/>
          <w:szCs w:val="24"/>
        </w:rPr>
        <w:t>,2018.</w:t>
      </w:r>
    </w:p>
    <w:p w14:paraId="12949CAE" w14:textId="260806EF" w:rsidR="00DD2249" w:rsidRPr="00DD2249" w:rsidRDefault="00DD2249" w:rsidP="00DD2249">
      <w:pPr>
        <w:pStyle w:val="af8"/>
        <w:numPr>
          <w:ilvl w:val="3"/>
          <w:numId w:val="53"/>
        </w:numPr>
        <w:adjustRightInd w:val="0"/>
        <w:spacing w:line="400" w:lineRule="atLeast"/>
        <w:ind w:left="426" w:firstLineChars="0"/>
        <w:rPr>
          <w:rFonts w:eastAsiaTheme="minorEastAsia"/>
          <w:sz w:val="24"/>
          <w:szCs w:val="24"/>
        </w:rPr>
      </w:pPr>
      <w:r w:rsidRPr="00DD2249">
        <w:rPr>
          <w:rFonts w:eastAsiaTheme="minorEastAsia" w:hint="eastAsia"/>
          <w:sz w:val="24"/>
          <w:szCs w:val="24"/>
        </w:rPr>
        <w:t>全国服务标准化技术委员会</w:t>
      </w:r>
      <w:r w:rsidRPr="00DD2249">
        <w:rPr>
          <w:rFonts w:eastAsiaTheme="minorEastAsia" w:hint="eastAsia"/>
          <w:sz w:val="24"/>
          <w:szCs w:val="24"/>
        </w:rPr>
        <w:t>(SAC/TC 264).</w:t>
      </w:r>
      <w:r w:rsidRPr="00DD2249">
        <w:rPr>
          <w:rFonts w:eastAsiaTheme="minorEastAsia" w:hint="eastAsia"/>
          <w:sz w:val="24"/>
          <w:szCs w:val="24"/>
        </w:rPr>
        <w:t>社区服务指南</w:t>
      </w:r>
      <w:r w:rsidR="0074440B">
        <w:rPr>
          <w:rFonts w:eastAsiaTheme="minorEastAsia" w:hint="eastAsia"/>
          <w:sz w:val="24"/>
          <w:szCs w:val="24"/>
        </w:rPr>
        <w:t xml:space="preserve"> </w:t>
      </w:r>
      <w:r w:rsidRPr="00DD2249">
        <w:rPr>
          <w:rFonts w:eastAsiaTheme="minorEastAsia" w:hint="eastAsia"/>
          <w:sz w:val="24"/>
          <w:szCs w:val="24"/>
        </w:rPr>
        <w:t>第</w:t>
      </w:r>
      <w:r w:rsidRPr="00DD2249">
        <w:rPr>
          <w:rFonts w:eastAsiaTheme="minorEastAsia" w:hint="eastAsia"/>
          <w:sz w:val="24"/>
          <w:szCs w:val="24"/>
        </w:rPr>
        <w:t>6</w:t>
      </w:r>
      <w:r w:rsidRPr="00DD2249">
        <w:rPr>
          <w:rFonts w:eastAsiaTheme="minorEastAsia" w:hint="eastAsia"/>
          <w:sz w:val="24"/>
          <w:szCs w:val="24"/>
        </w:rPr>
        <w:t>部分：青少年服务</w:t>
      </w:r>
      <w:r w:rsidRPr="00DD2249">
        <w:rPr>
          <w:rFonts w:eastAsiaTheme="minorEastAsia" w:hint="eastAsia"/>
          <w:sz w:val="24"/>
          <w:szCs w:val="24"/>
        </w:rPr>
        <w:t>:GB/T 20647.6-2006[S].</w:t>
      </w:r>
      <w:r w:rsidRPr="00DD2249">
        <w:rPr>
          <w:rFonts w:eastAsiaTheme="minorEastAsia" w:hint="eastAsia"/>
          <w:sz w:val="24"/>
          <w:szCs w:val="24"/>
        </w:rPr>
        <w:t>中国标准出版社</w:t>
      </w:r>
      <w:r w:rsidRPr="00DD2249">
        <w:rPr>
          <w:rFonts w:eastAsiaTheme="minorEastAsia" w:hint="eastAsia"/>
          <w:sz w:val="24"/>
          <w:szCs w:val="24"/>
        </w:rPr>
        <w:t>,2006.</w:t>
      </w:r>
    </w:p>
    <w:p w14:paraId="6A4B86C4" w14:textId="7224E47A" w:rsidR="00DD2249" w:rsidRDefault="00DD2249" w:rsidP="00DD2249">
      <w:pPr>
        <w:pStyle w:val="af8"/>
        <w:numPr>
          <w:ilvl w:val="3"/>
          <w:numId w:val="53"/>
        </w:numPr>
        <w:adjustRightInd w:val="0"/>
        <w:spacing w:line="400" w:lineRule="atLeast"/>
        <w:ind w:left="426" w:firstLineChars="0"/>
        <w:rPr>
          <w:rFonts w:eastAsiaTheme="minorEastAsia"/>
          <w:sz w:val="24"/>
          <w:szCs w:val="24"/>
        </w:rPr>
      </w:pPr>
      <w:r w:rsidRPr="00DD2249">
        <w:rPr>
          <w:rFonts w:eastAsiaTheme="minorEastAsia" w:hint="eastAsia"/>
          <w:sz w:val="24"/>
          <w:szCs w:val="24"/>
        </w:rPr>
        <w:t>全国服务标准化技术委员会</w:t>
      </w:r>
      <w:r w:rsidRPr="00DD2249">
        <w:rPr>
          <w:rFonts w:eastAsiaTheme="minorEastAsia" w:hint="eastAsia"/>
          <w:sz w:val="24"/>
          <w:szCs w:val="24"/>
        </w:rPr>
        <w:t>(SAC/TC 264).</w:t>
      </w:r>
      <w:r w:rsidRPr="00DD2249">
        <w:rPr>
          <w:rFonts w:eastAsiaTheme="minorEastAsia" w:hint="eastAsia"/>
          <w:sz w:val="24"/>
          <w:szCs w:val="24"/>
        </w:rPr>
        <w:t>社区服务指南</w:t>
      </w:r>
      <w:r w:rsidR="0074440B">
        <w:rPr>
          <w:rFonts w:eastAsiaTheme="minorEastAsia" w:hint="eastAsia"/>
          <w:sz w:val="24"/>
          <w:szCs w:val="24"/>
        </w:rPr>
        <w:t xml:space="preserve"> </w:t>
      </w:r>
      <w:r w:rsidRPr="00DD2249">
        <w:rPr>
          <w:rFonts w:eastAsiaTheme="minorEastAsia" w:hint="eastAsia"/>
          <w:sz w:val="24"/>
          <w:szCs w:val="24"/>
        </w:rPr>
        <w:t>第</w:t>
      </w:r>
      <w:r w:rsidRPr="00DD2249">
        <w:rPr>
          <w:rFonts w:eastAsiaTheme="minorEastAsia" w:hint="eastAsia"/>
          <w:sz w:val="24"/>
          <w:szCs w:val="24"/>
        </w:rPr>
        <w:t>3</w:t>
      </w:r>
      <w:r w:rsidRPr="00DD2249">
        <w:rPr>
          <w:rFonts w:eastAsiaTheme="minorEastAsia" w:hint="eastAsia"/>
          <w:sz w:val="24"/>
          <w:szCs w:val="24"/>
        </w:rPr>
        <w:t>部分：文化、教育、体育服务</w:t>
      </w:r>
      <w:r w:rsidRPr="00DD2249">
        <w:rPr>
          <w:rFonts w:eastAsiaTheme="minorEastAsia" w:hint="eastAsia"/>
          <w:sz w:val="24"/>
          <w:szCs w:val="24"/>
        </w:rPr>
        <w:t>:GB/T 20647.3-2006[S].</w:t>
      </w:r>
      <w:r w:rsidRPr="00DD2249">
        <w:rPr>
          <w:rFonts w:eastAsiaTheme="minorEastAsia" w:hint="eastAsia"/>
          <w:sz w:val="24"/>
          <w:szCs w:val="24"/>
        </w:rPr>
        <w:t>中国标准出版社</w:t>
      </w:r>
      <w:r w:rsidRPr="00DD2249">
        <w:rPr>
          <w:rFonts w:eastAsiaTheme="minorEastAsia" w:hint="eastAsia"/>
          <w:sz w:val="24"/>
          <w:szCs w:val="24"/>
        </w:rPr>
        <w:t>,2006.</w:t>
      </w:r>
    </w:p>
    <w:p w14:paraId="52D400B5" w14:textId="61721DB1" w:rsidR="00286E51" w:rsidRPr="00286E51" w:rsidRDefault="00286E51" w:rsidP="0056755D">
      <w:pPr>
        <w:pStyle w:val="af8"/>
        <w:adjustRightInd w:val="0"/>
        <w:spacing w:before="240" w:after="120" w:line="320" w:lineRule="atLeast"/>
        <w:ind w:left="425" w:firstLineChars="0" w:firstLine="0"/>
        <w:rPr>
          <w:rFonts w:ascii="黑体" w:eastAsia="黑体" w:hAnsi="黑体" w:hint="eastAsia"/>
          <w:b/>
          <w:bCs/>
          <w:sz w:val="24"/>
          <w:szCs w:val="24"/>
        </w:rPr>
      </w:pPr>
      <w:r w:rsidRPr="00286E51">
        <w:rPr>
          <w:rFonts w:ascii="黑体" w:eastAsia="黑体" w:hAnsi="黑体" w:hint="eastAsia"/>
          <w:b/>
          <w:bCs/>
          <w:sz w:val="24"/>
          <w:szCs w:val="24"/>
        </w:rPr>
        <w:lastRenderedPageBreak/>
        <w:t>会议</w:t>
      </w:r>
    </w:p>
    <w:p w14:paraId="6E7E0473" w14:textId="77777777" w:rsidR="00DD2249" w:rsidRPr="00DD2249" w:rsidRDefault="00DD2249" w:rsidP="00DD2249">
      <w:pPr>
        <w:pStyle w:val="af8"/>
        <w:numPr>
          <w:ilvl w:val="3"/>
          <w:numId w:val="53"/>
        </w:numPr>
        <w:adjustRightInd w:val="0"/>
        <w:spacing w:line="400" w:lineRule="atLeast"/>
        <w:ind w:left="426" w:firstLineChars="0"/>
        <w:rPr>
          <w:rFonts w:eastAsiaTheme="minorEastAsia"/>
          <w:sz w:val="24"/>
          <w:szCs w:val="24"/>
        </w:rPr>
      </w:pPr>
      <w:r w:rsidRPr="00DD2249">
        <w:rPr>
          <w:rFonts w:eastAsiaTheme="minorEastAsia" w:hint="eastAsia"/>
          <w:sz w:val="24"/>
          <w:szCs w:val="24"/>
        </w:rPr>
        <w:t>温菁</w:t>
      </w:r>
      <w:r w:rsidRPr="00DD2249">
        <w:rPr>
          <w:rFonts w:eastAsiaTheme="minorEastAsia" w:hint="eastAsia"/>
          <w:sz w:val="24"/>
          <w:szCs w:val="24"/>
        </w:rPr>
        <w:t>,</w:t>
      </w:r>
      <w:r w:rsidRPr="00DD2249">
        <w:rPr>
          <w:rFonts w:eastAsiaTheme="minorEastAsia" w:hint="eastAsia"/>
          <w:sz w:val="24"/>
          <w:szCs w:val="24"/>
        </w:rPr>
        <w:t>秦裕</w:t>
      </w:r>
      <w:r w:rsidRPr="00DD2249">
        <w:rPr>
          <w:rFonts w:eastAsiaTheme="minorEastAsia" w:hint="eastAsia"/>
          <w:sz w:val="24"/>
          <w:szCs w:val="24"/>
        </w:rPr>
        <w:t>,</w:t>
      </w:r>
      <w:r w:rsidRPr="00DD2249">
        <w:rPr>
          <w:rFonts w:eastAsiaTheme="minorEastAsia" w:hint="eastAsia"/>
          <w:sz w:val="24"/>
          <w:szCs w:val="24"/>
        </w:rPr>
        <w:t>张耘珠</w:t>
      </w:r>
      <w:r w:rsidRPr="00DD2249">
        <w:rPr>
          <w:rFonts w:eastAsiaTheme="minorEastAsia" w:hint="eastAsia"/>
          <w:sz w:val="24"/>
          <w:szCs w:val="24"/>
        </w:rPr>
        <w:t>.</w:t>
      </w:r>
      <w:r w:rsidRPr="00DD2249">
        <w:rPr>
          <w:rFonts w:eastAsiaTheme="minorEastAsia" w:hint="eastAsia"/>
          <w:sz w:val="24"/>
          <w:szCs w:val="24"/>
        </w:rPr>
        <w:t>政府、学校与社会组织三方协同下的社会工作人才培养模式研究</w:t>
      </w:r>
      <w:r w:rsidRPr="00DD2249">
        <w:rPr>
          <w:rFonts w:eastAsiaTheme="minorEastAsia" w:hint="eastAsia"/>
          <w:sz w:val="24"/>
          <w:szCs w:val="24"/>
        </w:rPr>
        <w:t>[C]//</w:t>
      </w:r>
      <w:r w:rsidRPr="00DD2249">
        <w:rPr>
          <w:rFonts w:eastAsiaTheme="minorEastAsia" w:hint="eastAsia"/>
          <w:sz w:val="24"/>
          <w:szCs w:val="24"/>
        </w:rPr>
        <w:t>河南省民办教育协会</w:t>
      </w:r>
      <w:r w:rsidRPr="00DD2249">
        <w:rPr>
          <w:rFonts w:eastAsiaTheme="minorEastAsia" w:hint="eastAsia"/>
          <w:sz w:val="24"/>
          <w:szCs w:val="24"/>
        </w:rPr>
        <w:t>.2024</w:t>
      </w:r>
      <w:r w:rsidRPr="00DD2249">
        <w:rPr>
          <w:rFonts w:eastAsiaTheme="minorEastAsia" w:hint="eastAsia"/>
          <w:sz w:val="24"/>
          <w:szCs w:val="24"/>
        </w:rPr>
        <w:t>高等教育发展论坛暨思政研讨会论文集（上册）</w:t>
      </w:r>
      <w:r w:rsidRPr="00DD2249">
        <w:rPr>
          <w:rFonts w:eastAsiaTheme="minorEastAsia" w:hint="eastAsia"/>
          <w:sz w:val="24"/>
          <w:szCs w:val="24"/>
        </w:rPr>
        <w:t>.</w:t>
      </w:r>
      <w:r w:rsidRPr="00DD2249">
        <w:rPr>
          <w:rFonts w:eastAsiaTheme="minorEastAsia" w:hint="eastAsia"/>
          <w:sz w:val="24"/>
          <w:szCs w:val="24"/>
        </w:rPr>
        <w:t>江西应用科技学院</w:t>
      </w:r>
      <w:r w:rsidRPr="00DD2249">
        <w:rPr>
          <w:rFonts w:eastAsiaTheme="minorEastAsia" w:hint="eastAsia"/>
          <w:sz w:val="24"/>
          <w:szCs w:val="24"/>
        </w:rPr>
        <w:t>;,2024:216-217.DOI:10.26914/c.cnkihy.2024.017252.</w:t>
      </w:r>
    </w:p>
    <w:p w14:paraId="737D9FDE" w14:textId="77777777" w:rsidR="00DD2249" w:rsidRPr="00DD2249" w:rsidRDefault="00DD2249" w:rsidP="00DD2249">
      <w:pPr>
        <w:pStyle w:val="af8"/>
        <w:numPr>
          <w:ilvl w:val="3"/>
          <w:numId w:val="53"/>
        </w:numPr>
        <w:adjustRightInd w:val="0"/>
        <w:spacing w:line="400" w:lineRule="atLeast"/>
        <w:ind w:left="426" w:firstLineChars="0"/>
        <w:rPr>
          <w:rFonts w:eastAsiaTheme="minorEastAsia"/>
          <w:sz w:val="24"/>
          <w:szCs w:val="24"/>
        </w:rPr>
      </w:pPr>
      <w:r w:rsidRPr="00DD2249">
        <w:rPr>
          <w:rFonts w:eastAsiaTheme="minorEastAsia" w:hint="eastAsia"/>
          <w:sz w:val="24"/>
          <w:szCs w:val="24"/>
        </w:rPr>
        <w:t>王慧</w:t>
      </w:r>
      <w:r w:rsidRPr="00DD2249">
        <w:rPr>
          <w:rFonts w:eastAsiaTheme="minorEastAsia" w:hint="eastAsia"/>
          <w:sz w:val="24"/>
          <w:szCs w:val="24"/>
        </w:rPr>
        <w:t>.</w:t>
      </w:r>
      <w:r w:rsidRPr="00DD2249">
        <w:rPr>
          <w:rFonts w:eastAsiaTheme="minorEastAsia" w:hint="eastAsia"/>
          <w:sz w:val="24"/>
          <w:szCs w:val="24"/>
        </w:rPr>
        <w:t>学校社会工作介入大学生心理健康教育的模式探讨</w:t>
      </w:r>
      <w:r w:rsidRPr="00DD2249">
        <w:rPr>
          <w:rFonts w:eastAsiaTheme="minorEastAsia" w:hint="eastAsia"/>
          <w:sz w:val="24"/>
          <w:szCs w:val="24"/>
        </w:rPr>
        <w:t>[C]//</w:t>
      </w:r>
      <w:r w:rsidRPr="00DD2249">
        <w:rPr>
          <w:rFonts w:eastAsiaTheme="minorEastAsia" w:hint="eastAsia"/>
          <w:sz w:val="24"/>
          <w:szCs w:val="24"/>
        </w:rPr>
        <w:t>百色学院马克思主义学院</w:t>
      </w:r>
      <w:r w:rsidRPr="00DD2249">
        <w:rPr>
          <w:rFonts w:eastAsiaTheme="minorEastAsia" w:hint="eastAsia"/>
          <w:sz w:val="24"/>
          <w:szCs w:val="24"/>
        </w:rPr>
        <w:t>,</w:t>
      </w:r>
      <w:r w:rsidRPr="00DD2249">
        <w:rPr>
          <w:rFonts w:eastAsiaTheme="minorEastAsia" w:hint="eastAsia"/>
          <w:sz w:val="24"/>
          <w:szCs w:val="24"/>
        </w:rPr>
        <w:t>河南省德风文化艺术中心</w:t>
      </w:r>
      <w:r w:rsidRPr="00DD2249">
        <w:rPr>
          <w:rFonts w:eastAsiaTheme="minorEastAsia" w:hint="eastAsia"/>
          <w:sz w:val="24"/>
          <w:szCs w:val="24"/>
        </w:rPr>
        <w:t>.2023</w:t>
      </w:r>
      <w:r w:rsidRPr="00DD2249">
        <w:rPr>
          <w:rFonts w:eastAsiaTheme="minorEastAsia" w:hint="eastAsia"/>
          <w:sz w:val="24"/>
          <w:szCs w:val="24"/>
        </w:rPr>
        <w:t>年高等教育科研论坛桂林分论坛论文集</w:t>
      </w:r>
      <w:r w:rsidRPr="00DD2249">
        <w:rPr>
          <w:rFonts w:eastAsiaTheme="minorEastAsia" w:hint="eastAsia"/>
          <w:sz w:val="24"/>
          <w:szCs w:val="24"/>
        </w:rPr>
        <w:t>.</w:t>
      </w:r>
      <w:r w:rsidRPr="00DD2249">
        <w:rPr>
          <w:rFonts w:eastAsiaTheme="minorEastAsia" w:hint="eastAsia"/>
          <w:sz w:val="24"/>
          <w:szCs w:val="24"/>
        </w:rPr>
        <w:t>海南科技职业大学</w:t>
      </w:r>
      <w:r w:rsidRPr="00DD2249">
        <w:rPr>
          <w:rFonts w:eastAsiaTheme="minorEastAsia" w:hint="eastAsia"/>
          <w:sz w:val="24"/>
          <w:szCs w:val="24"/>
        </w:rPr>
        <w:t>;,2023:362-363.DOI:10.26914/c.cnkihy.2023.060793.</w:t>
      </w:r>
    </w:p>
    <w:p w14:paraId="356AFDA9" w14:textId="77777777" w:rsidR="00DD2249" w:rsidRPr="00DD2249" w:rsidRDefault="00DD2249" w:rsidP="00DD2249">
      <w:pPr>
        <w:pStyle w:val="af8"/>
        <w:numPr>
          <w:ilvl w:val="3"/>
          <w:numId w:val="53"/>
        </w:numPr>
        <w:adjustRightInd w:val="0"/>
        <w:spacing w:line="400" w:lineRule="atLeast"/>
        <w:ind w:left="426" w:firstLineChars="0"/>
        <w:rPr>
          <w:rFonts w:eastAsiaTheme="minorEastAsia"/>
          <w:sz w:val="24"/>
          <w:szCs w:val="24"/>
        </w:rPr>
      </w:pPr>
      <w:r w:rsidRPr="00DD2249">
        <w:rPr>
          <w:rFonts w:eastAsiaTheme="minorEastAsia" w:hint="eastAsia"/>
          <w:sz w:val="24"/>
          <w:szCs w:val="24"/>
        </w:rPr>
        <w:t>孙启泮</w:t>
      </w:r>
      <w:r w:rsidRPr="00DD2249">
        <w:rPr>
          <w:rFonts w:eastAsiaTheme="minorEastAsia" w:hint="eastAsia"/>
          <w:sz w:val="24"/>
          <w:szCs w:val="24"/>
        </w:rPr>
        <w:t>.</w:t>
      </w:r>
      <w:r w:rsidRPr="00DD2249">
        <w:rPr>
          <w:rFonts w:eastAsiaTheme="minorEastAsia" w:hint="eastAsia"/>
          <w:sz w:val="24"/>
          <w:szCs w:val="24"/>
        </w:rPr>
        <w:t>中学学校社会工作介入初探</w:t>
      </w:r>
      <w:r w:rsidRPr="00DD2249">
        <w:rPr>
          <w:rFonts w:eastAsiaTheme="minorEastAsia" w:hint="eastAsia"/>
          <w:sz w:val="24"/>
          <w:szCs w:val="24"/>
        </w:rPr>
        <w:t>[C]//</w:t>
      </w:r>
      <w:r w:rsidRPr="00DD2249">
        <w:rPr>
          <w:rFonts w:eastAsiaTheme="minorEastAsia" w:hint="eastAsia"/>
          <w:sz w:val="24"/>
          <w:szCs w:val="24"/>
        </w:rPr>
        <w:t>青岛市科学技术协会</w:t>
      </w:r>
      <w:r w:rsidRPr="00DD2249">
        <w:rPr>
          <w:rFonts w:eastAsiaTheme="minorEastAsia" w:hint="eastAsia"/>
          <w:sz w:val="24"/>
          <w:szCs w:val="24"/>
        </w:rPr>
        <w:t>.</w:t>
      </w:r>
      <w:r w:rsidRPr="00DD2249">
        <w:rPr>
          <w:rFonts w:eastAsiaTheme="minorEastAsia" w:hint="eastAsia"/>
          <w:sz w:val="24"/>
          <w:szCs w:val="24"/>
        </w:rPr>
        <w:t>创新驱动与转型发展——青岛市第十一届学术年会论文集</w:t>
      </w:r>
      <w:r w:rsidRPr="00DD2249">
        <w:rPr>
          <w:rFonts w:eastAsiaTheme="minorEastAsia" w:hint="eastAsia"/>
          <w:sz w:val="24"/>
          <w:szCs w:val="24"/>
        </w:rPr>
        <w:t>.</w:t>
      </w:r>
      <w:r w:rsidRPr="00DD2249">
        <w:rPr>
          <w:rFonts w:eastAsiaTheme="minorEastAsia" w:hint="eastAsia"/>
          <w:sz w:val="24"/>
          <w:szCs w:val="24"/>
        </w:rPr>
        <w:t>青岛市社会科学院</w:t>
      </w:r>
      <w:r w:rsidRPr="00DD2249">
        <w:rPr>
          <w:rFonts w:eastAsiaTheme="minorEastAsia" w:hint="eastAsia"/>
          <w:sz w:val="24"/>
          <w:szCs w:val="24"/>
        </w:rPr>
        <w:t>;,2013:28-31.</w:t>
      </w:r>
    </w:p>
    <w:p w14:paraId="5778AA1D" w14:textId="5D1C4EE3" w:rsidR="008D1119" w:rsidRPr="008D1119" w:rsidRDefault="008D1119" w:rsidP="0056755D">
      <w:pPr>
        <w:pStyle w:val="af8"/>
        <w:adjustRightInd w:val="0"/>
        <w:spacing w:before="240" w:after="120" w:line="320" w:lineRule="atLeast"/>
        <w:ind w:left="425" w:firstLineChars="0" w:firstLine="0"/>
        <w:rPr>
          <w:rFonts w:ascii="黑体" w:eastAsia="黑体" w:hAnsi="黑体" w:hint="eastAsia"/>
          <w:b/>
          <w:bCs/>
          <w:sz w:val="24"/>
          <w:szCs w:val="24"/>
        </w:rPr>
      </w:pPr>
      <w:r w:rsidRPr="008D1119">
        <w:rPr>
          <w:rFonts w:ascii="黑体" w:eastAsia="黑体" w:hAnsi="黑体" w:hint="eastAsia"/>
          <w:b/>
          <w:bCs/>
          <w:sz w:val="24"/>
          <w:szCs w:val="24"/>
        </w:rPr>
        <w:t>科技成果</w:t>
      </w:r>
    </w:p>
    <w:p w14:paraId="64921987" w14:textId="31B3BD79" w:rsidR="00DD2249" w:rsidRPr="00DD2249" w:rsidRDefault="00DD2249" w:rsidP="00DD2249">
      <w:pPr>
        <w:pStyle w:val="af8"/>
        <w:numPr>
          <w:ilvl w:val="3"/>
          <w:numId w:val="53"/>
        </w:numPr>
        <w:adjustRightInd w:val="0"/>
        <w:spacing w:line="400" w:lineRule="atLeast"/>
        <w:ind w:left="426" w:firstLineChars="0"/>
        <w:rPr>
          <w:rFonts w:eastAsiaTheme="minorEastAsia"/>
          <w:sz w:val="24"/>
          <w:szCs w:val="24"/>
        </w:rPr>
      </w:pPr>
      <w:r w:rsidRPr="00DD2249">
        <w:rPr>
          <w:rFonts w:eastAsiaTheme="minorEastAsia" w:hint="eastAsia"/>
          <w:sz w:val="24"/>
          <w:szCs w:val="24"/>
        </w:rPr>
        <w:t>李元来</w:t>
      </w:r>
      <w:r w:rsidRPr="00DD2249">
        <w:rPr>
          <w:rFonts w:eastAsiaTheme="minorEastAsia" w:hint="eastAsia"/>
          <w:sz w:val="24"/>
          <w:szCs w:val="24"/>
        </w:rPr>
        <w:t>,</w:t>
      </w:r>
      <w:r w:rsidRPr="00DD2249">
        <w:rPr>
          <w:rFonts w:eastAsiaTheme="minorEastAsia" w:hint="eastAsia"/>
          <w:sz w:val="24"/>
          <w:szCs w:val="24"/>
        </w:rPr>
        <w:t>社会工作服务机构的发展政策研究</w:t>
      </w:r>
      <w:r w:rsidRPr="00DD2249">
        <w:rPr>
          <w:rFonts w:eastAsiaTheme="minorEastAsia" w:hint="eastAsia"/>
          <w:sz w:val="24"/>
          <w:szCs w:val="24"/>
        </w:rPr>
        <w:t>.</w:t>
      </w:r>
      <w:r w:rsidRPr="00DD2249">
        <w:rPr>
          <w:rFonts w:eastAsiaTheme="minorEastAsia" w:hint="eastAsia"/>
          <w:sz w:val="24"/>
          <w:szCs w:val="24"/>
        </w:rPr>
        <w:t>安徽省</w:t>
      </w:r>
      <w:r w:rsidRPr="00DD2249">
        <w:rPr>
          <w:rFonts w:eastAsiaTheme="minorEastAsia" w:hint="eastAsia"/>
          <w:sz w:val="24"/>
          <w:szCs w:val="24"/>
        </w:rPr>
        <w:t>,</w:t>
      </w:r>
      <w:r w:rsidRPr="00DD2249">
        <w:rPr>
          <w:rFonts w:eastAsiaTheme="minorEastAsia" w:hint="eastAsia"/>
          <w:sz w:val="24"/>
          <w:szCs w:val="24"/>
        </w:rPr>
        <w:t>安庆师范大学</w:t>
      </w:r>
      <w:r w:rsidRPr="00DD2249">
        <w:rPr>
          <w:rFonts w:eastAsiaTheme="minorEastAsia" w:hint="eastAsia"/>
          <w:sz w:val="24"/>
          <w:szCs w:val="24"/>
        </w:rPr>
        <w:t>,2017-11-29.</w:t>
      </w:r>
    </w:p>
    <w:p w14:paraId="53EA47C7" w14:textId="77777777" w:rsidR="00DD2249" w:rsidRPr="00DD2249" w:rsidRDefault="00DD2249" w:rsidP="00DD2249">
      <w:pPr>
        <w:pStyle w:val="af8"/>
        <w:numPr>
          <w:ilvl w:val="3"/>
          <w:numId w:val="53"/>
        </w:numPr>
        <w:adjustRightInd w:val="0"/>
        <w:spacing w:line="400" w:lineRule="atLeast"/>
        <w:ind w:left="426" w:firstLineChars="0"/>
        <w:rPr>
          <w:rFonts w:eastAsiaTheme="minorEastAsia"/>
          <w:sz w:val="24"/>
          <w:szCs w:val="24"/>
        </w:rPr>
      </w:pPr>
      <w:r w:rsidRPr="00DD2249">
        <w:rPr>
          <w:rFonts w:eastAsiaTheme="minorEastAsia" w:hint="eastAsia"/>
          <w:sz w:val="24"/>
          <w:szCs w:val="24"/>
        </w:rPr>
        <w:t>于跃敏</w:t>
      </w:r>
      <w:r w:rsidRPr="00DD2249">
        <w:rPr>
          <w:rFonts w:eastAsiaTheme="minorEastAsia" w:hint="eastAsia"/>
          <w:sz w:val="24"/>
          <w:szCs w:val="24"/>
        </w:rPr>
        <w:t>,</w:t>
      </w:r>
      <w:r w:rsidRPr="00DD2249">
        <w:rPr>
          <w:rFonts w:eastAsiaTheme="minorEastAsia" w:hint="eastAsia"/>
          <w:sz w:val="24"/>
          <w:szCs w:val="24"/>
        </w:rPr>
        <w:t>杭州市社会工作人才队伍建设研究报告</w:t>
      </w:r>
      <w:r w:rsidRPr="00DD2249">
        <w:rPr>
          <w:rFonts w:eastAsiaTheme="minorEastAsia" w:hint="eastAsia"/>
          <w:sz w:val="24"/>
          <w:szCs w:val="24"/>
        </w:rPr>
        <w:t>.</w:t>
      </w:r>
      <w:r w:rsidRPr="00DD2249">
        <w:rPr>
          <w:rFonts w:eastAsiaTheme="minorEastAsia" w:hint="eastAsia"/>
          <w:sz w:val="24"/>
          <w:szCs w:val="24"/>
        </w:rPr>
        <w:t>浙江省</w:t>
      </w:r>
      <w:r w:rsidRPr="00DD2249">
        <w:rPr>
          <w:rFonts w:eastAsiaTheme="minorEastAsia" w:hint="eastAsia"/>
          <w:sz w:val="24"/>
          <w:szCs w:val="24"/>
        </w:rPr>
        <w:t>,</w:t>
      </w:r>
      <w:r w:rsidRPr="00DD2249">
        <w:rPr>
          <w:rFonts w:eastAsiaTheme="minorEastAsia" w:hint="eastAsia"/>
          <w:sz w:val="24"/>
          <w:szCs w:val="24"/>
        </w:rPr>
        <w:t>中共杭州市委人才办</w:t>
      </w:r>
      <w:r w:rsidRPr="00DD2249">
        <w:rPr>
          <w:rFonts w:eastAsiaTheme="minorEastAsia" w:hint="eastAsia"/>
          <w:sz w:val="24"/>
          <w:szCs w:val="24"/>
        </w:rPr>
        <w:t>,2007-10-26.</w:t>
      </w:r>
    </w:p>
    <w:p w14:paraId="169143AE" w14:textId="2DC1FFB6" w:rsidR="00612897" w:rsidRPr="00612897" w:rsidRDefault="00612897" w:rsidP="0056755D">
      <w:pPr>
        <w:pStyle w:val="af8"/>
        <w:adjustRightInd w:val="0"/>
        <w:spacing w:before="240" w:after="120" w:line="320" w:lineRule="atLeast"/>
        <w:ind w:left="425" w:firstLineChars="0" w:firstLine="0"/>
        <w:rPr>
          <w:rFonts w:ascii="黑体" w:eastAsia="黑体" w:hAnsi="黑体" w:hint="eastAsia"/>
          <w:b/>
          <w:bCs/>
          <w:sz w:val="24"/>
          <w:szCs w:val="24"/>
        </w:rPr>
      </w:pPr>
      <w:r w:rsidRPr="00612897">
        <w:rPr>
          <w:rFonts w:ascii="黑体" w:eastAsia="黑体" w:hAnsi="黑体" w:hint="eastAsia"/>
          <w:b/>
          <w:bCs/>
          <w:sz w:val="24"/>
          <w:szCs w:val="24"/>
        </w:rPr>
        <w:t>专利</w:t>
      </w:r>
    </w:p>
    <w:p w14:paraId="7E6C68AF" w14:textId="55AADA9B" w:rsidR="00E50667" w:rsidRDefault="00DD2249" w:rsidP="00E50667">
      <w:pPr>
        <w:pStyle w:val="af8"/>
        <w:numPr>
          <w:ilvl w:val="3"/>
          <w:numId w:val="53"/>
        </w:numPr>
        <w:adjustRightInd w:val="0"/>
        <w:spacing w:line="400" w:lineRule="atLeast"/>
        <w:ind w:left="426" w:firstLineChars="0"/>
        <w:rPr>
          <w:rFonts w:eastAsiaTheme="minorEastAsia"/>
          <w:sz w:val="24"/>
          <w:szCs w:val="24"/>
        </w:rPr>
      </w:pPr>
      <w:r w:rsidRPr="00DD2249">
        <w:rPr>
          <w:rFonts w:eastAsiaTheme="minorEastAsia" w:hint="eastAsia"/>
          <w:sz w:val="24"/>
          <w:szCs w:val="24"/>
        </w:rPr>
        <w:t>广东职业技术学院</w:t>
      </w:r>
      <w:r w:rsidRPr="00DD2249">
        <w:rPr>
          <w:rFonts w:eastAsiaTheme="minorEastAsia" w:hint="eastAsia"/>
          <w:sz w:val="24"/>
          <w:szCs w:val="24"/>
        </w:rPr>
        <w:t xml:space="preserve">. </w:t>
      </w:r>
      <w:r w:rsidRPr="00DD2249">
        <w:rPr>
          <w:rFonts w:eastAsiaTheme="minorEastAsia" w:hint="eastAsia"/>
          <w:sz w:val="24"/>
          <w:szCs w:val="24"/>
        </w:rPr>
        <w:t>学校社会工作心理危机事件演练桌游道具及方法</w:t>
      </w:r>
      <w:r w:rsidRPr="00DD2249">
        <w:rPr>
          <w:rFonts w:eastAsiaTheme="minorEastAsia" w:hint="eastAsia"/>
          <w:sz w:val="24"/>
          <w:szCs w:val="24"/>
        </w:rPr>
        <w:t>:CN202110866278.7</w:t>
      </w:r>
      <w:r w:rsidR="0060422C">
        <w:rPr>
          <w:rFonts w:eastAsiaTheme="minorEastAsia" w:hint="eastAsia"/>
          <w:sz w:val="24"/>
          <w:szCs w:val="24"/>
        </w:rPr>
        <w:t xml:space="preserve"> </w:t>
      </w:r>
      <w:r w:rsidRPr="00DD2249">
        <w:rPr>
          <w:rFonts w:eastAsiaTheme="minorEastAsia" w:hint="eastAsia"/>
          <w:sz w:val="24"/>
          <w:szCs w:val="24"/>
        </w:rPr>
        <w:t>[P]. 2021</w:t>
      </w:r>
      <w:r w:rsidR="0060422C">
        <w:rPr>
          <w:rFonts w:eastAsiaTheme="minorEastAsia" w:hint="eastAsia"/>
          <w:sz w:val="24"/>
          <w:szCs w:val="24"/>
        </w:rPr>
        <w:t>.</w:t>
      </w:r>
      <w:r w:rsidRPr="00DD2249">
        <w:rPr>
          <w:rFonts w:eastAsiaTheme="minorEastAsia" w:hint="eastAsia"/>
          <w:sz w:val="24"/>
          <w:szCs w:val="24"/>
        </w:rPr>
        <w:t>11</w:t>
      </w:r>
      <w:r w:rsidR="0060422C">
        <w:rPr>
          <w:rFonts w:eastAsiaTheme="minorEastAsia" w:hint="eastAsia"/>
          <w:sz w:val="24"/>
          <w:szCs w:val="24"/>
        </w:rPr>
        <w:t>.</w:t>
      </w:r>
      <w:r w:rsidRPr="00DD2249">
        <w:rPr>
          <w:rFonts w:eastAsiaTheme="minorEastAsia" w:hint="eastAsia"/>
          <w:sz w:val="24"/>
          <w:szCs w:val="24"/>
        </w:rPr>
        <w:t>2.</w:t>
      </w:r>
    </w:p>
    <w:p w14:paraId="0BD46B7E" w14:textId="730EB2B8" w:rsidR="00DF6F6F" w:rsidRPr="00DF6F6F" w:rsidRDefault="00DF6F6F" w:rsidP="0056755D">
      <w:pPr>
        <w:pStyle w:val="af8"/>
        <w:adjustRightInd w:val="0"/>
        <w:spacing w:before="240" w:after="120" w:line="320" w:lineRule="atLeast"/>
        <w:ind w:left="425" w:firstLineChars="0" w:firstLine="0"/>
        <w:rPr>
          <w:rFonts w:ascii="黑体" w:eastAsia="黑体" w:hAnsi="黑体" w:hint="eastAsia"/>
          <w:b/>
          <w:bCs/>
          <w:sz w:val="24"/>
          <w:szCs w:val="24"/>
        </w:rPr>
      </w:pPr>
      <w:r w:rsidRPr="00DF6F6F">
        <w:rPr>
          <w:rFonts w:ascii="黑体" w:eastAsia="黑体" w:hAnsi="黑体" w:hint="eastAsia"/>
          <w:b/>
          <w:bCs/>
          <w:sz w:val="24"/>
          <w:szCs w:val="24"/>
        </w:rPr>
        <w:t>地方志</w:t>
      </w:r>
    </w:p>
    <w:p w14:paraId="17615578" w14:textId="1C7563AA" w:rsidR="00E50667" w:rsidRPr="00E50667" w:rsidRDefault="00E50667" w:rsidP="00E50667">
      <w:pPr>
        <w:pStyle w:val="af8"/>
        <w:numPr>
          <w:ilvl w:val="3"/>
          <w:numId w:val="53"/>
        </w:numPr>
        <w:adjustRightInd w:val="0"/>
        <w:spacing w:line="400" w:lineRule="atLeast"/>
        <w:ind w:left="426" w:firstLineChars="0"/>
        <w:rPr>
          <w:rFonts w:eastAsiaTheme="minorEastAsia"/>
          <w:sz w:val="24"/>
          <w:szCs w:val="24"/>
        </w:rPr>
      </w:pPr>
      <w:r w:rsidRPr="00DD2249">
        <w:rPr>
          <w:rFonts w:eastAsiaTheme="minorEastAsia" w:hint="eastAsia"/>
          <w:sz w:val="24"/>
          <w:szCs w:val="24"/>
        </w:rPr>
        <w:t>共青团中央团校中国青年政治学院志地区</w:t>
      </w:r>
      <w:r w:rsidRPr="00DD2249">
        <w:rPr>
          <w:rFonts w:eastAsiaTheme="minorEastAsia" w:hint="eastAsia"/>
          <w:sz w:val="24"/>
          <w:szCs w:val="24"/>
        </w:rPr>
        <w:t>.1997</w:t>
      </w:r>
      <w:r w:rsidRPr="00DD2249">
        <w:rPr>
          <w:rFonts w:eastAsiaTheme="minorEastAsia" w:hint="eastAsia"/>
          <w:sz w:val="24"/>
          <w:szCs w:val="24"/>
        </w:rPr>
        <w:t>年</w:t>
      </w:r>
      <w:r w:rsidRPr="00DD2249">
        <w:rPr>
          <w:rFonts w:eastAsiaTheme="minorEastAsia" w:hint="eastAsia"/>
          <w:sz w:val="24"/>
          <w:szCs w:val="24"/>
        </w:rPr>
        <w:t>3</w:t>
      </w:r>
      <w:r w:rsidRPr="00DD2249">
        <w:rPr>
          <w:rFonts w:eastAsiaTheme="minorEastAsia" w:hint="eastAsia"/>
          <w:sz w:val="24"/>
          <w:szCs w:val="24"/>
        </w:rPr>
        <w:t>月学校召开中美社会工作学术交流会</w:t>
      </w:r>
      <w:r w:rsidRPr="00DD2249">
        <w:rPr>
          <w:rFonts w:eastAsiaTheme="minorEastAsia" w:hint="eastAsia"/>
          <w:sz w:val="24"/>
          <w:szCs w:val="24"/>
        </w:rPr>
        <w:t>,</w:t>
      </w:r>
      <w:r w:rsidRPr="00DD2249">
        <w:rPr>
          <w:rFonts w:eastAsiaTheme="minorEastAsia" w:hint="eastAsia"/>
          <w:sz w:val="24"/>
          <w:szCs w:val="24"/>
        </w:rPr>
        <w:t>北京市</w:t>
      </w:r>
      <w:r w:rsidRPr="00DD2249">
        <w:rPr>
          <w:rFonts w:eastAsiaTheme="minorEastAsia" w:hint="eastAsia"/>
          <w:sz w:val="24"/>
          <w:szCs w:val="24"/>
        </w:rPr>
        <w:t>,1997.3.</w:t>
      </w:r>
    </w:p>
    <w:sectPr w:rsidR="00E50667" w:rsidRPr="00E50667" w:rsidSect="0078731C">
      <w:footerReference w:type="default" r:id="rId8"/>
      <w:footnotePr>
        <w:numFmt w:val="decimalEnclosedCircleChinese"/>
      </w:footnotePr>
      <w:endnotePr>
        <w:numFmt w:val="decimal"/>
      </w:endnotePr>
      <w:pgSz w:w="11906" w:h="16838" w:code="9"/>
      <w:pgMar w:top="1701" w:right="1418" w:bottom="1701" w:left="1701" w:header="1418" w:footer="1418" w:gutter="284"/>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61F61B" w14:textId="77777777" w:rsidR="00A84035" w:rsidRDefault="00A84035">
      <w:r>
        <w:separator/>
      </w:r>
    </w:p>
  </w:endnote>
  <w:endnote w:type="continuationSeparator" w:id="0">
    <w:p w14:paraId="1058D743" w14:textId="77777777" w:rsidR="00A84035" w:rsidRDefault="00A84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2F7E7" w14:textId="1ECD7B41" w:rsidR="00960067" w:rsidRDefault="007D726F">
    <w:pPr>
      <w:pStyle w:val="af0"/>
      <w:jc w:val="center"/>
    </w:pPr>
    <w:r>
      <w:fldChar w:fldCharType="begin"/>
    </w:r>
    <w:r w:rsidR="00960067">
      <w:instrText>PAGE   \* MERGEFORMAT</w:instrText>
    </w:r>
    <w:r>
      <w:fldChar w:fldCharType="separate"/>
    </w:r>
    <w:r w:rsidR="0038112F" w:rsidRPr="0038112F">
      <w:rPr>
        <w:noProof/>
        <w:lang w:val="zh-CN"/>
      </w:rP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7008F7" w14:textId="77777777" w:rsidR="00A84035" w:rsidRDefault="00A84035">
      <w:r>
        <w:separator/>
      </w:r>
    </w:p>
  </w:footnote>
  <w:footnote w:type="continuationSeparator" w:id="0">
    <w:p w14:paraId="5B647BBF" w14:textId="77777777" w:rsidR="00A84035" w:rsidRDefault="00A84035">
      <w:r>
        <w:continuationSeparator/>
      </w:r>
    </w:p>
  </w:footnote>
  <w:footnote w:id="1">
    <w:p w14:paraId="5FFC2726" w14:textId="25176B82" w:rsidR="009D46E5" w:rsidRPr="009D46E5" w:rsidRDefault="009D46E5">
      <w:pPr>
        <w:pStyle w:val="a5"/>
      </w:pPr>
      <w:r>
        <w:rPr>
          <w:rStyle w:val="ae"/>
        </w:rPr>
        <w:footnoteRef/>
      </w:r>
      <w:r>
        <w:t xml:space="preserve"> </w:t>
      </w:r>
      <w:r w:rsidRPr="009D46E5">
        <w:rPr>
          <w:rFonts w:hint="eastAsia"/>
        </w:rPr>
        <w:t>教育部等十七部门联合印发《家校社协同育人“教联体”工作方案》</w:t>
      </w:r>
      <w:r>
        <w:rPr>
          <w:rFonts w:hint="eastAsia"/>
        </w:rPr>
        <w:t>[OL],</w:t>
      </w:r>
      <w:r w:rsidRPr="009D46E5">
        <w:t xml:space="preserve"> http://www.moe.gov.cn/jyb_xwfb/gzdt_gzdt/s5987/202411/t20241101_1160204.html</w:t>
      </w:r>
      <w:r>
        <w:rPr>
          <w:rFonts w:hint="eastAsia"/>
        </w:rPr>
        <w:t>,2024.11.1</w:t>
      </w:r>
    </w:p>
  </w:footnote>
  <w:footnote w:id="2">
    <w:p w14:paraId="243580CA" w14:textId="4F8A957C" w:rsidR="00F53BDA" w:rsidRPr="00F53BDA" w:rsidRDefault="00F53BDA" w:rsidP="00F53BDA">
      <w:pPr>
        <w:pStyle w:val="a5"/>
      </w:pPr>
      <w:r>
        <w:rPr>
          <w:rStyle w:val="ae"/>
        </w:rPr>
        <w:footnoteRef/>
      </w:r>
      <w:r>
        <w:t xml:space="preserve"> </w:t>
      </w:r>
      <w:r>
        <w:rPr>
          <w:rFonts w:hint="eastAsia"/>
        </w:rPr>
        <w:t>侯金芹</w:t>
      </w:r>
      <w:r>
        <w:rPr>
          <w:rFonts w:hint="eastAsia"/>
        </w:rPr>
        <w:t>,</w:t>
      </w:r>
      <w:r>
        <w:rPr>
          <w:rFonts w:hint="eastAsia"/>
        </w:rPr>
        <w:t>陈祉妍，《</w:t>
      </w:r>
      <w:r>
        <w:rPr>
          <w:rFonts w:hint="eastAsia"/>
        </w:rPr>
        <w:t>2009</w:t>
      </w:r>
      <w:r>
        <w:rPr>
          <w:rFonts w:hint="eastAsia"/>
        </w:rPr>
        <w:t>年和</w:t>
      </w:r>
      <w:r>
        <w:rPr>
          <w:rFonts w:hint="eastAsia"/>
        </w:rPr>
        <w:t>2020</w:t>
      </w:r>
      <w:r>
        <w:rPr>
          <w:rFonts w:hint="eastAsia"/>
        </w:rPr>
        <w:t>年青少年心理健康状况的年际演变》</w:t>
      </w:r>
      <w:r>
        <w:rPr>
          <w:rFonts w:hint="eastAsia"/>
        </w:rPr>
        <w:t>,</w:t>
      </w:r>
      <w:r>
        <w:rPr>
          <w:rFonts w:hint="eastAsia"/>
        </w:rPr>
        <w:t>《中国国民心理健康发展报告（</w:t>
      </w:r>
      <w:r>
        <w:rPr>
          <w:rFonts w:hint="eastAsia"/>
        </w:rPr>
        <w:t>2019~2020)</w:t>
      </w:r>
      <w:r>
        <w:rPr>
          <w:rFonts w:hint="eastAsia"/>
        </w:rPr>
        <w:t>》，北京</w:t>
      </w:r>
      <w:r>
        <w:rPr>
          <w:rFonts w:hint="eastAsia"/>
        </w:rPr>
        <w:t>:</w:t>
      </w:r>
      <w:r>
        <w:rPr>
          <w:rFonts w:hint="eastAsia"/>
        </w:rPr>
        <w:t>社会科学文献出版社</w:t>
      </w:r>
      <w:r>
        <w:rPr>
          <w:rFonts w:hint="eastAsia"/>
        </w:rPr>
        <w:t>,2021.</w:t>
      </w:r>
    </w:p>
  </w:footnote>
  <w:footnote w:id="3">
    <w:p w14:paraId="7D503C63" w14:textId="4B378131" w:rsidR="00D3084E" w:rsidRDefault="00D3084E" w:rsidP="00D3084E">
      <w:pPr>
        <w:pStyle w:val="a5"/>
      </w:pPr>
      <w:r>
        <w:rPr>
          <w:rStyle w:val="ae"/>
        </w:rPr>
        <w:footnoteRef/>
      </w:r>
      <w:r>
        <w:t xml:space="preserve"> </w:t>
      </w:r>
      <w:r>
        <w:rPr>
          <w:rFonts w:hint="eastAsia"/>
        </w:rPr>
        <w:t>教育部办公厅关于加强学生心理健康管理工作的通知</w:t>
      </w:r>
      <w:r>
        <w:rPr>
          <w:rFonts w:hint="eastAsia"/>
        </w:rPr>
        <w:t>[OL]</w:t>
      </w:r>
      <w:r w:rsidR="00044CC0">
        <w:rPr>
          <w:rFonts w:hint="eastAsia"/>
        </w:rPr>
        <w:t>.</w:t>
      </w:r>
      <w:r w:rsidRPr="00D3084E">
        <w:rPr>
          <w:rFonts w:hint="eastAsia"/>
        </w:rPr>
        <w:t>中华人民共和国教育部政府门户网站</w:t>
      </w:r>
      <w:r w:rsidR="00044CC0">
        <w:rPr>
          <w:rFonts w:hint="eastAsia"/>
        </w:rPr>
        <w:t>,</w:t>
      </w:r>
      <w:r w:rsidRPr="00D3084E">
        <w:t>http://www.moe.gov.cn/srcsite/A12/moe_1407/s3020/202107/t20210720_545789.html</w:t>
      </w:r>
      <w:r w:rsidR="00044CC0">
        <w:rPr>
          <w:rFonts w:hint="eastAsia"/>
        </w:rPr>
        <w:t>,2021.7.12.</w:t>
      </w:r>
    </w:p>
  </w:footnote>
  <w:footnote w:id="4">
    <w:p w14:paraId="0009800C" w14:textId="382950D8" w:rsidR="005554F0" w:rsidRPr="005554F0" w:rsidRDefault="005554F0">
      <w:pPr>
        <w:pStyle w:val="a5"/>
      </w:pPr>
      <w:r>
        <w:rPr>
          <w:rStyle w:val="ae"/>
        </w:rPr>
        <w:footnoteRef/>
      </w:r>
      <w:r>
        <w:t xml:space="preserve"> </w:t>
      </w:r>
      <w:r w:rsidRPr="005554F0">
        <w:rPr>
          <w:rFonts w:hint="eastAsia"/>
        </w:rPr>
        <w:t>推进教育、科技、人才“三位一体”协同融合发展</w:t>
      </w:r>
      <w:r>
        <w:rPr>
          <w:rFonts w:hint="eastAsia"/>
        </w:rPr>
        <w:t>[OL],</w:t>
      </w:r>
      <w:r w:rsidRPr="005554F0">
        <w:t xml:space="preserve"> http://www.moe.gov.cn/jyb_xwfb/s5148/202309/t20230905_1078237.html</w:t>
      </w:r>
      <w:r>
        <w:rPr>
          <w:rFonts w:hint="eastAsia"/>
        </w:rPr>
        <w:t>,2023.9.2.</w:t>
      </w:r>
    </w:p>
  </w:footnote>
  <w:footnote w:id="5">
    <w:p w14:paraId="43EF44D2" w14:textId="559D5491" w:rsidR="00C04FBF" w:rsidRPr="00C04FBF" w:rsidRDefault="00C04FBF">
      <w:pPr>
        <w:pStyle w:val="a5"/>
      </w:pPr>
      <w:r>
        <w:rPr>
          <w:rStyle w:val="ae"/>
        </w:rPr>
        <w:footnoteRef/>
      </w:r>
      <w:r>
        <w:t xml:space="preserve"> </w:t>
      </w:r>
      <w:r w:rsidRPr="00C04FBF">
        <w:t>Costin, L.B. A Historical Review of School Social Work[M].Social Casework,1975:439-453.</w:t>
      </w:r>
    </w:p>
  </w:footnote>
  <w:footnote w:id="6">
    <w:p w14:paraId="60C0E8C0" w14:textId="416FF669" w:rsidR="00EC23EF" w:rsidRPr="00EC23EF" w:rsidRDefault="00EC23EF">
      <w:pPr>
        <w:pStyle w:val="a5"/>
      </w:pPr>
      <w:r>
        <w:rPr>
          <w:rStyle w:val="ae"/>
        </w:rPr>
        <w:footnoteRef/>
      </w:r>
      <w:r>
        <w:t xml:space="preserve"> </w:t>
      </w:r>
      <w:r w:rsidRPr="00EC23EF">
        <w:rPr>
          <w:rFonts w:hint="eastAsia"/>
        </w:rPr>
        <w:t>刘杰</w:t>
      </w:r>
      <w:r w:rsidRPr="00EC23EF">
        <w:rPr>
          <w:rFonts w:hint="eastAsia"/>
        </w:rPr>
        <w:t>.</w:t>
      </w:r>
      <w:r w:rsidRPr="00EC23EF">
        <w:rPr>
          <w:rFonts w:hint="eastAsia"/>
        </w:rPr>
        <w:t>社工对小学低年级单亲家庭学生亲子关系的影响研究——以广州市</w:t>
      </w:r>
      <w:r w:rsidRPr="00EC23EF">
        <w:rPr>
          <w:rFonts w:hint="eastAsia"/>
        </w:rPr>
        <w:t>X</w:t>
      </w:r>
      <w:r w:rsidRPr="00EC23EF">
        <w:rPr>
          <w:rFonts w:hint="eastAsia"/>
        </w:rPr>
        <w:t>区小学为例</w:t>
      </w:r>
      <w:r w:rsidRPr="00EC23EF">
        <w:rPr>
          <w:rFonts w:hint="eastAsia"/>
        </w:rPr>
        <w:t>[D].</w:t>
      </w:r>
      <w:r w:rsidRPr="00EC23EF">
        <w:rPr>
          <w:rFonts w:hint="eastAsia"/>
        </w:rPr>
        <w:t>青海师范大学</w:t>
      </w:r>
      <w:r w:rsidRPr="00EC23EF">
        <w:rPr>
          <w:rFonts w:hint="eastAsia"/>
        </w:rPr>
        <w:t>,2019.3.1.</w:t>
      </w:r>
    </w:p>
  </w:footnote>
  <w:footnote w:id="7">
    <w:p w14:paraId="199A8E1F" w14:textId="3A9B6EC6" w:rsidR="0002356A" w:rsidRDefault="0002356A">
      <w:pPr>
        <w:pStyle w:val="a5"/>
      </w:pPr>
      <w:r>
        <w:rPr>
          <w:rStyle w:val="ae"/>
        </w:rPr>
        <w:footnoteRef/>
      </w:r>
      <w:r>
        <w:t xml:space="preserve"> </w:t>
      </w:r>
      <w:r w:rsidRPr="0002356A">
        <w:t>NJASSW</w:t>
      </w:r>
      <w:r>
        <w:rPr>
          <w:rFonts w:hint="eastAsia"/>
        </w:rPr>
        <w:t>.</w:t>
      </w:r>
      <w:r w:rsidRPr="0002356A">
        <w:t>NASW Highlights the Growing Need for School Social Workers to Prevent School Violence</w:t>
      </w:r>
      <w:r>
        <w:rPr>
          <w:rFonts w:hint="eastAsia"/>
        </w:rPr>
        <w:t>[OL].</w:t>
      </w:r>
      <w:r w:rsidRPr="0002356A">
        <w:t xml:space="preserve"> New Jersey Association of School Social Workers</w:t>
      </w:r>
      <w:r>
        <w:rPr>
          <w:rFonts w:hint="eastAsia"/>
        </w:rPr>
        <w:t>,</w:t>
      </w:r>
      <w:r w:rsidRPr="0002356A">
        <w:t xml:space="preserve"> https://njassw.org/blog/nasw-highlights-the-growing-need-for-school-social-workers-to-prevent-school-violence</w:t>
      </w:r>
      <w:r>
        <w:rPr>
          <w:rFonts w:hint="eastAsia"/>
        </w:rPr>
        <w:t>,2018.3.27.</w:t>
      </w:r>
    </w:p>
  </w:footnote>
  <w:footnote w:id="8">
    <w:p w14:paraId="03435F46" w14:textId="573E1F31" w:rsidR="00AB7395" w:rsidRDefault="00AB7395" w:rsidP="00AB7395">
      <w:pPr>
        <w:pStyle w:val="a5"/>
      </w:pPr>
      <w:r>
        <w:rPr>
          <w:rStyle w:val="ae"/>
        </w:rPr>
        <w:footnoteRef/>
      </w:r>
      <w:r>
        <w:t xml:space="preserve"> </w:t>
      </w:r>
      <w:r>
        <w:rPr>
          <w:rFonts w:hint="eastAsia"/>
        </w:rPr>
        <w:t>宫之原弘</w:t>
      </w:r>
      <w:r>
        <w:rPr>
          <w:rFonts w:hint="eastAsia"/>
        </w:rPr>
        <w:t>.</w:t>
      </w:r>
      <w:r>
        <w:rPr>
          <w:rFonts w:hint="eastAsia"/>
        </w:rPr>
        <w:t>日本におけるスク一ルソ一シャルワ一クの誕生と展開</w:t>
      </w:r>
      <w:r>
        <w:rPr>
          <w:rFonts w:hint="eastAsia"/>
        </w:rPr>
        <w:t>[D].</w:t>
      </w:r>
      <w:r>
        <w:rPr>
          <w:rFonts w:hint="eastAsia"/>
        </w:rPr>
        <w:t>名古屋</w:t>
      </w:r>
      <w:r>
        <w:rPr>
          <w:rFonts w:hint="eastAsia"/>
        </w:rPr>
        <w:t>:</w:t>
      </w:r>
      <w:r>
        <w:rPr>
          <w:rFonts w:hint="eastAsia"/>
        </w:rPr>
        <w:t>名古屋大学</w:t>
      </w:r>
      <w:r>
        <w:rPr>
          <w:rFonts w:hint="eastAsia"/>
        </w:rPr>
        <w:t>,2014.</w:t>
      </w:r>
    </w:p>
  </w:footnote>
  <w:footnote w:id="9">
    <w:p w14:paraId="22D02FE8" w14:textId="77777777" w:rsidR="00E325D8" w:rsidRDefault="00E325D8" w:rsidP="00E325D8">
      <w:pPr>
        <w:pStyle w:val="a5"/>
      </w:pPr>
      <w:r>
        <w:rPr>
          <w:rStyle w:val="ae"/>
        </w:rPr>
        <w:footnoteRef/>
      </w:r>
      <w:r>
        <w:t xml:space="preserve"> </w:t>
      </w:r>
      <w:r>
        <w:rPr>
          <w:rFonts w:hint="eastAsia"/>
        </w:rPr>
        <w:t>香港</w:t>
      </w:r>
      <w:r w:rsidRPr="00C02553">
        <w:rPr>
          <w:rFonts w:hint="eastAsia"/>
        </w:rPr>
        <w:t>社会福利署</w:t>
      </w:r>
      <w:r>
        <w:rPr>
          <w:rFonts w:hint="eastAsia"/>
        </w:rPr>
        <w:t>.</w:t>
      </w:r>
      <w:r w:rsidRPr="00C02553">
        <w:t xml:space="preserve"> https://www.swd.gov.hk/sc/pubsvc/young/young_info/young_ah_sps/youngah/youngal2019-20/index.html</w:t>
      </w:r>
      <w:r>
        <w:rPr>
          <w:rFonts w:hint="eastAsia"/>
        </w:rPr>
        <w:t>,2019.</w:t>
      </w:r>
    </w:p>
  </w:footnote>
  <w:footnote w:id="10">
    <w:p w14:paraId="115803BD" w14:textId="5785D651" w:rsidR="009C2B50" w:rsidRPr="009C2B50" w:rsidRDefault="009C2B50">
      <w:pPr>
        <w:pStyle w:val="a5"/>
      </w:pPr>
      <w:r>
        <w:rPr>
          <w:rStyle w:val="ae"/>
        </w:rPr>
        <w:footnoteRef/>
      </w:r>
      <w:r>
        <w:t xml:space="preserve"> </w:t>
      </w:r>
      <w:r w:rsidRPr="009C2B50">
        <w:rPr>
          <w:rFonts w:hint="eastAsia"/>
        </w:rPr>
        <w:t>太仓市：学校社工从“试点实践”到“全域覆盖“的江苏太仓实践</w:t>
      </w:r>
      <w:r>
        <w:rPr>
          <w:rFonts w:hint="eastAsia"/>
        </w:rPr>
        <w:t>[N].</w:t>
      </w:r>
      <w:r>
        <w:rPr>
          <w:rFonts w:hint="eastAsia"/>
        </w:rPr>
        <w:t>中国社会报</w:t>
      </w:r>
      <w:r>
        <w:rPr>
          <w:rFonts w:hint="eastAsia"/>
        </w:rPr>
        <w:t>,2023.8.30.</w:t>
      </w:r>
    </w:p>
  </w:footnote>
  <w:footnote w:id="11">
    <w:p w14:paraId="5A1567B8" w14:textId="620267DF" w:rsidR="00635360" w:rsidRDefault="00635360">
      <w:pPr>
        <w:pStyle w:val="a5"/>
      </w:pPr>
      <w:r>
        <w:rPr>
          <w:rStyle w:val="ae"/>
        </w:rPr>
        <w:footnoteRef/>
      </w:r>
      <w:r>
        <w:t xml:space="preserve"> </w:t>
      </w:r>
      <w:r w:rsidRPr="00635360">
        <w:rPr>
          <w:rFonts w:hint="eastAsia"/>
        </w:rPr>
        <w:t>徐震</w:t>
      </w:r>
      <w:r>
        <w:rPr>
          <w:rFonts w:hint="eastAsia"/>
        </w:rPr>
        <w:t>,</w:t>
      </w:r>
      <w:r w:rsidRPr="00635360">
        <w:rPr>
          <w:rFonts w:hint="eastAsia"/>
        </w:rPr>
        <w:t>林万亿</w:t>
      </w:r>
      <w:r>
        <w:rPr>
          <w:rFonts w:hint="eastAsia"/>
        </w:rPr>
        <w:t>.</w:t>
      </w:r>
      <w:r w:rsidRPr="00635360">
        <w:rPr>
          <w:rFonts w:hint="eastAsia"/>
        </w:rPr>
        <w:t>当代社会工作</w:t>
      </w:r>
      <w:r>
        <w:rPr>
          <w:rFonts w:hint="eastAsia"/>
        </w:rPr>
        <w:t>[M].</w:t>
      </w:r>
      <w:r>
        <w:rPr>
          <w:rFonts w:hint="eastAsia"/>
        </w:rPr>
        <w:t>台湾</w:t>
      </w:r>
      <w:r>
        <w:rPr>
          <w:rFonts w:hint="eastAsia"/>
        </w:rPr>
        <w:t>:</w:t>
      </w:r>
      <w:r w:rsidRPr="00635360">
        <w:rPr>
          <w:rFonts w:hint="eastAsia"/>
        </w:rPr>
        <w:t>台湾五南图书出版公司</w:t>
      </w:r>
      <w:r>
        <w:rPr>
          <w:rFonts w:hint="eastAsia"/>
        </w:rPr>
        <w:t>,</w:t>
      </w:r>
      <w:r w:rsidRPr="00635360">
        <w:rPr>
          <w:rFonts w:hint="eastAsia"/>
        </w:rPr>
        <w:t>1990</w:t>
      </w:r>
      <w:r>
        <w:rPr>
          <w:rFonts w:hint="eastAsia"/>
        </w:rPr>
        <w:t>.</w:t>
      </w:r>
    </w:p>
  </w:footnote>
  <w:footnote w:id="12">
    <w:p w14:paraId="7756E212" w14:textId="4B19617B" w:rsidR="00D408FB" w:rsidRPr="00D408FB" w:rsidRDefault="00D408FB">
      <w:pPr>
        <w:pStyle w:val="a5"/>
      </w:pPr>
      <w:r>
        <w:rPr>
          <w:rStyle w:val="ae"/>
        </w:rPr>
        <w:footnoteRef/>
      </w:r>
      <w:r>
        <w:t xml:space="preserve"> </w:t>
      </w:r>
      <w:r w:rsidRPr="00D408FB">
        <w:rPr>
          <w:rFonts w:hint="eastAsia"/>
        </w:rPr>
        <w:t>中共中央关于制定“十三五”规划的建议</w:t>
      </w:r>
      <w:r>
        <w:rPr>
          <w:rFonts w:hint="eastAsia"/>
        </w:rPr>
        <w:t>[OL].</w:t>
      </w:r>
      <w:r w:rsidRPr="00D408FB">
        <w:rPr>
          <w:rFonts w:hint="eastAsia"/>
        </w:rPr>
        <w:t xml:space="preserve"> </w:t>
      </w:r>
      <w:r w:rsidRPr="00D408FB">
        <w:rPr>
          <w:rFonts w:hint="eastAsia"/>
        </w:rPr>
        <w:t>中央政府门户网站</w:t>
      </w:r>
      <w:r>
        <w:rPr>
          <w:rFonts w:hint="eastAsia"/>
        </w:rPr>
        <w:t>,</w:t>
      </w:r>
      <w:r w:rsidRPr="00D408FB">
        <w:t xml:space="preserve"> https://www.gov.cn/xinwen/2015-11/03/content_2959432.htm</w:t>
      </w:r>
      <w:r>
        <w:rPr>
          <w:rFonts w:hint="eastAsia"/>
        </w:rPr>
        <w:t>,2015.11.3.</w:t>
      </w:r>
    </w:p>
  </w:footnote>
  <w:footnote w:id="13">
    <w:p w14:paraId="5342AEEE" w14:textId="055A69A4" w:rsidR="009E0D45" w:rsidRPr="009E0D45" w:rsidRDefault="009E0D45">
      <w:pPr>
        <w:pStyle w:val="a5"/>
      </w:pPr>
      <w:r>
        <w:rPr>
          <w:rStyle w:val="ae"/>
        </w:rPr>
        <w:footnoteRef/>
      </w:r>
      <w:r>
        <w:t xml:space="preserve"> </w:t>
      </w:r>
      <w:r w:rsidRPr="009E0D45">
        <w:rPr>
          <w:rFonts w:hint="eastAsia"/>
        </w:rPr>
        <w:t>周韵曦</w:t>
      </w:r>
      <w:r w:rsidRPr="009E0D45">
        <w:rPr>
          <w:rFonts w:hint="eastAsia"/>
        </w:rPr>
        <w:t>.</w:t>
      </w:r>
      <w:r w:rsidRPr="009E0D45">
        <w:rPr>
          <w:rFonts w:hint="eastAsia"/>
        </w:rPr>
        <w:t>“由心而治”</w:t>
      </w:r>
      <w:r w:rsidRPr="009E0D45">
        <w:rPr>
          <w:rFonts w:hint="eastAsia"/>
        </w:rPr>
        <w:t xml:space="preserve"> </w:t>
      </w:r>
      <w:r w:rsidRPr="009E0D45">
        <w:rPr>
          <w:rFonts w:hint="eastAsia"/>
        </w:rPr>
        <w:t>夯实健康中国和平安中国“基石”</w:t>
      </w:r>
      <w:r w:rsidRPr="009E0D45">
        <w:rPr>
          <w:rFonts w:hint="eastAsia"/>
        </w:rPr>
        <w:t>[N].</w:t>
      </w:r>
      <w:r w:rsidRPr="009E0D45">
        <w:rPr>
          <w:rFonts w:hint="eastAsia"/>
        </w:rPr>
        <w:t>中国妇女报</w:t>
      </w:r>
      <w:r w:rsidRPr="009E0D45">
        <w:rPr>
          <w:rFonts w:hint="eastAsia"/>
        </w:rPr>
        <w:t>,2024.8.7.</w:t>
      </w:r>
    </w:p>
  </w:footnote>
  <w:footnote w:id="14">
    <w:p w14:paraId="4BF50B13" w14:textId="5205BE7C" w:rsidR="00D22E35" w:rsidRPr="00D22E35" w:rsidRDefault="00D22E35">
      <w:pPr>
        <w:pStyle w:val="a5"/>
      </w:pPr>
      <w:r>
        <w:rPr>
          <w:rStyle w:val="ae"/>
        </w:rPr>
        <w:footnoteRef/>
      </w:r>
      <w:r>
        <w:t xml:space="preserve"> </w:t>
      </w:r>
      <w:r w:rsidRPr="00D22E35">
        <w:rPr>
          <w:rFonts w:hint="eastAsia"/>
        </w:rPr>
        <w:t>祝卓宏</w:t>
      </w:r>
      <w:r w:rsidRPr="00D22E35">
        <w:rPr>
          <w:rFonts w:hint="eastAsia"/>
        </w:rPr>
        <w:t>.</w:t>
      </w:r>
      <w:r w:rsidRPr="00D22E35">
        <w:rPr>
          <w:rFonts w:hint="eastAsia"/>
        </w:rPr>
        <w:t>从政策语境视角试析社会心理服务体系建设的功能定位</w:t>
      </w:r>
      <w:r w:rsidRPr="00D22E35">
        <w:rPr>
          <w:rFonts w:hint="eastAsia"/>
        </w:rPr>
        <w:t>[N].</w:t>
      </w:r>
      <w:r w:rsidRPr="00D22E35">
        <w:rPr>
          <w:rFonts w:hint="eastAsia"/>
        </w:rPr>
        <w:t>心理学通讯</w:t>
      </w:r>
      <w:r w:rsidRPr="00D22E35">
        <w:rPr>
          <w:rFonts w:hint="eastAsia"/>
        </w:rPr>
        <w:t>,2019.3.25.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25953"/>
    <w:multiLevelType w:val="multilevel"/>
    <w:tmpl w:val="01F25953"/>
    <w:lvl w:ilvl="0">
      <w:start w:val="1"/>
      <w:numFmt w:val="chineseCountingThousand"/>
      <w:suff w:val="nothing"/>
      <w:lvlText w:val="第%1章 "/>
      <w:lvlJc w:val="left"/>
      <w:pPr>
        <w:ind w:left="0" w:firstLine="0"/>
      </w:pPr>
      <w:rPr>
        <w:rFonts w:eastAsia="黑体" w:hint="eastAsia"/>
        <w:b w:val="0"/>
        <w:i w:val="0"/>
        <w:color w:val="auto"/>
        <w:sz w:val="32"/>
      </w:rPr>
    </w:lvl>
    <w:lvl w:ilvl="1">
      <w:start w:val="1"/>
      <w:numFmt w:val="chineseCountingThousand"/>
      <w:suff w:val="nothing"/>
      <w:lvlText w:val="第%2节 "/>
      <w:lvlJc w:val="left"/>
      <w:pPr>
        <w:ind w:left="0" w:firstLine="0"/>
      </w:pPr>
      <w:rPr>
        <w:rFonts w:eastAsia="黑体" w:hint="eastAsia"/>
        <w:b w:val="0"/>
        <w:i w:val="0"/>
        <w:color w:val="auto"/>
        <w:sz w:val="28"/>
      </w:rPr>
    </w:lvl>
    <w:lvl w:ilvl="2">
      <w:start w:val="1"/>
      <w:numFmt w:val="chineseCountingThousand"/>
      <w:suff w:val="nothing"/>
      <w:lvlText w:val="%3、"/>
      <w:lvlJc w:val="left"/>
      <w:pPr>
        <w:ind w:left="0" w:firstLine="0"/>
      </w:pPr>
      <w:rPr>
        <w:rFonts w:eastAsia="黑体" w:hint="eastAsia"/>
        <w:b w:val="0"/>
        <w:i w:val="0"/>
        <w:color w:val="auto"/>
        <w:sz w:val="24"/>
      </w:rPr>
    </w:lvl>
    <w:lvl w:ilvl="3">
      <w:start w:val="1"/>
      <w:numFmt w:val="chineseCountingThousand"/>
      <w:suff w:val="nothing"/>
      <w:lvlText w:val="（%4）"/>
      <w:lvlJc w:val="left"/>
      <w:pPr>
        <w:ind w:left="0" w:firstLine="0"/>
      </w:pPr>
      <w:rPr>
        <w:rFonts w:eastAsia="宋体" w:hint="eastAsia"/>
        <w:b w:val="0"/>
        <w:i w:val="0"/>
        <w:color w:val="auto"/>
        <w:sz w:val="21"/>
        <w:lang w:val="en-US"/>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1" w15:restartNumberingAfterBreak="0">
    <w:nsid w:val="045E442A"/>
    <w:multiLevelType w:val="multilevel"/>
    <w:tmpl w:val="045E442A"/>
    <w:lvl w:ilvl="0">
      <w:start w:val="1"/>
      <w:numFmt w:val="chineseCountingThousand"/>
      <w:suff w:val="nothing"/>
      <w:lvlText w:val="第%1章 "/>
      <w:lvlJc w:val="left"/>
      <w:pPr>
        <w:ind w:left="0" w:firstLine="0"/>
      </w:pPr>
      <w:rPr>
        <w:rFonts w:eastAsia="黑体" w:hint="eastAsia"/>
        <w:b w:val="0"/>
        <w:i w:val="0"/>
        <w:color w:val="auto"/>
        <w:sz w:val="32"/>
      </w:rPr>
    </w:lvl>
    <w:lvl w:ilvl="1">
      <w:start w:val="1"/>
      <w:numFmt w:val="chineseCountingThousand"/>
      <w:suff w:val="nothing"/>
      <w:lvlText w:val="第%2节 "/>
      <w:lvlJc w:val="left"/>
      <w:pPr>
        <w:ind w:left="0" w:firstLine="0"/>
      </w:pPr>
      <w:rPr>
        <w:rFonts w:eastAsia="黑体" w:hint="eastAsia"/>
        <w:b w:val="0"/>
        <w:i w:val="0"/>
        <w:color w:val="auto"/>
        <w:sz w:val="28"/>
      </w:rPr>
    </w:lvl>
    <w:lvl w:ilvl="2">
      <w:start w:val="1"/>
      <w:numFmt w:val="chineseCountingThousand"/>
      <w:suff w:val="nothing"/>
      <w:lvlText w:val="%3、"/>
      <w:lvlJc w:val="left"/>
      <w:pPr>
        <w:ind w:left="0" w:firstLine="0"/>
      </w:pPr>
      <w:rPr>
        <w:rFonts w:eastAsia="黑体" w:hint="eastAsia"/>
        <w:b w:val="0"/>
        <w:i w:val="0"/>
        <w:color w:val="auto"/>
        <w:sz w:val="24"/>
      </w:rPr>
    </w:lvl>
    <w:lvl w:ilvl="3">
      <w:start w:val="1"/>
      <w:numFmt w:val="chineseCountingThousand"/>
      <w:suff w:val="nothing"/>
      <w:lvlText w:val="（%4）"/>
      <w:lvlJc w:val="left"/>
      <w:pPr>
        <w:ind w:left="0" w:firstLine="0"/>
      </w:pPr>
      <w:rPr>
        <w:rFonts w:eastAsia="宋体" w:hint="eastAsia"/>
        <w:b w:val="0"/>
        <w:i w:val="0"/>
        <w:color w:val="auto"/>
        <w:sz w:val="21"/>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2" w15:restartNumberingAfterBreak="0">
    <w:nsid w:val="0559567D"/>
    <w:multiLevelType w:val="hybridMultilevel"/>
    <w:tmpl w:val="055A8D42"/>
    <w:lvl w:ilvl="0" w:tplc="734CBE1E">
      <w:start w:val="1"/>
      <w:numFmt w:val="decimal"/>
      <w:lvlText w:val="[%1]"/>
      <w:lvlJc w:val="left"/>
      <w:pPr>
        <w:ind w:left="420" w:hanging="420"/>
      </w:pPr>
      <w:rPr>
        <w:rFonts w:ascii="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5F41EE7"/>
    <w:multiLevelType w:val="multilevel"/>
    <w:tmpl w:val="05F41EE7"/>
    <w:lvl w:ilvl="0">
      <w:start w:val="1"/>
      <w:numFmt w:val="chineseCountingThousand"/>
      <w:suff w:val="nothing"/>
      <w:lvlText w:val="第%1章 "/>
      <w:lvlJc w:val="left"/>
      <w:pPr>
        <w:ind w:left="0" w:firstLine="0"/>
      </w:pPr>
      <w:rPr>
        <w:rFonts w:eastAsia="黑体" w:hint="eastAsia"/>
        <w:b w:val="0"/>
        <w:i w:val="0"/>
        <w:color w:val="auto"/>
        <w:sz w:val="32"/>
      </w:rPr>
    </w:lvl>
    <w:lvl w:ilvl="1">
      <w:start w:val="1"/>
      <w:numFmt w:val="chineseCountingThousand"/>
      <w:suff w:val="nothing"/>
      <w:lvlText w:val="第%2节"/>
      <w:lvlJc w:val="left"/>
      <w:pPr>
        <w:ind w:left="0" w:firstLine="0"/>
      </w:pPr>
      <w:rPr>
        <w:rFonts w:eastAsia="黑体" w:hint="eastAsia"/>
        <w:b w:val="0"/>
        <w:i w:val="0"/>
        <w:color w:val="auto"/>
        <w:sz w:val="28"/>
      </w:rPr>
    </w:lvl>
    <w:lvl w:ilvl="2">
      <w:start w:val="1"/>
      <w:numFmt w:val="chineseCountingThousand"/>
      <w:suff w:val="nothing"/>
      <w:lvlText w:val="%3、"/>
      <w:lvlJc w:val="left"/>
      <w:pPr>
        <w:ind w:left="0" w:firstLine="0"/>
      </w:pPr>
      <w:rPr>
        <w:rFonts w:eastAsia="黑体" w:hint="eastAsia"/>
        <w:b w:val="0"/>
        <w:i w:val="0"/>
        <w:color w:val="auto"/>
        <w:sz w:val="24"/>
      </w:rPr>
    </w:lvl>
    <w:lvl w:ilvl="3">
      <w:start w:val="1"/>
      <w:numFmt w:val="chineseCountingThousand"/>
      <w:suff w:val="nothing"/>
      <w:lvlText w:val="（%4）"/>
      <w:lvlJc w:val="left"/>
      <w:pPr>
        <w:ind w:left="0" w:firstLine="0"/>
      </w:pPr>
      <w:rPr>
        <w:rFonts w:eastAsia="宋体" w:hint="eastAsia"/>
        <w:b w:val="0"/>
        <w:i w:val="0"/>
        <w:color w:val="auto"/>
        <w:sz w:val="21"/>
      </w:rPr>
    </w:lvl>
    <w:lvl w:ilvl="4">
      <w:start w:val="1"/>
      <w:numFmt w:val="decimal"/>
      <w:suff w:val="nothing"/>
      <w:lvlText w:val="%5、"/>
      <w:lvlJc w:val="left"/>
      <w:pPr>
        <w:ind w:left="0" w:firstLine="0"/>
      </w:pPr>
      <w:rPr>
        <w:rFonts w:eastAsia="宋体" w:hint="eastAsia"/>
        <w:color w:val="auto"/>
        <w:sz w:val="21"/>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4" w15:restartNumberingAfterBreak="0">
    <w:nsid w:val="0B3D4A3A"/>
    <w:multiLevelType w:val="hybridMultilevel"/>
    <w:tmpl w:val="3550C334"/>
    <w:lvl w:ilvl="0" w:tplc="574096CC">
      <w:start w:val="1"/>
      <w:numFmt w:val="decimal"/>
      <w:lvlText w:val="[%1]"/>
      <w:lvlJc w:val="left"/>
      <w:pPr>
        <w:ind w:left="420" w:hanging="420"/>
      </w:pPr>
      <w:rPr>
        <w:rFonts w:ascii="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C356EC7"/>
    <w:multiLevelType w:val="multilevel"/>
    <w:tmpl w:val="0C356EC7"/>
    <w:lvl w:ilvl="0">
      <w:start w:val="1"/>
      <w:numFmt w:val="chineseCountingThousand"/>
      <w:suff w:val="nothing"/>
      <w:lvlText w:val="第%1章 "/>
      <w:lvlJc w:val="left"/>
      <w:pPr>
        <w:ind w:left="0" w:firstLine="0"/>
      </w:pPr>
      <w:rPr>
        <w:rFonts w:eastAsia="黑体" w:hint="eastAsia"/>
        <w:b w:val="0"/>
        <w:i w:val="0"/>
        <w:color w:val="auto"/>
        <w:sz w:val="32"/>
      </w:rPr>
    </w:lvl>
    <w:lvl w:ilvl="1">
      <w:start w:val="1"/>
      <w:numFmt w:val="chineseCountingThousand"/>
      <w:suff w:val="nothing"/>
      <w:lvlText w:val="第%2节 "/>
      <w:lvlJc w:val="left"/>
      <w:pPr>
        <w:ind w:left="0" w:firstLine="0"/>
      </w:pPr>
      <w:rPr>
        <w:rFonts w:eastAsia="黑体" w:hint="eastAsia"/>
        <w:b w:val="0"/>
        <w:i w:val="0"/>
        <w:color w:val="auto"/>
        <w:sz w:val="28"/>
      </w:rPr>
    </w:lvl>
    <w:lvl w:ilvl="2">
      <w:start w:val="1"/>
      <w:numFmt w:val="chineseCountingThousand"/>
      <w:suff w:val="nothing"/>
      <w:lvlText w:val="%3、"/>
      <w:lvlJc w:val="left"/>
      <w:pPr>
        <w:ind w:left="0" w:firstLine="0"/>
      </w:pPr>
      <w:rPr>
        <w:rFonts w:eastAsia="黑体" w:hint="eastAsia"/>
        <w:b w:val="0"/>
        <w:i w:val="0"/>
        <w:color w:val="auto"/>
        <w:sz w:val="24"/>
      </w:rPr>
    </w:lvl>
    <w:lvl w:ilvl="3">
      <w:start w:val="1"/>
      <w:numFmt w:val="chineseCountingThousand"/>
      <w:suff w:val="nothing"/>
      <w:lvlText w:val="（%4）"/>
      <w:lvlJc w:val="left"/>
      <w:pPr>
        <w:ind w:left="0" w:firstLine="0"/>
      </w:pPr>
      <w:rPr>
        <w:rFonts w:eastAsia="宋体" w:hint="eastAsia"/>
        <w:b w:val="0"/>
        <w:i w:val="0"/>
        <w:color w:val="auto"/>
        <w:sz w:val="21"/>
      </w:rPr>
    </w:lvl>
    <w:lvl w:ilvl="4">
      <w:start w:val="1"/>
      <w:numFmt w:val="decimal"/>
      <w:suff w:val="nothing"/>
      <w:lvlText w:val="%5、"/>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6" w15:restartNumberingAfterBreak="0">
    <w:nsid w:val="10472E59"/>
    <w:multiLevelType w:val="multilevel"/>
    <w:tmpl w:val="10472E59"/>
    <w:lvl w:ilvl="0">
      <w:start w:val="1"/>
      <w:numFmt w:val="chineseCountingThousand"/>
      <w:suff w:val="nothing"/>
      <w:lvlText w:val="第%1章 "/>
      <w:lvlJc w:val="left"/>
      <w:pPr>
        <w:ind w:left="0" w:firstLine="0"/>
      </w:pPr>
      <w:rPr>
        <w:rFonts w:eastAsia="黑体" w:hint="eastAsia"/>
        <w:b w:val="0"/>
        <w:i w:val="0"/>
        <w:color w:val="auto"/>
        <w:sz w:val="32"/>
      </w:rPr>
    </w:lvl>
    <w:lvl w:ilvl="1">
      <w:start w:val="1"/>
      <w:numFmt w:val="chineseCountingThousand"/>
      <w:suff w:val="nothing"/>
      <w:lvlText w:val="第%2节"/>
      <w:lvlJc w:val="left"/>
      <w:pPr>
        <w:ind w:left="0" w:firstLine="0"/>
      </w:pPr>
      <w:rPr>
        <w:rFonts w:eastAsia="黑体" w:hint="eastAsia"/>
        <w:b w:val="0"/>
        <w:i w:val="0"/>
        <w:color w:val="auto"/>
        <w:sz w:val="28"/>
      </w:rPr>
    </w:lvl>
    <w:lvl w:ilvl="2">
      <w:start w:val="1"/>
      <w:numFmt w:val="chineseCountingThousand"/>
      <w:suff w:val="nothing"/>
      <w:lvlText w:val="%3、"/>
      <w:lvlJc w:val="left"/>
      <w:pPr>
        <w:ind w:left="0" w:firstLine="0"/>
      </w:pPr>
      <w:rPr>
        <w:rFonts w:eastAsia="黑体" w:hint="eastAsia"/>
        <w:b w:val="0"/>
        <w:i w:val="0"/>
        <w:color w:val="auto"/>
        <w:sz w:val="24"/>
      </w:rPr>
    </w:lvl>
    <w:lvl w:ilvl="3">
      <w:start w:val="1"/>
      <w:numFmt w:val="chineseCountingThousand"/>
      <w:suff w:val="nothing"/>
      <w:lvlText w:val="（%4）"/>
      <w:lvlJc w:val="left"/>
      <w:pPr>
        <w:ind w:left="0" w:firstLine="0"/>
      </w:pPr>
      <w:rPr>
        <w:rFonts w:eastAsia="宋体" w:hint="eastAsia"/>
        <w:b w:val="0"/>
        <w:i w:val="0"/>
        <w:color w:val="auto"/>
        <w:sz w:val="21"/>
        <w:lang w:val="en-US"/>
      </w:rPr>
    </w:lvl>
    <w:lvl w:ilvl="4">
      <w:start w:val="1"/>
      <w:numFmt w:val="decimal"/>
      <w:suff w:val="nothing"/>
      <w:lvlText w:val="%5、"/>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7" w15:restartNumberingAfterBreak="0">
    <w:nsid w:val="13491C6F"/>
    <w:multiLevelType w:val="multilevel"/>
    <w:tmpl w:val="13491C6F"/>
    <w:lvl w:ilvl="0">
      <w:start w:val="1"/>
      <w:numFmt w:val="chineseCountingThousand"/>
      <w:suff w:val="nothing"/>
      <w:lvlText w:val="第%1章 "/>
      <w:lvlJc w:val="left"/>
      <w:pPr>
        <w:ind w:left="0" w:firstLine="0"/>
      </w:pPr>
      <w:rPr>
        <w:rFonts w:eastAsia="黑体" w:hint="eastAsia"/>
        <w:b w:val="0"/>
        <w:i w:val="0"/>
        <w:color w:val="auto"/>
        <w:sz w:val="32"/>
      </w:rPr>
    </w:lvl>
    <w:lvl w:ilvl="1">
      <w:start w:val="1"/>
      <w:numFmt w:val="chineseCountingThousand"/>
      <w:suff w:val="nothing"/>
      <w:lvlText w:val="第%2节 "/>
      <w:lvlJc w:val="left"/>
      <w:pPr>
        <w:ind w:left="0" w:firstLine="0"/>
      </w:pPr>
      <w:rPr>
        <w:rFonts w:eastAsia="黑体" w:hint="eastAsia"/>
        <w:b w:val="0"/>
        <w:i w:val="0"/>
        <w:color w:val="auto"/>
        <w:sz w:val="28"/>
      </w:rPr>
    </w:lvl>
    <w:lvl w:ilvl="2">
      <w:start w:val="1"/>
      <w:numFmt w:val="chineseCountingThousand"/>
      <w:suff w:val="nothing"/>
      <w:lvlText w:val="%3、"/>
      <w:lvlJc w:val="left"/>
      <w:pPr>
        <w:ind w:left="0" w:firstLine="0"/>
      </w:pPr>
      <w:rPr>
        <w:rFonts w:eastAsia="黑体" w:hint="eastAsia"/>
        <w:b w:val="0"/>
        <w:i w:val="0"/>
        <w:color w:val="auto"/>
        <w:sz w:val="24"/>
      </w:rPr>
    </w:lvl>
    <w:lvl w:ilvl="3">
      <w:start w:val="1"/>
      <w:numFmt w:val="chineseCountingThousand"/>
      <w:suff w:val="nothing"/>
      <w:lvlText w:val="（%4）"/>
      <w:lvlJc w:val="left"/>
      <w:pPr>
        <w:ind w:left="0" w:firstLine="0"/>
      </w:pPr>
      <w:rPr>
        <w:rFonts w:eastAsia="宋体" w:hint="eastAsia"/>
        <w:b w:val="0"/>
        <w:i w:val="0"/>
        <w:color w:val="auto"/>
        <w:sz w:val="21"/>
      </w:rPr>
    </w:lvl>
    <w:lvl w:ilvl="4">
      <w:start w:val="1"/>
      <w:numFmt w:val="decimal"/>
      <w:suff w:val="nothing"/>
      <w:lvlText w:val="%5、"/>
      <w:lvlJc w:val="left"/>
      <w:pPr>
        <w:ind w:left="0" w:firstLine="0"/>
      </w:pPr>
      <w:rPr>
        <w:rFonts w:eastAsia="宋体" w:hint="eastAsia"/>
        <w:b w:val="0"/>
        <w:i w:val="0"/>
        <w:color w:val="auto"/>
        <w:sz w:val="21"/>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8" w15:restartNumberingAfterBreak="0">
    <w:nsid w:val="17681D2E"/>
    <w:multiLevelType w:val="hybridMultilevel"/>
    <w:tmpl w:val="4454ACB4"/>
    <w:lvl w:ilvl="0" w:tplc="963E3E18">
      <w:start w:val="1"/>
      <w:numFmt w:val="decimal"/>
      <w:lvlText w:val="[%1]"/>
      <w:lvlJc w:val="left"/>
      <w:pPr>
        <w:ind w:left="440" w:hanging="440"/>
      </w:pPr>
      <w:rPr>
        <w:rFonts w:hint="eastAsia"/>
      </w:rPr>
    </w:lvl>
    <w:lvl w:ilvl="1" w:tplc="04090019">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 w15:restartNumberingAfterBreak="0">
    <w:nsid w:val="18D14C66"/>
    <w:multiLevelType w:val="multilevel"/>
    <w:tmpl w:val="18D14C66"/>
    <w:lvl w:ilvl="0">
      <w:start w:val="1"/>
      <w:numFmt w:val="chineseCountingThousand"/>
      <w:suff w:val="nothing"/>
      <w:lvlText w:val="第%1章 "/>
      <w:lvlJc w:val="left"/>
      <w:pPr>
        <w:ind w:left="0" w:firstLine="0"/>
      </w:pPr>
      <w:rPr>
        <w:rFonts w:eastAsia="黑体" w:hint="eastAsia"/>
        <w:b w:val="0"/>
        <w:i w:val="0"/>
        <w:color w:val="auto"/>
        <w:sz w:val="32"/>
      </w:rPr>
    </w:lvl>
    <w:lvl w:ilvl="1">
      <w:start w:val="1"/>
      <w:numFmt w:val="chineseCountingThousand"/>
      <w:suff w:val="nothing"/>
      <w:lvlText w:val="第%2节"/>
      <w:lvlJc w:val="left"/>
      <w:pPr>
        <w:ind w:left="0" w:firstLine="0"/>
      </w:pPr>
      <w:rPr>
        <w:rFonts w:eastAsia="黑体" w:hint="eastAsia"/>
        <w:b w:val="0"/>
        <w:i w:val="0"/>
        <w:color w:val="auto"/>
        <w:sz w:val="28"/>
      </w:rPr>
    </w:lvl>
    <w:lvl w:ilvl="2">
      <w:start w:val="1"/>
      <w:numFmt w:val="chineseCountingThousand"/>
      <w:suff w:val="nothing"/>
      <w:lvlText w:val="%3、"/>
      <w:lvlJc w:val="left"/>
      <w:pPr>
        <w:ind w:left="0" w:firstLine="0"/>
      </w:pPr>
      <w:rPr>
        <w:rFonts w:eastAsia="黑体" w:hint="eastAsia"/>
        <w:b w:val="0"/>
        <w:i w:val="0"/>
        <w:color w:val="auto"/>
        <w:sz w:val="24"/>
      </w:rPr>
    </w:lvl>
    <w:lvl w:ilvl="3">
      <w:start w:val="1"/>
      <w:numFmt w:val="none"/>
      <w:suff w:val="nothing"/>
      <w:lvlText w:val=""/>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10" w15:restartNumberingAfterBreak="0">
    <w:nsid w:val="1A171096"/>
    <w:multiLevelType w:val="hybridMultilevel"/>
    <w:tmpl w:val="442CA36C"/>
    <w:lvl w:ilvl="0" w:tplc="CFEE8708">
      <w:start w:val="1"/>
      <w:numFmt w:val="decimal"/>
      <w:lvlText w:val="[%1]"/>
      <w:lvlJc w:val="left"/>
      <w:pPr>
        <w:ind w:left="426" w:hanging="420"/>
      </w:pPr>
      <w:rPr>
        <w:rFonts w:ascii="Times New Roman" w:hAnsi="Times New Roman" w:cs="Times New Roman" w:hint="default"/>
      </w:rPr>
    </w:lvl>
    <w:lvl w:ilvl="1" w:tplc="04090019" w:tentative="1">
      <w:start w:val="1"/>
      <w:numFmt w:val="lowerLetter"/>
      <w:lvlText w:val="%2)"/>
      <w:lvlJc w:val="left"/>
      <w:pPr>
        <w:ind w:left="846" w:hanging="420"/>
      </w:pPr>
    </w:lvl>
    <w:lvl w:ilvl="2" w:tplc="0409001B" w:tentative="1">
      <w:start w:val="1"/>
      <w:numFmt w:val="lowerRoman"/>
      <w:lvlText w:val="%3."/>
      <w:lvlJc w:val="right"/>
      <w:pPr>
        <w:ind w:left="1266" w:hanging="420"/>
      </w:pPr>
    </w:lvl>
    <w:lvl w:ilvl="3" w:tplc="0409000F" w:tentative="1">
      <w:start w:val="1"/>
      <w:numFmt w:val="decimal"/>
      <w:lvlText w:val="%4."/>
      <w:lvlJc w:val="left"/>
      <w:pPr>
        <w:ind w:left="1686" w:hanging="420"/>
      </w:pPr>
    </w:lvl>
    <w:lvl w:ilvl="4" w:tplc="04090019" w:tentative="1">
      <w:start w:val="1"/>
      <w:numFmt w:val="lowerLetter"/>
      <w:lvlText w:val="%5)"/>
      <w:lvlJc w:val="left"/>
      <w:pPr>
        <w:ind w:left="2106" w:hanging="420"/>
      </w:pPr>
    </w:lvl>
    <w:lvl w:ilvl="5" w:tplc="0409001B" w:tentative="1">
      <w:start w:val="1"/>
      <w:numFmt w:val="lowerRoman"/>
      <w:lvlText w:val="%6."/>
      <w:lvlJc w:val="right"/>
      <w:pPr>
        <w:ind w:left="2526" w:hanging="420"/>
      </w:pPr>
    </w:lvl>
    <w:lvl w:ilvl="6" w:tplc="0409000F" w:tentative="1">
      <w:start w:val="1"/>
      <w:numFmt w:val="decimal"/>
      <w:lvlText w:val="%7."/>
      <w:lvlJc w:val="left"/>
      <w:pPr>
        <w:ind w:left="2946" w:hanging="420"/>
      </w:pPr>
    </w:lvl>
    <w:lvl w:ilvl="7" w:tplc="04090019" w:tentative="1">
      <w:start w:val="1"/>
      <w:numFmt w:val="lowerLetter"/>
      <w:lvlText w:val="%8)"/>
      <w:lvlJc w:val="left"/>
      <w:pPr>
        <w:ind w:left="3366" w:hanging="420"/>
      </w:pPr>
    </w:lvl>
    <w:lvl w:ilvl="8" w:tplc="0409001B" w:tentative="1">
      <w:start w:val="1"/>
      <w:numFmt w:val="lowerRoman"/>
      <w:lvlText w:val="%9."/>
      <w:lvlJc w:val="right"/>
      <w:pPr>
        <w:ind w:left="3786" w:hanging="420"/>
      </w:pPr>
    </w:lvl>
  </w:abstractNum>
  <w:abstractNum w:abstractNumId="11" w15:restartNumberingAfterBreak="0">
    <w:nsid w:val="1C505079"/>
    <w:multiLevelType w:val="multilevel"/>
    <w:tmpl w:val="1C505079"/>
    <w:lvl w:ilvl="0">
      <w:start w:val="1"/>
      <w:numFmt w:val="chineseCountingThousand"/>
      <w:suff w:val="nothing"/>
      <w:lvlText w:val="第%1章 "/>
      <w:lvlJc w:val="left"/>
      <w:pPr>
        <w:ind w:left="0" w:firstLine="0"/>
      </w:pPr>
      <w:rPr>
        <w:rFonts w:eastAsia="黑体" w:hint="eastAsia"/>
        <w:b w:val="0"/>
        <w:i w:val="0"/>
        <w:color w:val="auto"/>
        <w:sz w:val="32"/>
      </w:rPr>
    </w:lvl>
    <w:lvl w:ilvl="1">
      <w:start w:val="1"/>
      <w:numFmt w:val="chineseCountingThousand"/>
      <w:suff w:val="nothing"/>
      <w:lvlText w:val="第%2节 "/>
      <w:lvlJc w:val="left"/>
      <w:pPr>
        <w:ind w:left="0" w:firstLine="0"/>
      </w:pPr>
      <w:rPr>
        <w:rFonts w:eastAsia="黑体" w:hint="eastAsia"/>
        <w:b w:val="0"/>
        <w:i w:val="0"/>
        <w:color w:val="auto"/>
        <w:sz w:val="28"/>
      </w:rPr>
    </w:lvl>
    <w:lvl w:ilvl="2">
      <w:start w:val="1"/>
      <w:numFmt w:val="chineseCountingThousand"/>
      <w:suff w:val="nothing"/>
      <w:lvlText w:val="%3、"/>
      <w:lvlJc w:val="left"/>
      <w:pPr>
        <w:ind w:left="0" w:firstLine="0"/>
      </w:pPr>
      <w:rPr>
        <w:rFonts w:eastAsia="黑体" w:hint="eastAsia"/>
        <w:b w:val="0"/>
        <w:i w:val="0"/>
        <w:color w:val="auto"/>
        <w:sz w:val="24"/>
      </w:rPr>
    </w:lvl>
    <w:lvl w:ilvl="3">
      <w:start w:val="1"/>
      <w:numFmt w:val="chineseCountingThousand"/>
      <w:suff w:val="nothing"/>
      <w:lvlText w:val="（%4）"/>
      <w:lvlJc w:val="left"/>
      <w:pPr>
        <w:ind w:left="0" w:firstLine="0"/>
      </w:pPr>
      <w:rPr>
        <w:rFonts w:eastAsia="宋体" w:hint="eastAsia"/>
        <w:b w:val="0"/>
        <w:i w:val="0"/>
        <w:color w:val="auto"/>
        <w:sz w:val="21"/>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12" w15:restartNumberingAfterBreak="0">
    <w:nsid w:val="1F9D7BD0"/>
    <w:multiLevelType w:val="multilevel"/>
    <w:tmpl w:val="1F9D7BD0"/>
    <w:lvl w:ilvl="0">
      <w:start w:val="1"/>
      <w:numFmt w:val="chineseCountingThousand"/>
      <w:suff w:val="nothing"/>
      <w:lvlText w:val="第%1章 "/>
      <w:lvlJc w:val="left"/>
      <w:pPr>
        <w:ind w:left="0" w:firstLine="0"/>
      </w:pPr>
      <w:rPr>
        <w:rFonts w:eastAsia="黑体" w:hint="eastAsia"/>
        <w:b w:val="0"/>
        <w:i w:val="0"/>
        <w:color w:val="auto"/>
        <w:sz w:val="32"/>
      </w:rPr>
    </w:lvl>
    <w:lvl w:ilvl="1">
      <w:start w:val="4"/>
      <w:numFmt w:val="chineseCountingThousand"/>
      <w:suff w:val="nothing"/>
      <w:lvlText w:val="第%2节"/>
      <w:lvlJc w:val="left"/>
      <w:pPr>
        <w:ind w:left="0" w:firstLine="0"/>
      </w:pPr>
      <w:rPr>
        <w:rFonts w:eastAsia="黑体" w:hint="eastAsia"/>
        <w:b w:val="0"/>
        <w:i w:val="0"/>
        <w:color w:val="auto"/>
        <w:sz w:val="28"/>
      </w:rPr>
    </w:lvl>
    <w:lvl w:ilvl="2">
      <w:start w:val="1"/>
      <w:numFmt w:val="chineseCountingThousand"/>
      <w:suff w:val="nothing"/>
      <w:lvlText w:val="%3、"/>
      <w:lvlJc w:val="left"/>
      <w:pPr>
        <w:ind w:left="0" w:firstLine="0"/>
      </w:pPr>
      <w:rPr>
        <w:rFonts w:eastAsia="黑体" w:hint="eastAsia"/>
        <w:b w:val="0"/>
        <w:i w:val="0"/>
        <w:color w:val="auto"/>
        <w:sz w:val="24"/>
      </w:rPr>
    </w:lvl>
    <w:lvl w:ilvl="3">
      <w:start w:val="1"/>
      <w:numFmt w:val="chineseCountingThousand"/>
      <w:suff w:val="nothing"/>
      <w:lvlText w:val="（%4）"/>
      <w:lvlJc w:val="left"/>
      <w:pPr>
        <w:ind w:left="0" w:firstLine="0"/>
      </w:pPr>
      <w:rPr>
        <w:rFonts w:eastAsia="宋体" w:hint="eastAsia"/>
        <w:b w:val="0"/>
        <w:i w:val="0"/>
        <w:color w:val="auto"/>
        <w:sz w:val="21"/>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13" w15:restartNumberingAfterBreak="0">
    <w:nsid w:val="218068C7"/>
    <w:multiLevelType w:val="multilevel"/>
    <w:tmpl w:val="218068C7"/>
    <w:lvl w:ilvl="0">
      <w:start w:val="1"/>
      <w:numFmt w:val="chineseCountingThousand"/>
      <w:suff w:val="nothing"/>
      <w:lvlText w:val="第%1章 "/>
      <w:lvlJc w:val="left"/>
      <w:pPr>
        <w:ind w:left="0" w:firstLine="0"/>
      </w:pPr>
      <w:rPr>
        <w:rFonts w:eastAsia="黑体" w:hint="eastAsia"/>
        <w:b w:val="0"/>
        <w:i w:val="0"/>
        <w:color w:val="auto"/>
        <w:sz w:val="32"/>
      </w:rPr>
    </w:lvl>
    <w:lvl w:ilvl="1">
      <w:start w:val="1"/>
      <w:numFmt w:val="chineseCountingThousand"/>
      <w:suff w:val="nothing"/>
      <w:lvlText w:val="第%2节 "/>
      <w:lvlJc w:val="left"/>
      <w:pPr>
        <w:ind w:left="0" w:firstLine="0"/>
      </w:pPr>
      <w:rPr>
        <w:rFonts w:eastAsia="黑体" w:hint="eastAsia"/>
        <w:b w:val="0"/>
        <w:i w:val="0"/>
        <w:color w:val="auto"/>
        <w:sz w:val="28"/>
      </w:rPr>
    </w:lvl>
    <w:lvl w:ilvl="2">
      <w:start w:val="1"/>
      <w:numFmt w:val="chineseCountingThousand"/>
      <w:suff w:val="nothing"/>
      <w:lvlText w:val="%3、"/>
      <w:lvlJc w:val="left"/>
      <w:pPr>
        <w:ind w:left="0" w:firstLine="0"/>
      </w:pPr>
      <w:rPr>
        <w:rFonts w:eastAsia="黑体" w:hint="eastAsia"/>
        <w:b w:val="0"/>
        <w:i w:val="0"/>
        <w:color w:val="auto"/>
        <w:sz w:val="24"/>
      </w:rPr>
    </w:lvl>
    <w:lvl w:ilvl="3">
      <w:start w:val="1"/>
      <w:numFmt w:val="chineseCountingThousand"/>
      <w:suff w:val="nothing"/>
      <w:lvlText w:val="（%4）"/>
      <w:lvlJc w:val="left"/>
      <w:pPr>
        <w:ind w:left="0" w:firstLine="0"/>
      </w:pPr>
      <w:rPr>
        <w:rFonts w:eastAsia="宋体" w:hint="eastAsia"/>
        <w:b w:val="0"/>
        <w:i w:val="0"/>
        <w:color w:val="auto"/>
        <w:sz w:val="21"/>
      </w:rPr>
    </w:lvl>
    <w:lvl w:ilvl="4">
      <w:start w:val="1"/>
      <w:numFmt w:val="decimal"/>
      <w:suff w:val="nothing"/>
      <w:lvlText w:val="%5、"/>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14" w15:restartNumberingAfterBreak="0">
    <w:nsid w:val="21DB7BC6"/>
    <w:multiLevelType w:val="multilevel"/>
    <w:tmpl w:val="21DB7BC6"/>
    <w:lvl w:ilvl="0">
      <w:start w:val="1"/>
      <w:numFmt w:val="chineseCountingThousand"/>
      <w:suff w:val="nothing"/>
      <w:lvlText w:val="第%1章 "/>
      <w:lvlJc w:val="left"/>
      <w:pPr>
        <w:ind w:left="0" w:firstLine="0"/>
      </w:pPr>
      <w:rPr>
        <w:rFonts w:eastAsia="黑体" w:hint="eastAsia"/>
        <w:b w:val="0"/>
        <w:i w:val="0"/>
        <w:color w:val="auto"/>
        <w:sz w:val="32"/>
      </w:rPr>
    </w:lvl>
    <w:lvl w:ilvl="1">
      <w:start w:val="1"/>
      <w:numFmt w:val="chineseCountingThousand"/>
      <w:suff w:val="nothing"/>
      <w:lvlText w:val="第%2节 "/>
      <w:lvlJc w:val="left"/>
      <w:pPr>
        <w:ind w:left="0" w:firstLine="0"/>
      </w:pPr>
      <w:rPr>
        <w:rFonts w:eastAsia="黑体" w:hint="eastAsia"/>
        <w:b w:val="0"/>
        <w:i w:val="0"/>
        <w:color w:val="auto"/>
        <w:sz w:val="28"/>
      </w:rPr>
    </w:lvl>
    <w:lvl w:ilvl="2">
      <w:start w:val="1"/>
      <w:numFmt w:val="chineseCountingThousand"/>
      <w:suff w:val="nothing"/>
      <w:lvlText w:val="%3、"/>
      <w:lvlJc w:val="left"/>
      <w:pPr>
        <w:ind w:left="0" w:firstLine="0"/>
      </w:pPr>
      <w:rPr>
        <w:rFonts w:eastAsia="黑体" w:hint="eastAsia"/>
        <w:b w:val="0"/>
        <w:i w:val="0"/>
        <w:color w:val="auto"/>
        <w:sz w:val="24"/>
      </w:rPr>
    </w:lvl>
    <w:lvl w:ilvl="3">
      <w:start w:val="1"/>
      <w:numFmt w:val="chineseCountingThousand"/>
      <w:suff w:val="nothing"/>
      <w:lvlText w:val="（%4）"/>
      <w:lvlJc w:val="left"/>
      <w:pPr>
        <w:ind w:left="0" w:firstLine="0"/>
      </w:pPr>
      <w:rPr>
        <w:rFonts w:eastAsia="宋体" w:hint="eastAsia"/>
        <w:b w:val="0"/>
        <w:i w:val="0"/>
        <w:color w:val="auto"/>
        <w:sz w:val="21"/>
      </w:rPr>
    </w:lvl>
    <w:lvl w:ilvl="4">
      <w:start w:val="1"/>
      <w:numFmt w:val="decimal"/>
      <w:suff w:val="nothing"/>
      <w:lvlText w:val="%5、"/>
      <w:lvlJc w:val="left"/>
      <w:pPr>
        <w:ind w:left="0" w:firstLine="0"/>
      </w:pPr>
      <w:rPr>
        <w:rFonts w:eastAsia="宋体" w:hint="eastAsia"/>
        <w:b w:val="0"/>
        <w:i w:val="0"/>
        <w:color w:val="auto"/>
        <w:sz w:val="21"/>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15" w15:restartNumberingAfterBreak="0">
    <w:nsid w:val="24CF6489"/>
    <w:multiLevelType w:val="multilevel"/>
    <w:tmpl w:val="24CF6489"/>
    <w:lvl w:ilvl="0">
      <w:start w:val="1"/>
      <w:numFmt w:val="chineseCountingThousand"/>
      <w:suff w:val="nothing"/>
      <w:lvlText w:val="第%1章 "/>
      <w:lvlJc w:val="left"/>
      <w:pPr>
        <w:ind w:left="0" w:firstLine="0"/>
      </w:pPr>
      <w:rPr>
        <w:rFonts w:eastAsia="黑体" w:hint="eastAsia"/>
        <w:b w:val="0"/>
        <w:i w:val="0"/>
        <w:color w:val="auto"/>
        <w:sz w:val="32"/>
      </w:rPr>
    </w:lvl>
    <w:lvl w:ilvl="1">
      <w:start w:val="1"/>
      <w:numFmt w:val="japaneseCounting"/>
      <w:lvlText w:val="第%2章"/>
      <w:lvlJc w:val="left"/>
      <w:pPr>
        <w:ind w:left="0" w:firstLine="0"/>
      </w:pPr>
      <w:rPr>
        <w:rFonts w:hint="eastAsia"/>
        <w:b w:val="0"/>
        <w:i w:val="0"/>
        <w:color w:val="auto"/>
        <w:sz w:val="28"/>
      </w:rPr>
    </w:lvl>
    <w:lvl w:ilvl="2">
      <w:start w:val="1"/>
      <w:numFmt w:val="chineseCountingThousand"/>
      <w:suff w:val="nothing"/>
      <w:lvlText w:val="%3、"/>
      <w:lvlJc w:val="left"/>
      <w:pPr>
        <w:ind w:left="0" w:firstLine="0"/>
      </w:pPr>
      <w:rPr>
        <w:rFonts w:eastAsia="黑体" w:hint="eastAsia"/>
        <w:b w:val="0"/>
        <w:i w:val="0"/>
        <w:color w:val="auto"/>
        <w:sz w:val="24"/>
      </w:rPr>
    </w:lvl>
    <w:lvl w:ilvl="3">
      <w:start w:val="1"/>
      <w:numFmt w:val="chineseCountingThousand"/>
      <w:suff w:val="nothing"/>
      <w:lvlText w:val="（%4）"/>
      <w:lvlJc w:val="left"/>
      <w:pPr>
        <w:ind w:left="0" w:firstLine="0"/>
      </w:pPr>
      <w:rPr>
        <w:rFonts w:eastAsia="宋体" w:hint="eastAsia"/>
        <w:b w:val="0"/>
        <w:i w:val="0"/>
        <w:color w:val="auto"/>
        <w:sz w:val="21"/>
      </w:rPr>
    </w:lvl>
    <w:lvl w:ilvl="4">
      <w:start w:val="1"/>
      <w:numFmt w:val="decimal"/>
      <w:suff w:val="nothing"/>
      <w:lvlText w:val="%5、"/>
      <w:lvlJc w:val="left"/>
      <w:pPr>
        <w:ind w:left="0" w:firstLine="0"/>
      </w:pPr>
      <w:rPr>
        <w:rFonts w:eastAsia="宋体" w:hint="eastAsia"/>
        <w:b w:val="0"/>
        <w:i w:val="0"/>
        <w:color w:val="auto"/>
        <w:sz w:val="21"/>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16" w15:restartNumberingAfterBreak="0">
    <w:nsid w:val="291E1914"/>
    <w:multiLevelType w:val="multilevel"/>
    <w:tmpl w:val="291E1914"/>
    <w:lvl w:ilvl="0">
      <w:start w:val="1"/>
      <w:numFmt w:val="chineseCountingThousand"/>
      <w:suff w:val="nothing"/>
      <w:lvlText w:val="第%1章 "/>
      <w:lvlJc w:val="left"/>
      <w:pPr>
        <w:ind w:left="0" w:firstLine="0"/>
      </w:pPr>
      <w:rPr>
        <w:rFonts w:eastAsia="黑体" w:hint="eastAsia"/>
        <w:b w:val="0"/>
        <w:i w:val="0"/>
        <w:color w:val="auto"/>
        <w:sz w:val="32"/>
      </w:rPr>
    </w:lvl>
    <w:lvl w:ilvl="1">
      <w:start w:val="1"/>
      <w:numFmt w:val="chineseCountingThousand"/>
      <w:suff w:val="nothing"/>
      <w:lvlText w:val="第%2节 "/>
      <w:lvlJc w:val="left"/>
      <w:pPr>
        <w:ind w:left="0" w:firstLine="0"/>
      </w:pPr>
      <w:rPr>
        <w:rFonts w:eastAsia="黑体" w:hint="eastAsia"/>
        <w:b w:val="0"/>
        <w:i w:val="0"/>
        <w:color w:val="auto"/>
        <w:sz w:val="28"/>
      </w:rPr>
    </w:lvl>
    <w:lvl w:ilvl="2">
      <w:start w:val="1"/>
      <w:numFmt w:val="chineseCountingThousand"/>
      <w:suff w:val="nothing"/>
      <w:lvlText w:val="%3、"/>
      <w:lvlJc w:val="left"/>
      <w:pPr>
        <w:ind w:left="0" w:firstLine="0"/>
      </w:pPr>
      <w:rPr>
        <w:rFonts w:eastAsia="黑体" w:hint="eastAsia"/>
        <w:b w:val="0"/>
        <w:i w:val="0"/>
        <w:color w:val="auto"/>
        <w:sz w:val="24"/>
      </w:rPr>
    </w:lvl>
    <w:lvl w:ilvl="3">
      <w:start w:val="1"/>
      <w:numFmt w:val="chineseCountingThousand"/>
      <w:suff w:val="nothing"/>
      <w:lvlText w:val="（%4）"/>
      <w:lvlJc w:val="left"/>
      <w:pPr>
        <w:ind w:left="0" w:firstLine="0"/>
      </w:pPr>
      <w:rPr>
        <w:rFonts w:eastAsia="宋体" w:hint="eastAsia"/>
        <w:b w:val="0"/>
        <w:i w:val="0"/>
        <w:color w:val="auto"/>
        <w:sz w:val="21"/>
      </w:rPr>
    </w:lvl>
    <w:lvl w:ilvl="4">
      <w:start w:val="1"/>
      <w:numFmt w:val="decimal"/>
      <w:suff w:val="nothing"/>
      <w:lvlText w:val="%5、"/>
      <w:lvlJc w:val="left"/>
      <w:pPr>
        <w:ind w:left="0" w:firstLine="0"/>
      </w:pPr>
      <w:rPr>
        <w:rFonts w:eastAsia="宋体" w:hint="eastAsia"/>
        <w:b w:val="0"/>
        <w:i w:val="0"/>
        <w:color w:val="auto"/>
        <w:sz w:val="21"/>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17" w15:restartNumberingAfterBreak="0">
    <w:nsid w:val="2B092ECB"/>
    <w:multiLevelType w:val="multilevel"/>
    <w:tmpl w:val="2B092ECB"/>
    <w:lvl w:ilvl="0">
      <w:start w:val="1"/>
      <w:numFmt w:val="chineseCountingThousand"/>
      <w:suff w:val="nothing"/>
      <w:lvlText w:val="第%1章 "/>
      <w:lvlJc w:val="left"/>
      <w:pPr>
        <w:ind w:left="0" w:firstLine="0"/>
      </w:pPr>
      <w:rPr>
        <w:rFonts w:eastAsia="黑体" w:hint="eastAsia"/>
        <w:b w:val="0"/>
        <w:i w:val="0"/>
        <w:color w:val="auto"/>
        <w:sz w:val="32"/>
      </w:rPr>
    </w:lvl>
    <w:lvl w:ilvl="1">
      <w:start w:val="1"/>
      <w:numFmt w:val="chineseCountingThousand"/>
      <w:suff w:val="nothing"/>
      <w:lvlText w:val="第%2节 "/>
      <w:lvlJc w:val="left"/>
      <w:pPr>
        <w:ind w:left="0" w:firstLine="0"/>
      </w:pPr>
      <w:rPr>
        <w:rFonts w:eastAsia="黑体" w:hint="eastAsia"/>
        <w:b w:val="0"/>
        <w:i w:val="0"/>
        <w:color w:val="auto"/>
        <w:sz w:val="28"/>
      </w:rPr>
    </w:lvl>
    <w:lvl w:ilvl="2">
      <w:start w:val="1"/>
      <w:numFmt w:val="chineseCountingThousand"/>
      <w:suff w:val="nothing"/>
      <w:lvlText w:val="%3、"/>
      <w:lvlJc w:val="left"/>
      <w:pPr>
        <w:ind w:left="0" w:firstLine="0"/>
      </w:pPr>
      <w:rPr>
        <w:rFonts w:eastAsia="黑体" w:hint="eastAsia"/>
        <w:b w:val="0"/>
        <w:i w:val="0"/>
        <w:color w:val="auto"/>
        <w:sz w:val="24"/>
      </w:rPr>
    </w:lvl>
    <w:lvl w:ilvl="3">
      <w:start w:val="1"/>
      <w:numFmt w:val="chineseCountingThousand"/>
      <w:suff w:val="nothing"/>
      <w:lvlText w:val="（%4）"/>
      <w:lvlJc w:val="left"/>
      <w:pPr>
        <w:ind w:left="0" w:firstLine="0"/>
      </w:pPr>
      <w:rPr>
        <w:rFonts w:eastAsia="宋体" w:hint="eastAsia"/>
        <w:b w:val="0"/>
        <w:i w:val="0"/>
        <w:color w:val="auto"/>
        <w:sz w:val="21"/>
      </w:rPr>
    </w:lvl>
    <w:lvl w:ilvl="4">
      <w:start w:val="1"/>
      <w:numFmt w:val="decimal"/>
      <w:suff w:val="nothing"/>
      <w:lvlText w:val="%5、"/>
      <w:lvlJc w:val="left"/>
      <w:pPr>
        <w:ind w:left="0" w:firstLine="0"/>
      </w:pPr>
      <w:rPr>
        <w:rFonts w:eastAsia="宋体" w:hint="eastAsia"/>
        <w:color w:val="auto"/>
        <w:sz w:val="21"/>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18" w15:restartNumberingAfterBreak="0">
    <w:nsid w:val="2EA35C5E"/>
    <w:multiLevelType w:val="multilevel"/>
    <w:tmpl w:val="2EA35C5E"/>
    <w:lvl w:ilvl="0">
      <w:start w:val="1"/>
      <w:numFmt w:val="chineseCountingThousand"/>
      <w:suff w:val="nothing"/>
      <w:lvlText w:val="第%1章 "/>
      <w:lvlJc w:val="left"/>
      <w:pPr>
        <w:ind w:left="0" w:firstLine="0"/>
      </w:pPr>
      <w:rPr>
        <w:rFonts w:eastAsia="黑体" w:hint="eastAsia"/>
        <w:b w:val="0"/>
        <w:i w:val="0"/>
        <w:color w:val="auto"/>
        <w:sz w:val="32"/>
      </w:rPr>
    </w:lvl>
    <w:lvl w:ilvl="1">
      <w:start w:val="1"/>
      <w:numFmt w:val="chineseCountingThousand"/>
      <w:suff w:val="nothing"/>
      <w:lvlText w:val="第%2节"/>
      <w:lvlJc w:val="left"/>
      <w:pPr>
        <w:ind w:left="0" w:firstLine="0"/>
      </w:pPr>
      <w:rPr>
        <w:rFonts w:eastAsia="黑体" w:hint="eastAsia"/>
        <w:b w:val="0"/>
        <w:i w:val="0"/>
        <w:color w:val="auto"/>
        <w:sz w:val="28"/>
      </w:rPr>
    </w:lvl>
    <w:lvl w:ilvl="2">
      <w:start w:val="1"/>
      <w:numFmt w:val="chineseCountingThousand"/>
      <w:suff w:val="nothing"/>
      <w:lvlText w:val="%3、"/>
      <w:lvlJc w:val="left"/>
      <w:pPr>
        <w:ind w:left="0" w:firstLine="0"/>
      </w:pPr>
      <w:rPr>
        <w:rFonts w:eastAsia="黑体" w:hint="eastAsia"/>
        <w:b w:val="0"/>
        <w:i w:val="0"/>
        <w:color w:val="auto"/>
        <w:sz w:val="24"/>
      </w:rPr>
    </w:lvl>
    <w:lvl w:ilvl="3">
      <w:start w:val="1"/>
      <w:numFmt w:val="chineseCountingThousand"/>
      <w:suff w:val="nothing"/>
      <w:lvlText w:val="（%4）"/>
      <w:lvlJc w:val="left"/>
      <w:pPr>
        <w:ind w:left="0" w:firstLine="0"/>
      </w:pPr>
      <w:rPr>
        <w:rFonts w:eastAsia="宋体" w:hint="eastAsia"/>
        <w:b w:val="0"/>
        <w:i w:val="0"/>
        <w:color w:val="auto"/>
        <w:sz w:val="21"/>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19" w15:restartNumberingAfterBreak="0">
    <w:nsid w:val="2F3D0141"/>
    <w:multiLevelType w:val="multilevel"/>
    <w:tmpl w:val="2F3D0141"/>
    <w:lvl w:ilvl="0">
      <w:start w:val="1"/>
      <w:numFmt w:val="chineseCountingThousand"/>
      <w:suff w:val="nothing"/>
      <w:lvlText w:val="第%1章 "/>
      <w:lvlJc w:val="left"/>
      <w:pPr>
        <w:ind w:left="0" w:firstLine="0"/>
      </w:pPr>
      <w:rPr>
        <w:rFonts w:eastAsia="黑体" w:hint="eastAsia"/>
        <w:b w:val="0"/>
        <w:i w:val="0"/>
        <w:color w:val="auto"/>
        <w:sz w:val="32"/>
      </w:rPr>
    </w:lvl>
    <w:lvl w:ilvl="1">
      <w:start w:val="1"/>
      <w:numFmt w:val="chineseCountingThousand"/>
      <w:suff w:val="nothing"/>
      <w:lvlText w:val="第%2节 "/>
      <w:lvlJc w:val="left"/>
      <w:pPr>
        <w:ind w:left="0" w:firstLine="0"/>
      </w:pPr>
      <w:rPr>
        <w:rFonts w:eastAsia="黑体" w:hint="eastAsia"/>
        <w:b w:val="0"/>
        <w:i w:val="0"/>
        <w:color w:val="auto"/>
        <w:sz w:val="28"/>
      </w:rPr>
    </w:lvl>
    <w:lvl w:ilvl="2">
      <w:start w:val="1"/>
      <w:numFmt w:val="chineseCountingThousand"/>
      <w:suff w:val="nothing"/>
      <w:lvlText w:val="%3、"/>
      <w:lvlJc w:val="left"/>
      <w:pPr>
        <w:ind w:left="0" w:firstLine="0"/>
      </w:pPr>
      <w:rPr>
        <w:rFonts w:eastAsia="黑体" w:hint="eastAsia"/>
        <w:b w:val="0"/>
        <w:i w:val="0"/>
        <w:color w:val="auto"/>
        <w:sz w:val="24"/>
      </w:rPr>
    </w:lvl>
    <w:lvl w:ilvl="3">
      <w:start w:val="1"/>
      <w:numFmt w:val="chineseCountingThousand"/>
      <w:suff w:val="nothing"/>
      <w:lvlText w:val="（%4）"/>
      <w:lvlJc w:val="left"/>
      <w:pPr>
        <w:ind w:left="0" w:firstLine="0"/>
      </w:pPr>
      <w:rPr>
        <w:rFonts w:eastAsia="宋体" w:hint="eastAsia"/>
        <w:b w:val="0"/>
        <w:i w:val="0"/>
        <w:color w:val="auto"/>
        <w:sz w:val="21"/>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20" w15:restartNumberingAfterBreak="0">
    <w:nsid w:val="31F36FF6"/>
    <w:multiLevelType w:val="multilevel"/>
    <w:tmpl w:val="31F36FF6"/>
    <w:lvl w:ilvl="0">
      <w:start w:val="1"/>
      <w:numFmt w:val="chineseCountingThousand"/>
      <w:suff w:val="nothing"/>
      <w:lvlText w:val="第%1章 "/>
      <w:lvlJc w:val="left"/>
      <w:pPr>
        <w:ind w:left="0" w:firstLine="0"/>
      </w:pPr>
      <w:rPr>
        <w:rFonts w:eastAsia="黑体" w:hint="eastAsia"/>
        <w:b w:val="0"/>
        <w:i w:val="0"/>
        <w:color w:val="auto"/>
        <w:sz w:val="32"/>
      </w:rPr>
    </w:lvl>
    <w:lvl w:ilvl="1">
      <w:start w:val="1"/>
      <w:numFmt w:val="chineseCountingThousand"/>
      <w:suff w:val="nothing"/>
      <w:lvlText w:val="第%2节 "/>
      <w:lvlJc w:val="left"/>
      <w:pPr>
        <w:ind w:left="0" w:firstLine="0"/>
      </w:pPr>
      <w:rPr>
        <w:rFonts w:eastAsia="黑体" w:hint="eastAsia"/>
        <w:b w:val="0"/>
        <w:i w:val="0"/>
        <w:color w:val="auto"/>
        <w:sz w:val="28"/>
      </w:rPr>
    </w:lvl>
    <w:lvl w:ilvl="2">
      <w:start w:val="1"/>
      <w:numFmt w:val="chineseCountingThousand"/>
      <w:suff w:val="nothing"/>
      <w:lvlText w:val="%3、"/>
      <w:lvlJc w:val="left"/>
      <w:pPr>
        <w:ind w:left="0" w:firstLine="0"/>
      </w:pPr>
      <w:rPr>
        <w:rFonts w:eastAsia="黑体" w:hint="eastAsia"/>
        <w:b w:val="0"/>
        <w:i w:val="0"/>
        <w:color w:val="auto"/>
        <w:sz w:val="24"/>
      </w:rPr>
    </w:lvl>
    <w:lvl w:ilvl="3">
      <w:start w:val="1"/>
      <w:numFmt w:val="chineseCountingThousand"/>
      <w:suff w:val="nothing"/>
      <w:lvlText w:val="（%4）"/>
      <w:lvlJc w:val="left"/>
      <w:pPr>
        <w:ind w:left="0" w:firstLine="0"/>
      </w:pPr>
      <w:rPr>
        <w:rFonts w:eastAsia="宋体" w:hint="eastAsia"/>
        <w:b w:val="0"/>
        <w:i w:val="0"/>
        <w:color w:val="auto"/>
        <w:sz w:val="21"/>
      </w:rPr>
    </w:lvl>
    <w:lvl w:ilvl="4">
      <w:start w:val="1"/>
      <w:numFmt w:val="decimal"/>
      <w:suff w:val="nothing"/>
      <w:lvlText w:val="%5、"/>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21" w15:restartNumberingAfterBreak="0">
    <w:nsid w:val="3A1B6E32"/>
    <w:multiLevelType w:val="multilevel"/>
    <w:tmpl w:val="3A1B6E32"/>
    <w:lvl w:ilvl="0">
      <w:start w:val="1"/>
      <w:numFmt w:val="chineseCountingThousand"/>
      <w:suff w:val="nothing"/>
      <w:lvlText w:val="第%1章 "/>
      <w:lvlJc w:val="left"/>
      <w:pPr>
        <w:ind w:left="0" w:firstLine="0"/>
      </w:pPr>
      <w:rPr>
        <w:rFonts w:eastAsia="黑体" w:hint="eastAsia"/>
        <w:b w:val="0"/>
        <w:i w:val="0"/>
        <w:color w:val="auto"/>
        <w:sz w:val="32"/>
      </w:rPr>
    </w:lvl>
    <w:lvl w:ilvl="1">
      <w:start w:val="1"/>
      <w:numFmt w:val="chineseCountingThousand"/>
      <w:suff w:val="nothing"/>
      <w:lvlText w:val="第%2节 "/>
      <w:lvlJc w:val="left"/>
      <w:pPr>
        <w:ind w:left="0" w:firstLine="0"/>
      </w:pPr>
      <w:rPr>
        <w:rFonts w:eastAsia="黑体" w:hint="eastAsia"/>
        <w:b w:val="0"/>
        <w:i w:val="0"/>
        <w:color w:val="auto"/>
        <w:sz w:val="28"/>
      </w:rPr>
    </w:lvl>
    <w:lvl w:ilvl="2">
      <w:start w:val="1"/>
      <w:numFmt w:val="chineseCountingThousand"/>
      <w:suff w:val="nothing"/>
      <w:lvlText w:val="%3、"/>
      <w:lvlJc w:val="left"/>
      <w:pPr>
        <w:ind w:left="0" w:firstLine="0"/>
      </w:pPr>
      <w:rPr>
        <w:rFonts w:eastAsia="黑体" w:hint="eastAsia"/>
        <w:b w:val="0"/>
        <w:i w:val="0"/>
        <w:color w:val="auto"/>
        <w:sz w:val="24"/>
      </w:rPr>
    </w:lvl>
    <w:lvl w:ilvl="3">
      <w:start w:val="1"/>
      <w:numFmt w:val="chineseCountingThousand"/>
      <w:suff w:val="nothing"/>
      <w:lvlText w:val="（%4）"/>
      <w:lvlJc w:val="left"/>
      <w:pPr>
        <w:ind w:left="0" w:firstLine="0"/>
      </w:pPr>
      <w:rPr>
        <w:rFonts w:eastAsia="宋体" w:hint="eastAsia"/>
        <w:b w:val="0"/>
        <w:i w:val="0"/>
        <w:color w:val="auto"/>
        <w:sz w:val="21"/>
      </w:rPr>
    </w:lvl>
    <w:lvl w:ilvl="4">
      <w:start w:val="1"/>
      <w:numFmt w:val="decimal"/>
      <w:suff w:val="nothing"/>
      <w:lvlText w:val="%5、"/>
      <w:lvlJc w:val="left"/>
      <w:pPr>
        <w:ind w:left="0" w:firstLine="0"/>
      </w:pPr>
      <w:rPr>
        <w:rFonts w:eastAsia="宋体" w:hint="eastAsia"/>
        <w:b w:val="0"/>
        <w:i w:val="0"/>
        <w:color w:val="auto"/>
        <w:sz w:val="21"/>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22" w15:restartNumberingAfterBreak="0">
    <w:nsid w:val="3A7B405F"/>
    <w:multiLevelType w:val="multilevel"/>
    <w:tmpl w:val="3A7B405F"/>
    <w:lvl w:ilvl="0">
      <w:start w:val="1"/>
      <w:numFmt w:val="chineseCountingThousand"/>
      <w:suff w:val="nothing"/>
      <w:lvlText w:val="第%1章 "/>
      <w:lvlJc w:val="left"/>
      <w:pPr>
        <w:ind w:left="0" w:firstLine="0"/>
      </w:pPr>
      <w:rPr>
        <w:rFonts w:eastAsia="黑体" w:hint="eastAsia"/>
        <w:b w:val="0"/>
        <w:i w:val="0"/>
        <w:color w:val="auto"/>
        <w:sz w:val="32"/>
      </w:rPr>
    </w:lvl>
    <w:lvl w:ilvl="1">
      <w:start w:val="1"/>
      <w:numFmt w:val="chineseCountingThousand"/>
      <w:suff w:val="nothing"/>
      <w:lvlText w:val="第%2节 "/>
      <w:lvlJc w:val="left"/>
      <w:pPr>
        <w:ind w:left="0" w:firstLine="0"/>
      </w:pPr>
      <w:rPr>
        <w:rFonts w:eastAsia="黑体" w:hint="eastAsia"/>
        <w:b w:val="0"/>
        <w:i w:val="0"/>
        <w:color w:val="auto"/>
        <w:sz w:val="28"/>
      </w:rPr>
    </w:lvl>
    <w:lvl w:ilvl="2">
      <w:start w:val="1"/>
      <w:numFmt w:val="chineseCountingThousand"/>
      <w:suff w:val="nothing"/>
      <w:lvlText w:val="%3、"/>
      <w:lvlJc w:val="left"/>
      <w:pPr>
        <w:ind w:left="0" w:firstLine="0"/>
      </w:pPr>
      <w:rPr>
        <w:rFonts w:eastAsia="黑体" w:hint="eastAsia"/>
        <w:b w:val="0"/>
        <w:i w:val="0"/>
        <w:color w:val="auto"/>
        <w:sz w:val="24"/>
      </w:rPr>
    </w:lvl>
    <w:lvl w:ilvl="3">
      <w:start w:val="1"/>
      <w:numFmt w:val="chineseCountingThousand"/>
      <w:suff w:val="nothing"/>
      <w:lvlText w:val="（%4）"/>
      <w:lvlJc w:val="left"/>
      <w:pPr>
        <w:ind w:left="0" w:firstLine="0"/>
      </w:pPr>
      <w:rPr>
        <w:rFonts w:eastAsia="宋体" w:hint="eastAsia"/>
        <w:b w:val="0"/>
        <w:i w:val="0"/>
        <w:color w:val="auto"/>
        <w:sz w:val="21"/>
      </w:rPr>
    </w:lvl>
    <w:lvl w:ilvl="4">
      <w:start w:val="1"/>
      <w:numFmt w:val="decimal"/>
      <w:suff w:val="nothing"/>
      <w:lvlText w:val="%5、"/>
      <w:lvlJc w:val="left"/>
      <w:pPr>
        <w:ind w:left="0" w:firstLine="0"/>
      </w:pPr>
      <w:rPr>
        <w:rFonts w:eastAsia="宋体" w:hint="eastAsia"/>
        <w:b w:val="0"/>
        <w:i w:val="0"/>
        <w:color w:val="auto"/>
        <w:sz w:val="21"/>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23" w15:restartNumberingAfterBreak="0">
    <w:nsid w:val="3B835761"/>
    <w:multiLevelType w:val="multilevel"/>
    <w:tmpl w:val="045E442A"/>
    <w:lvl w:ilvl="0">
      <w:start w:val="1"/>
      <w:numFmt w:val="chineseCountingThousand"/>
      <w:suff w:val="nothing"/>
      <w:lvlText w:val="第%1章 "/>
      <w:lvlJc w:val="left"/>
      <w:pPr>
        <w:ind w:left="0" w:firstLine="0"/>
      </w:pPr>
      <w:rPr>
        <w:rFonts w:eastAsia="黑体" w:hint="eastAsia"/>
        <w:b w:val="0"/>
        <w:i w:val="0"/>
        <w:color w:val="auto"/>
        <w:sz w:val="32"/>
      </w:rPr>
    </w:lvl>
    <w:lvl w:ilvl="1">
      <w:start w:val="1"/>
      <w:numFmt w:val="chineseCountingThousand"/>
      <w:suff w:val="nothing"/>
      <w:lvlText w:val="第%2节 "/>
      <w:lvlJc w:val="left"/>
      <w:pPr>
        <w:ind w:left="0" w:firstLine="0"/>
      </w:pPr>
      <w:rPr>
        <w:rFonts w:eastAsia="黑体" w:hint="eastAsia"/>
        <w:b w:val="0"/>
        <w:i w:val="0"/>
        <w:color w:val="auto"/>
        <w:sz w:val="28"/>
      </w:rPr>
    </w:lvl>
    <w:lvl w:ilvl="2">
      <w:start w:val="1"/>
      <w:numFmt w:val="chineseCountingThousand"/>
      <w:suff w:val="nothing"/>
      <w:lvlText w:val="%3、"/>
      <w:lvlJc w:val="left"/>
      <w:pPr>
        <w:ind w:left="0" w:firstLine="0"/>
      </w:pPr>
      <w:rPr>
        <w:rFonts w:eastAsia="黑体" w:hint="eastAsia"/>
        <w:b w:val="0"/>
        <w:i w:val="0"/>
        <w:color w:val="auto"/>
        <w:sz w:val="24"/>
      </w:rPr>
    </w:lvl>
    <w:lvl w:ilvl="3">
      <w:start w:val="1"/>
      <w:numFmt w:val="chineseCountingThousand"/>
      <w:suff w:val="nothing"/>
      <w:lvlText w:val="（%4）"/>
      <w:lvlJc w:val="left"/>
      <w:pPr>
        <w:ind w:left="0" w:firstLine="0"/>
      </w:pPr>
      <w:rPr>
        <w:rFonts w:eastAsia="宋体" w:hint="eastAsia"/>
        <w:b w:val="0"/>
        <w:i w:val="0"/>
        <w:color w:val="auto"/>
        <w:sz w:val="21"/>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24" w15:restartNumberingAfterBreak="0">
    <w:nsid w:val="3CD320C4"/>
    <w:multiLevelType w:val="hybridMultilevel"/>
    <w:tmpl w:val="2B9439C4"/>
    <w:lvl w:ilvl="0" w:tplc="963E3E18">
      <w:start w:val="1"/>
      <w:numFmt w:val="decimal"/>
      <w:lvlText w:val="[%1]"/>
      <w:lvlJc w:val="left"/>
      <w:pPr>
        <w:ind w:left="440" w:hanging="440"/>
      </w:pPr>
      <w:rPr>
        <w:rFonts w:hint="eastAsia"/>
      </w:rPr>
    </w:lvl>
    <w:lvl w:ilvl="1" w:tplc="963E3E18">
      <w:start w:val="1"/>
      <w:numFmt w:val="decimal"/>
      <w:lvlText w:val="[%2]"/>
      <w:lvlJc w:val="left"/>
      <w:pPr>
        <w:ind w:left="880" w:hanging="440"/>
      </w:pPr>
      <w:rPr>
        <w:rFonts w:hint="eastAsia"/>
      </w:rPr>
    </w:lvl>
    <w:lvl w:ilvl="2" w:tplc="0409001B" w:tentative="1">
      <w:start w:val="1"/>
      <w:numFmt w:val="lowerRoman"/>
      <w:lvlText w:val="%3."/>
      <w:lvlJc w:val="right"/>
      <w:pPr>
        <w:ind w:left="1320" w:hanging="440"/>
      </w:pPr>
    </w:lvl>
    <w:lvl w:ilvl="3" w:tplc="5B86ABB4">
      <w:start w:val="1"/>
      <w:numFmt w:val="decimal"/>
      <w:lvlText w:val="[%4]"/>
      <w:lvlJc w:val="left"/>
      <w:pPr>
        <w:ind w:left="1760" w:hanging="440"/>
      </w:pPr>
      <w:rPr>
        <w:rFonts w:hint="eastAsia"/>
      </w:r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5" w15:restartNumberingAfterBreak="0">
    <w:nsid w:val="3D407DDE"/>
    <w:multiLevelType w:val="multilevel"/>
    <w:tmpl w:val="3D407DDE"/>
    <w:lvl w:ilvl="0">
      <w:start w:val="1"/>
      <w:numFmt w:val="chineseCountingThousand"/>
      <w:suff w:val="nothing"/>
      <w:lvlText w:val="第%1章 "/>
      <w:lvlJc w:val="left"/>
      <w:pPr>
        <w:ind w:left="0" w:firstLine="0"/>
      </w:pPr>
      <w:rPr>
        <w:rFonts w:eastAsia="黑体" w:hint="eastAsia"/>
        <w:b w:val="0"/>
        <w:i w:val="0"/>
        <w:color w:val="auto"/>
        <w:sz w:val="32"/>
      </w:rPr>
    </w:lvl>
    <w:lvl w:ilvl="1">
      <w:start w:val="1"/>
      <w:numFmt w:val="chineseCountingThousand"/>
      <w:suff w:val="nothing"/>
      <w:lvlText w:val="第%2节 "/>
      <w:lvlJc w:val="left"/>
      <w:pPr>
        <w:ind w:left="0" w:firstLine="0"/>
      </w:pPr>
      <w:rPr>
        <w:rFonts w:eastAsia="黑体" w:hint="eastAsia"/>
        <w:b w:val="0"/>
        <w:i w:val="0"/>
        <w:color w:val="auto"/>
        <w:sz w:val="28"/>
      </w:rPr>
    </w:lvl>
    <w:lvl w:ilvl="2">
      <w:start w:val="1"/>
      <w:numFmt w:val="chineseCountingThousand"/>
      <w:suff w:val="nothing"/>
      <w:lvlText w:val="%3、"/>
      <w:lvlJc w:val="left"/>
      <w:pPr>
        <w:ind w:left="0" w:firstLine="0"/>
      </w:pPr>
      <w:rPr>
        <w:rFonts w:eastAsia="黑体" w:hint="eastAsia"/>
        <w:b w:val="0"/>
        <w:i w:val="0"/>
        <w:color w:val="auto"/>
        <w:sz w:val="24"/>
      </w:rPr>
    </w:lvl>
    <w:lvl w:ilvl="3">
      <w:start w:val="1"/>
      <w:numFmt w:val="chineseCountingThousand"/>
      <w:suff w:val="nothing"/>
      <w:lvlText w:val="（%4）"/>
      <w:lvlJc w:val="left"/>
      <w:pPr>
        <w:ind w:left="0" w:firstLine="0"/>
      </w:pPr>
      <w:rPr>
        <w:rFonts w:eastAsia="宋体" w:hint="eastAsia"/>
        <w:b w:val="0"/>
        <w:i w:val="0"/>
        <w:color w:val="auto"/>
        <w:sz w:val="21"/>
      </w:rPr>
    </w:lvl>
    <w:lvl w:ilvl="4">
      <w:start w:val="1"/>
      <w:numFmt w:val="decimal"/>
      <w:suff w:val="nothing"/>
      <w:lvlText w:val="%5、"/>
      <w:lvlJc w:val="left"/>
      <w:pPr>
        <w:ind w:left="0" w:firstLine="0"/>
      </w:pPr>
      <w:rPr>
        <w:rFonts w:eastAsia="宋体" w:hint="eastAsia"/>
        <w:b w:val="0"/>
        <w:i w:val="0"/>
        <w:color w:val="auto"/>
        <w:sz w:val="21"/>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26" w15:restartNumberingAfterBreak="0">
    <w:nsid w:val="472D4A76"/>
    <w:multiLevelType w:val="multilevel"/>
    <w:tmpl w:val="472D4A76"/>
    <w:lvl w:ilvl="0">
      <w:start w:val="1"/>
      <w:numFmt w:val="chineseCountingThousand"/>
      <w:suff w:val="nothing"/>
      <w:lvlText w:val="第%1章 "/>
      <w:lvlJc w:val="left"/>
      <w:pPr>
        <w:ind w:left="0" w:firstLine="0"/>
      </w:pPr>
      <w:rPr>
        <w:rFonts w:eastAsia="黑体" w:hint="eastAsia"/>
        <w:b w:val="0"/>
        <w:i w:val="0"/>
        <w:color w:val="auto"/>
        <w:sz w:val="32"/>
      </w:rPr>
    </w:lvl>
    <w:lvl w:ilvl="1">
      <w:start w:val="1"/>
      <w:numFmt w:val="chineseCountingThousand"/>
      <w:suff w:val="nothing"/>
      <w:lvlText w:val="第%2节 "/>
      <w:lvlJc w:val="left"/>
      <w:pPr>
        <w:ind w:left="0" w:firstLine="0"/>
      </w:pPr>
      <w:rPr>
        <w:rFonts w:eastAsia="黑体" w:hint="eastAsia"/>
        <w:b w:val="0"/>
        <w:i w:val="0"/>
        <w:color w:val="auto"/>
        <w:sz w:val="28"/>
      </w:rPr>
    </w:lvl>
    <w:lvl w:ilvl="2">
      <w:start w:val="1"/>
      <w:numFmt w:val="chineseCountingThousand"/>
      <w:suff w:val="nothing"/>
      <w:lvlText w:val="%3、"/>
      <w:lvlJc w:val="left"/>
      <w:pPr>
        <w:ind w:left="0" w:firstLine="0"/>
      </w:pPr>
      <w:rPr>
        <w:rFonts w:eastAsia="黑体" w:hint="eastAsia"/>
        <w:b w:val="0"/>
        <w:i w:val="0"/>
        <w:color w:val="auto"/>
        <w:sz w:val="24"/>
      </w:rPr>
    </w:lvl>
    <w:lvl w:ilvl="3">
      <w:start w:val="1"/>
      <w:numFmt w:val="chineseCountingThousand"/>
      <w:suff w:val="nothing"/>
      <w:lvlText w:val="（%4）"/>
      <w:lvlJc w:val="left"/>
      <w:pPr>
        <w:ind w:left="0" w:firstLine="0"/>
      </w:pPr>
      <w:rPr>
        <w:rFonts w:eastAsia="宋体" w:hint="eastAsia"/>
        <w:b w:val="0"/>
        <w:i w:val="0"/>
        <w:color w:val="auto"/>
        <w:sz w:val="21"/>
      </w:rPr>
    </w:lvl>
    <w:lvl w:ilvl="4">
      <w:start w:val="1"/>
      <w:numFmt w:val="decimal"/>
      <w:suff w:val="nothing"/>
      <w:lvlText w:val="%5、"/>
      <w:lvlJc w:val="left"/>
      <w:pPr>
        <w:ind w:left="0" w:firstLine="0"/>
      </w:pPr>
      <w:rPr>
        <w:rFonts w:eastAsia="宋体" w:hint="eastAsia"/>
        <w:b w:val="0"/>
        <w:i w:val="0"/>
        <w:color w:val="auto"/>
        <w:sz w:val="21"/>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27" w15:restartNumberingAfterBreak="0">
    <w:nsid w:val="4ADC17D1"/>
    <w:multiLevelType w:val="multilevel"/>
    <w:tmpl w:val="4ADC17D1"/>
    <w:lvl w:ilvl="0">
      <w:start w:val="1"/>
      <w:numFmt w:val="chineseCountingThousand"/>
      <w:suff w:val="nothing"/>
      <w:lvlText w:val="第%1章 "/>
      <w:lvlJc w:val="left"/>
      <w:pPr>
        <w:ind w:left="0" w:firstLine="0"/>
      </w:pPr>
      <w:rPr>
        <w:rFonts w:eastAsia="黑体" w:hint="eastAsia"/>
        <w:b w:val="0"/>
        <w:i w:val="0"/>
        <w:color w:val="auto"/>
        <w:sz w:val="32"/>
      </w:rPr>
    </w:lvl>
    <w:lvl w:ilvl="1">
      <w:start w:val="1"/>
      <w:numFmt w:val="chineseCountingThousand"/>
      <w:suff w:val="nothing"/>
      <w:lvlText w:val="第%2节 "/>
      <w:lvlJc w:val="left"/>
      <w:pPr>
        <w:ind w:left="0" w:firstLine="0"/>
      </w:pPr>
      <w:rPr>
        <w:rFonts w:eastAsia="黑体" w:hint="eastAsia"/>
        <w:b w:val="0"/>
        <w:i w:val="0"/>
        <w:color w:val="auto"/>
        <w:sz w:val="28"/>
      </w:rPr>
    </w:lvl>
    <w:lvl w:ilvl="2">
      <w:start w:val="1"/>
      <w:numFmt w:val="chineseCountingThousand"/>
      <w:suff w:val="nothing"/>
      <w:lvlText w:val="%3、"/>
      <w:lvlJc w:val="left"/>
      <w:pPr>
        <w:ind w:left="0" w:firstLine="0"/>
      </w:pPr>
      <w:rPr>
        <w:rFonts w:eastAsia="黑体" w:hint="eastAsia"/>
        <w:b w:val="0"/>
        <w:i w:val="0"/>
        <w:color w:val="auto"/>
        <w:sz w:val="24"/>
      </w:rPr>
    </w:lvl>
    <w:lvl w:ilvl="3">
      <w:start w:val="1"/>
      <w:numFmt w:val="chineseCountingThousand"/>
      <w:suff w:val="nothing"/>
      <w:lvlText w:val="（%4）"/>
      <w:lvlJc w:val="left"/>
      <w:pPr>
        <w:ind w:left="0" w:firstLine="0"/>
      </w:pPr>
      <w:rPr>
        <w:rFonts w:eastAsia="宋体" w:hint="eastAsia"/>
        <w:b w:val="0"/>
        <w:i w:val="0"/>
        <w:color w:val="auto"/>
        <w:sz w:val="21"/>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28" w15:restartNumberingAfterBreak="0">
    <w:nsid w:val="4B4D0AEB"/>
    <w:multiLevelType w:val="hybridMultilevel"/>
    <w:tmpl w:val="8166BF9A"/>
    <w:lvl w:ilvl="0" w:tplc="731ED0FA">
      <w:start w:val="2"/>
      <w:numFmt w:val="japaneseCounting"/>
      <w:lvlText w:val="%1、"/>
      <w:lvlJc w:val="left"/>
      <w:pPr>
        <w:ind w:left="480" w:hanging="48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9" w15:restartNumberingAfterBreak="0">
    <w:nsid w:val="4E2B159E"/>
    <w:multiLevelType w:val="multilevel"/>
    <w:tmpl w:val="4E2B159E"/>
    <w:lvl w:ilvl="0">
      <w:start w:val="1"/>
      <w:numFmt w:val="chineseCountingThousand"/>
      <w:suff w:val="nothing"/>
      <w:lvlText w:val="第%1章 "/>
      <w:lvlJc w:val="left"/>
      <w:pPr>
        <w:ind w:left="0" w:firstLine="0"/>
      </w:pPr>
      <w:rPr>
        <w:rFonts w:eastAsia="黑体" w:hint="eastAsia"/>
        <w:b w:val="0"/>
        <w:i w:val="0"/>
        <w:color w:val="auto"/>
        <w:sz w:val="32"/>
      </w:rPr>
    </w:lvl>
    <w:lvl w:ilvl="1">
      <w:start w:val="1"/>
      <w:numFmt w:val="chineseCountingThousand"/>
      <w:suff w:val="nothing"/>
      <w:lvlText w:val="第%2节 "/>
      <w:lvlJc w:val="left"/>
      <w:pPr>
        <w:ind w:left="0" w:firstLine="0"/>
      </w:pPr>
      <w:rPr>
        <w:rFonts w:eastAsia="黑体" w:hint="eastAsia"/>
        <w:b w:val="0"/>
        <w:i w:val="0"/>
        <w:color w:val="auto"/>
        <w:sz w:val="28"/>
      </w:rPr>
    </w:lvl>
    <w:lvl w:ilvl="2">
      <w:start w:val="1"/>
      <w:numFmt w:val="chineseCountingThousand"/>
      <w:suff w:val="nothing"/>
      <w:lvlText w:val="%3、"/>
      <w:lvlJc w:val="left"/>
      <w:pPr>
        <w:ind w:left="0" w:firstLine="0"/>
      </w:pPr>
      <w:rPr>
        <w:rFonts w:eastAsia="黑体" w:hint="eastAsia"/>
        <w:b w:val="0"/>
        <w:i w:val="0"/>
        <w:color w:val="auto"/>
        <w:sz w:val="24"/>
      </w:rPr>
    </w:lvl>
    <w:lvl w:ilvl="3">
      <w:start w:val="1"/>
      <w:numFmt w:val="chineseCountingThousand"/>
      <w:suff w:val="nothing"/>
      <w:lvlText w:val="（%4）"/>
      <w:lvlJc w:val="left"/>
      <w:pPr>
        <w:ind w:left="0" w:firstLine="0"/>
      </w:pPr>
      <w:rPr>
        <w:rFonts w:eastAsia="宋体" w:hint="eastAsia"/>
        <w:b w:val="0"/>
        <w:i w:val="0"/>
        <w:color w:val="auto"/>
        <w:sz w:val="21"/>
      </w:rPr>
    </w:lvl>
    <w:lvl w:ilvl="4">
      <w:start w:val="1"/>
      <w:numFmt w:val="decimal"/>
      <w:suff w:val="nothing"/>
      <w:lvlText w:val="%5、"/>
      <w:lvlJc w:val="left"/>
      <w:pPr>
        <w:ind w:left="0" w:firstLine="0"/>
      </w:pPr>
      <w:rPr>
        <w:rFonts w:eastAsia="宋体" w:hint="eastAsia"/>
        <w:b w:val="0"/>
        <w:i w:val="0"/>
        <w:color w:val="auto"/>
        <w:sz w:val="21"/>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30" w15:restartNumberingAfterBreak="0">
    <w:nsid w:val="52AA01B1"/>
    <w:multiLevelType w:val="multilevel"/>
    <w:tmpl w:val="CA98CCD8"/>
    <w:lvl w:ilvl="0">
      <w:start w:val="1"/>
      <w:numFmt w:val="decimal"/>
      <w:lvlText w:val="[%1]"/>
      <w:lvlJc w:val="left"/>
      <w:pPr>
        <w:ind w:left="420" w:hanging="420"/>
      </w:pPr>
      <w:rPr>
        <w:rFonts w:ascii="Times New Roman" w:hAnsi="Times New Roman"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547F57D9"/>
    <w:multiLevelType w:val="multilevel"/>
    <w:tmpl w:val="547F57D9"/>
    <w:lvl w:ilvl="0">
      <w:start w:val="1"/>
      <w:numFmt w:val="decimal"/>
      <w:lvlText w:val="%1."/>
      <w:lvlJc w:val="left"/>
      <w:pPr>
        <w:ind w:left="-11" w:hanging="420"/>
      </w:pPr>
      <w:rPr>
        <w:rFonts w:hint="eastAsia"/>
        <w:color w:val="FF0000"/>
      </w:r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2" w15:restartNumberingAfterBreak="0">
    <w:nsid w:val="54A20ECD"/>
    <w:multiLevelType w:val="multilevel"/>
    <w:tmpl w:val="54A20ECD"/>
    <w:lvl w:ilvl="0">
      <w:start w:val="1"/>
      <w:numFmt w:val="chineseCountingThousand"/>
      <w:suff w:val="nothing"/>
      <w:lvlText w:val="第%1章 "/>
      <w:lvlJc w:val="left"/>
      <w:pPr>
        <w:ind w:left="0" w:firstLine="0"/>
      </w:pPr>
      <w:rPr>
        <w:rFonts w:eastAsia="黑体" w:hint="eastAsia"/>
        <w:b w:val="0"/>
        <w:i w:val="0"/>
        <w:color w:val="auto"/>
        <w:sz w:val="32"/>
      </w:rPr>
    </w:lvl>
    <w:lvl w:ilvl="1">
      <w:start w:val="1"/>
      <w:numFmt w:val="chineseCountingThousand"/>
      <w:suff w:val="nothing"/>
      <w:lvlText w:val="第%2节 "/>
      <w:lvlJc w:val="left"/>
      <w:pPr>
        <w:ind w:left="0" w:firstLine="0"/>
      </w:pPr>
      <w:rPr>
        <w:rFonts w:eastAsia="黑体" w:hint="eastAsia"/>
        <w:b w:val="0"/>
        <w:i w:val="0"/>
        <w:color w:val="auto"/>
        <w:sz w:val="28"/>
      </w:rPr>
    </w:lvl>
    <w:lvl w:ilvl="2">
      <w:start w:val="1"/>
      <w:numFmt w:val="chineseCountingThousand"/>
      <w:suff w:val="nothing"/>
      <w:lvlText w:val="%3、"/>
      <w:lvlJc w:val="left"/>
      <w:pPr>
        <w:ind w:left="0" w:firstLine="0"/>
      </w:pPr>
      <w:rPr>
        <w:rFonts w:eastAsia="黑体" w:hint="eastAsia"/>
        <w:b w:val="0"/>
        <w:i w:val="0"/>
        <w:color w:val="auto"/>
        <w:sz w:val="24"/>
      </w:rPr>
    </w:lvl>
    <w:lvl w:ilvl="3">
      <w:start w:val="1"/>
      <w:numFmt w:val="chineseCountingThousand"/>
      <w:suff w:val="nothing"/>
      <w:lvlText w:val="（%4）"/>
      <w:lvlJc w:val="left"/>
      <w:pPr>
        <w:ind w:left="0" w:firstLine="0"/>
      </w:pPr>
      <w:rPr>
        <w:rFonts w:eastAsia="宋体" w:hint="eastAsia"/>
        <w:b w:val="0"/>
        <w:i w:val="0"/>
        <w:color w:val="auto"/>
        <w:sz w:val="21"/>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33" w15:restartNumberingAfterBreak="0">
    <w:nsid w:val="55A72083"/>
    <w:multiLevelType w:val="multilevel"/>
    <w:tmpl w:val="55A72083"/>
    <w:lvl w:ilvl="0">
      <w:start w:val="1"/>
      <w:numFmt w:val="chineseCountingThousand"/>
      <w:suff w:val="nothing"/>
      <w:lvlText w:val="第%1章 "/>
      <w:lvlJc w:val="left"/>
      <w:pPr>
        <w:ind w:left="0" w:firstLine="0"/>
      </w:pPr>
      <w:rPr>
        <w:rFonts w:eastAsia="黑体" w:hint="eastAsia"/>
        <w:b w:val="0"/>
        <w:i w:val="0"/>
        <w:color w:val="auto"/>
        <w:sz w:val="32"/>
      </w:rPr>
    </w:lvl>
    <w:lvl w:ilvl="1">
      <w:start w:val="1"/>
      <w:numFmt w:val="chineseCountingThousand"/>
      <w:suff w:val="nothing"/>
      <w:lvlText w:val="第%2节"/>
      <w:lvlJc w:val="left"/>
      <w:pPr>
        <w:ind w:left="0" w:firstLine="0"/>
      </w:pPr>
      <w:rPr>
        <w:rFonts w:eastAsia="黑体" w:hint="eastAsia"/>
        <w:b w:val="0"/>
        <w:i w:val="0"/>
        <w:color w:val="auto"/>
        <w:sz w:val="28"/>
      </w:rPr>
    </w:lvl>
    <w:lvl w:ilvl="2">
      <w:start w:val="1"/>
      <w:numFmt w:val="chineseCountingThousand"/>
      <w:suff w:val="nothing"/>
      <w:lvlText w:val="%3、"/>
      <w:lvlJc w:val="left"/>
      <w:pPr>
        <w:ind w:left="0" w:firstLine="0"/>
      </w:pPr>
      <w:rPr>
        <w:rFonts w:eastAsia="黑体" w:hint="eastAsia"/>
        <w:b w:val="0"/>
        <w:i w:val="0"/>
        <w:color w:val="auto"/>
        <w:sz w:val="24"/>
      </w:rPr>
    </w:lvl>
    <w:lvl w:ilvl="3">
      <w:start w:val="1"/>
      <w:numFmt w:val="chineseCountingThousand"/>
      <w:suff w:val="nothing"/>
      <w:lvlText w:val="（%4）"/>
      <w:lvlJc w:val="left"/>
      <w:pPr>
        <w:ind w:left="0" w:firstLine="0"/>
      </w:pPr>
      <w:rPr>
        <w:rFonts w:eastAsia="宋体" w:hint="eastAsia"/>
        <w:b w:val="0"/>
        <w:i w:val="0"/>
        <w:color w:val="auto"/>
        <w:sz w:val="21"/>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34" w15:restartNumberingAfterBreak="0">
    <w:nsid w:val="5A652472"/>
    <w:multiLevelType w:val="multilevel"/>
    <w:tmpl w:val="5A652472"/>
    <w:lvl w:ilvl="0">
      <w:start w:val="1"/>
      <w:numFmt w:val="chineseCountingThousand"/>
      <w:suff w:val="nothing"/>
      <w:lvlText w:val="第%1章 "/>
      <w:lvlJc w:val="left"/>
      <w:pPr>
        <w:ind w:left="0" w:firstLine="0"/>
      </w:pPr>
      <w:rPr>
        <w:rFonts w:eastAsia="黑体" w:hint="eastAsia"/>
        <w:b w:val="0"/>
        <w:i w:val="0"/>
        <w:color w:val="auto"/>
        <w:sz w:val="32"/>
      </w:rPr>
    </w:lvl>
    <w:lvl w:ilvl="1">
      <w:start w:val="1"/>
      <w:numFmt w:val="chineseCountingThousand"/>
      <w:suff w:val="nothing"/>
      <w:lvlText w:val="第%2节 "/>
      <w:lvlJc w:val="left"/>
      <w:pPr>
        <w:ind w:left="0" w:firstLine="0"/>
      </w:pPr>
      <w:rPr>
        <w:rFonts w:eastAsia="黑体" w:hint="eastAsia"/>
        <w:b w:val="0"/>
        <w:i w:val="0"/>
        <w:color w:val="auto"/>
        <w:sz w:val="28"/>
      </w:rPr>
    </w:lvl>
    <w:lvl w:ilvl="2">
      <w:start w:val="1"/>
      <w:numFmt w:val="chineseCountingThousand"/>
      <w:suff w:val="nothing"/>
      <w:lvlText w:val="%3、"/>
      <w:lvlJc w:val="left"/>
      <w:pPr>
        <w:ind w:left="0" w:firstLine="0"/>
      </w:pPr>
      <w:rPr>
        <w:rFonts w:eastAsia="黑体" w:hint="eastAsia"/>
        <w:b w:val="0"/>
        <w:i w:val="0"/>
        <w:color w:val="auto"/>
        <w:sz w:val="24"/>
      </w:rPr>
    </w:lvl>
    <w:lvl w:ilvl="3">
      <w:start w:val="1"/>
      <w:numFmt w:val="chineseCountingThousand"/>
      <w:suff w:val="nothing"/>
      <w:lvlText w:val="（%4）"/>
      <w:lvlJc w:val="left"/>
      <w:pPr>
        <w:ind w:left="0" w:firstLine="0"/>
      </w:pPr>
      <w:rPr>
        <w:rFonts w:eastAsia="宋体" w:hint="eastAsia"/>
        <w:b w:val="0"/>
        <w:i w:val="0"/>
        <w:color w:val="auto"/>
        <w:sz w:val="21"/>
      </w:rPr>
    </w:lvl>
    <w:lvl w:ilvl="4">
      <w:start w:val="1"/>
      <w:numFmt w:val="decimal"/>
      <w:suff w:val="nothing"/>
      <w:lvlText w:val="%5、"/>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35" w15:restartNumberingAfterBreak="0">
    <w:nsid w:val="5E0C3504"/>
    <w:multiLevelType w:val="hybridMultilevel"/>
    <w:tmpl w:val="0C964654"/>
    <w:lvl w:ilvl="0" w:tplc="DB88A03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5F64558D"/>
    <w:multiLevelType w:val="hybridMultilevel"/>
    <w:tmpl w:val="006C9764"/>
    <w:lvl w:ilvl="0" w:tplc="71D20EB2">
      <w:start w:val="3"/>
      <w:numFmt w:val="japaneseCounting"/>
      <w:lvlText w:val="%1、"/>
      <w:lvlJc w:val="left"/>
      <w:pPr>
        <w:ind w:left="480" w:hanging="48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7" w15:restartNumberingAfterBreak="0">
    <w:nsid w:val="615702F3"/>
    <w:multiLevelType w:val="multilevel"/>
    <w:tmpl w:val="615702F3"/>
    <w:lvl w:ilvl="0">
      <w:start w:val="1"/>
      <w:numFmt w:val="chineseCountingThousand"/>
      <w:suff w:val="nothing"/>
      <w:lvlText w:val="第%1章 "/>
      <w:lvlJc w:val="left"/>
      <w:pPr>
        <w:ind w:left="0" w:firstLine="0"/>
      </w:pPr>
      <w:rPr>
        <w:rFonts w:eastAsia="黑体" w:hint="eastAsia"/>
        <w:b w:val="0"/>
        <w:i w:val="0"/>
        <w:color w:val="auto"/>
        <w:sz w:val="32"/>
      </w:rPr>
    </w:lvl>
    <w:lvl w:ilvl="1">
      <w:start w:val="1"/>
      <w:numFmt w:val="chineseCountingThousand"/>
      <w:suff w:val="nothing"/>
      <w:lvlText w:val="第%2节"/>
      <w:lvlJc w:val="left"/>
      <w:pPr>
        <w:ind w:left="0" w:firstLine="0"/>
      </w:pPr>
      <w:rPr>
        <w:rFonts w:eastAsia="黑体" w:hint="eastAsia"/>
        <w:b w:val="0"/>
        <w:i w:val="0"/>
        <w:color w:val="auto"/>
        <w:sz w:val="28"/>
      </w:rPr>
    </w:lvl>
    <w:lvl w:ilvl="2">
      <w:start w:val="1"/>
      <w:numFmt w:val="chineseCountingThousand"/>
      <w:suff w:val="nothing"/>
      <w:lvlText w:val="%3、"/>
      <w:lvlJc w:val="left"/>
      <w:pPr>
        <w:ind w:left="0" w:firstLine="0"/>
      </w:pPr>
      <w:rPr>
        <w:rFonts w:eastAsia="黑体" w:hint="eastAsia"/>
        <w:b w:val="0"/>
        <w:i w:val="0"/>
        <w:color w:val="auto"/>
        <w:sz w:val="24"/>
      </w:rPr>
    </w:lvl>
    <w:lvl w:ilvl="3">
      <w:start w:val="1"/>
      <w:numFmt w:val="chineseCountingThousand"/>
      <w:suff w:val="nothing"/>
      <w:lvlText w:val="（%4）"/>
      <w:lvlJc w:val="left"/>
      <w:pPr>
        <w:ind w:left="0" w:firstLine="0"/>
      </w:pPr>
      <w:rPr>
        <w:rFonts w:eastAsia="宋体" w:hint="eastAsia"/>
        <w:b w:val="0"/>
        <w:i w:val="0"/>
        <w:color w:val="auto"/>
        <w:sz w:val="21"/>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38" w15:restartNumberingAfterBreak="0">
    <w:nsid w:val="630B6936"/>
    <w:multiLevelType w:val="multilevel"/>
    <w:tmpl w:val="630B6936"/>
    <w:lvl w:ilvl="0">
      <w:start w:val="1"/>
      <w:numFmt w:val="chineseCountingThousand"/>
      <w:suff w:val="nothing"/>
      <w:lvlText w:val="第%1章 "/>
      <w:lvlJc w:val="left"/>
      <w:pPr>
        <w:ind w:left="0" w:firstLine="0"/>
      </w:pPr>
      <w:rPr>
        <w:rFonts w:eastAsia="黑体" w:hint="eastAsia"/>
        <w:b w:val="0"/>
        <w:i w:val="0"/>
        <w:color w:val="auto"/>
        <w:sz w:val="32"/>
      </w:rPr>
    </w:lvl>
    <w:lvl w:ilvl="1">
      <w:start w:val="1"/>
      <w:numFmt w:val="chineseCountingThousand"/>
      <w:suff w:val="nothing"/>
      <w:lvlText w:val="第%2节 "/>
      <w:lvlJc w:val="left"/>
      <w:pPr>
        <w:ind w:left="0" w:firstLine="0"/>
      </w:pPr>
      <w:rPr>
        <w:rFonts w:eastAsia="黑体" w:hint="eastAsia"/>
        <w:b w:val="0"/>
        <w:i w:val="0"/>
        <w:color w:val="auto"/>
        <w:sz w:val="28"/>
      </w:rPr>
    </w:lvl>
    <w:lvl w:ilvl="2">
      <w:start w:val="1"/>
      <w:numFmt w:val="chineseCountingThousand"/>
      <w:suff w:val="nothing"/>
      <w:lvlText w:val="%3、"/>
      <w:lvlJc w:val="left"/>
      <w:pPr>
        <w:ind w:left="0" w:firstLine="0"/>
      </w:pPr>
      <w:rPr>
        <w:rFonts w:eastAsia="黑体" w:hint="eastAsia"/>
        <w:b w:val="0"/>
        <w:i w:val="0"/>
        <w:color w:val="auto"/>
        <w:sz w:val="24"/>
      </w:rPr>
    </w:lvl>
    <w:lvl w:ilvl="3">
      <w:start w:val="1"/>
      <w:numFmt w:val="chineseCountingThousand"/>
      <w:suff w:val="nothing"/>
      <w:lvlText w:val="（%4）"/>
      <w:lvlJc w:val="left"/>
      <w:pPr>
        <w:ind w:left="0" w:firstLine="0"/>
      </w:pPr>
      <w:rPr>
        <w:rFonts w:eastAsia="宋体" w:hint="eastAsia"/>
        <w:b w:val="0"/>
        <w:i w:val="0"/>
        <w:color w:val="auto"/>
        <w:sz w:val="21"/>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39" w15:restartNumberingAfterBreak="0">
    <w:nsid w:val="65180470"/>
    <w:multiLevelType w:val="multilevel"/>
    <w:tmpl w:val="65180470"/>
    <w:lvl w:ilvl="0">
      <w:start w:val="1"/>
      <w:numFmt w:val="chineseCountingThousand"/>
      <w:suff w:val="nothing"/>
      <w:lvlText w:val="第%1章 "/>
      <w:lvlJc w:val="left"/>
      <w:pPr>
        <w:ind w:left="0" w:firstLine="0"/>
      </w:pPr>
      <w:rPr>
        <w:rFonts w:eastAsia="黑体" w:hint="eastAsia"/>
        <w:b w:val="0"/>
        <w:i w:val="0"/>
        <w:color w:val="auto"/>
        <w:sz w:val="32"/>
      </w:rPr>
    </w:lvl>
    <w:lvl w:ilvl="1">
      <w:start w:val="1"/>
      <w:numFmt w:val="chineseCountingThousand"/>
      <w:suff w:val="nothing"/>
      <w:lvlText w:val="第%2节 "/>
      <w:lvlJc w:val="left"/>
      <w:pPr>
        <w:ind w:left="0" w:firstLine="0"/>
      </w:pPr>
      <w:rPr>
        <w:rFonts w:eastAsia="黑体" w:hint="eastAsia"/>
        <w:b w:val="0"/>
        <w:i w:val="0"/>
        <w:color w:val="auto"/>
        <w:sz w:val="28"/>
      </w:rPr>
    </w:lvl>
    <w:lvl w:ilvl="2">
      <w:start w:val="1"/>
      <w:numFmt w:val="chineseCountingThousand"/>
      <w:suff w:val="nothing"/>
      <w:lvlText w:val="%3、"/>
      <w:lvlJc w:val="left"/>
      <w:pPr>
        <w:ind w:left="0" w:firstLine="0"/>
      </w:pPr>
      <w:rPr>
        <w:rFonts w:eastAsia="黑体" w:hint="eastAsia"/>
        <w:b w:val="0"/>
        <w:i w:val="0"/>
        <w:color w:val="auto"/>
        <w:sz w:val="24"/>
      </w:rPr>
    </w:lvl>
    <w:lvl w:ilvl="3">
      <w:start w:val="1"/>
      <w:numFmt w:val="chineseCountingThousand"/>
      <w:suff w:val="nothing"/>
      <w:lvlText w:val="（%4）"/>
      <w:lvlJc w:val="left"/>
      <w:pPr>
        <w:ind w:left="0" w:firstLine="0"/>
      </w:pPr>
      <w:rPr>
        <w:rFonts w:eastAsia="宋体" w:hint="eastAsia"/>
        <w:b w:val="0"/>
        <w:i w:val="0"/>
        <w:color w:val="auto"/>
        <w:sz w:val="21"/>
      </w:rPr>
    </w:lvl>
    <w:lvl w:ilvl="4">
      <w:start w:val="1"/>
      <w:numFmt w:val="decimal"/>
      <w:suff w:val="nothing"/>
      <w:lvlText w:val="%5、"/>
      <w:lvlJc w:val="left"/>
      <w:pPr>
        <w:ind w:left="0" w:firstLine="0"/>
      </w:pPr>
      <w:rPr>
        <w:rFonts w:eastAsia="宋体" w:hint="eastAsia"/>
        <w:b w:val="0"/>
        <w:i w:val="0"/>
        <w:color w:val="auto"/>
        <w:sz w:val="21"/>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40" w15:restartNumberingAfterBreak="0">
    <w:nsid w:val="6707413C"/>
    <w:multiLevelType w:val="multilevel"/>
    <w:tmpl w:val="6707413C"/>
    <w:lvl w:ilvl="0">
      <w:start w:val="1"/>
      <w:numFmt w:val="chineseCountingThousand"/>
      <w:suff w:val="nothing"/>
      <w:lvlText w:val="第%1章 "/>
      <w:lvlJc w:val="left"/>
      <w:pPr>
        <w:ind w:left="0" w:firstLine="0"/>
      </w:pPr>
      <w:rPr>
        <w:rFonts w:eastAsia="黑体" w:hint="eastAsia"/>
        <w:b w:val="0"/>
        <w:i w:val="0"/>
        <w:color w:val="auto"/>
        <w:sz w:val="32"/>
      </w:rPr>
    </w:lvl>
    <w:lvl w:ilvl="1">
      <w:start w:val="1"/>
      <w:numFmt w:val="chineseCountingThousand"/>
      <w:suff w:val="nothing"/>
      <w:lvlText w:val="第%2节 "/>
      <w:lvlJc w:val="left"/>
      <w:pPr>
        <w:ind w:left="0" w:firstLine="0"/>
      </w:pPr>
      <w:rPr>
        <w:rFonts w:eastAsia="黑体" w:hint="eastAsia"/>
        <w:b w:val="0"/>
        <w:i w:val="0"/>
        <w:color w:val="auto"/>
        <w:sz w:val="28"/>
      </w:rPr>
    </w:lvl>
    <w:lvl w:ilvl="2">
      <w:start w:val="1"/>
      <w:numFmt w:val="chineseCountingThousand"/>
      <w:suff w:val="nothing"/>
      <w:lvlText w:val="%3、"/>
      <w:lvlJc w:val="left"/>
      <w:pPr>
        <w:ind w:left="0" w:firstLine="0"/>
      </w:pPr>
      <w:rPr>
        <w:rFonts w:eastAsia="黑体" w:hint="eastAsia"/>
        <w:b w:val="0"/>
        <w:i w:val="0"/>
        <w:color w:val="auto"/>
        <w:sz w:val="24"/>
      </w:rPr>
    </w:lvl>
    <w:lvl w:ilvl="3">
      <w:start w:val="1"/>
      <w:numFmt w:val="chineseCountingThousand"/>
      <w:suff w:val="nothing"/>
      <w:lvlText w:val="（%4）"/>
      <w:lvlJc w:val="left"/>
      <w:pPr>
        <w:ind w:left="0" w:firstLine="0"/>
      </w:pPr>
      <w:rPr>
        <w:rFonts w:eastAsia="宋体" w:hint="eastAsia"/>
        <w:b w:val="0"/>
        <w:i w:val="0"/>
        <w:color w:val="auto"/>
        <w:sz w:val="21"/>
      </w:rPr>
    </w:lvl>
    <w:lvl w:ilvl="4">
      <w:start w:val="1"/>
      <w:numFmt w:val="decimal"/>
      <w:suff w:val="nothing"/>
      <w:lvlText w:val="%5、"/>
      <w:lvlJc w:val="left"/>
      <w:pPr>
        <w:ind w:left="0" w:firstLine="0"/>
      </w:pPr>
      <w:rPr>
        <w:rFonts w:eastAsia="宋体" w:hint="eastAsia"/>
        <w:b w:val="0"/>
        <w:i w:val="0"/>
        <w:color w:val="auto"/>
        <w:sz w:val="21"/>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41" w15:restartNumberingAfterBreak="0">
    <w:nsid w:val="69E7120C"/>
    <w:multiLevelType w:val="multilevel"/>
    <w:tmpl w:val="69E7120C"/>
    <w:lvl w:ilvl="0">
      <w:start w:val="1"/>
      <w:numFmt w:val="chineseCountingThousand"/>
      <w:suff w:val="nothing"/>
      <w:lvlText w:val="第%1章 "/>
      <w:lvlJc w:val="left"/>
      <w:pPr>
        <w:ind w:left="0" w:firstLine="0"/>
      </w:pPr>
      <w:rPr>
        <w:rFonts w:eastAsia="黑体" w:hint="eastAsia"/>
        <w:b w:val="0"/>
        <w:i w:val="0"/>
        <w:color w:val="auto"/>
        <w:sz w:val="32"/>
      </w:rPr>
    </w:lvl>
    <w:lvl w:ilvl="1">
      <w:start w:val="1"/>
      <w:numFmt w:val="chineseCountingThousand"/>
      <w:suff w:val="nothing"/>
      <w:lvlText w:val="第%2节 "/>
      <w:lvlJc w:val="left"/>
      <w:pPr>
        <w:ind w:left="0" w:firstLine="0"/>
      </w:pPr>
      <w:rPr>
        <w:rFonts w:eastAsia="黑体" w:hint="eastAsia"/>
        <w:b w:val="0"/>
        <w:i w:val="0"/>
        <w:color w:val="auto"/>
        <w:sz w:val="28"/>
      </w:rPr>
    </w:lvl>
    <w:lvl w:ilvl="2">
      <w:start w:val="1"/>
      <w:numFmt w:val="chineseCountingThousand"/>
      <w:suff w:val="nothing"/>
      <w:lvlText w:val="%3、"/>
      <w:lvlJc w:val="left"/>
      <w:pPr>
        <w:ind w:left="0" w:firstLine="0"/>
      </w:pPr>
      <w:rPr>
        <w:rFonts w:eastAsia="黑体" w:hint="eastAsia"/>
        <w:b w:val="0"/>
        <w:i w:val="0"/>
        <w:color w:val="auto"/>
        <w:sz w:val="24"/>
      </w:rPr>
    </w:lvl>
    <w:lvl w:ilvl="3">
      <w:start w:val="1"/>
      <w:numFmt w:val="chineseCountingThousand"/>
      <w:suff w:val="nothing"/>
      <w:lvlText w:val="（%4）"/>
      <w:lvlJc w:val="left"/>
      <w:pPr>
        <w:ind w:left="0" w:firstLine="0"/>
      </w:pPr>
      <w:rPr>
        <w:rFonts w:eastAsia="宋体" w:hint="eastAsia"/>
        <w:b w:val="0"/>
        <w:i w:val="0"/>
        <w:color w:val="auto"/>
        <w:sz w:val="21"/>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42" w15:restartNumberingAfterBreak="0">
    <w:nsid w:val="6B3D474D"/>
    <w:multiLevelType w:val="hybridMultilevel"/>
    <w:tmpl w:val="518A6CEC"/>
    <w:lvl w:ilvl="0" w:tplc="1F4E6E4E">
      <w:start w:val="1"/>
      <w:numFmt w:val="decimal"/>
      <w:lvlText w:val="[%1]"/>
      <w:lvlJc w:val="left"/>
      <w:pPr>
        <w:ind w:left="840" w:hanging="420"/>
      </w:pPr>
      <w:rPr>
        <w:rFonts w:ascii="Times New Roman" w:hAnsi="Times New Roman" w:cs="Times New Roman"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3" w15:restartNumberingAfterBreak="0">
    <w:nsid w:val="6E354770"/>
    <w:multiLevelType w:val="multilevel"/>
    <w:tmpl w:val="6E354770"/>
    <w:lvl w:ilvl="0">
      <w:start w:val="1"/>
      <w:numFmt w:val="none"/>
      <w:pStyle w:val="a"/>
      <w:suff w:val="nothing"/>
      <w:lvlText w:val=""/>
      <w:lvlJc w:val="left"/>
      <w:pPr>
        <w:ind w:left="0" w:firstLine="0"/>
      </w:pPr>
      <w:rPr>
        <w:rFonts w:eastAsia="黑体" w:hint="eastAsia"/>
        <w:b w:val="0"/>
        <w:i w:val="0"/>
        <w:color w:val="auto"/>
        <w:sz w:val="32"/>
      </w:rPr>
    </w:lvl>
    <w:lvl w:ilvl="1">
      <w:start w:val="1"/>
      <w:numFmt w:val="chineseCountingThousand"/>
      <w:suff w:val="nothing"/>
      <w:lvlText w:val="第%2节"/>
      <w:lvlJc w:val="left"/>
      <w:pPr>
        <w:ind w:left="0" w:firstLine="0"/>
      </w:pPr>
      <w:rPr>
        <w:rFonts w:eastAsia="黑体" w:hint="eastAsia"/>
        <w:b w:val="0"/>
        <w:i w:val="0"/>
        <w:color w:val="auto"/>
        <w:sz w:val="28"/>
      </w:rPr>
    </w:lvl>
    <w:lvl w:ilvl="2">
      <w:start w:val="1"/>
      <w:numFmt w:val="chineseCountingThousand"/>
      <w:suff w:val="nothing"/>
      <w:lvlText w:val="%3、"/>
      <w:lvlJc w:val="left"/>
      <w:pPr>
        <w:ind w:left="0" w:firstLine="0"/>
      </w:pPr>
      <w:rPr>
        <w:rFonts w:eastAsia="黑体" w:hint="eastAsia"/>
        <w:b w:val="0"/>
        <w:i w:val="0"/>
        <w:color w:val="auto"/>
        <w:sz w:val="24"/>
      </w:rPr>
    </w:lvl>
    <w:lvl w:ilvl="3">
      <w:start w:val="1"/>
      <w:numFmt w:val="none"/>
      <w:suff w:val="nothing"/>
      <w:lvlText w:val=""/>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44" w15:restartNumberingAfterBreak="0">
    <w:nsid w:val="74576FB8"/>
    <w:multiLevelType w:val="multilevel"/>
    <w:tmpl w:val="7CFAF3E0"/>
    <w:lvl w:ilvl="0">
      <w:start w:val="1"/>
      <w:numFmt w:val="decimal"/>
      <w:lvlText w:val="[%1]"/>
      <w:lvlJc w:val="left"/>
      <w:pPr>
        <w:ind w:left="420" w:hanging="420"/>
      </w:pPr>
      <w:rPr>
        <w:rFonts w:ascii="Times New Roman" w:hAnsi="Times New Roman"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5" w15:restartNumberingAfterBreak="0">
    <w:nsid w:val="74B805CA"/>
    <w:multiLevelType w:val="multilevel"/>
    <w:tmpl w:val="74B805CA"/>
    <w:lvl w:ilvl="0">
      <w:start w:val="1"/>
      <w:numFmt w:val="chineseCountingThousand"/>
      <w:suff w:val="nothing"/>
      <w:lvlText w:val="第%1章 "/>
      <w:lvlJc w:val="left"/>
      <w:pPr>
        <w:ind w:left="0" w:firstLine="0"/>
      </w:pPr>
      <w:rPr>
        <w:rFonts w:eastAsia="黑体" w:hint="eastAsia"/>
        <w:b w:val="0"/>
        <w:i w:val="0"/>
        <w:color w:val="auto"/>
        <w:sz w:val="32"/>
      </w:rPr>
    </w:lvl>
    <w:lvl w:ilvl="1">
      <w:start w:val="1"/>
      <w:numFmt w:val="chineseCountingThousand"/>
      <w:suff w:val="nothing"/>
      <w:lvlText w:val="第%2节 "/>
      <w:lvlJc w:val="left"/>
      <w:pPr>
        <w:ind w:left="0" w:firstLine="0"/>
      </w:pPr>
      <w:rPr>
        <w:rFonts w:eastAsia="黑体" w:hint="eastAsia"/>
        <w:b w:val="0"/>
        <w:i w:val="0"/>
        <w:color w:val="auto"/>
        <w:sz w:val="28"/>
      </w:rPr>
    </w:lvl>
    <w:lvl w:ilvl="2">
      <w:start w:val="1"/>
      <w:numFmt w:val="chineseCountingThousand"/>
      <w:suff w:val="nothing"/>
      <w:lvlText w:val="%3、"/>
      <w:lvlJc w:val="left"/>
      <w:pPr>
        <w:ind w:left="0" w:firstLine="0"/>
      </w:pPr>
      <w:rPr>
        <w:rFonts w:eastAsia="黑体" w:hint="eastAsia"/>
        <w:b w:val="0"/>
        <w:i w:val="0"/>
        <w:color w:val="auto"/>
        <w:sz w:val="24"/>
      </w:rPr>
    </w:lvl>
    <w:lvl w:ilvl="3">
      <w:start w:val="1"/>
      <w:numFmt w:val="chineseCountingThousand"/>
      <w:suff w:val="nothing"/>
      <w:lvlText w:val="（%4）"/>
      <w:lvlJc w:val="left"/>
      <w:pPr>
        <w:ind w:left="0" w:firstLine="0"/>
      </w:pPr>
      <w:rPr>
        <w:rFonts w:eastAsia="宋体" w:hint="eastAsia"/>
        <w:b w:val="0"/>
        <w:i w:val="0"/>
        <w:color w:val="auto"/>
        <w:sz w:val="21"/>
      </w:rPr>
    </w:lvl>
    <w:lvl w:ilvl="4">
      <w:start w:val="1"/>
      <w:numFmt w:val="decimal"/>
      <w:suff w:val="nothing"/>
      <w:lvlText w:val="%5、"/>
      <w:lvlJc w:val="left"/>
      <w:pPr>
        <w:ind w:left="0" w:firstLine="0"/>
      </w:pPr>
      <w:rPr>
        <w:rFonts w:eastAsia="宋体" w:hint="eastAsia"/>
        <w:b w:val="0"/>
        <w:i w:val="0"/>
        <w:color w:val="auto"/>
        <w:sz w:val="21"/>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46" w15:restartNumberingAfterBreak="0">
    <w:nsid w:val="77025AEB"/>
    <w:multiLevelType w:val="multilevel"/>
    <w:tmpl w:val="77025AEB"/>
    <w:lvl w:ilvl="0">
      <w:start w:val="1"/>
      <w:numFmt w:val="chineseCountingThousand"/>
      <w:suff w:val="nothing"/>
      <w:lvlText w:val="第%1章 "/>
      <w:lvlJc w:val="left"/>
      <w:pPr>
        <w:ind w:left="0" w:firstLine="0"/>
      </w:pPr>
      <w:rPr>
        <w:rFonts w:eastAsia="黑体" w:hint="eastAsia"/>
        <w:b w:val="0"/>
        <w:i w:val="0"/>
        <w:color w:val="auto"/>
        <w:sz w:val="32"/>
      </w:rPr>
    </w:lvl>
    <w:lvl w:ilvl="1">
      <w:start w:val="1"/>
      <w:numFmt w:val="chineseCountingThousand"/>
      <w:suff w:val="nothing"/>
      <w:lvlText w:val="第%2节 "/>
      <w:lvlJc w:val="left"/>
      <w:pPr>
        <w:ind w:left="0" w:firstLine="0"/>
      </w:pPr>
      <w:rPr>
        <w:rFonts w:eastAsia="黑体" w:hint="eastAsia"/>
        <w:b w:val="0"/>
        <w:i w:val="0"/>
        <w:color w:val="auto"/>
        <w:sz w:val="28"/>
      </w:rPr>
    </w:lvl>
    <w:lvl w:ilvl="2">
      <w:start w:val="1"/>
      <w:numFmt w:val="chineseCountingThousand"/>
      <w:suff w:val="nothing"/>
      <w:lvlText w:val="%3、"/>
      <w:lvlJc w:val="left"/>
      <w:pPr>
        <w:ind w:left="0" w:firstLine="0"/>
      </w:pPr>
      <w:rPr>
        <w:rFonts w:eastAsia="黑体" w:hint="eastAsia"/>
        <w:b w:val="0"/>
        <w:i w:val="0"/>
        <w:color w:val="auto"/>
        <w:sz w:val="24"/>
      </w:rPr>
    </w:lvl>
    <w:lvl w:ilvl="3">
      <w:start w:val="1"/>
      <w:numFmt w:val="chineseCountingThousand"/>
      <w:suff w:val="nothing"/>
      <w:lvlText w:val="（%4）"/>
      <w:lvlJc w:val="left"/>
      <w:pPr>
        <w:ind w:left="0" w:firstLine="0"/>
      </w:pPr>
      <w:rPr>
        <w:rFonts w:eastAsia="宋体" w:hint="eastAsia"/>
        <w:b w:val="0"/>
        <w:i w:val="0"/>
        <w:color w:val="auto"/>
        <w:sz w:val="21"/>
      </w:rPr>
    </w:lvl>
    <w:lvl w:ilvl="4">
      <w:start w:val="1"/>
      <w:numFmt w:val="decimal"/>
      <w:suff w:val="nothing"/>
      <w:lvlText w:val="%5、"/>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47" w15:restartNumberingAfterBreak="0">
    <w:nsid w:val="77D50989"/>
    <w:multiLevelType w:val="multilevel"/>
    <w:tmpl w:val="77D50989"/>
    <w:lvl w:ilvl="0">
      <w:start w:val="1"/>
      <w:numFmt w:val="chineseCountingThousand"/>
      <w:suff w:val="nothing"/>
      <w:lvlText w:val="第%1章 "/>
      <w:lvlJc w:val="left"/>
      <w:pPr>
        <w:ind w:left="0" w:firstLine="0"/>
      </w:pPr>
      <w:rPr>
        <w:rFonts w:eastAsia="黑体" w:hint="eastAsia"/>
        <w:b w:val="0"/>
        <w:i w:val="0"/>
        <w:color w:val="auto"/>
        <w:sz w:val="32"/>
      </w:rPr>
    </w:lvl>
    <w:lvl w:ilvl="1">
      <w:start w:val="1"/>
      <w:numFmt w:val="japaneseCounting"/>
      <w:lvlText w:val="第%2章"/>
      <w:lvlJc w:val="left"/>
      <w:pPr>
        <w:ind w:left="0" w:firstLine="0"/>
      </w:pPr>
      <w:rPr>
        <w:rFonts w:hint="eastAsia"/>
        <w:b w:val="0"/>
        <w:i w:val="0"/>
        <w:color w:val="auto"/>
        <w:sz w:val="28"/>
      </w:rPr>
    </w:lvl>
    <w:lvl w:ilvl="2">
      <w:start w:val="1"/>
      <w:numFmt w:val="chineseCountingThousand"/>
      <w:suff w:val="nothing"/>
      <w:lvlText w:val="%3、"/>
      <w:lvlJc w:val="left"/>
      <w:pPr>
        <w:ind w:left="0" w:firstLine="0"/>
      </w:pPr>
      <w:rPr>
        <w:rFonts w:eastAsia="黑体" w:hint="eastAsia"/>
        <w:b w:val="0"/>
        <w:i w:val="0"/>
        <w:color w:val="auto"/>
        <w:sz w:val="24"/>
      </w:rPr>
    </w:lvl>
    <w:lvl w:ilvl="3">
      <w:start w:val="1"/>
      <w:numFmt w:val="chineseCountingThousand"/>
      <w:suff w:val="nothing"/>
      <w:lvlText w:val="（%4）"/>
      <w:lvlJc w:val="left"/>
      <w:pPr>
        <w:ind w:left="0" w:firstLine="0"/>
      </w:pPr>
      <w:rPr>
        <w:rFonts w:eastAsia="宋体" w:hint="eastAsia"/>
        <w:b w:val="0"/>
        <w:i w:val="0"/>
        <w:color w:val="auto"/>
        <w:sz w:val="21"/>
      </w:rPr>
    </w:lvl>
    <w:lvl w:ilvl="4">
      <w:start w:val="1"/>
      <w:numFmt w:val="decimal"/>
      <w:suff w:val="nothing"/>
      <w:lvlText w:val="%5、"/>
      <w:lvlJc w:val="left"/>
      <w:pPr>
        <w:ind w:left="0" w:firstLine="0"/>
      </w:pPr>
      <w:rPr>
        <w:rFonts w:eastAsia="宋体" w:hint="eastAsia"/>
        <w:b w:val="0"/>
        <w:i w:val="0"/>
        <w:color w:val="auto"/>
        <w:sz w:val="21"/>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48" w15:restartNumberingAfterBreak="0">
    <w:nsid w:val="784C45B8"/>
    <w:multiLevelType w:val="multilevel"/>
    <w:tmpl w:val="784C45B8"/>
    <w:lvl w:ilvl="0">
      <w:start w:val="1"/>
      <w:numFmt w:val="chineseCountingThousand"/>
      <w:suff w:val="nothing"/>
      <w:lvlText w:val="第%1章 "/>
      <w:lvlJc w:val="left"/>
      <w:pPr>
        <w:ind w:left="0" w:firstLine="0"/>
      </w:pPr>
      <w:rPr>
        <w:rFonts w:eastAsia="黑体" w:hint="eastAsia"/>
        <w:b w:val="0"/>
        <w:i w:val="0"/>
        <w:color w:val="auto"/>
        <w:sz w:val="32"/>
      </w:rPr>
    </w:lvl>
    <w:lvl w:ilvl="1">
      <w:start w:val="1"/>
      <w:numFmt w:val="chineseCountingThousand"/>
      <w:suff w:val="nothing"/>
      <w:lvlText w:val="第%2节 "/>
      <w:lvlJc w:val="left"/>
      <w:pPr>
        <w:ind w:left="0" w:firstLine="0"/>
      </w:pPr>
      <w:rPr>
        <w:rFonts w:eastAsia="黑体" w:hint="eastAsia"/>
        <w:b w:val="0"/>
        <w:i w:val="0"/>
        <w:color w:val="auto"/>
        <w:sz w:val="28"/>
      </w:rPr>
    </w:lvl>
    <w:lvl w:ilvl="2">
      <w:start w:val="1"/>
      <w:numFmt w:val="chineseCountingThousand"/>
      <w:suff w:val="nothing"/>
      <w:lvlText w:val="%3、"/>
      <w:lvlJc w:val="left"/>
      <w:pPr>
        <w:ind w:left="0" w:firstLine="0"/>
      </w:pPr>
      <w:rPr>
        <w:rFonts w:eastAsia="黑体" w:hint="eastAsia"/>
        <w:b w:val="0"/>
        <w:i w:val="0"/>
        <w:color w:val="auto"/>
        <w:sz w:val="24"/>
      </w:rPr>
    </w:lvl>
    <w:lvl w:ilvl="3">
      <w:start w:val="1"/>
      <w:numFmt w:val="chineseCountingThousand"/>
      <w:suff w:val="nothing"/>
      <w:lvlText w:val="（%4）"/>
      <w:lvlJc w:val="left"/>
      <w:pPr>
        <w:ind w:left="0" w:firstLine="0"/>
      </w:pPr>
      <w:rPr>
        <w:rFonts w:eastAsia="宋体" w:hint="eastAsia"/>
        <w:b w:val="0"/>
        <w:i w:val="0"/>
        <w:color w:val="auto"/>
        <w:sz w:val="21"/>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49" w15:restartNumberingAfterBreak="0">
    <w:nsid w:val="7B4F4BDD"/>
    <w:multiLevelType w:val="multilevel"/>
    <w:tmpl w:val="7B4F4BDD"/>
    <w:lvl w:ilvl="0">
      <w:start w:val="1"/>
      <w:numFmt w:val="chineseCountingThousand"/>
      <w:suff w:val="nothing"/>
      <w:lvlText w:val="第%1章 "/>
      <w:lvlJc w:val="left"/>
      <w:pPr>
        <w:ind w:left="0" w:firstLine="0"/>
      </w:pPr>
      <w:rPr>
        <w:rFonts w:eastAsia="黑体" w:hint="eastAsia"/>
        <w:b w:val="0"/>
        <w:i w:val="0"/>
        <w:color w:val="auto"/>
        <w:sz w:val="32"/>
      </w:rPr>
    </w:lvl>
    <w:lvl w:ilvl="1">
      <w:start w:val="1"/>
      <w:numFmt w:val="chineseCountingThousand"/>
      <w:suff w:val="nothing"/>
      <w:lvlText w:val="第%2节 "/>
      <w:lvlJc w:val="left"/>
      <w:pPr>
        <w:ind w:left="0" w:firstLine="0"/>
      </w:pPr>
      <w:rPr>
        <w:rFonts w:eastAsia="黑体" w:hint="eastAsia"/>
        <w:b w:val="0"/>
        <w:i w:val="0"/>
        <w:color w:val="auto"/>
        <w:sz w:val="28"/>
      </w:rPr>
    </w:lvl>
    <w:lvl w:ilvl="2">
      <w:start w:val="1"/>
      <w:numFmt w:val="chineseCountingThousand"/>
      <w:suff w:val="nothing"/>
      <w:lvlText w:val="%3、"/>
      <w:lvlJc w:val="left"/>
      <w:pPr>
        <w:ind w:left="0" w:firstLine="0"/>
      </w:pPr>
      <w:rPr>
        <w:rFonts w:eastAsia="黑体" w:hint="eastAsia"/>
        <w:b w:val="0"/>
        <w:i w:val="0"/>
        <w:color w:val="auto"/>
        <w:sz w:val="24"/>
      </w:rPr>
    </w:lvl>
    <w:lvl w:ilvl="3">
      <w:start w:val="1"/>
      <w:numFmt w:val="chineseCountingThousand"/>
      <w:suff w:val="nothing"/>
      <w:lvlText w:val="（%4）"/>
      <w:lvlJc w:val="left"/>
      <w:pPr>
        <w:ind w:left="0" w:firstLine="0"/>
      </w:pPr>
      <w:rPr>
        <w:rFonts w:eastAsia="宋体" w:hint="eastAsia"/>
        <w:b w:val="0"/>
        <w:i w:val="0"/>
        <w:color w:val="auto"/>
        <w:sz w:val="21"/>
      </w:rPr>
    </w:lvl>
    <w:lvl w:ilvl="4">
      <w:start w:val="1"/>
      <w:numFmt w:val="decimal"/>
      <w:suff w:val="nothing"/>
      <w:lvlText w:val="%5、"/>
      <w:lvlJc w:val="left"/>
      <w:pPr>
        <w:ind w:left="0" w:firstLine="0"/>
      </w:pPr>
      <w:rPr>
        <w:rFonts w:eastAsia="宋体" w:hint="eastAsia"/>
        <w:b w:val="0"/>
        <w:i w:val="0"/>
        <w:color w:val="auto"/>
        <w:sz w:val="21"/>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50" w15:restartNumberingAfterBreak="0">
    <w:nsid w:val="7D6B35DB"/>
    <w:multiLevelType w:val="multilevel"/>
    <w:tmpl w:val="7D6B35DB"/>
    <w:lvl w:ilvl="0">
      <w:start w:val="1"/>
      <w:numFmt w:val="chineseCountingThousand"/>
      <w:suff w:val="nothing"/>
      <w:lvlText w:val="第%1章 "/>
      <w:lvlJc w:val="left"/>
      <w:pPr>
        <w:ind w:left="0" w:firstLine="0"/>
      </w:pPr>
      <w:rPr>
        <w:rFonts w:eastAsia="黑体" w:hint="eastAsia"/>
        <w:b w:val="0"/>
        <w:i w:val="0"/>
        <w:color w:val="auto"/>
        <w:sz w:val="32"/>
      </w:rPr>
    </w:lvl>
    <w:lvl w:ilvl="1">
      <w:start w:val="1"/>
      <w:numFmt w:val="chineseCountingThousand"/>
      <w:suff w:val="nothing"/>
      <w:lvlText w:val="第%2节"/>
      <w:lvlJc w:val="left"/>
      <w:pPr>
        <w:ind w:left="0" w:firstLine="0"/>
      </w:pPr>
      <w:rPr>
        <w:rFonts w:eastAsia="黑体" w:hint="eastAsia"/>
        <w:b w:val="0"/>
        <w:i w:val="0"/>
        <w:color w:val="auto"/>
        <w:sz w:val="28"/>
      </w:rPr>
    </w:lvl>
    <w:lvl w:ilvl="2">
      <w:start w:val="1"/>
      <w:numFmt w:val="chineseCountingThousand"/>
      <w:suff w:val="nothing"/>
      <w:lvlText w:val="%3、"/>
      <w:lvlJc w:val="left"/>
      <w:pPr>
        <w:ind w:left="0" w:firstLine="0"/>
      </w:pPr>
      <w:rPr>
        <w:rFonts w:eastAsia="黑体" w:hint="eastAsia"/>
        <w:b w:val="0"/>
        <w:i w:val="0"/>
        <w:color w:val="auto"/>
        <w:sz w:val="24"/>
      </w:rPr>
    </w:lvl>
    <w:lvl w:ilvl="3">
      <w:start w:val="1"/>
      <w:numFmt w:val="chineseCountingThousand"/>
      <w:suff w:val="nothing"/>
      <w:lvlText w:val="（%4）"/>
      <w:lvlJc w:val="left"/>
      <w:pPr>
        <w:ind w:left="0" w:firstLine="0"/>
      </w:pPr>
      <w:rPr>
        <w:rFonts w:eastAsia="宋体" w:hint="eastAsia"/>
        <w:b w:val="0"/>
        <w:i w:val="0"/>
        <w:color w:val="auto"/>
        <w:sz w:val="21"/>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51" w15:restartNumberingAfterBreak="0">
    <w:nsid w:val="7EE61E1B"/>
    <w:multiLevelType w:val="hybridMultilevel"/>
    <w:tmpl w:val="76F629A4"/>
    <w:lvl w:ilvl="0" w:tplc="963E3E18">
      <w:start w:val="1"/>
      <w:numFmt w:val="decimal"/>
      <w:lvlText w:val="[%1]"/>
      <w:lvlJc w:val="left"/>
      <w:pPr>
        <w:ind w:left="440" w:hanging="440"/>
      </w:pPr>
      <w:rPr>
        <w:rFonts w:hint="eastAsia"/>
      </w:rPr>
    </w:lvl>
    <w:lvl w:ilvl="1" w:tplc="04090019">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2" w15:restartNumberingAfterBreak="0">
    <w:nsid w:val="7FD432D0"/>
    <w:multiLevelType w:val="multilevel"/>
    <w:tmpl w:val="7FD432D0"/>
    <w:lvl w:ilvl="0">
      <w:start w:val="1"/>
      <w:numFmt w:val="chineseCountingThousand"/>
      <w:suff w:val="nothing"/>
      <w:lvlText w:val="第%1章 "/>
      <w:lvlJc w:val="left"/>
      <w:pPr>
        <w:ind w:left="0" w:firstLine="0"/>
      </w:pPr>
      <w:rPr>
        <w:rFonts w:eastAsia="黑体" w:hint="eastAsia"/>
        <w:b w:val="0"/>
        <w:i w:val="0"/>
        <w:color w:val="auto"/>
        <w:sz w:val="32"/>
      </w:rPr>
    </w:lvl>
    <w:lvl w:ilvl="1">
      <w:start w:val="1"/>
      <w:numFmt w:val="chineseCountingThousand"/>
      <w:suff w:val="nothing"/>
      <w:lvlText w:val="第%2节 "/>
      <w:lvlJc w:val="left"/>
      <w:pPr>
        <w:ind w:left="0" w:firstLine="0"/>
      </w:pPr>
      <w:rPr>
        <w:rFonts w:eastAsia="黑体" w:hint="eastAsia"/>
        <w:b w:val="0"/>
        <w:i w:val="0"/>
        <w:color w:val="auto"/>
        <w:sz w:val="28"/>
      </w:rPr>
    </w:lvl>
    <w:lvl w:ilvl="2">
      <w:start w:val="1"/>
      <w:numFmt w:val="chineseCountingThousand"/>
      <w:suff w:val="nothing"/>
      <w:lvlText w:val="%3、"/>
      <w:lvlJc w:val="left"/>
      <w:pPr>
        <w:ind w:left="0" w:firstLine="0"/>
      </w:pPr>
      <w:rPr>
        <w:rFonts w:eastAsia="黑体" w:hint="eastAsia"/>
        <w:b w:val="0"/>
        <w:i w:val="0"/>
        <w:color w:val="auto"/>
        <w:sz w:val="24"/>
      </w:rPr>
    </w:lvl>
    <w:lvl w:ilvl="3">
      <w:start w:val="1"/>
      <w:numFmt w:val="chineseCountingThousand"/>
      <w:suff w:val="nothing"/>
      <w:lvlText w:val="（%4）"/>
      <w:lvlJc w:val="left"/>
      <w:pPr>
        <w:ind w:left="0" w:firstLine="0"/>
      </w:pPr>
      <w:rPr>
        <w:rFonts w:eastAsia="宋体" w:hint="eastAsia"/>
        <w:b w:val="0"/>
        <w:i w:val="0"/>
        <w:color w:val="auto"/>
        <w:sz w:val="21"/>
      </w:rPr>
    </w:lvl>
    <w:lvl w:ilvl="4">
      <w:start w:val="1"/>
      <w:numFmt w:val="decimal"/>
      <w:suff w:val="nothing"/>
      <w:lvlText w:val="%5、"/>
      <w:lvlJc w:val="left"/>
      <w:pPr>
        <w:ind w:left="0" w:firstLine="0"/>
      </w:pPr>
      <w:rPr>
        <w:rFonts w:eastAsia="宋体" w:hint="eastAsia"/>
        <w:b w:val="0"/>
        <w:i w:val="0"/>
        <w:color w:val="auto"/>
        <w:sz w:val="21"/>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num w:numId="1" w16cid:durableId="1566604897">
    <w:abstractNumId w:val="31"/>
  </w:num>
  <w:num w:numId="2" w16cid:durableId="1572889468">
    <w:abstractNumId w:val="43"/>
  </w:num>
  <w:num w:numId="3" w16cid:durableId="494150807">
    <w:abstractNumId w:val="27"/>
  </w:num>
  <w:num w:numId="4" w16cid:durableId="1855073697">
    <w:abstractNumId w:val="9"/>
  </w:num>
  <w:num w:numId="5" w16cid:durableId="1313631473">
    <w:abstractNumId w:val="18"/>
  </w:num>
  <w:num w:numId="6" w16cid:durableId="2035644438">
    <w:abstractNumId w:val="3"/>
  </w:num>
  <w:num w:numId="7" w16cid:durableId="91168538">
    <w:abstractNumId w:val="17"/>
  </w:num>
  <w:num w:numId="8" w16cid:durableId="986057116">
    <w:abstractNumId w:val="48"/>
  </w:num>
  <w:num w:numId="9" w16cid:durableId="288048791">
    <w:abstractNumId w:val="37"/>
  </w:num>
  <w:num w:numId="10" w16cid:durableId="2135710080">
    <w:abstractNumId w:val="50"/>
  </w:num>
  <w:num w:numId="11" w16cid:durableId="2021347225">
    <w:abstractNumId w:val="12"/>
  </w:num>
  <w:num w:numId="12" w16cid:durableId="136806346">
    <w:abstractNumId w:val="6"/>
  </w:num>
  <w:num w:numId="13" w16cid:durableId="419372883">
    <w:abstractNumId w:val="19"/>
  </w:num>
  <w:num w:numId="14" w16cid:durableId="818309481">
    <w:abstractNumId w:val="41"/>
  </w:num>
  <w:num w:numId="15" w16cid:durableId="1320378595">
    <w:abstractNumId w:val="33"/>
  </w:num>
  <w:num w:numId="16" w16cid:durableId="59602142">
    <w:abstractNumId w:val="38"/>
  </w:num>
  <w:num w:numId="17" w16cid:durableId="307440104">
    <w:abstractNumId w:val="0"/>
  </w:num>
  <w:num w:numId="18" w16cid:durableId="253053233">
    <w:abstractNumId w:val="16"/>
  </w:num>
  <w:num w:numId="19" w16cid:durableId="1714690908">
    <w:abstractNumId w:val="40"/>
  </w:num>
  <w:num w:numId="20" w16cid:durableId="252394893">
    <w:abstractNumId w:val="14"/>
  </w:num>
  <w:num w:numId="21" w16cid:durableId="694888468">
    <w:abstractNumId w:val="39"/>
  </w:num>
  <w:num w:numId="22" w16cid:durableId="722600707">
    <w:abstractNumId w:val="25"/>
  </w:num>
  <w:num w:numId="23" w16cid:durableId="875578233">
    <w:abstractNumId w:val="45"/>
  </w:num>
  <w:num w:numId="24" w16cid:durableId="1183395509">
    <w:abstractNumId w:val="32"/>
  </w:num>
  <w:num w:numId="25" w16cid:durableId="1516579615">
    <w:abstractNumId w:val="21"/>
  </w:num>
  <w:num w:numId="26" w16cid:durableId="1162358233">
    <w:abstractNumId w:val="47"/>
  </w:num>
  <w:num w:numId="27" w16cid:durableId="2011175112">
    <w:abstractNumId w:val="26"/>
  </w:num>
  <w:num w:numId="28" w16cid:durableId="1862468630">
    <w:abstractNumId w:val="1"/>
  </w:num>
  <w:num w:numId="29" w16cid:durableId="239412434">
    <w:abstractNumId w:val="22"/>
  </w:num>
  <w:num w:numId="30" w16cid:durableId="49815342">
    <w:abstractNumId w:val="15"/>
  </w:num>
  <w:num w:numId="31" w16cid:durableId="1379936137">
    <w:abstractNumId w:val="52"/>
  </w:num>
  <w:num w:numId="32" w16cid:durableId="235094975">
    <w:abstractNumId w:val="11"/>
  </w:num>
  <w:num w:numId="33" w16cid:durableId="440341854">
    <w:abstractNumId w:val="13"/>
  </w:num>
  <w:num w:numId="34" w16cid:durableId="1401974963">
    <w:abstractNumId w:val="34"/>
  </w:num>
  <w:num w:numId="35" w16cid:durableId="1882864401">
    <w:abstractNumId w:val="20"/>
  </w:num>
  <w:num w:numId="36" w16cid:durableId="963581969">
    <w:abstractNumId w:val="29"/>
  </w:num>
  <w:num w:numId="37" w16cid:durableId="341781338">
    <w:abstractNumId w:val="46"/>
  </w:num>
  <w:num w:numId="38" w16cid:durableId="361516679">
    <w:abstractNumId w:val="49"/>
  </w:num>
  <w:num w:numId="39" w16cid:durableId="1536039621">
    <w:abstractNumId w:val="7"/>
  </w:num>
  <w:num w:numId="40" w16cid:durableId="645819772">
    <w:abstractNumId w:val="5"/>
  </w:num>
  <w:num w:numId="41" w16cid:durableId="116222846">
    <w:abstractNumId w:val="30"/>
  </w:num>
  <w:num w:numId="42" w16cid:durableId="1103495285">
    <w:abstractNumId w:val="44"/>
  </w:num>
  <w:num w:numId="43" w16cid:durableId="1694723811">
    <w:abstractNumId w:val="35"/>
  </w:num>
  <w:num w:numId="44" w16cid:durableId="1159078274">
    <w:abstractNumId w:val="42"/>
  </w:num>
  <w:num w:numId="45" w16cid:durableId="2105879699">
    <w:abstractNumId w:val="2"/>
  </w:num>
  <w:num w:numId="46" w16cid:durableId="1775326134">
    <w:abstractNumId w:val="10"/>
  </w:num>
  <w:num w:numId="47" w16cid:durableId="257064815">
    <w:abstractNumId w:val="23"/>
  </w:num>
  <w:num w:numId="48" w16cid:durableId="1405102820">
    <w:abstractNumId w:val="4"/>
  </w:num>
  <w:num w:numId="49" w16cid:durableId="2097088925">
    <w:abstractNumId w:val="36"/>
  </w:num>
  <w:num w:numId="50" w16cid:durableId="2144540024">
    <w:abstractNumId w:val="28"/>
  </w:num>
  <w:num w:numId="51" w16cid:durableId="1255433546">
    <w:abstractNumId w:val="8"/>
  </w:num>
  <w:num w:numId="52" w16cid:durableId="769205456">
    <w:abstractNumId w:val="51"/>
  </w:num>
  <w:num w:numId="53" w16cid:durableId="322048892">
    <w:abstractNumId w:val="24"/>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numFmt w:val="decimalEnclosedCircleChinese"/>
    <w:footnote w:id="-1"/>
    <w:footnote w:id="0"/>
  </w:footnotePr>
  <w:endnotePr>
    <w:pos w:val="sectEnd"/>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348"/>
    <w:rsid w:val="00000030"/>
    <w:rsid w:val="0000087F"/>
    <w:rsid w:val="00000890"/>
    <w:rsid w:val="0000095C"/>
    <w:rsid w:val="00000AF3"/>
    <w:rsid w:val="00000F5B"/>
    <w:rsid w:val="0000124C"/>
    <w:rsid w:val="0000140D"/>
    <w:rsid w:val="0000169F"/>
    <w:rsid w:val="00001754"/>
    <w:rsid w:val="00001B54"/>
    <w:rsid w:val="00001EA3"/>
    <w:rsid w:val="00002078"/>
    <w:rsid w:val="000020A1"/>
    <w:rsid w:val="000023DA"/>
    <w:rsid w:val="0000243D"/>
    <w:rsid w:val="0000246B"/>
    <w:rsid w:val="000028AD"/>
    <w:rsid w:val="00002C64"/>
    <w:rsid w:val="00002F0F"/>
    <w:rsid w:val="000035D7"/>
    <w:rsid w:val="00003858"/>
    <w:rsid w:val="00003859"/>
    <w:rsid w:val="00003AF6"/>
    <w:rsid w:val="00003CF6"/>
    <w:rsid w:val="000040A8"/>
    <w:rsid w:val="0000419A"/>
    <w:rsid w:val="00004531"/>
    <w:rsid w:val="00004C2F"/>
    <w:rsid w:val="00004D6F"/>
    <w:rsid w:val="00004FD9"/>
    <w:rsid w:val="000054ED"/>
    <w:rsid w:val="00006258"/>
    <w:rsid w:val="000064B0"/>
    <w:rsid w:val="000064FB"/>
    <w:rsid w:val="00006A06"/>
    <w:rsid w:val="00006A45"/>
    <w:rsid w:val="00007269"/>
    <w:rsid w:val="00007422"/>
    <w:rsid w:val="00007459"/>
    <w:rsid w:val="00007761"/>
    <w:rsid w:val="00007D76"/>
    <w:rsid w:val="00007F53"/>
    <w:rsid w:val="0001030E"/>
    <w:rsid w:val="0001073C"/>
    <w:rsid w:val="000107A4"/>
    <w:rsid w:val="00010C41"/>
    <w:rsid w:val="00010E9E"/>
    <w:rsid w:val="00011459"/>
    <w:rsid w:val="00011965"/>
    <w:rsid w:val="00011A2E"/>
    <w:rsid w:val="00011DA2"/>
    <w:rsid w:val="00012290"/>
    <w:rsid w:val="00012332"/>
    <w:rsid w:val="0001273C"/>
    <w:rsid w:val="000129B1"/>
    <w:rsid w:val="00012AB9"/>
    <w:rsid w:val="00012BAA"/>
    <w:rsid w:val="00012BF3"/>
    <w:rsid w:val="000131E5"/>
    <w:rsid w:val="000133C4"/>
    <w:rsid w:val="00013742"/>
    <w:rsid w:val="00013886"/>
    <w:rsid w:val="000141A7"/>
    <w:rsid w:val="00014386"/>
    <w:rsid w:val="000143FF"/>
    <w:rsid w:val="0001485D"/>
    <w:rsid w:val="0001493A"/>
    <w:rsid w:val="00014CB5"/>
    <w:rsid w:val="00014F58"/>
    <w:rsid w:val="000151FB"/>
    <w:rsid w:val="000155D5"/>
    <w:rsid w:val="00015B10"/>
    <w:rsid w:val="00015CE3"/>
    <w:rsid w:val="00015FBB"/>
    <w:rsid w:val="000161F5"/>
    <w:rsid w:val="00016A48"/>
    <w:rsid w:val="00016B01"/>
    <w:rsid w:val="00016CD1"/>
    <w:rsid w:val="0001732E"/>
    <w:rsid w:val="000175A1"/>
    <w:rsid w:val="0001797C"/>
    <w:rsid w:val="00017E6B"/>
    <w:rsid w:val="00017F80"/>
    <w:rsid w:val="000207E5"/>
    <w:rsid w:val="000208A6"/>
    <w:rsid w:val="000208F4"/>
    <w:rsid w:val="00020A8B"/>
    <w:rsid w:val="00020B5F"/>
    <w:rsid w:val="00020DBC"/>
    <w:rsid w:val="000210C1"/>
    <w:rsid w:val="00021475"/>
    <w:rsid w:val="000216C1"/>
    <w:rsid w:val="00021A02"/>
    <w:rsid w:val="00021A8E"/>
    <w:rsid w:val="000226D5"/>
    <w:rsid w:val="0002291D"/>
    <w:rsid w:val="000229D1"/>
    <w:rsid w:val="00022BDA"/>
    <w:rsid w:val="00023176"/>
    <w:rsid w:val="000234A7"/>
    <w:rsid w:val="000234CC"/>
    <w:rsid w:val="0002356A"/>
    <w:rsid w:val="000235A0"/>
    <w:rsid w:val="000239A1"/>
    <w:rsid w:val="000239B8"/>
    <w:rsid w:val="00023AF1"/>
    <w:rsid w:val="00023CA6"/>
    <w:rsid w:val="00023EE9"/>
    <w:rsid w:val="0002417F"/>
    <w:rsid w:val="000242FD"/>
    <w:rsid w:val="00024336"/>
    <w:rsid w:val="0002468D"/>
    <w:rsid w:val="0002483A"/>
    <w:rsid w:val="0002490A"/>
    <w:rsid w:val="00024C0A"/>
    <w:rsid w:val="0002530E"/>
    <w:rsid w:val="000255BC"/>
    <w:rsid w:val="0002597D"/>
    <w:rsid w:val="00025A56"/>
    <w:rsid w:val="00025B6F"/>
    <w:rsid w:val="00025CBC"/>
    <w:rsid w:val="00025D8F"/>
    <w:rsid w:val="00025DCE"/>
    <w:rsid w:val="00026074"/>
    <w:rsid w:val="0002672E"/>
    <w:rsid w:val="00026C7D"/>
    <w:rsid w:val="00027754"/>
    <w:rsid w:val="00027D4A"/>
    <w:rsid w:val="00027FB2"/>
    <w:rsid w:val="000301F5"/>
    <w:rsid w:val="00031202"/>
    <w:rsid w:val="00031780"/>
    <w:rsid w:val="00031ACE"/>
    <w:rsid w:val="00031C55"/>
    <w:rsid w:val="0003213A"/>
    <w:rsid w:val="000321DC"/>
    <w:rsid w:val="00032563"/>
    <w:rsid w:val="00032565"/>
    <w:rsid w:val="000326EC"/>
    <w:rsid w:val="0003298E"/>
    <w:rsid w:val="00033418"/>
    <w:rsid w:val="00033800"/>
    <w:rsid w:val="00033914"/>
    <w:rsid w:val="00033ABB"/>
    <w:rsid w:val="00033E06"/>
    <w:rsid w:val="0003434E"/>
    <w:rsid w:val="000348D0"/>
    <w:rsid w:val="00034C58"/>
    <w:rsid w:val="00034E8E"/>
    <w:rsid w:val="00035041"/>
    <w:rsid w:val="000350B3"/>
    <w:rsid w:val="00035875"/>
    <w:rsid w:val="00035A45"/>
    <w:rsid w:val="00035B31"/>
    <w:rsid w:val="00035ED4"/>
    <w:rsid w:val="00035F47"/>
    <w:rsid w:val="00036204"/>
    <w:rsid w:val="00036622"/>
    <w:rsid w:val="000366CE"/>
    <w:rsid w:val="000368D3"/>
    <w:rsid w:val="00036AA1"/>
    <w:rsid w:val="00036BBF"/>
    <w:rsid w:val="00036CA2"/>
    <w:rsid w:val="0003708E"/>
    <w:rsid w:val="00037164"/>
    <w:rsid w:val="000375F9"/>
    <w:rsid w:val="00040507"/>
    <w:rsid w:val="00040E78"/>
    <w:rsid w:val="00040F1D"/>
    <w:rsid w:val="00041075"/>
    <w:rsid w:val="00041159"/>
    <w:rsid w:val="0004117F"/>
    <w:rsid w:val="000413C5"/>
    <w:rsid w:val="000413DB"/>
    <w:rsid w:val="00041C6D"/>
    <w:rsid w:val="0004235D"/>
    <w:rsid w:val="0004267D"/>
    <w:rsid w:val="00042792"/>
    <w:rsid w:val="00042AA4"/>
    <w:rsid w:val="00042C25"/>
    <w:rsid w:val="0004336D"/>
    <w:rsid w:val="00043728"/>
    <w:rsid w:val="00043A0E"/>
    <w:rsid w:val="00043B22"/>
    <w:rsid w:val="00043B43"/>
    <w:rsid w:val="00043BAF"/>
    <w:rsid w:val="00043CCC"/>
    <w:rsid w:val="00044161"/>
    <w:rsid w:val="00044781"/>
    <w:rsid w:val="00044944"/>
    <w:rsid w:val="00044A14"/>
    <w:rsid w:val="00044B68"/>
    <w:rsid w:val="00044CC0"/>
    <w:rsid w:val="00044FB8"/>
    <w:rsid w:val="0004506F"/>
    <w:rsid w:val="0004541E"/>
    <w:rsid w:val="000457DE"/>
    <w:rsid w:val="0004584C"/>
    <w:rsid w:val="00045CBD"/>
    <w:rsid w:val="00045CE0"/>
    <w:rsid w:val="00045EF3"/>
    <w:rsid w:val="00045F03"/>
    <w:rsid w:val="000462EE"/>
    <w:rsid w:val="0004633F"/>
    <w:rsid w:val="00046433"/>
    <w:rsid w:val="00046FEB"/>
    <w:rsid w:val="000471C7"/>
    <w:rsid w:val="000473A9"/>
    <w:rsid w:val="0004740F"/>
    <w:rsid w:val="00047771"/>
    <w:rsid w:val="000477AA"/>
    <w:rsid w:val="000477EE"/>
    <w:rsid w:val="000479A4"/>
    <w:rsid w:val="00047B14"/>
    <w:rsid w:val="00047DD0"/>
    <w:rsid w:val="00047F67"/>
    <w:rsid w:val="000506C3"/>
    <w:rsid w:val="000506E7"/>
    <w:rsid w:val="00050B0E"/>
    <w:rsid w:val="00050C9E"/>
    <w:rsid w:val="00050EB4"/>
    <w:rsid w:val="00050EFE"/>
    <w:rsid w:val="00051183"/>
    <w:rsid w:val="0005125B"/>
    <w:rsid w:val="00051584"/>
    <w:rsid w:val="000515B4"/>
    <w:rsid w:val="0005179B"/>
    <w:rsid w:val="000518A3"/>
    <w:rsid w:val="000518A9"/>
    <w:rsid w:val="000528EA"/>
    <w:rsid w:val="00052984"/>
    <w:rsid w:val="00052C60"/>
    <w:rsid w:val="00052DAB"/>
    <w:rsid w:val="0005350B"/>
    <w:rsid w:val="0005355F"/>
    <w:rsid w:val="00053671"/>
    <w:rsid w:val="000537A8"/>
    <w:rsid w:val="000537B5"/>
    <w:rsid w:val="000538E1"/>
    <w:rsid w:val="00053CE4"/>
    <w:rsid w:val="00054869"/>
    <w:rsid w:val="00054969"/>
    <w:rsid w:val="00054B2C"/>
    <w:rsid w:val="00054C55"/>
    <w:rsid w:val="00054C99"/>
    <w:rsid w:val="00054DE5"/>
    <w:rsid w:val="00055096"/>
    <w:rsid w:val="000551B0"/>
    <w:rsid w:val="00055263"/>
    <w:rsid w:val="00055275"/>
    <w:rsid w:val="0005530C"/>
    <w:rsid w:val="00055BBA"/>
    <w:rsid w:val="00055CF0"/>
    <w:rsid w:val="000560BA"/>
    <w:rsid w:val="00056197"/>
    <w:rsid w:val="00056295"/>
    <w:rsid w:val="00056688"/>
    <w:rsid w:val="00056B2C"/>
    <w:rsid w:val="00056CC7"/>
    <w:rsid w:val="000572CF"/>
    <w:rsid w:val="000573DF"/>
    <w:rsid w:val="00057898"/>
    <w:rsid w:val="00057E47"/>
    <w:rsid w:val="00057F44"/>
    <w:rsid w:val="000600A7"/>
    <w:rsid w:val="0006020E"/>
    <w:rsid w:val="000604B0"/>
    <w:rsid w:val="00060742"/>
    <w:rsid w:val="00060B5D"/>
    <w:rsid w:val="00060D08"/>
    <w:rsid w:val="00060E1B"/>
    <w:rsid w:val="00060F3F"/>
    <w:rsid w:val="00061250"/>
    <w:rsid w:val="00061923"/>
    <w:rsid w:val="00061CDE"/>
    <w:rsid w:val="00061D13"/>
    <w:rsid w:val="00061F8A"/>
    <w:rsid w:val="000620E4"/>
    <w:rsid w:val="00062305"/>
    <w:rsid w:val="00062679"/>
    <w:rsid w:val="00062832"/>
    <w:rsid w:val="000628F7"/>
    <w:rsid w:val="00062AE6"/>
    <w:rsid w:val="00062BF0"/>
    <w:rsid w:val="00062C53"/>
    <w:rsid w:val="00062E08"/>
    <w:rsid w:val="00062EE5"/>
    <w:rsid w:val="00063326"/>
    <w:rsid w:val="0006336D"/>
    <w:rsid w:val="0006356F"/>
    <w:rsid w:val="000637E7"/>
    <w:rsid w:val="000638F3"/>
    <w:rsid w:val="00063E83"/>
    <w:rsid w:val="0006415D"/>
    <w:rsid w:val="00064424"/>
    <w:rsid w:val="000644C4"/>
    <w:rsid w:val="000646D0"/>
    <w:rsid w:val="00064B6C"/>
    <w:rsid w:val="00064B8C"/>
    <w:rsid w:val="0006507B"/>
    <w:rsid w:val="00065405"/>
    <w:rsid w:val="00065692"/>
    <w:rsid w:val="00065AB5"/>
    <w:rsid w:val="00065D2F"/>
    <w:rsid w:val="00065F07"/>
    <w:rsid w:val="000667FC"/>
    <w:rsid w:val="00067449"/>
    <w:rsid w:val="00067E86"/>
    <w:rsid w:val="000700B3"/>
    <w:rsid w:val="00070520"/>
    <w:rsid w:val="00070E4D"/>
    <w:rsid w:val="000710B1"/>
    <w:rsid w:val="00071159"/>
    <w:rsid w:val="000717DD"/>
    <w:rsid w:val="00071B16"/>
    <w:rsid w:val="00071BD1"/>
    <w:rsid w:val="00071C37"/>
    <w:rsid w:val="000723DD"/>
    <w:rsid w:val="00072830"/>
    <w:rsid w:val="00072C74"/>
    <w:rsid w:val="00072C8D"/>
    <w:rsid w:val="000736C2"/>
    <w:rsid w:val="0007401B"/>
    <w:rsid w:val="000746B4"/>
    <w:rsid w:val="00074A8D"/>
    <w:rsid w:val="00074AA7"/>
    <w:rsid w:val="00074F8B"/>
    <w:rsid w:val="0007580B"/>
    <w:rsid w:val="00075AAF"/>
    <w:rsid w:val="00075F89"/>
    <w:rsid w:val="00076402"/>
    <w:rsid w:val="00076576"/>
    <w:rsid w:val="000766B6"/>
    <w:rsid w:val="000767B3"/>
    <w:rsid w:val="00076ADA"/>
    <w:rsid w:val="00076BFD"/>
    <w:rsid w:val="00076E28"/>
    <w:rsid w:val="000770FD"/>
    <w:rsid w:val="0007723B"/>
    <w:rsid w:val="0007778B"/>
    <w:rsid w:val="00077996"/>
    <w:rsid w:val="0008037B"/>
    <w:rsid w:val="00080571"/>
    <w:rsid w:val="00080C2F"/>
    <w:rsid w:val="00080ED7"/>
    <w:rsid w:val="00080FDD"/>
    <w:rsid w:val="0008117E"/>
    <w:rsid w:val="00081627"/>
    <w:rsid w:val="00081BC6"/>
    <w:rsid w:val="00081D6A"/>
    <w:rsid w:val="00081E46"/>
    <w:rsid w:val="00081F93"/>
    <w:rsid w:val="00081FE7"/>
    <w:rsid w:val="00082343"/>
    <w:rsid w:val="0008250D"/>
    <w:rsid w:val="00082C53"/>
    <w:rsid w:val="00082E50"/>
    <w:rsid w:val="0008307C"/>
    <w:rsid w:val="000833DE"/>
    <w:rsid w:val="0008359E"/>
    <w:rsid w:val="000836BD"/>
    <w:rsid w:val="000839B1"/>
    <w:rsid w:val="00083B09"/>
    <w:rsid w:val="00083EBF"/>
    <w:rsid w:val="00083FC0"/>
    <w:rsid w:val="00084171"/>
    <w:rsid w:val="0008417C"/>
    <w:rsid w:val="0008420A"/>
    <w:rsid w:val="000848BC"/>
    <w:rsid w:val="00084B04"/>
    <w:rsid w:val="00084D63"/>
    <w:rsid w:val="00084FD9"/>
    <w:rsid w:val="000851ED"/>
    <w:rsid w:val="0008586C"/>
    <w:rsid w:val="00085A5A"/>
    <w:rsid w:val="00085A8D"/>
    <w:rsid w:val="00085BE0"/>
    <w:rsid w:val="00085C0E"/>
    <w:rsid w:val="00085D05"/>
    <w:rsid w:val="00085D36"/>
    <w:rsid w:val="00086121"/>
    <w:rsid w:val="00086C0A"/>
    <w:rsid w:val="00086D74"/>
    <w:rsid w:val="00086DB1"/>
    <w:rsid w:val="000872E5"/>
    <w:rsid w:val="000876A2"/>
    <w:rsid w:val="00087A73"/>
    <w:rsid w:val="00087AB3"/>
    <w:rsid w:val="00087AD3"/>
    <w:rsid w:val="00087B54"/>
    <w:rsid w:val="00087CAF"/>
    <w:rsid w:val="00087DF6"/>
    <w:rsid w:val="0009004E"/>
    <w:rsid w:val="0009048D"/>
    <w:rsid w:val="0009057F"/>
    <w:rsid w:val="00090AF5"/>
    <w:rsid w:val="00090BAD"/>
    <w:rsid w:val="00091710"/>
    <w:rsid w:val="00091AAE"/>
    <w:rsid w:val="00092948"/>
    <w:rsid w:val="00092C2F"/>
    <w:rsid w:val="000930A8"/>
    <w:rsid w:val="0009360B"/>
    <w:rsid w:val="0009371E"/>
    <w:rsid w:val="00093D64"/>
    <w:rsid w:val="000941B6"/>
    <w:rsid w:val="000943F2"/>
    <w:rsid w:val="00094646"/>
    <w:rsid w:val="00094880"/>
    <w:rsid w:val="000948C2"/>
    <w:rsid w:val="000949AC"/>
    <w:rsid w:val="000954BA"/>
    <w:rsid w:val="000954E5"/>
    <w:rsid w:val="0009558D"/>
    <w:rsid w:val="00095825"/>
    <w:rsid w:val="000958D4"/>
    <w:rsid w:val="00095975"/>
    <w:rsid w:val="000959B1"/>
    <w:rsid w:val="00095BD1"/>
    <w:rsid w:val="00095F43"/>
    <w:rsid w:val="0009609D"/>
    <w:rsid w:val="00096217"/>
    <w:rsid w:val="000962CD"/>
    <w:rsid w:val="000964DE"/>
    <w:rsid w:val="00096944"/>
    <w:rsid w:val="00097347"/>
    <w:rsid w:val="0009760B"/>
    <w:rsid w:val="00097683"/>
    <w:rsid w:val="00097973"/>
    <w:rsid w:val="000979BD"/>
    <w:rsid w:val="00097EFF"/>
    <w:rsid w:val="000A0560"/>
    <w:rsid w:val="000A05B7"/>
    <w:rsid w:val="000A10EB"/>
    <w:rsid w:val="000A121B"/>
    <w:rsid w:val="000A1224"/>
    <w:rsid w:val="000A12C9"/>
    <w:rsid w:val="000A2054"/>
    <w:rsid w:val="000A26C5"/>
    <w:rsid w:val="000A2712"/>
    <w:rsid w:val="000A2760"/>
    <w:rsid w:val="000A286A"/>
    <w:rsid w:val="000A2884"/>
    <w:rsid w:val="000A2A76"/>
    <w:rsid w:val="000A2A98"/>
    <w:rsid w:val="000A2B85"/>
    <w:rsid w:val="000A3379"/>
    <w:rsid w:val="000A33E8"/>
    <w:rsid w:val="000A3665"/>
    <w:rsid w:val="000A38A6"/>
    <w:rsid w:val="000A3943"/>
    <w:rsid w:val="000A42E8"/>
    <w:rsid w:val="000A433D"/>
    <w:rsid w:val="000A4A63"/>
    <w:rsid w:val="000A4B3E"/>
    <w:rsid w:val="000A4D98"/>
    <w:rsid w:val="000A578D"/>
    <w:rsid w:val="000A5909"/>
    <w:rsid w:val="000A5B2A"/>
    <w:rsid w:val="000A61DF"/>
    <w:rsid w:val="000A63D2"/>
    <w:rsid w:val="000A67D6"/>
    <w:rsid w:val="000A6F31"/>
    <w:rsid w:val="000A6FB1"/>
    <w:rsid w:val="000A7005"/>
    <w:rsid w:val="000A7156"/>
    <w:rsid w:val="000A7426"/>
    <w:rsid w:val="000A7726"/>
    <w:rsid w:val="000A7A6C"/>
    <w:rsid w:val="000A7FCB"/>
    <w:rsid w:val="000B01B9"/>
    <w:rsid w:val="000B0CD8"/>
    <w:rsid w:val="000B1126"/>
    <w:rsid w:val="000B134F"/>
    <w:rsid w:val="000B1672"/>
    <w:rsid w:val="000B19AE"/>
    <w:rsid w:val="000B1F40"/>
    <w:rsid w:val="000B2184"/>
    <w:rsid w:val="000B288C"/>
    <w:rsid w:val="000B2A4D"/>
    <w:rsid w:val="000B2DDA"/>
    <w:rsid w:val="000B3652"/>
    <w:rsid w:val="000B3914"/>
    <w:rsid w:val="000B3B84"/>
    <w:rsid w:val="000B3F1B"/>
    <w:rsid w:val="000B43B2"/>
    <w:rsid w:val="000B4BBE"/>
    <w:rsid w:val="000B4C61"/>
    <w:rsid w:val="000B52FD"/>
    <w:rsid w:val="000B5556"/>
    <w:rsid w:val="000B56B1"/>
    <w:rsid w:val="000B58A3"/>
    <w:rsid w:val="000B5A40"/>
    <w:rsid w:val="000B5DAC"/>
    <w:rsid w:val="000B5EE0"/>
    <w:rsid w:val="000B5F53"/>
    <w:rsid w:val="000B632C"/>
    <w:rsid w:val="000B643D"/>
    <w:rsid w:val="000B658A"/>
    <w:rsid w:val="000B6775"/>
    <w:rsid w:val="000B683D"/>
    <w:rsid w:val="000B694F"/>
    <w:rsid w:val="000B6AD3"/>
    <w:rsid w:val="000B6BB0"/>
    <w:rsid w:val="000B6CFC"/>
    <w:rsid w:val="000B7231"/>
    <w:rsid w:val="000B7365"/>
    <w:rsid w:val="000B7458"/>
    <w:rsid w:val="000B770C"/>
    <w:rsid w:val="000B7A9C"/>
    <w:rsid w:val="000C014C"/>
    <w:rsid w:val="000C03B4"/>
    <w:rsid w:val="000C0431"/>
    <w:rsid w:val="000C0B7E"/>
    <w:rsid w:val="000C111E"/>
    <w:rsid w:val="000C137B"/>
    <w:rsid w:val="000C1458"/>
    <w:rsid w:val="000C15E4"/>
    <w:rsid w:val="000C1990"/>
    <w:rsid w:val="000C1AB8"/>
    <w:rsid w:val="000C1C79"/>
    <w:rsid w:val="000C1ECE"/>
    <w:rsid w:val="000C233F"/>
    <w:rsid w:val="000C2837"/>
    <w:rsid w:val="000C2B55"/>
    <w:rsid w:val="000C3038"/>
    <w:rsid w:val="000C30C2"/>
    <w:rsid w:val="000C31C7"/>
    <w:rsid w:val="000C32C7"/>
    <w:rsid w:val="000C3578"/>
    <w:rsid w:val="000C3686"/>
    <w:rsid w:val="000C36A6"/>
    <w:rsid w:val="000C3960"/>
    <w:rsid w:val="000C39A5"/>
    <w:rsid w:val="000C41CF"/>
    <w:rsid w:val="000C4437"/>
    <w:rsid w:val="000C4451"/>
    <w:rsid w:val="000C45C7"/>
    <w:rsid w:val="000C499C"/>
    <w:rsid w:val="000C55C8"/>
    <w:rsid w:val="000C57A8"/>
    <w:rsid w:val="000C5ECD"/>
    <w:rsid w:val="000C5FB0"/>
    <w:rsid w:val="000C6089"/>
    <w:rsid w:val="000C619E"/>
    <w:rsid w:val="000C6B9E"/>
    <w:rsid w:val="000C77C4"/>
    <w:rsid w:val="000C7AC2"/>
    <w:rsid w:val="000C7E2B"/>
    <w:rsid w:val="000D0184"/>
    <w:rsid w:val="000D04E7"/>
    <w:rsid w:val="000D0508"/>
    <w:rsid w:val="000D0B1E"/>
    <w:rsid w:val="000D0FAA"/>
    <w:rsid w:val="000D120D"/>
    <w:rsid w:val="000D15B9"/>
    <w:rsid w:val="000D15BE"/>
    <w:rsid w:val="000D1C1A"/>
    <w:rsid w:val="000D2240"/>
    <w:rsid w:val="000D2AC8"/>
    <w:rsid w:val="000D2CD7"/>
    <w:rsid w:val="000D39A2"/>
    <w:rsid w:val="000D3C1F"/>
    <w:rsid w:val="000D3C7A"/>
    <w:rsid w:val="000D4047"/>
    <w:rsid w:val="000D4B26"/>
    <w:rsid w:val="000D4DDB"/>
    <w:rsid w:val="000D50C6"/>
    <w:rsid w:val="000D532E"/>
    <w:rsid w:val="000D5485"/>
    <w:rsid w:val="000D554D"/>
    <w:rsid w:val="000D571D"/>
    <w:rsid w:val="000D578C"/>
    <w:rsid w:val="000D5BCD"/>
    <w:rsid w:val="000D5C5F"/>
    <w:rsid w:val="000D5F0D"/>
    <w:rsid w:val="000D607C"/>
    <w:rsid w:val="000D61E0"/>
    <w:rsid w:val="000D6785"/>
    <w:rsid w:val="000D67AC"/>
    <w:rsid w:val="000D6BAF"/>
    <w:rsid w:val="000D6CA1"/>
    <w:rsid w:val="000D6CB0"/>
    <w:rsid w:val="000D7382"/>
    <w:rsid w:val="000D7514"/>
    <w:rsid w:val="000D76C6"/>
    <w:rsid w:val="000D7C6D"/>
    <w:rsid w:val="000D7E0A"/>
    <w:rsid w:val="000D7F3C"/>
    <w:rsid w:val="000D7FBB"/>
    <w:rsid w:val="000D7FC5"/>
    <w:rsid w:val="000E00C3"/>
    <w:rsid w:val="000E013D"/>
    <w:rsid w:val="000E014C"/>
    <w:rsid w:val="000E023C"/>
    <w:rsid w:val="000E0F17"/>
    <w:rsid w:val="000E0F3A"/>
    <w:rsid w:val="000E108E"/>
    <w:rsid w:val="000E1250"/>
    <w:rsid w:val="000E1254"/>
    <w:rsid w:val="000E12F3"/>
    <w:rsid w:val="000E131C"/>
    <w:rsid w:val="000E1523"/>
    <w:rsid w:val="000E1B0B"/>
    <w:rsid w:val="000E1E8E"/>
    <w:rsid w:val="000E1F01"/>
    <w:rsid w:val="000E2055"/>
    <w:rsid w:val="000E23B1"/>
    <w:rsid w:val="000E24EA"/>
    <w:rsid w:val="000E2579"/>
    <w:rsid w:val="000E25F5"/>
    <w:rsid w:val="000E26D9"/>
    <w:rsid w:val="000E2704"/>
    <w:rsid w:val="000E2BEB"/>
    <w:rsid w:val="000E2EDF"/>
    <w:rsid w:val="000E2F56"/>
    <w:rsid w:val="000E3066"/>
    <w:rsid w:val="000E383B"/>
    <w:rsid w:val="000E387D"/>
    <w:rsid w:val="000E38FE"/>
    <w:rsid w:val="000E3B88"/>
    <w:rsid w:val="000E3CB5"/>
    <w:rsid w:val="000E3EC9"/>
    <w:rsid w:val="000E41D1"/>
    <w:rsid w:val="000E433D"/>
    <w:rsid w:val="000E44AE"/>
    <w:rsid w:val="000E450A"/>
    <w:rsid w:val="000E496E"/>
    <w:rsid w:val="000E4F4B"/>
    <w:rsid w:val="000E5584"/>
    <w:rsid w:val="000E599A"/>
    <w:rsid w:val="000E5BAD"/>
    <w:rsid w:val="000E6363"/>
    <w:rsid w:val="000E6CF7"/>
    <w:rsid w:val="000E6F08"/>
    <w:rsid w:val="000E7285"/>
    <w:rsid w:val="000E72AE"/>
    <w:rsid w:val="000E73B1"/>
    <w:rsid w:val="000E73B8"/>
    <w:rsid w:val="000E75A4"/>
    <w:rsid w:val="000E781A"/>
    <w:rsid w:val="000E7A0E"/>
    <w:rsid w:val="000E7AFA"/>
    <w:rsid w:val="000E7ED3"/>
    <w:rsid w:val="000E7EE2"/>
    <w:rsid w:val="000E7FC0"/>
    <w:rsid w:val="000F013F"/>
    <w:rsid w:val="000F034D"/>
    <w:rsid w:val="000F060A"/>
    <w:rsid w:val="000F0697"/>
    <w:rsid w:val="000F06E1"/>
    <w:rsid w:val="000F07C1"/>
    <w:rsid w:val="000F0874"/>
    <w:rsid w:val="000F152F"/>
    <w:rsid w:val="000F157E"/>
    <w:rsid w:val="000F1991"/>
    <w:rsid w:val="000F1ACA"/>
    <w:rsid w:val="000F1B67"/>
    <w:rsid w:val="000F1DB3"/>
    <w:rsid w:val="000F1F65"/>
    <w:rsid w:val="000F211A"/>
    <w:rsid w:val="000F22A4"/>
    <w:rsid w:val="000F22B1"/>
    <w:rsid w:val="000F25BD"/>
    <w:rsid w:val="000F27AC"/>
    <w:rsid w:val="000F2A58"/>
    <w:rsid w:val="000F2AE0"/>
    <w:rsid w:val="000F2BF6"/>
    <w:rsid w:val="000F2E66"/>
    <w:rsid w:val="000F305F"/>
    <w:rsid w:val="000F322C"/>
    <w:rsid w:val="000F3AA6"/>
    <w:rsid w:val="000F417B"/>
    <w:rsid w:val="000F458B"/>
    <w:rsid w:val="000F46B6"/>
    <w:rsid w:val="000F517A"/>
    <w:rsid w:val="000F51BE"/>
    <w:rsid w:val="000F51F2"/>
    <w:rsid w:val="000F5216"/>
    <w:rsid w:val="000F5336"/>
    <w:rsid w:val="000F5616"/>
    <w:rsid w:val="000F584A"/>
    <w:rsid w:val="000F59A9"/>
    <w:rsid w:val="000F5CDE"/>
    <w:rsid w:val="000F62CC"/>
    <w:rsid w:val="000F633E"/>
    <w:rsid w:val="000F673D"/>
    <w:rsid w:val="000F6750"/>
    <w:rsid w:val="000F6828"/>
    <w:rsid w:val="000F6B3B"/>
    <w:rsid w:val="000F6C04"/>
    <w:rsid w:val="000F6DAD"/>
    <w:rsid w:val="000F6FE8"/>
    <w:rsid w:val="000F7085"/>
    <w:rsid w:val="000F740D"/>
    <w:rsid w:val="000F7AF1"/>
    <w:rsid w:val="000F7B2A"/>
    <w:rsid w:val="000F7F37"/>
    <w:rsid w:val="0010029D"/>
    <w:rsid w:val="00100860"/>
    <w:rsid w:val="00100C22"/>
    <w:rsid w:val="00100F06"/>
    <w:rsid w:val="001010C3"/>
    <w:rsid w:val="00101427"/>
    <w:rsid w:val="00101470"/>
    <w:rsid w:val="001018EF"/>
    <w:rsid w:val="00101A1B"/>
    <w:rsid w:val="00101C25"/>
    <w:rsid w:val="00101D2A"/>
    <w:rsid w:val="0010200D"/>
    <w:rsid w:val="001021FE"/>
    <w:rsid w:val="0010235D"/>
    <w:rsid w:val="0010246D"/>
    <w:rsid w:val="001029E9"/>
    <w:rsid w:val="00102D67"/>
    <w:rsid w:val="0010310C"/>
    <w:rsid w:val="00103693"/>
    <w:rsid w:val="0010398E"/>
    <w:rsid w:val="00103BDA"/>
    <w:rsid w:val="00103EBF"/>
    <w:rsid w:val="001046EC"/>
    <w:rsid w:val="0010526A"/>
    <w:rsid w:val="001053AF"/>
    <w:rsid w:val="00105CD2"/>
    <w:rsid w:val="00105D83"/>
    <w:rsid w:val="0010627B"/>
    <w:rsid w:val="00106490"/>
    <w:rsid w:val="00106703"/>
    <w:rsid w:val="00106FC1"/>
    <w:rsid w:val="0010722F"/>
    <w:rsid w:val="00107416"/>
    <w:rsid w:val="001074B5"/>
    <w:rsid w:val="00107525"/>
    <w:rsid w:val="0010785A"/>
    <w:rsid w:val="0010786F"/>
    <w:rsid w:val="00107C11"/>
    <w:rsid w:val="0011053D"/>
    <w:rsid w:val="00110689"/>
    <w:rsid w:val="00110B0F"/>
    <w:rsid w:val="00110B15"/>
    <w:rsid w:val="00110D79"/>
    <w:rsid w:val="00111166"/>
    <w:rsid w:val="00111550"/>
    <w:rsid w:val="001115B4"/>
    <w:rsid w:val="001118B1"/>
    <w:rsid w:val="00111EC9"/>
    <w:rsid w:val="00111ECF"/>
    <w:rsid w:val="00111EDE"/>
    <w:rsid w:val="00112215"/>
    <w:rsid w:val="00112322"/>
    <w:rsid w:val="00112432"/>
    <w:rsid w:val="001125A7"/>
    <w:rsid w:val="00112916"/>
    <w:rsid w:val="00112B77"/>
    <w:rsid w:val="00112D16"/>
    <w:rsid w:val="00112D6E"/>
    <w:rsid w:val="00113200"/>
    <w:rsid w:val="001137D7"/>
    <w:rsid w:val="001138B5"/>
    <w:rsid w:val="0011399F"/>
    <w:rsid w:val="00113CEE"/>
    <w:rsid w:val="00114107"/>
    <w:rsid w:val="001145BD"/>
    <w:rsid w:val="001147D1"/>
    <w:rsid w:val="00114BA0"/>
    <w:rsid w:val="00114EC6"/>
    <w:rsid w:val="0011502F"/>
    <w:rsid w:val="001151B1"/>
    <w:rsid w:val="00115454"/>
    <w:rsid w:val="001156A2"/>
    <w:rsid w:val="00115807"/>
    <w:rsid w:val="00115A05"/>
    <w:rsid w:val="00115A9B"/>
    <w:rsid w:val="00115BBB"/>
    <w:rsid w:val="00115F69"/>
    <w:rsid w:val="0011601B"/>
    <w:rsid w:val="001164BB"/>
    <w:rsid w:val="001167F7"/>
    <w:rsid w:val="00116D49"/>
    <w:rsid w:val="00116ECC"/>
    <w:rsid w:val="00117462"/>
    <w:rsid w:val="00117586"/>
    <w:rsid w:val="00117739"/>
    <w:rsid w:val="00117A50"/>
    <w:rsid w:val="00117A81"/>
    <w:rsid w:val="00117BB3"/>
    <w:rsid w:val="00117F85"/>
    <w:rsid w:val="0012035A"/>
    <w:rsid w:val="0012081A"/>
    <w:rsid w:val="00120906"/>
    <w:rsid w:val="00120BB2"/>
    <w:rsid w:val="00120D8A"/>
    <w:rsid w:val="00120E1A"/>
    <w:rsid w:val="00121158"/>
    <w:rsid w:val="00121456"/>
    <w:rsid w:val="00121592"/>
    <w:rsid w:val="00121646"/>
    <w:rsid w:val="00121E0F"/>
    <w:rsid w:val="00121F3D"/>
    <w:rsid w:val="00122005"/>
    <w:rsid w:val="0012203C"/>
    <w:rsid w:val="00122153"/>
    <w:rsid w:val="00122459"/>
    <w:rsid w:val="00122903"/>
    <w:rsid w:val="0012295F"/>
    <w:rsid w:val="00122B4B"/>
    <w:rsid w:val="00122F9B"/>
    <w:rsid w:val="00123796"/>
    <w:rsid w:val="001237B6"/>
    <w:rsid w:val="00123EEE"/>
    <w:rsid w:val="00123FBF"/>
    <w:rsid w:val="0012445B"/>
    <w:rsid w:val="00124524"/>
    <w:rsid w:val="00124BF1"/>
    <w:rsid w:val="00124C88"/>
    <w:rsid w:val="0012536D"/>
    <w:rsid w:val="00125446"/>
    <w:rsid w:val="001257C5"/>
    <w:rsid w:val="0012583B"/>
    <w:rsid w:val="00125A92"/>
    <w:rsid w:val="00125DE2"/>
    <w:rsid w:val="001261BA"/>
    <w:rsid w:val="001262B8"/>
    <w:rsid w:val="001264F3"/>
    <w:rsid w:val="001268C1"/>
    <w:rsid w:val="001268C9"/>
    <w:rsid w:val="0012694E"/>
    <w:rsid w:val="00126EB6"/>
    <w:rsid w:val="00127399"/>
    <w:rsid w:val="00127555"/>
    <w:rsid w:val="00127743"/>
    <w:rsid w:val="001301A1"/>
    <w:rsid w:val="00130AD7"/>
    <w:rsid w:val="00130FDA"/>
    <w:rsid w:val="001312B3"/>
    <w:rsid w:val="0013164A"/>
    <w:rsid w:val="00131A76"/>
    <w:rsid w:val="00131B98"/>
    <w:rsid w:val="0013204C"/>
    <w:rsid w:val="00132283"/>
    <w:rsid w:val="00132327"/>
    <w:rsid w:val="001324D2"/>
    <w:rsid w:val="0013250C"/>
    <w:rsid w:val="0013300E"/>
    <w:rsid w:val="0013339A"/>
    <w:rsid w:val="001335AB"/>
    <w:rsid w:val="00133667"/>
    <w:rsid w:val="00133A7A"/>
    <w:rsid w:val="00133D88"/>
    <w:rsid w:val="00133DD8"/>
    <w:rsid w:val="00133FA3"/>
    <w:rsid w:val="001343B2"/>
    <w:rsid w:val="00134406"/>
    <w:rsid w:val="0013470A"/>
    <w:rsid w:val="00134EED"/>
    <w:rsid w:val="00135575"/>
    <w:rsid w:val="0013611D"/>
    <w:rsid w:val="00136621"/>
    <w:rsid w:val="0013668C"/>
    <w:rsid w:val="001369F4"/>
    <w:rsid w:val="00136A17"/>
    <w:rsid w:val="00137171"/>
    <w:rsid w:val="00137184"/>
    <w:rsid w:val="001371FE"/>
    <w:rsid w:val="0013732F"/>
    <w:rsid w:val="001374B0"/>
    <w:rsid w:val="00137EA1"/>
    <w:rsid w:val="00140047"/>
    <w:rsid w:val="0014009F"/>
    <w:rsid w:val="001400F4"/>
    <w:rsid w:val="00140213"/>
    <w:rsid w:val="00140368"/>
    <w:rsid w:val="0014036E"/>
    <w:rsid w:val="001405BB"/>
    <w:rsid w:val="00140D1B"/>
    <w:rsid w:val="00140FEB"/>
    <w:rsid w:val="0014103F"/>
    <w:rsid w:val="001417A0"/>
    <w:rsid w:val="001419B1"/>
    <w:rsid w:val="00141A23"/>
    <w:rsid w:val="00141F52"/>
    <w:rsid w:val="001422D4"/>
    <w:rsid w:val="001422F2"/>
    <w:rsid w:val="001424E8"/>
    <w:rsid w:val="001425D7"/>
    <w:rsid w:val="00142832"/>
    <w:rsid w:val="00142BF5"/>
    <w:rsid w:val="00142D17"/>
    <w:rsid w:val="00142D9A"/>
    <w:rsid w:val="00143411"/>
    <w:rsid w:val="00143B8A"/>
    <w:rsid w:val="0014421F"/>
    <w:rsid w:val="001443ED"/>
    <w:rsid w:val="001447FF"/>
    <w:rsid w:val="00144AC2"/>
    <w:rsid w:val="00145016"/>
    <w:rsid w:val="001450F6"/>
    <w:rsid w:val="001458B9"/>
    <w:rsid w:val="00145917"/>
    <w:rsid w:val="00145991"/>
    <w:rsid w:val="00145D23"/>
    <w:rsid w:val="00145DD3"/>
    <w:rsid w:val="00145E2D"/>
    <w:rsid w:val="00146137"/>
    <w:rsid w:val="0014637A"/>
    <w:rsid w:val="001466AB"/>
    <w:rsid w:val="00146B96"/>
    <w:rsid w:val="001470CB"/>
    <w:rsid w:val="00147163"/>
    <w:rsid w:val="00147428"/>
    <w:rsid w:val="00147518"/>
    <w:rsid w:val="001478C7"/>
    <w:rsid w:val="00147E4E"/>
    <w:rsid w:val="00147F0F"/>
    <w:rsid w:val="00150213"/>
    <w:rsid w:val="0015025C"/>
    <w:rsid w:val="001509A0"/>
    <w:rsid w:val="0015139B"/>
    <w:rsid w:val="00151540"/>
    <w:rsid w:val="001517F9"/>
    <w:rsid w:val="00152353"/>
    <w:rsid w:val="00152901"/>
    <w:rsid w:val="00152A14"/>
    <w:rsid w:val="00152B46"/>
    <w:rsid w:val="00152F68"/>
    <w:rsid w:val="001531D7"/>
    <w:rsid w:val="00153794"/>
    <w:rsid w:val="001539FD"/>
    <w:rsid w:val="00153A19"/>
    <w:rsid w:val="00153C1F"/>
    <w:rsid w:val="00153EA4"/>
    <w:rsid w:val="00153F97"/>
    <w:rsid w:val="001549A0"/>
    <w:rsid w:val="00154B78"/>
    <w:rsid w:val="0015536A"/>
    <w:rsid w:val="00155489"/>
    <w:rsid w:val="0015564C"/>
    <w:rsid w:val="00155747"/>
    <w:rsid w:val="0015576F"/>
    <w:rsid w:val="00155AE3"/>
    <w:rsid w:val="00155F81"/>
    <w:rsid w:val="00156071"/>
    <w:rsid w:val="001562B6"/>
    <w:rsid w:val="00156658"/>
    <w:rsid w:val="00156684"/>
    <w:rsid w:val="00156B72"/>
    <w:rsid w:val="00156C04"/>
    <w:rsid w:val="00156DB3"/>
    <w:rsid w:val="001571B7"/>
    <w:rsid w:val="001575EB"/>
    <w:rsid w:val="00160B38"/>
    <w:rsid w:val="00160C6D"/>
    <w:rsid w:val="00160DD2"/>
    <w:rsid w:val="00160FA0"/>
    <w:rsid w:val="001610D6"/>
    <w:rsid w:val="001611E8"/>
    <w:rsid w:val="001618AA"/>
    <w:rsid w:val="00161C89"/>
    <w:rsid w:val="00162148"/>
    <w:rsid w:val="0016227F"/>
    <w:rsid w:val="00162582"/>
    <w:rsid w:val="001629CE"/>
    <w:rsid w:val="00162C60"/>
    <w:rsid w:val="00162F79"/>
    <w:rsid w:val="00162F88"/>
    <w:rsid w:val="00163C97"/>
    <w:rsid w:val="0016407B"/>
    <w:rsid w:val="001644DD"/>
    <w:rsid w:val="00164696"/>
    <w:rsid w:val="00164EFC"/>
    <w:rsid w:val="001650E7"/>
    <w:rsid w:val="0016517A"/>
    <w:rsid w:val="001657EB"/>
    <w:rsid w:val="00165927"/>
    <w:rsid w:val="00165C25"/>
    <w:rsid w:val="00165C73"/>
    <w:rsid w:val="00165E1A"/>
    <w:rsid w:val="00165FEA"/>
    <w:rsid w:val="00166060"/>
    <w:rsid w:val="0016615B"/>
    <w:rsid w:val="0016621C"/>
    <w:rsid w:val="00166256"/>
    <w:rsid w:val="00166CC4"/>
    <w:rsid w:val="00166EF8"/>
    <w:rsid w:val="00166F16"/>
    <w:rsid w:val="001671E0"/>
    <w:rsid w:val="001671E5"/>
    <w:rsid w:val="00167286"/>
    <w:rsid w:val="00167478"/>
    <w:rsid w:val="00167A02"/>
    <w:rsid w:val="00167A34"/>
    <w:rsid w:val="00167C2F"/>
    <w:rsid w:val="00167DD7"/>
    <w:rsid w:val="00167FB2"/>
    <w:rsid w:val="00170128"/>
    <w:rsid w:val="00170626"/>
    <w:rsid w:val="0017077E"/>
    <w:rsid w:val="001707A3"/>
    <w:rsid w:val="001707B4"/>
    <w:rsid w:val="001709BB"/>
    <w:rsid w:val="00170C00"/>
    <w:rsid w:val="00170F63"/>
    <w:rsid w:val="001710E8"/>
    <w:rsid w:val="001717E0"/>
    <w:rsid w:val="00171C80"/>
    <w:rsid w:val="00171DF2"/>
    <w:rsid w:val="001726D5"/>
    <w:rsid w:val="00172B36"/>
    <w:rsid w:val="00172E5E"/>
    <w:rsid w:val="0017308A"/>
    <w:rsid w:val="001731E1"/>
    <w:rsid w:val="001733B6"/>
    <w:rsid w:val="001737FB"/>
    <w:rsid w:val="00173DC9"/>
    <w:rsid w:val="0017407E"/>
    <w:rsid w:val="00174FA9"/>
    <w:rsid w:val="00174FCB"/>
    <w:rsid w:val="00175CC1"/>
    <w:rsid w:val="00175D5B"/>
    <w:rsid w:val="00175DB3"/>
    <w:rsid w:val="00175F8E"/>
    <w:rsid w:val="00176138"/>
    <w:rsid w:val="001762BD"/>
    <w:rsid w:val="00176573"/>
    <w:rsid w:val="001771FC"/>
    <w:rsid w:val="0017745D"/>
    <w:rsid w:val="001774F6"/>
    <w:rsid w:val="00177E29"/>
    <w:rsid w:val="001801F3"/>
    <w:rsid w:val="001806D4"/>
    <w:rsid w:val="00180926"/>
    <w:rsid w:val="00181044"/>
    <w:rsid w:val="0018110A"/>
    <w:rsid w:val="001813E4"/>
    <w:rsid w:val="001814D7"/>
    <w:rsid w:val="0018161E"/>
    <w:rsid w:val="001816E9"/>
    <w:rsid w:val="001817B6"/>
    <w:rsid w:val="001817BD"/>
    <w:rsid w:val="00181E9E"/>
    <w:rsid w:val="00181ECB"/>
    <w:rsid w:val="00181EDC"/>
    <w:rsid w:val="0018213E"/>
    <w:rsid w:val="0018225F"/>
    <w:rsid w:val="001822B4"/>
    <w:rsid w:val="00182387"/>
    <w:rsid w:val="0018240A"/>
    <w:rsid w:val="001826B3"/>
    <w:rsid w:val="00182A6B"/>
    <w:rsid w:val="0018301B"/>
    <w:rsid w:val="0018310C"/>
    <w:rsid w:val="00183440"/>
    <w:rsid w:val="0018345F"/>
    <w:rsid w:val="0018348D"/>
    <w:rsid w:val="0018377C"/>
    <w:rsid w:val="001839EE"/>
    <w:rsid w:val="00184417"/>
    <w:rsid w:val="001847AF"/>
    <w:rsid w:val="00184C22"/>
    <w:rsid w:val="0018506A"/>
    <w:rsid w:val="00185195"/>
    <w:rsid w:val="001856B5"/>
    <w:rsid w:val="001859B3"/>
    <w:rsid w:val="001861C7"/>
    <w:rsid w:val="00186471"/>
    <w:rsid w:val="00186DAB"/>
    <w:rsid w:val="00187115"/>
    <w:rsid w:val="0018756F"/>
    <w:rsid w:val="0018781E"/>
    <w:rsid w:val="00187850"/>
    <w:rsid w:val="00187BC3"/>
    <w:rsid w:val="00187E0B"/>
    <w:rsid w:val="0019010E"/>
    <w:rsid w:val="00190455"/>
    <w:rsid w:val="001906A5"/>
    <w:rsid w:val="00190C27"/>
    <w:rsid w:val="00190DE6"/>
    <w:rsid w:val="00190DF5"/>
    <w:rsid w:val="00190E5F"/>
    <w:rsid w:val="00190FF1"/>
    <w:rsid w:val="00191359"/>
    <w:rsid w:val="001915F9"/>
    <w:rsid w:val="00191667"/>
    <w:rsid w:val="001921DA"/>
    <w:rsid w:val="0019227C"/>
    <w:rsid w:val="0019236E"/>
    <w:rsid w:val="00192693"/>
    <w:rsid w:val="001927B0"/>
    <w:rsid w:val="001929BA"/>
    <w:rsid w:val="00192B6F"/>
    <w:rsid w:val="00193270"/>
    <w:rsid w:val="001938A7"/>
    <w:rsid w:val="00193E6E"/>
    <w:rsid w:val="0019428E"/>
    <w:rsid w:val="0019467E"/>
    <w:rsid w:val="00194743"/>
    <w:rsid w:val="001948F9"/>
    <w:rsid w:val="00194E9B"/>
    <w:rsid w:val="00195132"/>
    <w:rsid w:val="0019514C"/>
    <w:rsid w:val="001955BA"/>
    <w:rsid w:val="00195736"/>
    <w:rsid w:val="001957DC"/>
    <w:rsid w:val="00195951"/>
    <w:rsid w:val="001959B5"/>
    <w:rsid w:val="001959EF"/>
    <w:rsid w:val="00195B84"/>
    <w:rsid w:val="001963D7"/>
    <w:rsid w:val="00196975"/>
    <w:rsid w:val="00196B1E"/>
    <w:rsid w:val="00196D28"/>
    <w:rsid w:val="00196DB0"/>
    <w:rsid w:val="00196E32"/>
    <w:rsid w:val="0019761B"/>
    <w:rsid w:val="00197714"/>
    <w:rsid w:val="001977DF"/>
    <w:rsid w:val="001979CF"/>
    <w:rsid w:val="00197F8B"/>
    <w:rsid w:val="001A0090"/>
    <w:rsid w:val="001A00C2"/>
    <w:rsid w:val="001A027A"/>
    <w:rsid w:val="001A0838"/>
    <w:rsid w:val="001A0B7D"/>
    <w:rsid w:val="001A0E53"/>
    <w:rsid w:val="001A0EF8"/>
    <w:rsid w:val="001A147B"/>
    <w:rsid w:val="001A16CD"/>
    <w:rsid w:val="001A1C67"/>
    <w:rsid w:val="001A1F1C"/>
    <w:rsid w:val="001A2199"/>
    <w:rsid w:val="001A2359"/>
    <w:rsid w:val="001A261C"/>
    <w:rsid w:val="001A27A8"/>
    <w:rsid w:val="001A2996"/>
    <w:rsid w:val="001A2E4B"/>
    <w:rsid w:val="001A3158"/>
    <w:rsid w:val="001A3B45"/>
    <w:rsid w:val="001A41A4"/>
    <w:rsid w:val="001A4309"/>
    <w:rsid w:val="001A432C"/>
    <w:rsid w:val="001A45A6"/>
    <w:rsid w:val="001A4C3D"/>
    <w:rsid w:val="001A4CDE"/>
    <w:rsid w:val="001A516E"/>
    <w:rsid w:val="001A53DE"/>
    <w:rsid w:val="001A5486"/>
    <w:rsid w:val="001A5846"/>
    <w:rsid w:val="001A5F46"/>
    <w:rsid w:val="001A6012"/>
    <w:rsid w:val="001A6220"/>
    <w:rsid w:val="001A642F"/>
    <w:rsid w:val="001A6A6C"/>
    <w:rsid w:val="001A6A9D"/>
    <w:rsid w:val="001A703C"/>
    <w:rsid w:val="001A7477"/>
    <w:rsid w:val="001A7543"/>
    <w:rsid w:val="001A7678"/>
    <w:rsid w:val="001A7983"/>
    <w:rsid w:val="001A7A0C"/>
    <w:rsid w:val="001A7BB0"/>
    <w:rsid w:val="001A7FA3"/>
    <w:rsid w:val="001B0255"/>
    <w:rsid w:val="001B0908"/>
    <w:rsid w:val="001B0E56"/>
    <w:rsid w:val="001B11AA"/>
    <w:rsid w:val="001B1219"/>
    <w:rsid w:val="001B1261"/>
    <w:rsid w:val="001B12C7"/>
    <w:rsid w:val="001B168D"/>
    <w:rsid w:val="001B1CEE"/>
    <w:rsid w:val="001B1D54"/>
    <w:rsid w:val="001B239B"/>
    <w:rsid w:val="001B23CC"/>
    <w:rsid w:val="001B24AD"/>
    <w:rsid w:val="001B2780"/>
    <w:rsid w:val="001B29E1"/>
    <w:rsid w:val="001B2DC9"/>
    <w:rsid w:val="001B2EA2"/>
    <w:rsid w:val="001B3038"/>
    <w:rsid w:val="001B3136"/>
    <w:rsid w:val="001B31F5"/>
    <w:rsid w:val="001B328A"/>
    <w:rsid w:val="001B3328"/>
    <w:rsid w:val="001B3535"/>
    <w:rsid w:val="001B357C"/>
    <w:rsid w:val="001B3789"/>
    <w:rsid w:val="001B390B"/>
    <w:rsid w:val="001B3B8D"/>
    <w:rsid w:val="001B3CAF"/>
    <w:rsid w:val="001B3D91"/>
    <w:rsid w:val="001B40B4"/>
    <w:rsid w:val="001B4272"/>
    <w:rsid w:val="001B4513"/>
    <w:rsid w:val="001B47E4"/>
    <w:rsid w:val="001B4961"/>
    <w:rsid w:val="001B53D4"/>
    <w:rsid w:val="001B5446"/>
    <w:rsid w:val="001B5549"/>
    <w:rsid w:val="001B56CE"/>
    <w:rsid w:val="001B5BA3"/>
    <w:rsid w:val="001B62AC"/>
    <w:rsid w:val="001B6720"/>
    <w:rsid w:val="001B6CDA"/>
    <w:rsid w:val="001B76E0"/>
    <w:rsid w:val="001B7B3B"/>
    <w:rsid w:val="001B7CF2"/>
    <w:rsid w:val="001B7E0D"/>
    <w:rsid w:val="001C0261"/>
    <w:rsid w:val="001C047D"/>
    <w:rsid w:val="001C04C0"/>
    <w:rsid w:val="001C07DE"/>
    <w:rsid w:val="001C08A0"/>
    <w:rsid w:val="001C0907"/>
    <w:rsid w:val="001C09D8"/>
    <w:rsid w:val="001C0AD1"/>
    <w:rsid w:val="001C0CAF"/>
    <w:rsid w:val="001C0FD2"/>
    <w:rsid w:val="001C1055"/>
    <w:rsid w:val="001C12B5"/>
    <w:rsid w:val="001C1756"/>
    <w:rsid w:val="001C1824"/>
    <w:rsid w:val="001C2283"/>
    <w:rsid w:val="001C23D7"/>
    <w:rsid w:val="001C2951"/>
    <w:rsid w:val="001C2A53"/>
    <w:rsid w:val="001C2B80"/>
    <w:rsid w:val="001C2E98"/>
    <w:rsid w:val="001C31C3"/>
    <w:rsid w:val="001C32F0"/>
    <w:rsid w:val="001C3780"/>
    <w:rsid w:val="001C38FD"/>
    <w:rsid w:val="001C39F1"/>
    <w:rsid w:val="001C408E"/>
    <w:rsid w:val="001C41B4"/>
    <w:rsid w:val="001C4346"/>
    <w:rsid w:val="001C4664"/>
    <w:rsid w:val="001C4850"/>
    <w:rsid w:val="001C4B4C"/>
    <w:rsid w:val="001C512C"/>
    <w:rsid w:val="001C5289"/>
    <w:rsid w:val="001C52F0"/>
    <w:rsid w:val="001C531C"/>
    <w:rsid w:val="001C5710"/>
    <w:rsid w:val="001C59E5"/>
    <w:rsid w:val="001C5A63"/>
    <w:rsid w:val="001C5BEB"/>
    <w:rsid w:val="001C5DAF"/>
    <w:rsid w:val="001C5E96"/>
    <w:rsid w:val="001C5F3D"/>
    <w:rsid w:val="001C6029"/>
    <w:rsid w:val="001C647C"/>
    <w:rsid w:val="001C6507"/>
    <w:rsid w:val="001C665B"/>
    <w:rsid w:val="001C6942"/>
    <w:rsid w:val="001C6D6C"/>
    <w:rsid w:val="001C6F8A"/>
    <w:rsid w:val="001C7C0A"/>
    <w:rsid w:val="001D0197"/>
    <w:rsid w:val="001D06A1"/>
    <w:rsid w:val="001D0D12"/>
    <w:rsid w:val="001D0D37"/>
    <w:rsid w:val="001D0DF2"/>
    <w:rsid w:val="001D102F"/>
    <w:rsid w:val="001D1080"/>
    <w:rsid w:val="001D1277"/>
    <w:rsid w:val="001D13D9"/>
    <w:rsid w:val="001D18A2"/>
    <w:rsid w:val="001D193E"/>
    <w:rsid w:val="001D1FC3"/>
    <w:rsid w:val="001D23DF"/>
    <w:rsid w:val="001D25D9"/>
    <w:rsid w:val="001D2720"/>
    <w:rsid w:val="001D3371"/>
    <w:rsid w:val="001D34FE"/>
    <w:rsid w:val="001D36DA"/>
    <w:rsid w:val="001D397E"/>
    <w:rsid w:val="001D3A94"/>
    <w:rsid w:val="001D3BD3"/>
    <w:rsid w:val="001D3CA1"/>
    <w:rsid w:val="001D3EAA"/>
    <w:rsid w:val="001D3F14"/>
    <w:rsid w:val="001D3FF3"/>
    <w:rsid w:val="001D4357"/>
    <w:rsid w:val="001D49A0"/>
    <w:rsid w:val="001D49A8"/>
    <w:rsid w:val="001D5033"/>
    <w:rsid w:val="001D5244"/>
    <w:rsid w:val="001D546E"/>
    <w:rsid w:val="001D55DB"/>
    <w:rsid w:val="001D58C0"/>
    <w:rsid w:val="001D5976"/>
    <w:rsid w:val="001D5B26"/>
    <w:rsid w:val="001D5C9F"/>
    <w:rsid w:val="001D5CB2"/>
    <w:rsid w:val="001D5D24"/>
    <w:rsid w:val="001D6679"/>
    <w:rsid w:val="001D6835"/>
    <w:rsid w:val="001D68E8"/>
    <w:rsid w:val="001D6927"/>
    <w:rsid w:val="001D6A11"/>
    <w:rsid w:val="001D6D4B"/>
    <w:rsid w:val="001D7054"/>
    <w:rsid w:val="001D73D8"/>
    <w:rsid w:val="001D73F2"/>
    <w:rsid w:val="001D7509"/>
    <w:rsid w:val="001D776A"/>
    <w:rsid w:val="001D79DD"/>
    <w:rsid w:val="001D7B88"/>
    <w:rsid w:val="001D7CBD"/>
    <w:rsid w:val="001E0803"/>
    <w:rsid w:val="001E0A12"/>
    <w:rsid w:val="001E0EC4"/>
    <w:rsid w:val="001E0EFD"/>
    <w:rsid w:val="001E1446"/>
    <w:rsid w:val="001E1902"/>
    <w:rsid w:val="001E1BA4"/>
    <w:rsid w:val="001E20F6"/>
    <w:rsid w:val="001E2153"/>
    <w:rsid w:val="001E22E9"/>
    <w:rsid w:val="001E26AB"/>
    <w:rsid w:val="001E27BE"/>
    <w:rsid w:val="001E2849"/>
    <w:rsid w:val="001E2B37"/>
    <w:rsid w:val="001E2D00"/>
    <w:rsid w:val="001E312E"/>
    <w:rsid w:val="001E332E"/>
    <w:rsid w:val="001E3339"/>
    <w:rsid w:val="001E35AF"/>
    <w:rsid w:val="001E36DD"/>
    <w:rsid w:val="001E3726"/>
    <w:rsid w:val="001E3C2F"/>
    <w:rsid w:val="001E3DE6"/>
    <w:rsid w:val="001E3F73"/>
    <w:rsid w:val="001E44D5"/>
    <w:rsid w:val="001E5019"/>
    <w:rsid w:val="001E5965"/>
    <w:rsid w:val="001E59D4"/>
    <w:rsid w:val="001E5C49"/>
    <w:rsid w:val="001E5F2B"/>
    <w:rsid w:val="001E6049"/>
    <w:rsid w:val="001E6129"/>
    <w:rsid w:val="001E6195"/>
    <w:rsid w:val="001E6883"/>
    <w:rsid w:val="001E69F6"/>
    <w:rsid w:val="001E6BCF"/>
    <w:rsid w:val="001E6C93"/>
    <w:rsid w:val="001E6D9E"/>
    <w:rsid w:val="001E6FE5"/>
    <w:rsid w:val="001E701E"/>
    <w:rsid w:val="001E752B"/>
    <w:rsid w:val="001E763B"/>
    <w:rsid w:val="001E797C"/>
    <w:rsid w:val="001E7E95"/>
    <w:rsid w:val="001F0B5F"/>
    <w:rsid w:val="001F0C89"/>
    <w:rsid w:val="001F0EF6"/>
    <w:rsid w:val="001F0F58"/>
    <w:rsid w:val="001F0F6C"/>
    <w:rsid w:val="001F0FB8"/>
    <w:rsid w:val="001F1075"/>
    <w:rsid w:val="001F129A"/>
    <w:rsid w:val="001F175F"/>
    <w:rsid w:val="001F20EE"/>
    <w:rsid w:val="001F22EE"/>
    <w:rsid w:val="001F2521"/>
    <w:rsid w:val="001F2D8F"/>
    <w:rsid w:val="001F2F12"/>
    <w:rsid w:val="001F307E"/>
    <w:rsid w:val="001F3903"/>
    <w:rsid w:val="001F3C89"/>
    <w:rsid w:val="001F3FE3"/>
    <w:rsid w:val="001F4137"/>
    <w:rsid w:val="001F47B2"/>
    <w:rsid w:val="001F4B97"/>
    <w:rsid w:val="001F4CFC"/>
    <w:rsid w:val="001F4EDA"/>
    <w:rsid w:val="001F51AC"/>
    <w:rsid w:val="001F51ED"/>
    <w:rsid w:val="001F56D5"/>
    <w:rsid w:val="001F5B81"/>
    <w:rsid w:val="001F5B92"/>
    <w:rsid w:val="001F624D"/>
    <w:rsid w:val="001F6761"/>
    <w:rsid w:val="001F69C5"/>
    <w:rsid w:val="001F6C7D"/>
    <w:rsid w:val="001F6C9A"/>
    <w:rsid w:val="001F6F3E"/>
    <w:rsid w:val="001F742D"/>
    <w:rsid w:val="001F7ADF"/>
    <w:rsid w:val="001F7B3B"/>
    <w:rsid w:val="001F7C9B"/>
    <w:rsid w:val="001F7CC9"/>
    <w:rsid w:val="0020001F"/>
    <w:rsid w:val="002009CB"/>
    <w:rsid w:val="00200BFD"/>
    <w:rsid w:val="00201576"/>
    <w:rsid w:val="002015CF"/>
    <w:rsid w:val="002017A0"/>
    <w:rsid w:val="00201853"/>
    <w:rsid w:val="00201A9F"/>
    <w:rsid w:val="00201AE7"/>
    <w:rsid w:val="00201BE1"/>
    <w:rsid w:val="002020CF"/>
    <w:rsid w:val="0020236B"/>
    <w:rsid w:val="002027A1"/>
    <w:rsid w:val="00202C55"/>
    <w:rsid w:val="00202DBA"/>
    <w:rsid w:val="00203703"/>
    <w:rsid w:val="0020381A"/>
    <w:rsid w:val="0020389F"/>
    <w:rsid w:val="002039B8"/>
    <w:rsid w:val="00203C92"/>
    <w:rsid w:val="00203DA3"/>
    <w:rsid w:val="00204092"/>
    <w:rsid w:val="002041F6"/>
    <w:rsid w:val="002043E8"/>
    <w:rsid w:val="002048E5"/>
    <w:rsid w:val="00205492"/>
    <w:rsid w:val="00205681"/>
    <w:rsid w:val="00205937"/>
    <w:rsid w:val="00205AFE"/>
    <w:rsid w:val="00205B36"/>
    <w:rsid w:val="002060D7"/>
    <w:rsid w:val="002064D0"/>
    <w:rsid w:val="002064EC"/>
    <w:rsid w:val="002067C6"/>
    <w:rsid w:val="00206C05"/>
    <w:rsid w:val="00206E3F"/>
    <w:rsid w:val="00207299"/>
    <w:rsid w:val="002073AB"/>
    <w:rsid w:val="002074A5"/>
    <w:rsid w:val="002078AA"/>
    <w:rsid w:val="0020791D"/>
    <w:rsid w:val="00207AFA"/>
    <w:rsid w:val="0021067F"/>
    <w:rsid w:val="0021075A"/>
    <w:rsid w:val="00210788"/>
    <w:rsid w:val="002109A1"/>
    <w:rsid w:val="00210AAD"/>
    <w:rsid w:val="00210B19"/>
    <w:rsid w:val="00210EB7"/>
    <w:rsid w:val="00210F08"/>
    <w:rsid w:val="00211817"/>
    <w:rsid w:val="002118B5"/>
    <w:rsid w:val="00211B1B"/>
    <w:rsid w:val="00212AE3"/>
    <w:rsid w:val="00212C19"/>
    <w:rsid w:val="00212E2B"/>
    <w:rsid w:val="00212E4C"/>
    <w:rsid w:val="002130BA"/>
    <w:rsid w:val="00213101"/>
    <w:rsid w:val="00213138"/>
    <w:rsid w:val="00213205"/>
    <w:rsid w:val="00213605"/>
    <w:rsid w:val="00213A08"/>
    <w:rsid w:val="002141F9"/>
    <w:rsid w:val="002145F3"/>
    <w:rsid w:val="0021474B"/>
    <w:rsid w:val="002147B4"/>
    <w:rsid w:val="00214C83"/>
    <w:rsid w:val="00214DE3"/>
    <w:rsid w:val="0021500A"/>
    <w:rsid w:val="0021510F"/>
    <w:rsid w:val="002155B3"/>
    <w:rsid w:val="0021586E"/>
    <w:rsid w:val="00215CDA"/>
    <w:rsid w:val="002162AB"/>
    <w:rsid w:val="0021638A"/>
    <w:rsid w:val="002166FD"/>
    <w:rsid w:val="00216C34"/>
    <w:rsid w:val="00216E45"/>
    <w:rsid w:val="00216F05"/>
    <w:rsid w:val="0021779A"/>
    <w:rsid w:val="00217A65"/>
    <w:rsid w:val="00217D51"/>
    <w:rsid w:val="00220028"/>
    <w:rsid w:val="00220395"/>
    <w:rsid w:val="00220540"/>
    <w:rsid w:val="00220690"/>
    <w:rsid w:val="00220734"/>
    <w:rsid w:val="00220A2E"/>
    <w:rsid w:val="0022130F"/>
    <w:rsid w:val="00221650"/>
    <w:rsid w:val="002217EB"/>
    <w:rsid w:val="0022180A"/>
    <w:rsid w:val="00221ACE"/>
    <w:rsid w:val="00221F2D"/>
    <w:rsid w:val="00222605"/>
    <w:rsid w:val="00222612"/>
    <w:rsid w:val="00222992"/>
    <w:rsid w:val="00222A7B"/>
    <w:rsid w:val="00222A88"/>
    <w:rsid w:val="00222DC5"/>
    <w:rsid w:val="00222E83"/>
    <w:rsid w:val="00222FE8"/>
    <w:rsid w:val="002232D5"/>
    <w:rsid w:val="0022378C"/>
    <w:rsid w:val="00223E6C"/>
    <w:rsid w:val="002242B5"/>
    <w:rsid w:val="002245C2"/>
    <w:rsid w:val="00224671"/>
    <w:rsid w:val="0022470E"/>
    <w:rsid w:val="00224C77"/>
    <w:rsid w:val="00224E34"/>
    <w:rsid w:val="00225D37"/>
    <w:rsid w:val="00226108"/>
    <w:rsid w:val="00226353"/>
    <w:rsid w:val="00226CAB"/>
    <w:rsid w:val="00227453"/>
    <w:rsid w:val="002275C0"/>
    <w:rsid w:val="00227A46"/>
    <w:rsid w:val="00227ABC"/>
    <w:rsid w:val="00227B14"/>
    <w:rsid w:val="00227B42"/>
    <w:rsid w:val="00227CBE"/>
    <w:rsid w:val="00227E9B"/>
    <w:rsid w:val="00227EAC"/>
    <w:rsid w:val="002301AB"/>
    <w:rsid w:val="00230464"/>
    <w:rsid w:val="002304B7"/>
    <w:rsid w:val="002306B6"/>
    <w:rsid w:val="002309C3"/>
    <w:rsid w:val="00230BCF"/>
    <w:rsid w:val="00230C83"/>
    <w:rsid w:val="00230DCB"/>
    <w:rsid w:val="00231020"/>
    <w:rsid w:val="002310C1"/>
    <w:rsid w:val="002313E0"/>
    <w:rsid w:val="00231AC3"/>
    <w:rsid w:val="00231CFB"/>
    <w:rsid w:val="00231ED6"/>
    <w:rsid w:val="00232058"/>
    <w:rsid w:val="002321DC"/>
    <w:rsid w:val="00232624"/>
    <w:rsid w:val="0023264A"/>
    <w:rsid w:val="00232BA3"/>
    <w:rsid w:val="00232C2C"/>
    <w:rsid w:val="00232F9C"/>
    <w:rsid w:val="0023321D"/>
    <w:rsid w:val="00233274"/>
    <w:rsid w:val="00233BE7"/>
    <w:rsid w:val="00233C38"/>
    <w:rsid w:val="00233E9B"/>
    <w:rsid w:val="00233EA8"/>
    <w:rsid w:val="002340E9"/>
    <w:rsid w:val="002345B8"/>
    <w:rsid w:val="00234903"/>
    <w:rsid w:val="002350A5"/>
    <w:rsid w:val="00235175"/>
    <w:rsid w:val="00235222"/>
    <w:rsid w:val="00235524"/>
    <w:rsid w:val="00235864"/>
    <w:rsid w:val="002359F4"/>
    <w:rsid w:val="00236038"/>
    <w:rsid w:val="0023606D"/>
    <w:rsid w:val="0023608A"/>
    <w:rsid w:val="00236550"/>
    <w:rsid w:val="00236655"/>
    <w:rsid w:val="0023675A"/>
    <w:rsid w:val="00236779"/>
    <w:rsid w:val="0023697A"/>
    <w:rsid w:val="00236DCF"/>
    <w:rsid w:val="00236E75"/>
    <w:rsid w:val="00237293"/>
    <w:rsid w:val="002372C1"/>
    <w:rsid w:val="00237B60"/>
    <w:rsid w:val="00237FFA"/>
    <w:rsid w:val="002400EA"/>
    <w:rsid w:val="002404E0"/>
    <w:rsid w:val="0024074B"/>
    <w:rsid w:val="002409FB"/>
    <w:rsid w:val="00241065"/>
    <w:rsid w:val="002412D6"/>
    <w:rsid w:val="0024134A"/>
    <w:rsid w:val="002414E2"/>
    <w:rsid w:val="0024154E"/>
    <w:rsid w:val="0024166B"/>
    <w:rsid w:val="0024187F"/>
    <w:rsid w:val="002418A6"/>
    <w:rsid w:val="002418ED"/>
    <w:rsid w:val="00241D26"/>
    <w:rsid w:val="00242451"/>
    <w:rsid w:val="00242A09"/>
    <w:rsid w:val="00242AC8"/>
    <w:rsid w:val="00242C0B"/>
    <w:rsid w:val="00242C6C"/>
    <w:rsid w:val="00242CC0"/>
    <w:rsid w:val="00243459"/>
    <w:rsid w:val="00243647"/>
    <w:rsid w:val="00243A94"/>
    <w:rsid w:val="00243CE0"/>
    <w:rsid w:val="00243D10"/>
    <w:rsid w:val="002440DD"/>
    <w:rsid w:val="00244C8E"/>
    <w:rsid w:val="00244EEC"/>
    <w:rsid w:val="00244F3F"/>
    <w:rsid w:val="0024518F"/>
    <w:rsid w:val="00245916"/>
    <w:rsid w:val="002459AB"/>
    <w:rsid w:val="00245D63"/>
    <w:rsid w:val="00246053"/>
    <w:rsid w:val="002461E0"/>
    <w:rsid w:val="0024655F"/>
    <w:rsid w:val="00246D6B"/>
    <w:rsid w:val="00246DE1"/>
    <w:rsid w:val="002471EA"/>
    <w:rsid w:val="00247814"/>
    <w:rsid w:val="00247A6A"/>
    <w:rsid w:val="00247BD2"/>
    <w:rsid w:val="00247C63"/>
    <w:rsid w:val="00247D22"/>
    <w:rsid w:val="00247FA3"/>
    <w:rsid w:val="0025012D"/>
    <w:rsid w:val="00250252"/>
    <w:rsid w:val="00250562"/>
    <w:rsid w:val="002507EC"/>
    <w:rsid w:val="00252405"/>
    <w:rsid w:val="00252446"/>
    <w:rsid w:val="00252AA7"/>
    <w:rsid w:val="00253443"/>
    <w:rsid w:val="00253587"/>
    <w:rsid w:val="00253B3C"/>
    <w:rsid w:val="00254021"/>
    <w:rsid w:val="00254147"/>
    <w:rsid w:val="002541E9"/>
    <w:rsid w:val="0025477D"/>
    <w:rsid w:val="00254A47"/>
    <w:rsid w:val="00254B8E"/>
    <w:rsid w:val="00254CFF"/>
    <w:rsid w:val="00254ED2"/>
    <w:rsid w:val="00255349"/>
    <w:rsid w:val="00256EFA"/>
    <w:rsid w:val="00257184"/>
    <w:rsid w:val="002575EB"/>
    <w:rsid w:val="002578A7"/>
    <w:rsid w:val="00257B48"/>
    <w:rsid w:val="00260024"/>
    <w:rsid w:val="00260114"/>
    <w:rsid w:val="00260282"/>
    <w:rsid w:val="00260327"/>
    <w:rsid w:val="00260475"/>
    <w:rsid w:val="00261536"/>
    <w:rsid w:val="0026157B"/>
    <w:rsid w:val="0026163B"/>
    <w:rsid w:val="00261F5A"/>
    <w:rsid w:val="002622D6"/>
    <w:rsid w:val="00262BEE"/>
    <w:rsid w:val="00262E8C"/>
    <w:rsid w:val="002630CD"/>
    <w:rsid w:val="00263328"/>
    <w:rsid w:val="002636E7"/>
    <w:rsid w:val="00263E08"/>
    <w:rsid w:val="00263E7A"/>
    <w:rsid w:val="002640C2"/>
    <w:rsid w:val="0026414A"/>
    <w:rsid w:val="002643BA"/>
    <w:rsid w:val="002644AC"/>
    <w:rsid w:val="00264520"/>
    <w:rsid w:val="00264BB5"/>
    <w:rsid w:val="00264CA0"/>
    <w:rsid w:val="00264CC5"/>
    <w:rsid w:val="00265129"/>
    <w:rsid w:val="00265811"/>
    <w:rsid w:val="0026592E"/>
    <w:rsid w:val="00265F4C"/>
    <w:rsid w:val="0026632F"/>
    <w:rsid w:val="002675D8"/>
    <w:rsid w:val="0026772F"/>
    <w:rsid w:val="002677FA"/>
    <w:rsid w:val="00267A89"/>
    <w:rsid w:val="00267E20"/>
    <w:rsid w:val="002702D4"/>
    <w:rsid w:val="00270678"/>
    <w:rsid w:val="00270A2C"/>
    <w:rsid w:val="00270B05"/>
    <w:rsid w:val="00270EAF"/>
    <w:rsid w:val="00271064"/>
    <w:rsid w:val="002711FB"/>
    <w:rsid w:val="002716EF"/>
    <w:rsid w:val="0027193E"/>
    <w:rsid w:val="00271AFB"/>
    <w:rsid w:val="00271E83"/>
    <w:rsid w:val="002722AE"/>
    <w:rsid w:val="002723C3"/>
    <w:rsid w:val="00272BC8"/>
    <w:rsid w:val="002735DE"/>
    <w:rsid w:val="00273616"/>
    <w:rsid w:val="00273D8B"/>
    <w:rsid w:val="00273E45"/>
    <w:rsid w:val="00273F5E"/>
    <w:rsid w:val="00274043"/>
    <w:rsid w:val="002741CC"/>
    <w:rsid w:val="0027455D"/>
    <w:rsid w:val="002748CE"/>
    <w:rsid w:val="00274B88"/>
    <w:rsid w:val="00274EFA"/>
    <w:rsid w:val="00274F39"/>
    <w:rsid w:val="002752C1"/>
    <w:rsid w:val="00275B2C"/>
    <w:rsid w:val="00275C57"/>
    <w:rsid w:val="00276870"/>
    <w:rsid w:val="0027699F"/>
    <w:rsid w:val="00276A7D"/>
    <w:rsid w:val="00276AAE"/>
    <w:rsid w:val="0027729C"/>
    <w:rsid w:val="00277A87"/>
    <w:rsid w:val="00277B72"/>
    <w:rsid w:val="00277FF9"/>
    <w:rsid w:val="002806E2"/>
    <w:rsid w:val="002811C5"/>
    <w:rsid w:val="002811F4"/>
    <w:rsid w:val="002816C1"/>
    <w:rsid w:val="002818EE"/>
    <w:rsid w:val="00281931"/>
    <w:rsid w:val="00281CD4"/>
    <w:rsid w:val="00281FE8"/>
    <w:rsid w:val="00281FEC"/>
    <w:rsid w:val="002823C8"/>
    <w:rsid w:val="00282598"/>
    <w:rsid w:val="00282B66"/>
    <w:rsid w:val="00282E01"/>
    <w:rsid w:val="00282E3B"/>
    <w:rsid w:val="00282FAC"/>
    <w:rsid w:val="002832E4"/>
    <w:rsid w:val="00283451"/>
    <w:rsid w:val="002838B9"/>
    <w:rsid w:val="002839FC"/>
    <w:rsid w:val="00283D27"/>
    <w:rsid w:val="00284B82"/>
    <w:rsid w:val="00284D5C"/>
    <w:rsid w:val="0028501D"/>
    <w:rsid w:val="0028591C"/>
    <w:rsid w:val="00285A8D"/>
    <w:rsid w:val="00285F71"/>
    <w:rsid w:val="002860E6"/>
    <w:rsid w:val="0028649C"/>
    <w:rsid w:val="002865AA"/>
    <w:rsid w:val="0028669B"/>
    <w:rsid w:val="002866BD"/>
    <w:rsid w:val="0028691B"/>
    <w:rsid w:val="002869A9"/>
    <w:rsid w:val="00286E3A"/>
    <w:rsid w:val="00286E51"/>
    <w:rsid w:val="00286E75"/>
    <w:rsid w:val="0028709A"/>
    <w:rsid w:val="0028722E"/>
    <w:rsid w:val="002876BF"/>
    <w:rsid w:val="002879F7"/>
    <w:rsid w:val="00287C59"/>
    <w:rsid w:val="00290361"/>
    <w:rsid w:val="002907F0"/>
    <w:rsid w:val="00290DDB"/>
    <w:rsid w:val="00290F7D"/>
    <w:rsid w:val="002910E6"/>
    <w:rsid w:val="0029118D"/>
    <w:rsid w:val="00291292"/>
    <w:rsid w:val="00291648"/>
    <w:rsid w:val="002916A8"/>
    <w:rsid w:val="00291E73"/>
    <w:rsid w:val="00291E9F"/>
    <w:rsid w:val="00292216"/>
    <w:rsid w:val="00292315"/>
    <w:rsid w:val="0029251A"/>
    <w:rsid w:val="00292743"/>
    <w:rsid w:val="002935BE"/>
    <w:rsid w:val="0029379B"/>
    <w:rsid w:val="002937C3"/>
    <w:rsid w:val="002938F4"/>
    <w:rsid w:val="002939DB"/>
    <w:rsid w:val="00293D98"/>
    <w:rsid w:val="00293E4E"/>
    <w:rsid w:val="00293E77"/>
    <w:rsid w:val="0029436E"/>
    <w:rsid w:val="00294725"/>
    <w:rsid w:val="00294AF5"/>
    <w:rsid w:val="00295038"/>
    <w:rsid w:val="0029509A"/>
    <w:rsid w:val="0029529F"/>
    <w:rsid w:val="0029544D"/>
    <w:rsid w:val="0029578A"/>
    <w:rsid w:val="002957C1"/>
    <w:rsid w:val="00295E62"/>
    <w:rsid w:val="00295FC2"/>
    <w:rsid w:val="0029624F"/>
    <w:rsid w:val="002963B4"/>
    <w:rsid w:val="00296476"/>
    <w:rsid w:val="00296A05"/>
    <w:rsid w:val="00297613"/>
    <w:rsid w:val="0029764E"/>
    <w:rsid w:val="00297B54"/>
    <w:rsid w:val="00297C6D"/>
    <w:rsid w:val="002A00B2"/>
    <w:rsid w:val="002A015D"/>
    <w:rsid w:val="002A030D"/>
    <w:rsid w:val="002A05AB"/>
    <w:rsid w:val="002A09C8"/>
    <w:rsid w:val="002A0E2C"/>
    <w:rsid w:val="002A0E44"/>
    <w:rsid w:val="002A12AE"/>
    <w:rsid w:val="002A15E2"/>
    <w:rsid w:val="002A197B"/>
    <w:rsid w:val="002A1ADB"/>
    <w:rsid w:val="002A1EDA"/>
    <w:rsid w:val="002A1F5D"/>
    <w:rsid w:val="002A24E4"/>
    <w:rsid w:val="002A2634"/>
    <w:rsid w:val="002A28E5"/>
    <w:rsid w:val="002A295C"/>
    <w:rsid w:val="002A2BC3"/>
    <w:rsid w:val="002A2DAB"/>
    <w:rsid w:val="002A2FF7"/>
    <w:rsid w:val="002A442D"/>
    <w:rsid w:val="002A4560"/>
    <w:rsid w:val="002A4661"/>
    <w:rsid w:val="002A472C"/>
    <w:rsid w:val="002A492F"/>
    <w:rsid w:val="002A4AF0"/>
    <w:rsid w:val="002A4FE5"/>
    <w:rsid w:val="002A5010"/>
    <w:rsid w:val="002A5112"/>
    <w:rsid w:val="002A53DA"/>
    <w:rsid w:val="002A567A"/>
    <w:rsid w:val="002A5FF0"/>
    <w:rsid w:val="002A6021"/>
    <w:rsid w:val="002A63C6"/>
    <w:rsid w:val="002A6AC9"/>
    <w:rsid w:val="002A6B6C"/>
    <w:rsid w:val="002A6C0F"/>
    <w:rsid w:val="002A7147"/>
    <w:rsid w:val="002A719E"/>
    <w:rsid w:val="002A75FF"/>
    <w:rsid w:val="002A7710"/>
    <w:rsid w:val="002A7E74"/>
    <w:rsid w:val="002B01B7"/>
    <w:rsid w:val="002B02B4"/>
    <w:rsid w:val="002B0516"/>
    <w:rsid w:val="002B0561"/>
    <w:rsid w:val="002B07D2"/>
    <w:rsid w:val="002B09A1"/>
    <w:rsid w:val="002B0C4A"/>
    <w:rsid w:val="002B10F3"/>
    <w:rsid w:val="002B120A"/>
    <w:rsid w:val="002B122E"/>
    <w:rsid w:val="002B137E"/>
    <w:rsid w:val="002B152D"/>
    <w:rsid w:val="002B1855"/>
    <w:rsid w:val="002B1859"/>
    <w:rsid w:val="002B1DA7"/>
    <w:rsid w:val="002B2BFA"/>
    <w:rsid w:val="002B2D57"/>
    <w:rsid w:val="002B30BF"/>
    <w:rsid w:val="002B3156"/>
    <w:rsid w:val="002B3337"/>
    <w:rsid w:val="002B34A7"/>
    <w:rsid w:val="002B3636"/>
    <w:rsid w:val="002B3641"/>
    <w:rsid w:val="002B384B"/>
    <w:rsid w:val="002B38B9"/>
    <w:rsid w:val="002B39D8"/>
    <w:rsid w:val="002B43F0"/>
    <w:rsid w:val="002B4615"/>
    <w:rsid w:val="002B4F50"/>
    <w:rsid w:val="002B5423"/>
    <w:rsid w:val="002B54F3"/>
    <w:rsid w:val="002B575C"/>
    <w:rsid w:val="002B5B8E"/>
    <w:rsid w:val="002B5C63"/>
    <w:rsid w:val="002B5CB3"/>
    <w:rsid w:val="002B5CCB"/>
    <w:rsid w:val="002B5D10"/>
    <w:rsid w:val="002B6304"/>
    <w:rsid w:val="002B65B3"/>
    <w:rsid w:val="002B6803"/>
    <w:rsid w:val="002B6979"/>
    <w:rsid w:val="002B6DD8"/>
    <w:rsid w:val="002B728C"/>
    <w:rsid w:val="002B7488"/>
    <w:rsid w:val="002B764E"/>
    <w:rsid w:val="002B785A"/>
    <w:rsid w:val="002B78CB"/>
    <w:rsid w:val="002B78F5"/>
    <w:rsid w:val="002B7BF9"/>
    <w:rsid w:val="002B7CBD"/>
    <w:rsid w:val="002B7D4C"/>
    <w:rsid w:val="002B7E2F"/>
    <w:rsid w:val="002B7FD7"/>
    <w:rsid w:val="002C037E"/>
    <w:rsid w:val="002C06A4"/>
    <w:rsid w:val="002C06AF"/>
    <w:rsid w:val="002C07B8"/>
    <w:rsid w:val="002C0C1E"/>
    <w:rsid w:val="002C0E08"/>
    <w:rsid w:val="002C102B"/>
    <w:rsid w:val="002C12E3"/>
    <w:rsid w:val="002C15D9"/>
    <w:rsid w:val="002C19D6"/>
    <w:rsid w:val="002C1D92"/>
    <w:rsid w:val="002C211D"/>
    <w:rsid w:val="002C213B"/>
    <w:rsid w:val="002C25C5"/>
    <w:rsid w:val="002C2834"/>
    <w:rsid w:val="002C29FB"/>
    <w:rsid w:val="002C3862"/>
    <w:rsid w:val="002C3BB9"/>
    <w:rsid w:val="002C3EBC"/>
    <w:rsid w:val="002C41E8"/>
    <w:rsid w:val="002C462A"/>
    <w:rsid w:val="002C4892"/>
    <w:rsid w:val="002C4A6A"/>
    <w:rsid w:val="002C4C6F"/>
    <w:rsid w:val="002C51BB"/>
    <w:rsid w:val="002C5A5A"/>
    <w:rsid w:val="002C5F88"/>
    <w:rsid w:val="002C6212"/>
    <w:rsid w:val="002C6286"/>
    <w:rsid w:val="002C6324"/>
    <w:rsid w:val="002C66B4"/>
    <w:rsid w:val="002C66E9"/>
    <w:rsid w:val="002C693F"/>
    <w:rsid w:val="002C6A6A"/>
    <w:rsid w:val="002C70D0"/>
    <w:rsid w:val="002C7181"/>
    <w:rsid w:val="002C7414"/>
    <w:rsid w:val="002C75D1"/>
    <w:rsid w:val="002C7A84"/>
    <w:rsid w:val="002C7D89"/>
    <w:rsid w:val="002C7F4A"/>
    <w:rsid w:val="002D056F"/>
    <w:rsid w:val="002D05AD"/>
    <w:rsid w:val="002D06F5"/>
    <w:rsid w:val="002D09DC"/>
    <w:rsid w:val="002D0EE7"/>
    <w:rsid w:val="002D11F4"/>
    <w:rsid w:val="002D1481"/>
    <w:rsid w:val="002D1A65"/>
    <w:rsid w:val="002D1BCD"/>
    <w:rsid w:val="002D1F1C"/>
    <w:rsid w:val="002D2305"/>
    <w:rsid w:val="002D2896"/>
    <w:rsid w:val="002D2BA6"/>
    <w:rsid w:val="002D30B5"/>
    <w:rsid w:val="002D30CE"/>
    <w:rsid w:val="002D3203"/>
    <w:rsid w:val="002D3418"/>
    <w:rsid w:val="002D3440"/>
    <w:rsid w:val="002D3B35"/>
    <w:rsid w:val="002D3B6F"/>
    <w:rsid w:val="002D3C82"/>
    <w:rsid w:val="002D3F6A"/>
    <w:rsid w:val="002D418B"/>
    <w:rsid w:val="002D41B6"/>
    <w:rsid w:val="002D43D0"/>
    <w:rsid w:val="002D468E"/>
    <w:rsid w:val="002D4B73"/>
    <w:rsid w:val="002D4C36"/>
    <w:rsid w:val="002D52CA"/>
    <w:rsid w:val="002D57E5"/>
    <w:rsid w:val="002D58FE"/>
    <w:rsid w:val="002D5CB8"/>
    <w:rsid w:val="002D5CF2"/>
    <w:rsid w:val="002D5DB1"/>
    <w:rsid w:val="002D6952"/>
    <w:rsid w:val="002D6AE9"/>
    <w:rsid w:val="002D74D9"/>
    <w:rsid w:val="002E087F"/>
    <w:rsid w:val="002E08DC"/>
    <w:rsid w:val="002E0B64"/>
    <w:rsid w:val="002E0E44"/>
    <w:rsid w:val="002E10EE"/>
    <w:rsid w:val="002E138A"/>
    <w:rsid w:val="002E13F8"/>
    <w:rsid w:val="002E14D8"/>
    <w:rsid w:val="002E1619"/>
    <w:rsid w:val="002E1960"/>
    <w:rsid w:val="002E1ADA"/>
    <w:rsid w:val="002E1FC1"/>
    <w:rsid w:val="002E214A"/>
    <w:rsid w:val="002E2462"/>
    <w:rsid w:val="002E24DF"/>
    <w:rsid w:val="002E279C"/>
    <w:rsid w:val="002E289B"/>
    <w:rsid w:val="002E2B3A"/>
    <w:rsid w:val="002E30CB"/>
    <w:rsid w:val="002E30F4"/>
    <w:rsid w:val="002E3DA2"/>
    <w:rsid w:val="002E417E"/>
    <w:rsid w:val="002E41F8"/>
    <w:rsid w:val="002E4C36"/>
    <w:rsid w:val="002E51DE"/>
    <w:rsid w:val="002E5E19"/>
    <w:rsid w:val="002E65CD"/>
    <w:rsid w:val="002E6996"/>
    <w:rsid w:val="002E69A5"/>
    <w:rsid w:val="002E6E86"/>
    <w:rsid w:val="002E76C3"/>
    <w:rsid w:val="002E7AA3"/>
    <w:rsid w:val="002F001A"/>
    <w:rsid w:val="002F0254"/>
    <w:rsid w:val="002F05A0"/>
    <w:rsid w:val="002F0710"/>
    <w:rsid w:val="002F078B"/>
    <w:rsid w:val="002F0E7B"/>
    <w:rsid w:val="002F0EF9"/>
    <w:rsid w:val="002F1088"/>
    <w:rsid w:val="002F133F"/>
    <w:rsid w:val="002F16A6"/>
    <w:rsid w:val="002F1779"/>
    <w:rsid w:val="002F18B0"/>
    <w:rsid w:val="002F1921"/>
    <w:rsid w:val="002F1D8F"/>
    <w:rsid w:val="002F20AB"/>
    <w:rsid w:val="002F2433"/>
    <w:rsid w:val="002F2502"/>
    <w:rsid w:val="002F2545"/>
    <w:rsid w:val="002F2738"/>
    <w:rsid w:val="002F2BEC"/>
    <w:rsid w:val="002F2C5B"/>
    <w:rsid w:val="002F2D41"/>
    <w:rsid w:val="002F2EBC"/>
    <w:rsid w:val="002F3010"/>
    <w:rsid w:val="002F303D"/>
    <w:rsid w:val="002F35E7"/>
    <w:rsid w:val="002F3AED"/>
    <w:rsid w:val="002F3CDF"/>
    <w:rsid w:val="002F3E52"/>
    <w:rsid w:val="002F3FA9"/>
    <w:rsid w:val="002F45A9"/>
    <w:rsid w:val="002F4BF1"/>
    <w:rsid w:val="002F4EFD"/>
    <w:rsid w:val="002F517B"/>
    <w:rsid w:val="002F55DB"/>
    <w:rsid w:val="002F584E"/>
    <w:rsid w:val="002F58B3"/>
    <w:rsid w:val="002F5C36"/>
    <w:rsid w:val="002F5DF6"/>
    <w:rsid w:val="002F5EA4"/>
    <w:rsid w:val="002F5FA0"/>
    <w:rsid w:val="002F6184"/>
    <w:rsid w:val="002F6686"/>
    <w:rsid w:val="002F6A41"/>
    <w:rsid w:val="002F6E70"/>
    <w:rsid w:val="002F701A"/>
    <w:rsid w:val="002F7786"/>
    <w:rsid w:val="002F7DBF"/>
    <w:rsid w:val="002F7ECE"/>
    <w:rsid w:val="00300330"/>
    <w:rsid w:val="003006DD"/>
    <w:rsid w:val="00300A2E"/>
    <w:rsid w:val="00300FE3"/>
    <w:rsid w:val="0030169A"/>
    <w:rsid w:val="003019CC"/>
    <w:rsid w:val="00301BF5"/>
    <w:rsid w:val="00301D34"/>
    <w:rsid w:val="00301E51"/>
    <w:rsid w:val="003023F6"/>
    <w:rsid w:val="003024FC"/>
    <w:rsid w:val="00302524"/>
    <w:rsid w:val="0030257A"/>
    <w:rsid w:val="003027F9"/>
    <w:rsid w:val="00302ADA"/>
    <w:rsid w:val="00302DF4"/>
    <w:rsid w:val="00302F29"/>
    <w:rsid w:val="00303720"/>
    <w:rsid w:val="00304188"/>
    <w:rsid w:val="00304417"/>
    <w:rsid w:val="003044EA"/>
    <w:rsid w:val="00304669"/>
    <w:rsid w:val="003047F3"/>
    <w:rsid w:val="0030512B"/>
    <w:rsid w:val="003052A2"/>
    <w:rsid w:val="00305EBA"/>
    <w:rsid w:val="003060E0"/>
    <w:rsid w:val="003064F5"/>
    <w:rsid w:val="00306907"/>
    <w:rsid w:val="00306E79"/>
    <w:rsid w:val="00306F93"/>
    <w:rsid w:val="003070D3"/>
    <w:rsid w:val="003071D3"/>
    <w:rsid w:val="00307425"/>
    <w:rsid w:val="00307880"/>
    <w:rsid w:val="003079CA"/>
    <w:rsid w:val="00307F8D"/>
    <w:rsid w:val="0031064A"/>
    <w:rsid w:val="003108C5"/>
    <w:rsid w:val="00310914"/>
    <w:rsid w:val="00310C5F"/>
    <w:rsid w:val="00310E31"/>
    <w:rsid w:val="0031126C"/>
    <w:rsid w:val="00311550"/>
    <w:rsid w:val="0031160D"/>
    <w:rsid w:val="003116C6"/>
    <w:rsid w:val="00311952"/>
    <w:rsid w:val="00311A5E"/>
    <w:rsid w:val="00311ABA"/>
    <w:rsid w:val="00311B8D"/>
    <w:rsid w:val="00311BE8"/>
    <w:rsid w:val="00312103"/>
    <w:rsid w:val="00312226"/>
    <w:rsid w:val="00312748"/>
    <w:rsid w:val="003129E4"/>
    <w:rsid w:val="00312CE5"/>
    <w:rsid w:val="0031305F"/>
    <w:rsid w:val="0031319A"/>
    <w:rsid w:val="003133C5"/>
    <w:rsid w:val="003134A8"/>
    <w:rsid w:val="0031353B"/>
    <w:rsid w:val="0031388B"/>
    <w:rsid w:val="00313A86"/>
    <w:rsid w:val="00313B84"/>
    <w:rsid w:val="00313C5E"/>
    <w:rsid w:val="00313EC1"/>
    <w:rsid w:val="00313FE6"/>
    <w:rsid w:val="00314126"/>
    <w:rsid w:val="003145A2"/>
    <w:rsid w:val="00314966"/>
    <w:rsid w:val="00314A76"/>
    <w:rsid w:val="00315B8E"/>
    <w:rsid w:val="00316286"/>
    <w:rsid w:val="0031657D"/>
    <w:rsid w:val="0031665C"/>
    <w:rsid w:val="00316A83"/>
    <w:rsid w:val="00317088"/>
    <w:rsid w:val="003171A0"/>
    <w:rsid w:val="003171A2"/>
    <w:rsid w:val="00317355"/>
    <w:rsid w:val="00317802"/>
    <w:rsid w:val="003179BD"/>
    <w:rsid w:val="00317B76"/>
    <w:rsid w:val="00317EB0"/>
    <w:rsid w:val="00320183"/>
    <w:rsid w:val="0032028E"/>
    <w:rsid w:val="00320393"/>
    <w:rsid w:val="003204FB"/>
    <w:rsid w:val="0032051D"/>
    <w:rsid w:val="00321346"/>
    <w:rsid w:val="00321377"/>
    <w:rsid w:val="00321B6E"/>
    <w:rsid w:val="00321E60"/>
    <w:rsid w:val="00321F19"/>
    <w:rsid w:val="0032234D"/>
    <w:rsid w:val="00322D55"/>
    <w:rsid w:val="003230E0"/>
    <w:rsid w:val="003232E9"/>
    <w:rsid w:val="00323351"/>
    <w:rsid w:val="003233E9"/>
    <w:rsid w:val="00323501"/>
    <w:rsid w:val="0032395F"/>
    <w:rsid w:val="00323967"/>
    <w:rsid w:val="003239EB"/>
    <w:rsid w:val="00323A58"/>
    <w:rsid w:val="00323E32"/>
    <w:rsid w:val="00324021"/>
    <w:rsid w:val="00324138"/>
    <w:rsid w:val="00324622"/>
    <w:rsid w:val="00324A95"/>
    <w:rsid w:val="00324D88"/>
    <w:rsid w:val="00324FA8"/>
    <w:rsid w:val="0032517F"/>
    <w:rsid w:val="00325627"/>
    <w:rsid w:val="003259DD"/>
    <w:rsid w:val="00325C3E"/>
    <w:rsid w:val="00326988"/>
    <w:rsid w:val="00326C50"/>
    <w:rsid w:val="00326DBC"/>
    <w:rsid w:val="00326EFB"/>
    <w:rsid w:val="003270A7"/>
    <w:rsid w:val="0032726E"/>
    <w:rsid w:val="0032731D"/>
    <w:rsid w:val="00327854"/>
    <w:rsid w:val="00327A2F"/>
    <w:rsid w:val="00327DBE"/>
    <w:rsid w:val="00327E7A"/>
    <w:rsid w:val="00330194"/>
    <w:rsid w:val="003301E2"/>
    <w:rsid w:val="0033038A"/>
    <w:rsid w:val="003306F7"/>
    <w:rsid w:val="0033094D"/>
    <w:rsid w:val="00330B61"/>
    <w:rsid w:val="00331020"/>
    <w:rsid w:val="003312D5"/>
    <w:rsid w:val="003316D7"/>
    <w:rsid w:val="00331F53"/>
    <w:rsid w:val="00332411"/>
    <w:rsid w:val="003328ED"/>
    <w:rsid w:val="00332B1C"/>
    <w:rsid w:val="00332E2C"/>
    <w:rsid w:val="00332E95"/>
    <w:rsid w:val="00333B77"/>
    <w:rsid w:val="00333C6A"/>
    <w:rsid w:val="00333C8E"/>
    <w:rsid w:val="0033415C"/>
    <w:rsid w:val="00334166"/>
    <w:rsid w:val="0033428D"/>
    <w:rsid w:val="003344A0"/>
    <w:rsid w:val="00334645"/>
    <w:rsid w:val="0033465F"/>
    <w:rsid w:val="0033468E"/>
    <w:rsid w:val="0033478F"/>
    <w:rsid w:val="00334806"/>
    <w:rsid w:val="00334AE6"/>
    <w:rsid w:val="00334C33"/>
    <w:rsid w:val="00335280"/>
    <w:rsid w:val="003352CE"/>
    <w:rsid w:val="003359DB"/>
    <w:rsid w:val="00335B17"/>
    <w:rsid w:val="00335C84"/>
    <w:rsid w:val="00336467"/>
    <w:rsid w:val="003368D3"/>
    <w:rsid w:val="00336B25"/>
    <w:rsid w:val="003377B7"/>
    <w:rsid w:val="00337B1F"/>
    <w:rsid w:val="00337B8A"/>
    <w:rsid w:val="00337B9E"/>
    <w:rsid w:val="00340007"/>
    <w:rsid w:val="003401A5"/>
    <w:rsid w:val="003405E4"/>
    <w:rsid w:val="00340C92"/>
    <w:rsid w:val="00340E02"/>
    <w:rsid w:val="00341014"/>
    <w:rsid w:val="003414A9"/>
    <w:rsid w:val="00341688"/>
    <w:rsid w:val="00341ADB"/>
    <w:rsid w:val="00341F74"/>
    <w:rsid w:val="0034217B"/>
    <w:rsid w:val="00342446"/>
    <w:rsid w:val="003426F7"/>
    <w:rsid w:val="00342C34"/>
    <w:rsid w:val="00342C6D"/>
    <w:rsid w:val="00342C89"/>
    <w:rsid w:val="00343803"/>
    <w:rsid w:val="00343A7E"/>
    <w:rsid w:val="00343C16"/>
    <w:rsid w:val="0034474D"/>
    <w:rsid w:val="0034483D"/>
    <w:rsid w:val="00344ACC"/>
    <w:rsid w:val="00344F18"/>
    <w:rsid w:val="00344FE9"/>
    <w:rsid w:val="00345833"/>
    <w:rsid w:val="00345871"/>
    <w:rsid w:val="0034611A"/>
    <w:rsid w:val="003461BF"/>
    <w:rsid w:val="0034635B"/>
    <w:rsid w:val="0034648B"/>
    <w:rsid w:val="0034669F"/>
    <w:rsid w:val="00346711"/>
    <w:rsid w:val="00346872"/>
    <w:rsid w:val="00346BEB"/>
    <w:rsid w:val="00346D57"/>
    <w:rsid w:val="00346D85"/>
    <w:rsid w:val="00346FDB"/>
    <w:rsid w:val="0034796B"/>
    <w:rsid w:val="00347E25"/>
    <w:rsid w:val="003501A8"/>
    <w:rsid w:val="00350BDE"/>
    <w:rsid w:val="003511C4"/>
    <w:rsid w:val="0035127D"/>
    <w:rsid w:val="00351C8D"/>
    <w:rsid w:val="00351E60"/>
    <w:rsid w:val="00352402"/>
    <w:rsid w:val="003524A7"/>
    <w:rsid w:val="003524A9"/>
    <w:rsid w:val="0035266E"/>
    <w:rsid w:val="00352BF0"/>
    <w:rsid w:val="00352F9C"/>
    <w:rsid w:val="003539C8"/>
    <w:rsid w:val="00353BE1"/>
    <w:rsid w:val="00353CB0"/>
    <w:rsid w:val="00353FEE"/>
    <w:rsid w:val="00354493"/>
    <w:rsid w:val="003545E9"/>
    <w:rsid w:val="00354EF3"/>
    <w:rsid w:val="00355174"/>
    <w:rsid w:val="0035527C"/>
    <w:rsid w:val="003553C6"/>
    <w:rsid w:val="00355489"/>
    <w:rsid w:val="0035554D"/>
    <w:rsid w:val="003557DD"/>
    <w:rsid w:val="00355808"/>
    <w:rsid w:val="0035588B"/>
    <w:rsid w:val="00355952"/>
    <w:rsid w:val="00356792"/>
    <w:rsid w:val="00356A1E"/>
    <w:rsid w:val="00356BA5"/>
    <w:rsid w:val="0035744B"/>
    <w:rsid w:val="00357C5F"/>
    <w:rsid w:val="00357CCE"/>
    <w:rsid w:val="00357E73"/>
    <w:rsid w:val="003600C4"/>
    <w:rsid w:val="0036064E"/>
    <w:rsid w:val="0036142B"/>
    <w:rsid w:val="0036146D"/>
    <w:rsid w:val="00361599"/>
    <w:rsid w:val="00361753"/>
    <w:rsid w:val="0036181F"/>
    <w:rsid w:val="00361830"/>
    <w:rsid w:val="00361CE3"/>
    <w:rsid w:val="003622B0"/>
    <w:rsid w:val="0036279D"/>
    <w:rsid w:val="003633FC"/>
    <w:rsid w:val="00363F7B"/>
    <w:rsid w:val="00364288"/>
    <w:rsid w:val="00364829"/>
    <w:rsid w:val="00364AB1"/>
    <w:rsid w:val="00364BF8"/>
    <w:rsid w:val="003651B6"/>
    <w:rsid w:val="00365443"/>
    <w:rsid w:val="0036558D"/>
    <w:rsid w:val="00365634"/>
    <w:rsid w:val="0036579F"/>
    <w:rsid w:val="00365814"/>
    <w:rsid w:val="0036612F"/>
    <w:rsid w:val="00366203"/>
    <w:rsid w:val="00366291"/>
    <w:rsid w:val="00366599"/>
    <w:rsid w:val="003665D8"/>
    <w:rsid w:val="00366AAD"/>
    <w:rsid w:val="00366CD3"/>
    <w:rsid w:val="00366D76"/>
    <w:rsid w:val="00366F1C"/>
    <w:rsid w:val="00366F78"/>
    <w:rsid w:val="003678C9"/>
    <w:rsid w:val="00370638"/>
    <w:rsid w:val="003706AF"/>
    <w:rsid w:val="003707B1"/>
    <w:rsid w:val="003708A2"/>
    <w:rsid w:val="003712CF"/>
    <w:rsid w:val="0037140A"/>
    <w:rsid w:val="003715D2"/>
    <w:rsid w:val="00371712"/>
    <w:rsid w:val="003717B3"/>
    <w:rsid w:val="00371E48"/>
    <w:rsid w:val="00371ECC"/>
    <w:rsid w:val="0037216C"/>
    <w:rsid w:val="003721C1"/>
    <w:rsid w:val="00372362"/>
    <w:rsid w:val="003724E8"/>
    <w:rsid w:val="0037263F"/>
    <w:rsid w:val="00372A48"/>
    <w:rsid w:val="00372A73"/>
    <w:rsid w:val="00372C6D"/>
    <w:rsid w:val="00372EFE"/>
    <w:rsid w:val="00373537"/>
    <w:rsid w:val="00373976"/>
    <w:rsid w:val="00373BDA"/>
    <w:rsid w:val="00373BE9"/>
    <w:rsid w:val="00373E1E"/>
    <w:rsid w:val="003741EA"/>
    <w:rsid w:val="00374227"/>
    <w:rsid w:val="003744E4"/>
    <w:rsid w:val="0037467E"/>
    <w:rsid w:val="003746EA"/>
    <w:rsid w:val="0037503B"/>
    <w:rsid w:val="0037508E"/>
    <w:rsid w:val="0037521E"/>
    <w:rsid w:val="0037530C"/>
    <w:rsid w:val="003753F0"/>
    <w:rsid w:val="00375596"/>
    <w:rsid w:val="00375A07"/>
    <w:rsid w:val="00375B92"/>
    <w:rsid w:val="00375C87"/>
    <w:rsid w:val="00376352"/>
    <w:rsid w:val="00376B0D"/>
    <w:rsid w:val="00376B41"/>
    <w:rsid w:val="00376D89"/>
    <w:rsid w:val="003772C4"/>
    <w:rsid w:val="00377648"/>
    <w:rsid w:val="00377736"/>
    <w:rsid w:val="00377876"/>
    <w:rsid w:val="00377CE3"/>
    <w:rsid w:val="003801C2"/>
    <w:rsid w:val="00380244"/>
    <w:rsid w:val="0038090C"/>
    <w:rsid w:val="0038098B"/>
    <w:rsid w:val="00380B7C"/>
    <w:rsid w:val="00380BAE"/>
    <w:rsid w:val="00380C2F"/>
    <w:rsid w:val="00380D5C"/>
    <w:rsid w:val="00380F60"/>
    <w:rsid w:val="0038112F"/>
    <w:rsid w:val="0038138B"/>
    <w:rsid w:val="00381407"/>
    <w:rsid w:val="00381812"/>
    <w:rsid w:val="003818D4"/>
    <w:rsid w:val="00381AE3"/>
    <w:rsid w:val="00381AFF"/>
    <w:rsid w:val="00381CC7"/>
    <w:rsid w:val="00381E50"/>
    <w:rsid w:val="00382302"/>
    <w:rsid w:val="0038240C"/>
    <w:rsid w:val="003825A5"/>
    <w:rsid w:val="003827FC"/>
    <w:rsid w:val="00382C14"/>
    <w:rsid w:val="00382E15"/>
    <w:rsid w:val="00382F32"/>
    <w:rsid w:val="003836E1"/>
    <w:rsid w:val="00384266"/>
    <w:rsid w:val="00384604"/>
    <w:rsid w:val="003848A0"/>
    <w:rsid w:val="003848C7"/>
    <w:rsid w:val="00384B41"/>
    <w:rsid w:val="00384C31"/>
    <w:rsid w:val="00384CF2"/>
    <w:rsid w:val="00384DB8"/>
    <w:rsid w:val="00384E88"/>
    <w:rsid w:val="0038504B"/>
    <w:rsid w:val="0038520A"/>
    <w:rsid w:val="00385224"/>
    <w:rsid w:val="00385A45"/>
    <w:rsid w:val="00385B18"/>
    <w:rsid w:val="00385F20"/>
    <w:rsid w:val="003862F3"/>
    <w:rsid w:val="0038644B"/>
    <w:rsid w:val="003866B5"/>
    <w:rsid w:val="00386D49"/>
    <w:rsid w:val="00386E6C"/>
    <w:rsid w:val="00387189"/>
    <w:rsid w:val="00387A9F"/>
    <w:rsid w:val="00387C23"/>
    <w:rsid w:val="00387C28"/>
    <w:rsid w:val="00390023"/>
    <w:rsid w:val="00390231"/>
    <w:rsid w:val="0039023B"/>
    <w:rsid w:val="003905AE"/>
    <w:rsid w:val="0039060F"/>
    <w:rsid w:val="0039136A"/>
    <w:rsid w:val="003916E9"/>
    <w:rsid w:val="00391CB0"/>
    <w:rsid w:val="00391E84"/>
    <w:rsid w:val="00391EFD"/>
    <w:rsid w:val="003921B2"/>
    <w:rsid w:val="00392714"/>
    <w:rsid w:val="003928E1"/>
    <w:rsid w:val="00392F73"/>
    <w:rsid w:val="00393234"/>
    <w:rsid w:val="003934C3"/>
    <w:rsid w:val="00393619"/>
    <w:rsid w:val="00393665"/>
    <w:rsid w:val="003937B2"/>
    <w:rsid w:val="00393924"/>
    <w:rsid w:val="0039396B"/>
    <w:rsid w:val="0039490B"/>
    <w:rsid w:val="00394C03"/>
    <w:rsid w:val="00394DF6"/>
    <w:rsid w:val="00395063"/>
    <w:rsid w:val="00395420"/>
    <w:rsid w:val="0039543D"/>
    <w:rsid w:val="003955A7"/>
    <w:rsid w:val="00395A19"/>
    <w:rsid w:val="00395B49"/>
    <w:rsid w:val="00395CB8"/>
    <w:rsid w:val="00396359"/>
    <w:rsid w:val="003965EF"/>
    <w:rsid w:val="00396745"/>
    <w:rsid w:val="00396781"/>
    <w:rsid w:val="0039686A"/>
    <w:rsid w:val="00396964"/>
    <w:rsid w:val="003969E4"/>
    <w:rsid w:val="00396AA2"/>
    <w:rsid w:val="00396F02"/>
    <w:rsid w:val="00396F2B"/>
    <w:rsid w:val="00397256"/>
    <w:rsid w:val="003972C1"/>
    <w:rsid w:val="003973CE"/>
    <w:rsid w:val="00397669"/>
    <w:rsid w:val="00397765"/>
    <w:rsid w:val="003978B3"/>
    <w:rsid w:val="00397AD7"/>
    <w:rsid w:val="00397BE1"/>
    <w:rsid w:val="00397D02"/>
    <w:rsid w:val="003A00A5"/>
    <w:rsid w:val="003A03D5"/>
    <w:rsid w:val="003A04E2"/>
    <w:rsid w:val="003A0793"/>
    <w:rsid w:val="003A0A20"/>
    <w:rsid w:val="003A0ABC"/>
    <w:rsid w:val="003A1172"/>
    <w:rsid w:val="003A148B"/>
    <w:rsid w:val="003A14A1"/>
    <w:rsid w:val="003A1639"/>
    <w:rsid w:val="003A180C"/>
    <w:rsid w:val="003A1AF6"/>
    <w:rsid w:val="003A1CE5"/>
    <w:rsid w:val="003A1E5D"/>
    <w:rsid w:val="003A2156"/>
    <w:rsid w:val="003A223F"/>
    <w:rsid w:val="003A30E8"/>
    <w:rsid w:val="003A3308"/>
    <w:rsid w:val="003A3559"/>
    <w:rsid w:val="003A3C82"/>
    <w:rsid w:val="003A3D5E"/>
    <w:rsid w:val="003A3E08"/>
    <w:rsid w:val="003A4318"/>
    <w:rsid w:val="003A458B"/>
    <w:rsid w:val="003A4A00"/>
    <w:rsid w:val="003A4BC3"/>
    <w:rsid w:val="003A4CC8"/>
    <w:rsid w:val="003A4F29"/>
    <w:rsid w:val="003A5233"/>
    <w:rsid w:val="003A574B"/>
    <w:rsid w:val="003A5E49"/>
    <w:rsid w:val="003A6367"/>
    <w:rsid w:val="003A6396"/>
    <w:rsid w:val="003A66A5"/>
    <w:rsid w:val="003A6BD8"/>
    <w:rsid w:val="003A7421"/>
    <w:rsid w:val="003A7C49"/>
    <w:rsid w:val="003A7CEA"/>
    <w:rsid w:val="003A7F3C"/>
    <w:rsid w:val="003A7FBB"/>
    <w:rsid w:val="003B003D"/>
    <w:rsid w:val="003B03B7"/>
    <w:rsid w:val="003B0984"/>
    <w:rsid w:val="003B0ACE"/>
    <w:rsid w:val="003B0CC7"/>
    <w:rsid w:val="003B0D2D"/>
    <w:rsid w:val="003B0FB9"/>
    <w:rsid w:val="003B13EC"/>
    <w:rsid w:val="003B1549"/>
    <w:rsid w:val="003B199F"/>
    <w:rsid w:val="003B1C67"/>
    <w:rsid w:val="003B1E99"/>
    <w:rsid w:val="003B20CD"/>
    <w:rsid w:val="003B2955"/>
    <w:rsid w:val="003B2CE0"/>
    <w:rsid w:val="003B2F05"/>
    <w:rsid w:val="003B32EC"/>
    <w:rsid w:val="003B33DF"/>
    <w:rsid w:val="003B3835"/>
    <w:rsid w:val="003B3BAC"/>
    <w:rsid w:val="003B3DAD"/>
    <w:rsid w:val="003B406A"/>
    <w:rsid w:val="003B436D"/>
    <w:rsid w:val="003B4444"/>
    <w:rsid w:val="003B47F7"/>
    <w:rsid w:val="003B529C"/>
    <w:rsid w:val="003B5510"/>
    <w:rsid w:val="003B5920"/>
    <w:rsid w:val="003B5EBE"/>
    <w:rsid w:val="003B637F"/>
    <w:rsid w:val="003B69DF"/>
    <w:rsid w:val="003B74FA"/>
    <w:rsid w:val="003B779E"/>
    <w:rsid w:val="003B7C19"/>
    <w:rsid w:val="003B7FEE"/>
    <w:rsid w:val="003C0A09"/>
    <w:rsid w:val="003C0FA7"/>
    <w:rsid w:val="003C1404"/>
    <w:rsid w:val="003C170A"/>
    <w:rsid w:val="003C1749"/>
    <w:rsid w:val="003C17F6"/>
    <w:rsid w:val="003C1AE3"/>
    <w:rsid w:val="003C1C97"/>
    <w:rsid w:val="003C1E67"/>
    <w:rsid w:val="003C2190"/>
    <w:rsid w:val="003C2225"/>
    <w:rsid w:val="003C22CA"/>
    <w:rsid w:val="003C24FA"/>
    <w:rsid w:val="003C268F"/>
    <w:rsid w:val="003C272F"/>
    <w:rsid w:val="003C2997"/>
    <w:rsid w:val="003C29F7"/>
    <w:rsid w:val="003C2A91"/>
    <w:rsid w:val="003C2C22"/>
    <w:rsid w:val="003C2F2F"/>
    <w:rsid w:val="003C337D"/>
    <w:rsid w:val="003C35F4"/>
    <w:rsid w:val="003C3880"/>
    <w:rsid w:val="003C38D4"/>
    <w:rsid w:val="003C3A10"/>
    <w:rsid w:val="003C3A7B"/>
    <w:rsid w:val="003C3D23"/>
    <w:rsid w:val="003C4162"/>
    <w:rsid w:val="003C42A6"/>
    <w:rsid w:val="003C42F6"/>
    <w:rsid w:val="003C46F5"/>
    <w:rsid w:val="003C47A2"/>
    <w:rsid w:val="003C4C4D"/>
    <w:rsid w:val="003C5514"/>
    <w:rsid w:val="003C55F1"/>
    <w:rsid w:val="003C56E9"/>
    <w:rsid w:val="003C5AE0"/>
    <w:rsid w:val="003C5AF9"/>
    <w:rsid w:val="003C5D31"/>
    <w:rsid w:val="003C6328"/>
    <w:rsid w:val="003C6688"/>
    <w:rsid w:val="003C66B4"/>
    <w:rsid w:val="003C69D7"/>
    <w:rsid w:val="003C6EF1"/>
    <w:rsid w:val="003C71DE"/>
    <w:rsid w:val="003C74A8"/>
    <w:rsid w:val="003C74BA"/>
    <w:rsid w:val="003C794D"/>
    <w:rsid w:val="003C79D7"/>
    <w:rsid w:val="003C7E97"/>
    <w:rsid w:val="003D00BD"/>
    <w:rsid w:val="003D027E"/>
    <w:rsid w:val="003D0553"/>
    <w:rsid w:val="003D0BC0"/>
    <w:rsid w:val="003D0DCE"/>
    <w:rsid w:val="003D12AD"/>
    <w:rsid w:val="003D19A2"/>
    <w:rsid w:val="003D1B31"/>
    <w:rsid w:val="003D1DAA"/>
    <w:rsid w:val="003D1FBE"/>
    <w:rsid w:val="003D1FE0"/>
    <w:rsid w:val="003D21CA"/>
    <w:rsid w:val="003D2AF6"/>
    <w:rsid w:val="003D33B8"/>
    <w:rsid w:val="003D34E2"/>
    <w:rsid w:val="003D3688"/>
    <w:rsid w:val="003D37A3"/>
    <w:rsid w:val="003D3849"/>
    <w:rsid w:val="003D3AD8"/>
    <w:rsid w:val="003D3C08"/>
    <w:rsid w:val="003D3D68"/>
    <w:rsid w:val="003D3D92"/>
    <w:rsid w:val="003D3E98"/>
    <w:rsid w:val="003D3ECB"/>
    <w:rsid w:val="003D3F89"/>
    <w:rsid w:val="003D4057"/>
    <w:rsid w:val="003D41C6"/>
    <w:rsid w:val="003D41DA"/>
    <w:rsid w:val="003D4474"/>
    <w:rsid w:val="003D46C0"/>
    <w:rsid w:val="003D477E"/>
    <w:rsid w:val="003D4CB4"/>
    <w:rsid w:val="003D4D74"/>
    <w:rsid w:val="003D505F"/>
    <w:rsid w:val="003D5180"/>
    <w:rsid w:val="003D5242"/>
    <w:rsid w:val="003D5951"/>
    <w:rsid w:val="003D5B7D"/>
    <w:rsid w:val="003D63CC"/>
    <w:rsid w:val="003D6757"/>
    <w:rsid w:val="003D6CA0"/>
    <w:rsid w:val="003D6DD0"/>
    <w:rsid w:val="003D6DDF"/>
    <w:rsid w:val="003D75F5"/>
    <w:rsid w:val="003D7A5A"/>
    <w:rsid w:val="003D7BE0"/>
    <w:rsid w:val="003E00BB"/>
    <w:rsid w:val="003E05D3"/>
    <w:rsid w:val="003E0C26"/>
    <w:rsid w:val="003E0F82"/>
    <w:rsid w:val="003E171C"/>
    <w:rsid w:val="003E175C"/>
    <w:rsid w:val="003E1793"/>
    <w:rsid w:val="003E1827"/>
    <w:rsid w:val="003E18B6"/>
    <w:rsid w:val="003E1A19"/>
    <w:rsid w:val="003E1A1A"/>
    <w:rsid w:val="003E1CB2"/>
    <w:rsid w:val="003E1D0F"/>
    <w:rsid w:val="003E1F26"/>
    <w:rsid w:val="003E20A2"/>
    <w:rsid w:val="003E25B1"/>
    <w:rsid w:val="003E272A"/>
    <w:rsid w:val="003E273B"/>
    <w:rsid w:val="003E2DB2"/>
    <w:rsid w:val="003E2F78"/>
    <w:rsid w:val="003E3213"/>
    <w:rsid w:val="003E3323"/>
    <w:rsid w:val="003E3E4C"/>
    <w:rsid w:val="003E4691"/>
    <w:rsid w:val="003E4800"/>
    <w:rsid w:val="003E4A02"/>
    <w:rsid w:val="003E4B79"/>
    <w:rsid w:val="003E4F62"/>
    <w:rsid w:val="003E4F84"/>
    <w:rsid w:val="003E5125"/>
    <w:rsid w:val="003E54EB"/>
    <w:rsid w:val="003E58C4"/>
    <w:rsid w:val="003E5BC2"/>
    <w:rsid w:val="003E5F74"/>
    <w:rsid w:val="003E62B3"/>
    <w:rsid w:val="003E640A"/>
    <w:rsid w:val="003E6556"/>
    <w:rsid w:val="003E6584"/>
    <w:rsid w:val="003E67AF"/>
    <w:rsid w:val="003E6877"/>
    <w:rsid w:val="003E6931"/>
    <w:rsid w:val="003E6ABD"/>
    <w:rsid w:val="003E6C43"/>
    <w:rsid w:val="003E6DF2"/>
    <w:rsid w:val="003E7516"/>
    <w:rsid w:val="003E7692"/>
    <w:rsid w:val="003E7763"/>
    <w:rsid w:val="003E7AB5"/>
    <w:rsid w:val="003E7F5C"/>
    <w:rsid w:val="003E7F8C"/>
    <w:rsid w:val="003E7F9C"/>
    <w:rsid w:val="003F004D"/>
    <w:rsid w:val="003F0590"/>
    <w:rsid w:val="003F0760"/>
    <w:rsid w:val="003F08C3"/>
    <w:rsid w:val="003F09F3"/>
    <w:rsid w:val="003F0B9B"/>
    <w:rsid w:val="003F0C67"/>
    <w:rsid w:val="003F0D01"/>
    <w:rsid w:val="003F0E82"/>
    <w:rsid w:val="003F0F8E"/>
    <w:rsid w:val="003F1011"/>
    <w:rsid w:val="003F10D1"/>
    <w:rsid w:val="003F10E9"/>
    <w:rsid w:val="003F10F2"/>
    <w:rsid w:val="003F114C"/>
    <w:rsid w:val="003F11DC"/>
    <w:rsid w:val="003F16FA"/>
    <w:rsid w:val="003F1836"/>
    <w:rsid w:val="003F22DA"/>
    <w:rsid w:val="003F234F"/>
    <w:rsid w:val="003F26AC"/>
    <w:rsid w:val="003F272D"/>
    <w:rsid w:val="003F290F"/>
    <w:rsid w:val="003F2A74"/>
    <w:rsid w:val="003F2C9D"/>
    <w:rsid w:val="003F2D98"/>
    <w:rsid w:val="003F3181"/>
    <w:rsid w:val="003F344D"/>
    <w:rsid w:val="003F35A0"/>
    <w:rsid w:val="003F3752"/>
    <w:rsid w:val="003F3857"/>
    <w:rsid w:val="003F3B99"/>
    <w:rsid w:val="003F4A9F"/>
    <w:rsid w:val="003F4E0C"/>
    <w:rsid w:val="003F4EF5"/>
    <w:rsid w:val="003F51B0"/>
    <w:rsid w:val="003F5682"/>
    <w:rsid w:val="003F5C09"/>
    <w:rsid w:val="003F5C76"/>
    <w:rsid w:val="003F671A"/>
    <w:rsid w:val="003F69C4"/>
    <w:rsid w:val="003F6CEE"/>
    <w:rsid w:val="003F6FA8"/>
    <w:rsid w:val="003F72DA"/>
    <w:rsid w:val="003F7381"/>
    <w:rsid w:val="003F75AA"/>
    <w:rsid w:val="003F7818"/>
    <w:rsid w:val="003F7B3D"/>
    <w:rsid w:val="003F7F19"/>
    <w:rsid w:val="004003D5"/>
    <w:rsid w:val="004004D0"/>
    <w:rsid w:val="004006B0"/>
    <w:rsid w:val="004015E9"/>
    <w:rsid w:val="004016F4"/>
    <w:rsid w:val="00401749"/>
    <w:rsid w:val="00401969"/>
    <w:rsid w:val="00401BBA"/>
    <w:rsid w:val="00401BE9"/>
    <w:rsid w:val="00401F25"/>
    <w:rsid w:val="004020F1"/>
    <w:rsid w:val="0040212C"/>
    <w:rsid w:val="004021B7"/>
    <w:rsid w:val="00402238"/>
    <w:rsid w:val="0040223E"/>
    <w:rsid w:val="00402A50"/>
    <w:rsid w:val="00402C7B"/>
    <w:rsid w:val="00403368"/>
    <w:rsid w:val="004034F7"/>
    <w:rsid w:val="00403FA7"/>
    <w:rsid w:val="0040414C"/>
    <w:rsid w:val="0040430B"/>
    <w:rsid w:val="0040437A"/>
    <w:rsid w:val="004046CA"/>
    <w:rsid w:val="004048A0"/>
    <w:rsid w:val="004049D1"/>
    <w:rsid w:val="00404D72"/>
    <w:rsid w:val="00405732"/>
    <w:rsid w:val="00405977"/>
    <w:rsid w:val="00405B1A"/>
    <w:rsid w:val="00405E4D"/>
    <w:rsid w:val="00405F3B"/>
    <w:rsid w:val="00405F53"/>
    <w:rsid w:val="004062E2"/>
    <w:rsid w:val="0040651D"/>
    <w:rsid w:val="00406991"/>
    <w:rsid w:val="00406A22"/>
    <w:rsid w:val="00406A5C"/>
    <w:rsid w:val="00406B62"/>
    <w:rsid w:val="00406B8F"/>
    <w:rsid w:val="00406DC9"/>
    <w:rsid w:val="004072A2"/>
    <w:rsid w:val="0040732B"/>
    <w:rsid w:val="00407399"/>
    <w:rsid w:val="00407404"/>
    <w:rsid w:val="00407C96"/>
    <w:rsid w:val="00407FF3"/>
    <w:rsid w:val="0041005A"/>
    <w:rsid w:val="0041060F"/>
    <w:rsid w:val="00410696"/>
    <w:rsid w:val="004108C9"/>
    <w:rsid w:val="00410B31"/>
    <w:rsid w:val="00410EF1"/>
    <w:rsid w:val="00411281"/>
    <w:rsid w:val="00411331"/>
    <w:rsid w:val="0041138A"/>
    <w:rsid w:val="004113D7"/>
    <w:rsid w:val="00411452"/>
    <w:rsid w:val="00411467"/>
    <w:rsid w:val="00411495"/>
    <w:rsid w:val="00411A36"/>
    <w:rsid w:val="004126C1"/>
    <w:rsid w:val="004129AC"/>
    <w:rsid w:val="00412E74"/>
    <w:rsid w:val="00412F87"/>
    <w:rsid w:val="004133C6"/>
    <w:rsid w:val="0041359C"/>
    <w:rsid w:val="0041369F"/>
    <w:rsid w:val="00413D02"/>
    <w:rsid w:val="004140D0"/>
    <w:rsid w:val="0041417D"/>
    <w:rsid w:val="00414308"/>
    <w:rsid w:val="004143D1"/>
    <w:rsid w:val="00414752"/>
    <w:rsid w:val="00414D58"/>
    <w:rsid w:val="00414F86"/>
    <w:rsid w:val="00415236"/>
    <w:rsid w:val="00415390"/>
    <w:rsid w:val="00415712"/>
    <w:rsid w:val="00415BEE"/>
    <w:rsid w:val="00415C18"/>
    <w:rsid w:val="0041630D"/>
    <w:rsid w:val="00416743"/>
    <w:rsid w:val="004169C0"/>
    <w:rsid w:val="00416FD9"/>
    <w:rsid w:val="00420009"/>
    <w:rsid w:val="004203EF"/>
    <w:rsid w:val="00420419"/>
    <w:rsid w:val="004204CD"/>
    <w:rsid w:val="004215BA"/>
    <w:rsid w:val="004216A0"/>
    <w:rsid w:val="004219D5"/>
    <w:rsid w:val="00421A2B"/>
    <w:rsid w:val="00421DA4"/>
    <w:rsid w:val="004226EA"/>
    <w:rsid w:val="00422DDD"/>
    <w:rsid w:val="00422FD4"/>
    <w:rsid w:val="0042311E"/>
    <w:rsid w:val="00423250"/>
    <w:rsid w:val="004232EF"/>
    <w:rsid w:val="00423586"/>
    <w:rsid w:val="00423661"/>
    <w:rsid w:val="00423A32"/>
    <w:rsid w:val="00423C11"/>
    <w:rsid w:val="00424208"/>
    <w:rsid w:val="0042453C"/>
    <w:rsid w:val="0042466E"/>
    <w:rsid w:val="00424901"/>
    <w:rsid w:val="004249EE"/>
    <w:rsid w:val="004251D9"/>
    <w:rsid w:val="00425708"/>
    <w:rsid w:val="00425970"/>
    <w:rsid w:val="00425E45"/>
    <w:rsid w:val="0042617A"/>
    <w:rsid w:val="00426671"/>
    <w:rsid w:val="004266E3"/>
    <w:rsid w:val="00426AA9"/>
    <w:rsid w:val="00426D17"/>
    <w:rsid w:val="00426DD0"/>
    <w:rsid w:val="00426F8B"/>
    <w:rsid w:val="0042784B"/>
    <w:rsid w:val="00427FF0"/>
    <w:rsid w:val="004302EF"/>
    <w:rsid w:val="00430BFF"/>
    <w:rsid w:val="00431002"/>
    <w:rsid w:val="0043179B"/>
    <w:rsid w:val="00431910"/>
    <w:rsid w:val="00431B78"/>
    <w:rsid w:val="00432784"/>
    <w:rsid w:val="004327C0"/>
    <w:rsid w:val="00432A92"/>
    <w:rsid w:val="004332F9"/>
    <w:rsid w:val="004334F7"/>
    <w:rsid w:val="0043351C"/>
    <w:rsid w:val="004338FD"/>
    <w:rsid w:val="00433D26"/>
    <w:rsid w:val="0043410F"/>
    <w:rsid w:val="004346A8"/>
    <w:rsid w:val="00434A2A"/>
    <w:rsid w:val="00434E2C"/>
    <w:rsid w:val="00434FE9"/>
    <w:rsid w:val="004351A0"/>
    <w:rsid w:val="004351E3"/>
    <w:rsid w:val="004354AA"/>
    <w:rsid w:val="00435F37"/>
    <w:rsid w:val="00436817"/>
    <w:rsid w:val="00436A1D"/>
    <w:rsid w:val="00436B67"/>
    <w:rsid w:val="004374A9"/>
    <w:rsid w:val="00437513"/>
    <w:rsid w:val="00437D1E"/>
    <w:rsid w:val="0044007C"/>
    <w:rsid w:val="00440420"/>
    <w:rsid w:val="00440571"/>
    <w:rsid w:val="004406A2"/>
    <w:rsid w:val="004406CE"/>
    <w:rsid w:val="004409A2"/>
    <w:rsid w:val="00440AE2"/>
    <w:rsid w:val="00440BC1"/>
    <w:rsid w:val="00440C85"/>
    <w:rsid w:val="00440EB7"/>
    <w:rsid w:val="00441028"/>
    <w:rsid w:val="00441A67"/>
    <w:rsid w:val="00441E2B"/>
    <w:rsid w:val="00441F2B"/>
    <w:rsid w:val="00441F74"/>
    <w:rsid w:val="004427A4"/>
    <w:rsid w:val="004427BD"/>
    <w:rsid w:val="00442A1E"/>
    <w:rsid w:val="00442D74"/>
    <w:rsid w:val="00442E23"/>
    <w:rsid w:val="00443012"/>
    <w:rsid w:val="0044336C"/>
    <w:rsid w:val="00443ADE"/>
    <w:rsid w:val="00443DE8"/>
    <w:rsid w:val="00444327"/>
    <w:rsid w:val="00444479"/>
    <w:rsid w:val="004447F7"/>
    <w:rsid w:val="00444825"/>
    <w:rsid w:val="00444A5C"/>
    <w:rsid w:val="00444B0D"/>
    <w:rsid w:val="00444D89"/>
    <w:rsid w:val="00445009"/>
    <w:rsid w:val="00445205"/>
    <w:rsid w:val="0044536E"/>
    <w:rsid w:val="0044545F"/>
    <w:rsid w:val="00445A0F"/>
    <w:rsid w:val="00445DE2"/>
    <w:rsid w:val="00445E5B"/>
    <w:rsid w:val="00446063"/>
    <w:rsid w:val="00446089"/>
    <w:rsid w:val="00446107"/>
    <w:rsid w:val="0044636D"/>
    <w:rsid w:val="00446842"/>
    <w:rsid w:val="00446985"/>
    <w:rsid w:val="00446B1D"/>
    <w:rsid w:val="00446EEF"/>
    <w:rsid w:val="00446F70"/>
    <w:rsid w:val="00446F93"/>
    <w:rsid w:val="004475C5"/>
    <w:rsid w:val="004477AB"/>
    <w:rsid w:val="00447CD6"/>
    <w:rsid w:val="00447D32"/>
    <w:rsid w:val="00447E43"/>
    <w:rsid w:val="00447E4A"/>
    <w:rsid w:val="0045024B"/>
    <w:rsid w:val="0045084A"/>
    <w:rsid w:val="00450B20"/>
    <w:rsid w:val="00450D2D"/>
    <w:rsid w:val="004510B5"/>
    <w:rsid w:val="004511D8"/>
    <w:rsid w:val="0045188C"/>
    <w:rsid w:val="00451B3F"/>
    <w:rsid w:val="00451B54"/>
    <w:rsid w:val="00451BFB"/>
    <w:rsid w:val="00451F98"/>
    <w:rsid w:val="004520B6"/>
    <w:rsid w:val="00452BB1"/>
    <w:rsid w:val="00452E56"/>
    <w:rsid w:val="00453689"/>
    <w:rsid w:val="00453C91"/>
    <w:rsid w:val="00453FFB"/>
    <w:rsid w:val="00454530"/>
    <w:rsid w:val="00454C9C"/>
    <w:rsid w:val="00454DF7"/>
    <w:rsid w:val="00454F36"/>
    <w:rsid w:val="004550EC"/>
    <w:rsid w:val="00455169"/>
    <w:rsid w:val="0045520E"/>
    <w:rsid w:val="004552A4"/>
    <w:rsid w:val="004554F5"/>
    <w:rsid w:val="00455B25"/>
    <w:rsid w:val="00456363"/>
    <w:rsid w:val="0045637B"/>
    <w:rsid w:val="004564B1"/>
    <w:rsid w:val="004575D5"/>
    <w:rsid w:val="00457783"/>
    <w:rsid w:val="00457A12"/>
    <w:rsid w:val="00457BB5"/>
    <w:rsid w:val="00457C2F"/>
    <w:rsid w:val="00457D36"/>
    <w:rsid w:val="00460051"/>
    <w:rsid w:val="004607A1"/>
    <w:rsid w:val="00460846"/>
    <w:rsid w:val="00460CA8"/>
    <w:rsid w:val="00460F6E"/>
    <w:rsid w:val="00461026"/>
    <w:rsid w:val="004612C9"/>
    <w:rsid w:val="00461A73"/>
    <w:rsid w:val="00461B8A"/>
    <w:rsid w:val="00461D0D"/>
    <w:rsid w:val="00461E53"/>
    <w:rsid w:val="00463130"/>
    <w:rsid w:val="004633B8"/>
    <w:rsid w:val="004636BB"/>
    <w:rsid w:val="0046391B"/>
    <w:rsid w:val="00463CD0"/>
    <w:rsid w:val="00463ECC"/>
    <w:rsid w:val="0046414E"/>
    <w:rsid w:val="004648C7"/>
    <w:rsid w:val="00464BE1"/>
    <w:rsid w:val="00464F0E"/>
    <w:rsid w:val="00465152"/>
    <w:rsid w:val="004655A5"/>
    <w:rsid w:val="00465BD3"/>
    <w:rsid w:val="00465F69"/>
    <w:rsid w:val="00466024"/>
    <w:rsid w:val="004661AE"/>
    <w:rsid w:val="00466549"/>
    <w:rsid w:val="0046702B"/>
    <w:rsid w:val="004672D1"/>
    <w:rsid w:val="004672ED"/>
    <w:rsid w:val="004673AA"/>
    <w:rsid w:val="004675BA"/>
    <w:rsid w:val="0046775C"/>
    <w:rsid w:val="00467E19"/>
    <w:rsid w:val="00470354"/>
    <w:rsid w:val="00470B2C"/>
    <w:rsid w:val="00470CAF"/>
    <w:rsid w:val="00470CD7"/>
    <w:rsid w:val="004711CB"/>
    <w:rsid w:val="004711E7"/>
    <w:rsid w:val="00471312"/>
    <w:rsid w:val="00471C2D"/>
    <w:rsid w:val="00471E15"/>
    <w:rsid w:val="00471E17"/>
    <w:rsid w:val="00471E47"/>
    <w:rsid w:val="004721A6"/>
    <w:rsid w:val="00472492"/>
    <w:rsid w:val="00472A28"/>
    <w:rsid w:val="00472D31"/>
    <w:rsid w:val="0047332B"/>
    <w:rsid w:val="004734B6"/>
    <w:rsid w:val="00473696"/>
    <w:rsid w:val="004736F9"/>
    <w:rsid w:val="0047383B"/>
    <w:rsid w:val="00473CF5"/>
    <w:rsid w:val="00473D98"/>
    <w:rsid w:val="0047440D"/>
    <w:rsid w:val="00474AEF"/>
    <w:rsid w:val="00474EB6"/>
    <w:rsid w:val="00475123"/>
    <w:rsid w:val="0047538F"/>
    <w:rsid w:val="00475436"/>
    <w:rsid w:val="004754F8"/>
    <w:rsid w:val="00475572"/>
    <w:rsid w:val="004755F6"/>
    <w:rsid w:val="00475896"/>
    <w:rsid w:val="0047597B"/>
    <w:rsid w:val="00475A35"/>
    <w:rsid w:val="00475CD2"/>
    <w:rsid w:val="00476189"/>
    <w:rsid w:val="00476198"/>
    <w:rsid w:val="00476346"/>
    <w:rsid w:val="00476538"/>
    <w:rsid w:val="0047663E"/>
    <w:rsid w:val="004768A0"/>
    <w:rsid w:val="00476D8C"/>
    <w:rsid w:val="0047741E"/>
    <w:rsid w:val="00477882"/>
    <w:rsid w:val="004803FF"/>
    <w:rsid w:val="004806E5"/>
    <w:rsid w:val="00480712"/>
    <w:rsid w:val="004808B6"/>
    <w:rsid w:val="00480C5C"/>
    <w:rsid w:val="00480D2E"/>
    <w:rsid w:val="0048103B"/>
    <w:rsid w:val="00481255"/>
    <w:rsid w:val="004814B2"/>
    <w:rsid w:val="00481A9C"/>
    <w:rsid w:val="00481FBA"/>
    <w:rsid w:val="0048247F"/>
    <w:rsid w:val="00482BE5"/>
    <w:rsid w:val="00482D54"/>
    <w:rsid w:val="00482E17"/>
    <w:rsid w:val="0048312C"/>
    <w:rsid w:val="004833CD"/>
    <w:rsid w:val="00483762"/>
    <w:rsid w:val="0048395B"/>
    <w:rsid w:val="00483A73"/>
    <w:rsid w:val="00484180"/>
    <w:rsid w:val="00484197"/>
    <w:rsid w:val="00484715"/>
    <w:rsid w:val="004849CA"/>
    <w:rsid w:val="00484A68"/>
    <w:rsid w:val="00484B80"/>
    <w:rsid w:val="00484CA2"/>
    <w:rsid w:val="00485136"/>
    <w:rsid w:val="0048514E"/>
    <w:rsid w:val="004858CA"/>
    <w:rsid w:val="00485AA2"/>
    <w:rsid w:val="00485B56"/>
    <w:rsid w:val="00485CEE"/>
    <w:rsid w:val="00486241"/>
    <w:rsid w:val="0048649F"/>
    <w:rsid w:val="004869F4"/>
    <w:rsid w:val="00486C4F"/>
    <w:rsid w:val="0048709C"/>
    <w:rsid w:val="004874E2"/>
    <w:rsid w:val="00487592"/>
    <w:rsid w:val="00487721"/>
    <w:rsid w:val="0048774E"/>
    <w:rsid w:val="00487A83"/>
    <w:rsid w:val="00487AF1"/>
    <w:rsid w:val="004904E1"/>
    <w:rsid w:val="0049054E"/>
    <w:rsid w:val="004909FF"/>
    <w:rsid w:val="00490A48"/>
    <w:rsid w:val="00490A6D"/>
    <w:rsid w:val="00490B29"/>
    <w:rsid w:val="00490D31"/>
    <w:rsid w:val="00490F07"/>
    <w:rsid w:val="00490F7F"/>
    <w:rsid w:val="00491C7E"/>
    <w:rsid w:val="00491FDB"/>
    <w:rsid w:val="004925D4"/>
    <w:rsid w:val="00492612"/>
    <w:rsid w:val="0049293A"/>
    <w:rsid w:val="00492BAE"/>
    <w:rsid w:val="00492C9A"/>
    <w:rsid w:val="00492D5A"/>
    <w:rsid w:val="00493057"/>
    <w:rsid w:val="004936E6"/>
    <w:rsid w:val="0049462E"/>
    <w:rsid w:val="00494653"/>
    <w:rsid w:val="004946D7"/>
    <w:rsid w:val="0049481B"/>
    <w:rsid w:val="0049482D"/>
    <w:rsid w:val="00495059"/>
    <w:rsid w:val="00495121"/>
    <w:rsid w:val="0049515E"/>
    <w:rsid w:val="00495369"/>
    <w:rsid w:val="004954EE"/>
    <w:rsid w:val="00495810"/>
    <w:rsid w:val="00495863"/>
    <w:rsid w:val="00495A5A"/>
    <w:rsid w:val="00495B9D"/>
    <w:rsid w:val="004961E8"/>
    <w:rsid w:val="00496254"/>
    <w:rsid w:val="00496460"/>
    <w:rsid w:val="00496662"/>
    <w:rsid w:val="0049684D"/>
    <w:rsid w:val="00496882"/>
    <w:rsid w:val="00496AEA"/>
    <w:rsid w:val="00496B87"/>
    <w:rsid w:val="004970AA"/>
    <w:rsid w:val="004973C0"/>
    <w:rsid w:val="00497648"/>
    <w:rsid w:val="00497C10"/>
    <w:rsid w:val="00497DF4"/>
    <w:rsid w:val="004A07A4"/>
    <w:rsid w:val="004A125C"/>
    <w:rsid w:val="004A13F1"/>
    <w:rsid w:val="004A1814"/>
    <w:rsid w:val="004A186D"/>
    <w:rsid w:val="004A1C5E"/>
    <w:rsid w:val="004A1CA6"/>
    <w:rsid w:val="004A20C4"/>
    <w:rsid w:val="004A2291"/>
    <w:rsid w:val="004A22E7"/>
    <w:rsid w:val="004A2422"/>
    <w:rsid w:val="004A25EC"/>
    <w:rsid w:val="004A25ED"/>
    <w:rsid w:val="004A2941"/>
    <w:rsid w:val="004A2FD6"/>
    <w:rsid w:val="004A3073"/>
    <w:rsid w:val="004A313B"/>
    <w:rsid w:val="004A35BA"/>
    <w:rsid w:val="004A3616"/>
    <w:rsid w:val="004A3DC4"/>
    <w:rsid w:val="004A3DFC"/>
    <w:rsid w:val="004A44FF"/>
    <w:rsid w:val="004A4C8A"/>
    <w:rsid w:val="004A4E71"/>
    <w:rsid w:val="004A509D"/>
    <w:rsid w:val="004A5159"/>
    <w:rsid w:val="004A52ED"/>
    <w:rsid w:val="004A5B4D"/>
    <w:rsid w:val="004A5CF6"/>
    <w:rsid w:val="004A5E72"/>
    <w:rsid w:val="004A6064"/>
    <w:rsid w:val="004A612D"/>
    <w:rsid w:val="004A6459"/>
    <w:rsid w:val="004A6493"/>
    <w:rsid w:val="004A6BE8"/>
    <w:rsid w:val="004A6E01"/>
    <w:rsid w:val="004A74CA"/>
    <w:rsid w:val="004A75DD"/>
    <w:rsid w:val="004A772A"/>
    <w:rsid w:val="004A7A30"/>
    <w:rsid w:val="004A7D62"/>
    <w:rsid w:val="004B02DE"/>
    <w:rsid w:val="004B02FB"/>
    <w:rsid w:val="004B03C5"/>
    <w:rsid w:val="004B0424"/>
    <w:rsid w:val="004B0A14"/>
    <w:rsid w:val="004B0EE5"/>
    <w:rsid w:val="004B1579"/>
    <w:rsid w:val="004B1781"/>
    <w:rsid w:val="004B18BE"/>
    <w:rsid w:val="004B1D4F"/>
    <w:rsid w:val="004B1F06"/>
    <w:rsid w:val="004B1FE5"/>
    <w:rsid w:val="004B210C"/>
    <w:rsid w:val="004B2708"/>
    <w:rsid w:val="004B272C"/>
    <w:rsid w:val="004B2BBB"/>
    <w:rsid w:val="004B2E3C"/>
    <w:rsid w:val="004B2E75"/>
    <w:rsid w:val="004B2FD9"/>
    <w:rsid w:val="004B3110"/>
    <w:rsid w:val="004B3157"/>
    <w:rsid w:val="004B315A"/>
    <w:rsid w:val="004B3426"/>
    <w:rsid w:val="004B357A"/>
    <w:rsid w:val="004B3636"/>
    <w:rsid w:val="004B363B"/>
    <w:rsid w:val="004B3797"/>
    <w:rsid w:val="004B3C2C"/>
    <w:rsid w:val="004B3DD9"/>
    <w:rsid w:val="004B3FE1"/>
    <w:rsid w:val="004B4C14"/>
    <w:rsid w:val="004B5496"/>
    <w:rsid w:val="004B550D"/>
    <w:rsid w:val="004B56F4"/>
    <w:rsid w:val="004B5DA8"/>
    <w:rsid w:val="004B5F55"/>
    <w:rsid w:val="004B607B"/>
    <w:rsid w:val="004B6091"/>
    <w:rsid w:val="004B6577"/>
    <w:rsid w:val="004B67DE"/>
    <w:rsid w:val="004B68C0"/>
    <w:rsid w:val="004B6C5E"/>
    <w:rsid w:val="004B6F3A"/>
    <w:rsid w:val="004B729A"/>
    <w:rsid w:val="004B72F9"/>
    <w:rsid w:val="004B7694"/>
    <w:rsid w:val="004B77E3"/>
    <w:rsid w:val="004B7A58"/>
    <w:rsid w:val="004B7FB1"/>
    <w:rsid w:val="004C0489"/>
    <w:rsid w:val="004C0CB7"/>
    <w:rsid w:val="004C0DAA"/>
    <w:rsid w:val="004C0E0B"/>
    <w:rsid w:val="004C0E18"/>
    <w:rsid w:val="004C0EB7"/>
    <w:rsid w:val="004C17AB"/>
    <w:rsid w:val="004C1AC2"/>
    <w:rsid w:val="004C203F"/>
    <w:rsid w:val="004C21A4"/>
    <w:rsid w:val="004C260E"/>
    <w:rsid w:val="004C277B"/>
    <w:rsid w:val="004C2BBA"/>
    <w:rsid w:val="004C3231"/>
    <w:rsid w:val="004C35D3"/>
    <w:rsid w:val="004C3E3C"/>
    <w:rsid w:val="004C410F"/>
    <w:rsid w:val="004C42BF"/>
    <w:rsid w:val="004C42F2"/>
    <w:rsid w:val="004C4822"/>
    <w:rsid w:val="004C4C11"/>
    <w:rsid w:val="004C4D5F"/>
    <w:rsid w:val="004C54C1"/>
    <w:rsid w:val="004C6281"/>
    <w:rsid w:val="004C634F"/>
    <w:rsid w:val="004C64DB"/>
    <w:rsid w:val="004C6594"/>
    <w:rsid w:val="004C6BF3"/>
    <w:rsid w:val="004C6CDE"/>
    <w:rsid w:val="004C6CEE"/>
    <w:rsid w:val="004C6F51"/>
    <w:rsid w:val="004C73D6"/>
    <w:rsid w:val="004C7412"/>
    <w:rsid w:val="004C7424"/>
    <w:rsid w:val="004C75E4"/>
    <w:rsid w:val="004C76EB"/>
    <w:rsid w:val="004C7B33"/>
    <w:rsid w:val="004C7CCF"/>
    <w:rsid w:val="004C7CF5"/>
    <w:rsid w:val="004C7D99"/>
    <w:rsid w:val="004D000A"/>
    <w:rsid w:val="004D0053"/>
    <w:rsid w:val="004D0074"/>
    <w:rsid w:val="004D040B"/>
    <w:rsid w:val="004D0B5E"/>
    <w:rsid w:val="004D0FEA"/>
    <w:rsid w:val="004D12CF"/>
    <w:rsid w:val="004D1761"/>
    <w:rsid w:val="004D1A1D"/>
    <w:rsid w:val="004D1BB5"/>
    <w:rsid w:val="004D1EE2"/>
    <w:rsid w:val="004D21DA"/>
    <w:rsid w:val="004D2590"/>
    <w:rsid w:val="004D27A3"/>
    <w:rsid w:val="004D27AC"/>
    <w:rsid w:val="004D298C"/>
    <w:rsid w:val="004D2A05"/>
    <w:rsid w:val="004D2A55"/>
    <w:rsid w:val="004D2E52"/>
    <w:rsid w:val="004D2FC0"/>
    <w:rsid w:val="004D320B"/>
    <w:rsid w:val="004D3226"/>
    <w:rsid w:val="004D33D3"/>
    <w:rsid w:val="004D36A2"/>
    <w:rsid w:val="004D3749"/>
    <w:rsid w:val="004D3D40"/>
    <w:rsid w:val="004D3DF8"/>
    <w:rsid w:val="004D4047"/>
    <w:rsid w:val="004D410E"/>
    <w:rsid w:val="004D43CF"/>
    <w:rsid w:val="004D4805"/>
    <w:rsid w:val="004D4DB9"/>
    <w:rsid w:val="004D4E5C"/>
    <w:rsid w:val="004D4F00"/>
    <w:rsid w:val="004D5203"/>
    <w:rsid w:val="004D5478"/>
    <w:rsid w:val="004D56DF"/>
    <w:rsid w:val="004D5772"/>
    <w:rsid w:val="004D5788"/>
    <w:rsid w:val="004D591C"/>
    <w:rsid w:val="004D5961"/>
    <w:rsid w:val="004D5B70"/>
    <w:rsid w:val="004D611D"/>
    <w:rsid w:val="004D6288"/>
    <w:rsid w:val="004D6EC0"/>
    <w:rsid w:val="004D7383"/>
    <w:rsid w:val="004D7475"/>
    <w:rsid w:val="004D77BE"/>
    <w:rsid w:val="004D7EE5"/>
    <w:rsid w:val="004E0050"/>
    <w:rsid w:val="004E022C"/>
    <w:rsid w:val="004E06F3"/>
    <w:rsid w:val="004E0DF6"/>
    <w:rsid w:val="004E1564"/>
    <w:rsid w:val="004E1584"/>
    <w:rsid w:val="004E1719"/>
    <w:rsid w:val="004E1914"/>
    <w:rsid w:val="004E1BB0"/>
    <w:rsid w:val="004E1FDF"/>
    <w:rsid w:val="004E21A2"/>
    <w:rsid w:val="004E2423"/>
    <w:rsid w:val="004E24EC"/>
    <w:rsid w:val="004E25D5"/>
    <w:rsid w:val="004E2C1D"/>
    <w:rsid w:val="004E320A"/>
    <w:rsid w:val="004E3453"/>
    <w:rsid w:val="004E3513"/>
    <w:rsid w:val="004E3790"/>
    <w:rsid w:val="004E3906"/>
    <w:rsid w:val="004E3B13"/>
    <w:rsid w:val="004E4141"/>
    <w:rsid w:val="004E42C6"/>
    <w:rsid w:val="004E4681"/>
    <w:rsid w:val="004E48AF"/>
    <w:rsid w:val="004E48B1"/>
    <w:rsid w:val="004E49A0"/>
    <w:rsid w:val="004E49BA"/>
    <w:rsid w:val="004E4C74"/>
    <w:rsid w:val="004E50BE"/>
    <w:rsid w:val="004E5667"/>
    <w:rsid w:val="004E593A"/>
    <w:rsid w:val="004E5BFF"/>
    <w:rsid w:val="004E5D66"/>
    <w:rsid w:val="004E6386"/>
    <w:rsid w:val="004E6BF9"/>
    <w:rsid w:val="004E6D8C"/>
    <w:rsid w:val="004E6E2E"/>
    <w:rsid w:val="004E7437"/>
    <w:rsid w:val="004E7508"/>
    <w:rsid w:val="004E75A7"/>
    <w:rsid w:val="004E760B"/>
    <w:rsid w:val="004E7CB6"/>
    <w:rsid w:val="004F0507"/>
    <w:rsid w:val="004F09D9"/>
    <w:rsid w:val="004F0C37"/>
    <w:rsid w:val="004F109E"/>
    <w:rsid w:val="004F11AC"/>
    <w:rsid w:val="004F11EE"/>
    <w:rsid w:val="004F1372"/>
    <w:rsid w:val="004F1DA3"/>
    <w:rsid w:val="004F1DB6"/>
    <w:rsid w:val="004F1DC8"/>
    <w:rsid w:val="004F2030"/>
    <w:rsid w:val="004F2120"/>
    <w:rsid w:val="004F2303"/>
    <w:rsid w:val="004F239D"/>
    <w:rsid w:val="004F286E"/>
    <w:rsid w:val="004F2883"/>
    <w:rsid w:val="004F353C"/>
    <w:rsid w:val="004F359E"/>
    <w:rsid w:val="004F36CD"/>
    <w:rsid w:val="004F3CEA"/>
    <w:rsid w:val="004F3EA3"/>
    <w:rsid w:val="004F3F26"/>
    <w:rsid w:val="004F3F62"/>
    <w:rsid w:val="004F42FA"/>
    <w:rsid w:val="004F470C"/>
    <w:rsid w:val="004F471C"/>
    <w:rsid w:val="004F4A46"/>
    <w:rsid w:val="004F4AC3"/>
    <w:rsid w:val="004F4B5B"/>
    <w:rsid w:val="004F4E6D"/>
    <w:rsid w:val="004F5651"/>
    <w:rsid w:val="004F566A"/>
    <w:rsid w:val="004F5755"/>
    <w:rsid w:val="004F5A56"/>
    <w:rsid w:val="004F5B8E"/>
    <w:rsid w:val="004F5E8B"/>
    <w:rsid w:val="004F5EEA"/>
    <w:rsid w:val="004F6250"/>
    <w:rsid w:val="004F68C2"/>
    <w:rsid w:val="004F68EC"/>
    <w:rsid w:val="004F6B83"/>
    <w:rsid w:val="004F6D61"/>
    <w:rsid w:val="004F6F3A"/>
    <w:rsid w:val="004F7844"/>
    <w:rsid w:val="004F7A47"/>
    <w:rsid w:val="004F7ACD"/>
    <w:rsid w:val="004F7C2C"/>
    <w:rsid w:val="004F7C2D"/>
    <w:rsid w:val="004F7E2A"/>
    <w:rsid w:val="0050019E"/>
    <w:rsid w:val="00500224"/>
    <w:rsid w:val="005004E7"/>
    <w:rsid w:val="00500994"/>
    <w:rsid w:val="0050099A"/>
    <w:rsid w:val="00500BF0"/>
    <w:rsid w:val="00500C35"/>
    <w:rsid w:val="00500DF6"/>
    <w:rsid w:val="00501108"/>
    <w:rsid w:val="00501136"/>
    <w:rsid w:val="0050132E"/>
    <w:rsid w:val="00501999"/>
    <w:rsid w:val="00501A0C"/>
    <w:rsid w:val="00501BB2"/>
    <w:rsid w:val="00501CCF"/>
    <w:rsid w:val="00501FB5"/>
    <w:rsid w:val="00502866"/>
    <w:rsid w:val="005028AB"/>
    <w:rsid w:val="005028D4"/>
    <w:rsid w:val="005029E2"/>
    <w:rsid w:val="00502A9D"/>
    <w:rsid w:val="00502FBC"/>
    <w:rsid w:val="0050303B"/>
    <w:rsid w:val="005030F7"/>
    <w:rsid w:val="00503307"/>
    <w:rsid w:val="0050352D"/>
    <w:rsid w:val="005036E4"/>
    <w:rsid w:val="005037CD"/>
    <w:rsid w:val="005038FA"/>
    <w:rsid w:val="00503C5F"/>
    <w:rsid w:val="005040B3"/>
    <w:rsid w:val="0050420B"/>
    <w:rsid w:val="005045D8"/>
    <w:rsid w:val="0050481E"/>
    <w:rsid w:val="00504B9F"/>
    <w:rsid w:val="005051C3"/>
    <w:rsid w:val="0050523D"/>
    <w:rsid w:val="00505693"/>
    <w:rsid w:val="00505D04"/>
    <w:rsid w:val="00505D62"/>
    <w:rsid w:val="00505FE5"/>
    <w:rsid w:val="00506298"/>
    <w:rsid w:val="005062E5"/>
    <w:rsid w:val="005068F0"/>
    <w:rsid w:val="00506AC7"/>
    <w:rsid w:val="00506AC9"/>
    <w:rsid w:val="00506FB6"/>
    <w:rsid w:val="0050707A"/>
    <w:rsid w:val="0050728B"/>
    <w:rsid w:val="005078F3"/>
    <w:rsid w:val="00507FC6"/>
    <w:rsid w:val="0051056D"/>
    <w:rsid w:val="005105F5"/>
    <w:rsid w:val="00510764"/>
    <w:rsid w:val="005109DE"/>
    <w:rsid w:val="00510CB0"/>
    <w:rsid w:val="00510E50"/>
    <w:rsid w:val="00511117"/>
    <w:rsid w:val="00511123"/>
    <w:rsid w:val="00511200"/>
    <w:rsid w:val="0051134B"/>
    <w:rsid w:val="0051186D"/>
    <w:rsid w:val="00511E88"/>
    <w:rsid w:val="005121AD"/>
    <w:rsid w:val="00512442"/>
    <w:rsid w:val="00512AEA"/>
    <w:rsid w:val="00512D51"/>
    <w:rsid w:val="00512D81"/>
    <w:rsid w:val="00512F34"/>
    <w:rsid w:val="0051327C"/>
    <w:rsid w:val="00513515"/>
    <w:rsid w:val="00513C4A"/>
    <w:rsid w:val="00513F24"/>
    <w:rsid w:val="00513F84"/>
    <w:rsid w:val="0051427E"/>
    <w:rsid w:val="0051430E"/>
    <w:rsid w:val="005143F6"/>
    <w:rsid w:val="0051488B"/>
    <w:rsid w:val="00514A80"/>
    <w:rsid w:val="00514F1F"/>
    <w:rsid w:val="00515025"/>
    <w:rsid w:val="00515046"/>
    <w:rsid w:val="00515295"/>
    <w:rsid w:val="00515467"/>
    <w:rsid w:val="005155FA"/>
    <w:rsid w:val="00515FCE"/>
    <w:rsid w:val="005165A8"/>
    <w:rsid w:val="005168B1"/>
    <w:rsid w:val="005168E5"/>
    <w:rsid w:val="00516C22"/>
    <w:rsid w:val="00516CE3"/>
    <w:rsid w:val="00516DB1"/>
    <w:rsid w:val="0051786F"/>
    <w:rsid w:val="00517BAA"/>
    <w:rsid w:val="0052063C"/>
    <w:rsid w:val="005209F9"/>
    <w:rsid w:val="00520AF4"/>
    <w:rsid w:val="00520B1A"/>
    <w:rsid w:val="005211A2"/>
    <w:rsid w:val="005211D6"/>
    <w:rsid w:val="00521203"/>
    <w:rsid w:val="00521435"/>
    <w:rsid w:val="00521522"/>
    <w:rsid w:val="005216BF"/>
    <w:rsid w:val="00521706"/>
    <w:rsid w:val="00521B34"/>
    <w:rsid w:val="00522118"/>
    <w:rsid w:val="005225B0"/>
    <w:rsid w:val="00522FDF"/>
    <w:rsid w:val="0052313C"/>
    <w:rsid w:val="0052325E"/>
    <w:rsid w:val="0052370E"/>
    <w:rsid w:val="0052372C"/>
    <w:rsid w:val="00523995"/>
    <w:rsid w:val="00523F23"/>
    <w:rsid w:val="00524221"/>
    <w:rsid w:val="00524AFB"/>
    <w:rsid w:val="005252A7"/>
    <w:rsid w:val="005254CA"/>
    <w:rsid w:val="005255A9"/>
    <w:rsid w:val="005256E3"/>
    <w:rsid w:val="005257D7"/>
    <w:rsid w:val="00525981"/>
    <w:rsid w:val="00525BE7"/>
    <w:rsid w:val="00525DB3"/>
    <w:rsid w:val="00525F21"/>
    <w:rsid w:val="00525F69"/>
    <w:rsid w:val="005260DB"/>
    <w:rsid w:val="0052610C"/>
    <w:rsid w:val="0052644B"/>
    <w:rsid w:val="005268CD"/>
    <w:rsid w:val="00526B0C"/>
    <w:rsid w:val="00526E17"/>
    <w:rsid w:val="0052708E"/>
    <w:rsid w:val="005274DB"/>
    <w:rsid w:val="005274F5"/>
    <w:rsid w:val="00527ED2"/>
    <w:rsid w:val="00527EDB"/>
    <w:rsid w:val="005301AF"/>
    <w:rsid w:val="00530695"/>
    <w:rsid w:val="00530A19"/>
    <w:rsid w:val="00530BFD"/>
    <w:rsid w:val="005312B8"/>
    <w:rsid w:val="00531671"/>
    <w:rsid w:val="005316BA"/>
    <w:rsid w:val="00531A13"/>
    <w:rsid w:val="00531B58"/>
    <w:rsid w:val="0053203A"/>
    <w:rsid w:val="0053206D"/>
    <w:rsid w:val="005322B0"/>
    <w:rsid w:val="00532976"/>
    <w:rsid w:val="00532C6D"/>
    <w:rsid w:val="00532FE5"/>
    <w:rsid w:val="00533018"/>
    <w:rsid w:val="0053351E"/>
    <w:rsid w:val="00533649"/>
    <w:rsid w:val="00533C53"/>
    <w:rsid w:val="00533D99"/>
    <w:rsid w:val="00533F48"/>
    <w:rsid w:val="00533FE5"/>
    <w:rsid w:val="00534227"/>
    <w:rsid w:val="00534581"/>
    <w:rsid w:val="005349E1"/>
    <w:rsid w:val="00534D79"/>
    <w:rsid w:val="00534EDB"/>
    <w:rsid w:val="005354D7"/>
    <w:rsid w:val="005355BE"/>
    <w:rsid w:val="005355DB"/>
    <w:rsid w:val="00535C8C"/>
    <w:rsid w:val="005364D6"/>
    <w:rsid w:val="0053667C"/>
    <w:rsid w:val="00536A3D"/>
    <w:rsid w:val="00536AD3"/>
    <w:rsid w:val="00536D99"/>
    <w:rsid w:val="005372DE"/>
    <w:rsid w:val="0053768F"/>
    <w:rsid w:val="0053775B"/>
    <w:rsid w:val="0053785D"/>
    <w:rsid w:val="0054002B"/>
    <w:rsid w:val="0054004D"/>
    <w:rsid w:val="005406DF"/>
    <w:rsid w:val="00540994"/>
    <w:rsid w:val="00540A70"/>
    <w:rsid w:val="00540AA6"/>
    <w:rsid w:val="00540BAF"/>
    <w:rsid w:val="00540CB6"/>
    <w:rsid w:val="00540FDE"/>
    <w:rsid w:val="00541590"/>
    <w:rsid w:val="00541672"/>
    <w:rsid w:val="005419FC"/>
    <w:rsid w:val="00541A6E"/>
    <w:rsid w:val="005426C4"/>
    <w:rsid w:val="0054288F"/>
    <w:rsid w:val="00542ADE"/>
    <w:rsid w:val="00542CF6"/>
    <w:rsid w:val="00542E7C"/>
    <w:rsid w:val="00543625"/>
    <w:rsid w:val="005437A4"/>
    <w:rsid w:val="00544529"/>
    <w:rsid w:val="00544642"/>
    <w:rsid w:val="0054472D"/>
    <w:rsid w:val="0054473C"/>
    <w:rsid w:val="0054479C"/>
    <w:rsid w:val="005449D2"/>
    <w:rsid w:val="00544C2E"/>
    <w:rsid w:val="00544FE1"/>
    <w:rsid w:val="00545036"/>
    <w:rsid w:val="00545077"/>
    <w:rsid w:val="0054536C"/>
    <w:rsid w:val="005457AD"/>
    <w:rsid w:val="005457C3"/>
    <w:rsid w:val="005459BA"/>
    <w:rsid w:val="00545A5C"/>
    <w:rsid w:val="00545BFA"/>
    <w:rsid w:val="00546055"/>
    <w:rsid w:val="00546278"/>
    <w:rsid w:val="00546634"/>
    <w:rsid w:val="0054672A"/>
    <w:rsid w:val="005468C8"/>
    <w:rsid w:val="00546C0F"/>
    <w:rsid w:val="00546C73"/>
    <w:rsid w:val="00547BEC"/>
    <w:rsid w:val="00547E35"/>
    <w:rsid w:val="005500B2"/>
    <w:rsid w:val="005500E5"/>
    <w:rsid w:val="00550490"/>
    <w:rsid w:val="005504C2"/>
    <w:rsid w:val="00550ACD"/>
    <w:rsid w:val="00550BC3"/>
    <w:rsid w:val="00551471"/>
    <w:rsid w:val="005527D1"/>
    <w:rsid w:val="0055280F"/>
    <w:rsid w:val="00552A8D"/>
    <w:rsid w:val="0055384D"/>
    <w:rsid w:val="005545D6"/>
    <w:rsid w:val="005545EA"/>
    <w:rsid w:val="005547B3"/>
    <w:rsid w:val="00554917"/>
    <w:rsid w:val="005549D6"/>
    <w:rsid w:val="00554B61"/>
    <w:rsid w:val="00554CD5"/>
    <w:rsid w:val="00554D3C"/>
    <w:rsid w:val="00554D80"/>
    <w:rsid w:val="0055522A"/>
    <w:rsid w:val="00555308"/>
    <w:rsid w:val="00555332"/>
    <w:rsid w:val="005554F0"/>
    <w:rsid w:val="0055592C"/>
    <w:rsid w:val="0055597E"/>
    <w:rsid w:val="00555EBC"/>
    <w:rsid w:val="00555F2D"/>
    <w:rsid w:val="00556012"/>
    <w:rsid w:val="005560D3"/>
    <w:rsid w:val="00556218"/>
    <w:rsid w:val="00556280"/>
    <w:rsid w:val="005564FB"/>
    <w:rsid w:val="0055651B"/>
    <w:rsid w:val="00556B16"/>
    <w:rsid w:val="00556B4A"/>
    <w:rsid w:val="00556F38"/>
    <w:rsid w:val="00557324"/>
    <w:rsid w:val="00557496"/>
    <w:rsid w:val="00557535"/>
    <w:rsid w:val="0055767C"/>
    <w:rsid w:val="00557761"/>
    <w:rsid w:val="0055777D"/>
    <w:rsid w:val="00557B55"/>
    <w:rsid w:val="00557B62"/>
    <w:rsid w:val="00557D02"/>
    <w:rsid w:val="0056088C"/>
    <w:rsid w:val="0056099E"/>
    <w:rsid w:val="00560CA4"/>
    <w:rsid w:val="00560CDD"/>
    <w:rsid w:val="00560F30"/>
    <w:rsid w:val="0056103D"/>
    <w:rsid w:val="0056114A"/>
    <w:rsid w:val="005611AF"/>
    <w:rsid w:val="00561827"/>
    <w:rsid w:val="00561A87"/>
    <w:rsid w:val="00561B56"/>
    <w:rsid w:val="00561C94"/>
    <w:rsid w:val="00561CD6"/>
    <w:rsid w:val="00562051"/>
    <w:rsid w:val="00562308"/>
    <w:rsid w:val="00562338"/>
    <w:rsid w:val="00562536"/>
    <w:rsid w:val="005625AA"/>
    <w:rsid w:val="0056293A"/>
    <w:rsid w:val="00562958"/>
    <w:rsid w:val="005631BF"/>
    <w:rsid w:val="005631D0"/>
    <w:rsid w:val="00563299"/>
    <w:rsid w:val="005632F8"/>
    <w:rsid w:val="005636AB"/>
    <w:rsid w:val="0056378A"/>
    <w:rsid w:val="005639EF"/>
    <w:rsid w:val="00563A5B"/>
    <w:rsid w:val="00563B0A"/>
    <w:rsid w:val="00563DD5"/>
    <w:rsid w:val="00563E7C"/>
    <w:rsid w:val="00563F92"/>
    <w:rsid w:val="00563FA0"/>
    <w:rsid w:val="00564087"/>
    <w:rsid w:val="0056432B"/>
    <w:rsid w:val="005644F1"/>
    <w:rsid w:val="005649C6"/>
    <w:rsid w:val="00564F16"/>
    <w:rsid w:val="0056530B"/>
    <w:rsid w:val="005653F2"/>
    <w:rsid w:val="00565625"/>
    <w:rsid w:val="0056596B"/>
    <w:rsid w:val="0056599D"/>
    <w:rsid w:val="00565C2E"/>
    <w:rsid w:val="00565C6F"/>
    <w:rsid w:val="00565D4D"/>
    <w:rsid w:val="00565D54"/>
    <w:rsid w:val="0056638B"/>
    <w:rsid w:val="00566571"/>
    <w:rsid w:val="00566660"/>
    <w:rsid w:val="00566744"/>
    <w:rsid w:val="00566DA6"/>
    <w:rsid w:val="00566E32"/>
    <w:rsid w:val="00567109"/>
    <w:rsid w:val="0056755D"/>
    <w:rsid w:val="005677AB"/>
    <w:rsid w:val="005677B9"/>
    <w:rsid w:val="00567931"/>
    <w:rsid w:val="0056794D"/>
    <w:rsid w:val="00567D3F"/>
    <w:rsid w:val="00567D45"/>
    <w:rsid w:val="005707E5"/>
    <w:rsid w:val="0057083A"/>
    <w:rsid w:val="005709DA"/>
    <w:rsid w:val="00570C61"/>
    <w:rsid w:val="00570E69"/>
    <w:rsid w:val="0057119D"/>
    <w:rsid w:val="0057132C"/>
    <w:rsid w:val="005718D1"/>
    <w:rsid w:val="005719CE"/>
    <w:rsid w:val="00571C42"/>
    <w:rsid w:val="00571DBD"/>
    <w:rsid w:val="00571E1A"/>
    <w:rsid w:val="00572350"/>
    <w:rsid w:val="00572502"/>
    <w:rsid w:val="0057295B"/>
    <w:rsid w:val="005733C9"/>
    <w:rsid w:val="005733DE"/>
    <w:rsid w:val="005733F2"/>
    <w:rsid w:val="00573662"/>
    <w:rsid w:val="005738E9"/>
    <w:rsid w:val="00573C39"/>
    <w:rsid w:val="00573CBE"/>
    <w:rsid w:val="00573E68"/>
    <w:rsid w:val="00573F38"/>
    <w:rsid w:val="00574072"/>
    <w:rsid w:val="0057422D"/>
    <w:rsid w:val="005744B1"/>
    <w:rsid w:val="005746E6"/>
    <w:rsid w:val="00574A69"/>
    <w:rsid w:val="00574D99"/>
    <w:rsid w:val="00574E71"/>
    <w:rsid w:val="00574EB3"/>
    <w:rsid w:val="005750E2"/>
    <w:rsid w:val="005755D9"/>
    <w:rsid w:val="00575754"/>
    <w:rsid w:val="00575B79"/>
    <w:rsid w:val="0057605F"/>
    <w:rsid w:val="005763F3"/>
    <w:rsid w:val="00576947"/>
    <w:rsid w:val="00576E55"/>
    <w:rsid w:val="0057732D"/>
    <w:rsid w:val="005775E6"/>
    <w:rsid w:val="00577784"/>
    <w:rsid w:val="005777C3"/>
    <w:rsid w:val="00577891"/>
    <w:rsid w:val="00577C86"/>
    <w:rsid w:val="005802EE"/>
    <w:rsid w:val="005804A9"/>
    <w:rsid w:val="00580540"/>
    <w:rsid w:val="005805F9"/>
    <w:rsid w:val="0058094F"/>
    <w:rsid w:val="00580C1A"/>
    <w:rsid w:val="00580CE7"/>
    <w:rsid w:val="00580F24"/>
    <w:rsid w:val="0058103E"/>
    <w:rsid w:val="005814B1"/>
    <w:rsid w:val="00581560"/>
    <w:rsid w:val="0058160F"/>
    <w:rsid w:val="00581760"/>
    <w:rsid w:val="00581F03"/>
    <w:rsid w:val="00581FF7"/>
    <w:rsid w:val="005822F7"/>
    <w:rsid w:val="00583200"/>
    <w:rsid w:val="00583380"/>
    <w:rsid w:val="0058349A"/>
    <w:rsid w:val="00584384"/>
    <w:rsid w:val="00584671"/>
    <w:rsid w:val="005846B2"/>
    <w:rsid w:val="005846F7"/>
    <w:rsid w:val="00584969"/>
    <w:rsid w:val="005849CF"/>
    <w:rsid w:val="00584BBA"/>
    <w:rsid w:val="00584D82"/>
    <w:rsid w:val="00584DE6"/>
    <w:rsid w:val="00584FCC"/>
    <w:rsid w:val="005854EE"/>
    <w:rsid w:val="00586229"/>
    <w:rsid w:val="00586463"/>
    <w:rsid w:val="005867B2"/>
    <w:rsid w:val="00586ABC"/>
    <w:rsid w:val="00586D02"/>
    <w:rsid w:val="00586F88"/>
    <w:rsid w:val="00586FCF"/>
    <w:rsid w:val="005871BF"/>
    <w:rsid w:val="00587275"/>
    <w:rsid w:val="0058741A"/>
    <w:rsid w:val="00587839"/>
    <w:rsid w:val="0059008E"/>
    <w:rsid w:val="0059017D"/>
    <w:rsid w:val="005901F4"/>
    <w:rsid w:val="00590206"/>
    <w:rsid w:val="0059020E"/>
    <w:rsid w:val="0059043D"/>
    <w:rsid w:val="0059087B"/>
    <w:rsid w:val="00590CEC"/>
    <w:rsid w:val="00590D31"/>
    <w:rsid w:val="00590EF7"/>
    <w:rsid w:val="00590F85"/>
    <w:rsid w:val="00590FF9"/>
    <w:rsid w:val="00590FFC"/>
    <w:rsid w:val="005910E2"/>
    <w:rsid w:val="00591531"/>
    <w:rsid w:val="005916E3"/>
    <w:rsid w:val="0059186B"/>
    <w:rsid w:val="00591B8F"/>
    <w:rsid w:val="00591BD9"/>
    <w:rsid w:val="0059207F"/>
    <w:rsid w:val="005921B3"/>
    <w:rsid w:val="0059268F"/>
    <w:rsid w:val="005926F3"/>
    <w:rsid w:val="005928CF"/>
    <w:rsid w:val="00592CA3"/>
    <w:rsid w:val="00592CC6"/>
    <w:rsid w:val="00592E89"/>
    <w:rsid w:val="00593602"/>
    <w:rsid w:val="00593846"/>
    <w:rsid w:val="00593995"/>
    <w:rsid w:val="005949D2"/>
    <w:rsid w:val="00594BA6"/>
    <w:rsid w:val="00595004"/>
    <w:rsid w:val="005958EF"/>
    <w:rsid w:val="00595976"/>
    <w:rsid w:val="00595E85"/>
    <w:rsid w:val="00596443"/>
    <w:rsid w:val="005964E6"/>
    <w:rsid w:val="0059675C"/>
    <w:rsid w:val="005969C2"/>
    <w:rsid w:val="00596AE3"/>
    <w:rsid w:val="00596DFC"/>
    <w:rsid w:val="0059724B"/>
    <w:rsid w:val="005972F7"/>
    <w:rsid w:val="00597482"/>
    <w:rsid w:val="0059763C"/>
    <w:rsid w:val="00597668"/>
    <w:rsid w:val="005978ED"/>
    <w:rsid w:val="005A00F8"/>
    <w:rsid w:val="005A011D"/>
    <w:rsid w:val="005A02B5"/>
    <w:rsid w:val="005A0596"/>
    <w:rsid w:val="005A060D"/>
    <w:rsid w:val="005A063C"/>
    <w:rsid w:val="005A0E7D"/>
    <w:rsid w:val="005A1287"/>
    <w:rsid w:val="005A1380"/>
    <w:rsid w:val="005A1584"/>
    <w:rsid w:val="005A1645"/>
    <w:rsid w:val="005A1B89"/>
    <w:rsid w:val="005A1BAE"/>
    <w:rsid w:val="005A20C5"/>
    <w:rsid w:val="005A236C"/>
    <w:rsid w:val="005A29C9"/>
    <w:rsid w:val="005A2BE6"/>
    <w:rsid w:val="005A2E19"/>
    <w:rsid w:val="005A3042"/>
    <w:rsid w:val="005A30B9"/>
    <w:rsid w:val="005A31A8"/>
    <w:rsid w:val="005A33D1"/>
    <w:rsid w:val="005A35BC"/>
    <w:rsid w:val="005A38B1"/>
    <w:rsid w:val="005A3F93"/>
    <w:rsid w:val="005A412F"/>
    <w:rsid w:val="005A42EE"/>
    <w:rsid w:val="005A4361"/>
    <w:rsid w:val="005A43F4"/>
    <w:rsid w:val="005A469E"/>
    <w:rsid w:val="005A49A0"/>
    <w:rsid w:val="005A4ABA"/>
    <w:rsid w:val="005A4C4E"/>
    <w:rsid w:val="005A4DDF"/>
    <w:rsid w:val="005A5323"/>
    <w:rsid w:val="005A53F6"/>
    <w:rsid w:val="005A58E8"/>
    <w:rsid w:val="005A5F48"/>
    <w:rsid w:val="005A6010"/>
    <w:rsid w:val="005A6173"/>
    <w:rsid w:val="005A628D"/>
    <w:rsid w:val="005A6674"/>
    <w:rsid w:val="005A6ADE"/>
    <w:rsid w:val="005A6BA4"/>
    <w:rsid w:val="005A6EB0"/>
    <w:rsid w:val="005A6ECC"/>
    <w:rsid w:val="005A6F87"/>
    <w:rsid w:val="005A752B"/>
    <w:rsid w:val="005A777C"/>
    <w:rsid w:val="005A7F3E"/>
    <w:rsid w:val="005B0154"/>
    <w:rsid w:val="005B01F9"/>
    <w:rsid w:val="005B02B5"/>
    <w:rsid w:val="005B04B0"/>
    <w:rsid w:val="005B04E6"/>
    <w:rsid w:val="005B0569"/>
    <w:rsid w:val="005B0A21"/>
    <w:rsid w:val="005B0AA3"/>
    <w:rsid w:val="005B124C"/>
    <w:rsid w:val="005B1266"/>
    <w:rsid w:val="005B1287"/>
    <w:rsid w:val="005B1376"/>
    <w:rsid w:val="005B13DB"/>
    <w:rsid w:val="005B16A7"/>
    <w:rsid w:val="005B181F"/>
    <w:rsid w:val="005B1841"/>
    <w:rsid w:val="005B1942"/>
    <w:rsid w:val="005B1A35"/>
    <w:rsid w:val="005B1A40"/>
    <w:rsid w:val="005B1CDC"/>
    <w:rsid w:val="005B1D3F"/>
    <w:rsid w:val="005B1EBE"/>
    <w:rsid w:val="005B2176"/>
    <w:rsid w:val="005B233F"/>
    <w:rsid w:val="005B23E4"/>
    <w:rsid w:val="005B2B0B"/>
    <w:rsid w:val="005B2BF2"/>
    <w:rsid w:val="005B2E4D"/>
    <w:rsid w:val="005B30B5"/>
    <w:rsid w:val="005B345D"/>
    <w:rsid w:val="005B3655"/>
    <w:rsid w:val="005B3C33"/>
    <w:rsid w:val="005B3F59"/>
    <w:rsid w:val="005B4167"/>
    <w:rsid w:val="005B43A1"/>
    <w:rsid w:val="005B469B"/>
    <w:rsid w:val="005B46E8"/>
    <w:rsid w:val="005B4A51"/>
    <w:rsid w:val="005B4D8A"/>
    <w:rsid w:val="005B4DDF"/>
    <w:rsid w:val="005B53F2"/>
    <w:rsid w:val="005B56F3"/>
    <w:rsid w:val="005B58B2"/>
    <w:rsid w:val="005B5999"/>
    <w:rsid w:val="005B5D37"/>
    <w:rsid w:val="005B5EBE"/>
    <w:rsid w:val="005B6DEF"/>
    <w:rsid w:val="005B6E99"/>
    <w:rsid w:val="005B72AC"/>
    <w:rsid w:val="005B7341"/>
    <w:rsid w:val="005B7576"/>
    <w:rsid w:val="005B7BCC"/>
    <w:rsid w:val="005B7EFC"/>
    <w:rsid w:val="005C01CE"/>
    <w:rsid w:val="005C0254"/>
    <w:rsid w:val="005C0409"/>
    <w:rsid w:val="005C047A"/>
    <w:rsid w:val="005C0CF9"/>
    <w:rsid w:val="005C136F"/>
    <w:rsid w:val="005C2021"/>
    <w:rsid w:val="005C205A"/>
    <w:rsid w:val="005C2347"/>
    <w:rsid w:val="005C24CC"/>
    <w:rsid w:val="005C2799"/>
    <w:rsid w:val="005C2C9C"/>
    <w:rsid w:val="005C2FDB"/>
    <w:rsid w:val="005C31C4"/>
    <w:rsid w:val="005C3341"/>
    <w:rsid w:val="005C34D5"/>
    <w:rsid w:val="005C3734"/>
    <w:rsid w:val="005C37BE"/>
    <w:rsid w:val="005C3850"/>
    <w:rsid w:val="005C3AEC"/>
    <w:rsid w:val="005C3D51"/>
    <w:rsid w:val="005C3E8A"/>
    <w:rsid w:val="005C4109"/>
    <w:rsid w:val="005C4121"/>
    <w:rsid w:val="005C413C"/>
    <w:rsid w:val="005C4CBF"/>
    <w:rsid w:val="005C4D58"/>
    <w:rsid w:val="005C51C5"/>
    <w:rsid w:val="005C5A3B"/>
    <w:rsid w:val="005C5B4E"/>
    <w:rsid w:val="005C5D6F"/>
    <w:rsid w:val="005C60E5"/>
    <w:rsid w:val="005C6385"/>
    <w:rsid w:val="005C63A4"/>
    <w:rsid w:val="005C65CA"/>
    <w:rsid w:val="005C6608"/>
    <w:rsid w:val="005C6A28"/>
    <w:rsid w:val="005C6E1F"/>
    <w:rsid w:val="005C6F55"/>
    <w:rsid w:val="005C7304"/>
    <w:rsid w:val="005C762E"/>
    <w:rsid w:val="005C784C"/>
    <w:rsid w:val="005D082C"/>
    <w:rsid w:val="005D0971"/>
    <w:rsid w:val="005D0AEB"/>
    <w:rsid w:val="005D0D22"/>
    <w:rsid w:val="005D1120"/>
    <w:rsid w:val="005D12BD"/>
    <w:rsid w:val="005D14A9"/>
    <w:rsid w:val="005D1738"/>
    <w:rsid w:val="005D18BF"/>
    <w:rsid w:val="005D18DF"/>
    <w:rsid w:val="005D193F"/>
    <w:rsid w:val="005D1DFD"/>
    <w:rsid w:val="005D1EC5"/>
    <w:rsid w:val="005D2396"/>
    <w:rsid w:val="005D266B"/>
    <w:rsid w:val="005D29AF"/>
    <w:rsid w:val="005D2A26"/>
    <w:rsid w:val="005D2A55"/>
    <w:rsid w:val="005D2D64"/>
    <w:rsid w:val="005D2F21"/>
    <w:rsid w:val="005D2FCF"/>
    <w:rsid w:val="005D3163"/>
    <w:rsid w:val="005D3235"/>
    <w:rsid w:val="005D3506"/>
    <w:rsid w:val="005D3F73"/>
    <w:rsid w:val="005D41DF"/>
    <w:rsid w:val="005D4278"/>
    <w:rsid w:val="005D4324"/>
    <w:rsid w:val="005D5276"/>
    <w:rsid w:val="005D5628"/>
    <w:rsid w:val="005D562B"/>
    <w:rsid w:val="005D5942"/>
    <w:rsid w:val="005D599A"/>
    <w:rsid w:val="005D5E0F"/>
    <w:rsid w:val="005D5F87"/>
    <w:rsid w:val="005D6328"/>
    <w:rsid w:val="005D6553"/>
    <w:rsid w:val="005D69BD"/>
    <w:rsid w:val="005D6B6B"/>
    <w:rsid w:val="005D6D22"/>
    <w:rsid w:val="005D6D54"/>
    <w:rsid w:val="005D6E2A"/>
    <w:rsid w:val="005D72C4"/>
    <w:rsid w:val="005D7690"/>
    <w:rsid w:val="005D792E"/>
    <w:rsid w:val="005D798B"/>
    <w:rsid w:val="005D7CB6"/>
    <w:rsid w:val="005E0079"/>
    <w:rsid w:val="005E028E"/>
    <w:rsid w:val="005E0BBD"/>
    <w:rsid w:val="005E11A1"/>
    <w:rsid w:val="005E12E6"/>
    <w:rsid w:val="005E13D3"/>
    <w:rsid w:val="005E1474"/>
    <w:rsid w:val="005E15BA"/>
    <w:rsid w:val="005E180F"/>
    <w:rsid w:val="005E189E"/>
    <w:rsid w:val="005E193E"/>
    <w:rsid w:val="005E202D"/>
    <w:rsid w:val="005E2744"/>
    <w:rsid w:val="005E298B"/>
    <w:rsid w:val="005E2B1C"/>
    <w:rsid w:val="005E2D4F"/>
    <w:rsid w:val="005E2E16"/>
    <w:rsid w:val="005E314C"/>
    <w:rsid w:val="005E378A"/>
    <w:rsid w:val="005E3B72"/>
    <w:rsid w:val="005E3B8F"/>
    <w:rsid w:val="005E3E7C"/>
    <w:rsid w:val="005E4421"/>
    <w:rsid w:val="005E47A8"/>
    <w:rsid w:val="005E4C2F"/>
    <w:rsid w:val="005E53DD"/>
    <w:rsid w:val="005E54A6"/>
    <w:rsid w:val="005E5529"/>
    <w:rsid w:val="005E59E5"/>
    <w:rsid w:val="005E5E60"/>
    <w:rsid w:val="005E5F1C"/>
    <w:rsid w:val="005E5F7E"/>
    <w:rsid w:val="005E6050"/>
    <w:rsid w:val="005E6345"/>
    <w:rsid w:val="005E6707"/>
    <w:rsid w:val="005E6D35"/>
    <w:rsid w:val="005E7487"/>
    <w:rsid w:val="005E74C7"/>
    <w:rsid w:val="005E752A"/>
    <w:rsid w:val="005E7B12"/>
    <w:rsid w:val="005E7DEE"/>
    <w:rsid w:val="005E7E38"/>
    <w:rsid w:val="005F09C9"/>
    <w:rsid w:val="005F09F3"/>
    <w:rsid w:val="005F0EC3"/>
    <w:rsid w:val="005F0F0F"/>
    <w:rsid w:val="005F12DD"/>
    <w:rsid w:val="005F12EA"/>
    <w:rsid w:val="005F136A"/>
    <w:rsid w:val="005F167B"/>
    <w:rsid w:val="005F201F"/>
    <w:rsid w:val="005F20A9"/>
    <w:rsid w:val="005F2963"/>
    <w:rsid w:val="005F29B8"/>
    <w:rsid w:val="005F29C1"/>
    <w:rsid w:val="005F29D3"/>
    <w:rsid w:val="005F2D41"/>
    <w:rsid w:val="005F2DB5"/>
    <w:rsid w:val="005F2DBB"/>
    <w:rsid w:val="005F3027"/>
    <w:rsid w:val="005F35DA"/>
    <w:rsid w:val="005F378E"/>
    <w:rsid w:val="005F378F"/>
    <w:rsid w:val="005F384E"/>
    <w:rsid w:val="005F3C26"/>
    <w:rsid w:val="005F42FC"/>
    <w:rsid w:val="005F4483"/>
    <w:rsid w:val="005F46DD"/>
    <w:rsid w:val="005F4900"/>
    <w:rsid w:val="005F53A6"/>
    <w:rsid w:val="005F555B"/>
    <w:rsid w:val="005F5744"/>
    <w:rsid w:val="005F5D10"/>
    <w:rsid w:val="005F5D1D"/>
    <w:rsid w:val="005F5D78"/>
    <w:rsid w:val="005F646C"/>
    <w:rsid w:val="005F6553"/>
    <w:rsid w:val="005F6778"/>
    <w:rsid w:val="005F6DDD"/>
    <w:rsid w:val="005F6E91"/>
    <w:rsid w:val="005F6F5A"/>
    <w:rsid w:val="005F7052"/>
    <w:rsid w:val="005F75B0"/>
    <w:rsid w:val="005F7A80"/>
    <w:rsid w:val="005F7BBE"/>
    <w:rsid w:val="005F7CA4"/>
    <w:rsid w:val="00600735"/>
    <w:rsid w:val="00600917"/>
    <w:rsid w:val="00600DEB"/>
    <w:rsid w:val="00600F46"/>
    <w:rsid w:val="00601110"/>
    <w:rsid w:val="00601130"/>
    <w:rsid w:val="006012C6"/>
    <w:rsid w:val="0060140F"/>
    <w:rsid w:val="0060159F"/>
    <w:rsid w:val="0060169E"/>
    <w:rsid w:val="00601949"/>
    <w:rsid w:val="00601B2C"/>
    <w:rsid w:val="00601B3E"/>
    <w:rsid w:val="00601C26"/>
    <w:rsid w:val="00601E0F"/>
    <w:rsid w:val="00601FE8"/>
    <w:rsid w:val="0060218F"/>
    <w:rsid w:val="0060219F"/>
    <w:rsid w:val="006021CA"/>
    <w:rsid w:val="00602444"/>
    <w:rsid w:val="00602539"/>
    <w:rsid w:val="0060271C"/>
    <w:rsid w:val="006028E6"/>
    <w:rsid w:val="00602904"/>
    <w:rsid w:val="00602A2B"/>
    <w:rsid w:val="00602B05"/>
    <w:rsid w:val="00602CB0"/>
    <w:rsid w:val="00602FC4"/>
    <w:rsid w:val="00603034"/>
    <w:rsid w:val="006031AE"/>
    <w:rsid w:val="0060362A"/>
    <w:rsid w:val="0060398E"/>
    <w:rsid w:val="006039A8"/>
    <w:rsid w:val="00604201"/>
    <w:rsid w:val="0060422C"/>
    <w:rsid w:val="006045B8"/>
    <w:rsid w:val="006049C0"/>
    <w:rsid w:val="00604A07"/>
    <w:rsid w:val="00604A38"/>
    <w:rsid w:val="00604AEB"/>
    <w:rsid w:val="00604C06"/>
    <w:rsid w:val="00604D70"/>
    <w:rsid w:val="00604DE9"/>
    <w:rsid w:val="00604DF2"/>
    <w:rsid w:val="006052DB"/>
    <w:rsid w:val="0060542F"/>
    <w:rsid w:val="006055D2"/>
    <w:rsid w:val="006057C3"/>
    <w:rsid w:val="006058BF"/>
    <w:rsid w:val="006058FD"/>
    <w:rsid w:val="00605AE2"/>
    <w:rsid w:val="00606048"/>
    <w:rsid w:val="006062BC"/>
    <w:rsid w:val="006062D1"/>
    <w:rsid w:val="00606377"/>
    <w:rsid w:val="00606782"/>
    <w:rsid w:val="00606948"/>
    <w:rsid w:val="00606950"/>
    <w:rsid w:val="00607109"/>
    <w:rsid w:val="006074C3"/>
    <w:rsid w:val="00607AB8"/>
    <w:rsid w:val="00607D90"/>
    <w:rsid w:val="006103C5"/>
    <w:rsid w:val="006105AF"/>
    <w:rsid w:val="006106CE"/>
    <w:rsid w:val="00610857"/>
    <w:rsid w:val="00611057"/>
    <w:rsid w:val="006112E4"/>
    <w:rsid w:val="00611393"/>
    <w:rsid w:val="006113BD"/>
    <w:rsid w:val="006113E0"/>
    <w:rsid w:val="006115AA"/>
    <w:rsid w:val="006119A3"/>
    <w:rsid w:val="00611E5E"/>
    <w:rsid w:val="00612470"/>
    <w:rsid w:val="00612778"/>
    <w:rsid w:val="00612897"/>
    <w:rsid w:val="0061299B"/>
    <w:rsid w:val="00612C12"/>
    <w:rsid w:val="00612F38"/>
    <w:rsid w:val="006130BA"/>
    <w:rsid w:val="00613142"/>
    <w:rsid w:val="00613317"/>
    <w:rsid w:val="006134A3"/>
    <w:rsid w:val="00613940"/>
    <w:rsid w:val="00613E15"/>
    <w:rsid w:val="00613E69"/>
    <w:rsid w:val="0061444C"/>
    <w:rsid w:val="006144ED"/>
    <w:rsid w:val="00614522"/>
    <w:rsid w:val="00614810"/>
    <w:rsid w:val="006154F0"/>
    <w:rsid w:val="0061587C"/>
    <w:rsid w:val="006162D4"/>
    <w:rsid w:val="006163CA"/>
    <w:rsid w:val="00616445"/>
    <w:rsid w:val="006166AE"/>
    <w:rsid w:val="006169DE"/>
    <w:rsid w:val="006172E3"/>
    <w:rsid w:val="00617C61"/>
    <w:rsid w:val="00617F18"/>
    <w:rsid w:val="00620973"/>
    <w:rsid w:val="00620CCD"/>
    <w:rsid w:val="00620D6A"/>
    <w:rsid w:val="006212B2"/>
    <w:rsid w:val="00621544"/>
    <w:rsid w:val="0062192E"/>
    <w:rsid w:val="00621EC4"/>
    <w:rsid w:val="00622602"/>
    <w:rsid w:val="00622B16"/>
    <w:rsid w:val="00622B1B"/>
    <w:rsid w:val="00622BE8"/>
    <w:rsid w:val="0062307F"/>
    <w:rsid w:val="006235BC"/>
    <w:rsid w:val="00623B64"/>
    <w:rsid w:val="00624875"/>
    <w:rsid w:val="00624965"/>
    <w:rsid w:val="006250A6"/>
    <w:rsid w:val="006253B8"/>
    <w:rsid w:val="0062549E"/>
    <w:rsid w:val="00625570"/>
    <w:rsid w:val="00625723"/>
    <w:rsid w:val="00625752"/>
    <w:rsid w:val="0062575B"/>
    <w:rsid w:val="00625894"/>
    <w:rsid w:val="00625E68"/>
    <w:rsid w:val="00626165"/>
    <w:rsid w:val="00626480"/>
    <w:rsid w:val="0062668A"/>
    <w:rsid w:val="00626706"/>
    <w:rsid w:val="006269F9"/>
    <w:rsid w:val="00626A0D"/>
    <w:rsid w:val="00626CE2"/>
    <w:rsid w:val="006270C8"/>
    <w:rsid w:val="0062716A"/>
    <w:rsid w:val="0062751E"/>
    <w:rsid w:val="00627544"/>
    <w:rsid w:val="00627D3D"/>
    <w:rsid w:val="00627E13"/>
    <w:rsid w:val="006300B0"/>
    <w:rsid w:val="006302FF"/>
    <w:rsid w:val="0063046D"/>
    <w:rsid w:val="006304B4"/>
    <w:rsid w:val="006304EF"/>
    <w:rsid w:val="00630612"/>
    <w:rsid w:val="00630AB8"/>
    <w:rsid w:val="00630B16"/>
    <w:rsid w:val="00630E8B"/>
    <w:rsid w:val="006311A8"/>
    <w:rsid w:val="006312E1"/>
    <w:rsid w:val="00631332"/>
    <w:rsid w:val="006315CF"/>
    <w:rsid w:val="00631984"/>
    <w:rsid w:val="00631996"/>
    <w:rsid w:val="00631AEC"/>
    <w:rsid w:val="00631F7D"/>
    <w:rsid w:val="006320D3"/>
    <w:rsid w:val="0063238B"/>
    <w:rsid w:val="0063265E"/>
    <w:rsid w:val="00632807"/>
    <w:rsid w:val="00632964"/>
    <w:rsid w:val="00632DB3"/>
    <w:rsid w:val="006339C9"/>
    <w:rsid w:val="0063402D"/>
    <w:rsid w:val="0063452C"/>
    <w:rsid w:val="0063478B"/>
    <w:rsid w:val="00634866"/>
    <w:rsid w:val="00634ABA"/>
    <w:rsid w:val="00634BF2"/>
    <w:rsid w:val="00634D2B"/>
    <w:rsid w:val="00634D72"/>
    <w:rsid w:val="00634DEB"/>
    <w:rsid w:val="00634E2E"/>
    <w:rsid w:val="00634EF7"/>
    <w:rsid w:val="00635239"/>
    <w:rsid w:val="00635360"/>
    <w:rsid w:val="0063536A"/>
    <w:rsid w:val="0063545B"/>
    <w:rsid w:val="0063559A"/>
    <w:rsid w:val="0063574A"/>
    <w:rsid w:val="00635974"/>
    <w:rsid w:val="00635C9D"/>
    <w:rsid w:val="00635D7C"/>
    <w:rsid w:val="00635E0C"/>
    <w:rsid w:val="00635E3F"/>
    <w:rsid w:val="00636025"/>
    <w:rsid w:val="0063608F"/>
    <w:rsid w:val="006362DE"/>
    <w:rsid w:val="006363C0"/>
    <w:rsid w:val="00636A99"/>
    <w:rsid w:val="00636B50"/>
    <w:rsid w:val="00636C4A"/>
    <w:rsid w:val="00636E4C"/>
    <w:rsid w:val="006373DE"/>
    <w:rsid w:val="0063747C"/>
    <w:rsid w:val="00637628"/>
    <w:rsid w:val="00637BB3"/>
    <w:rsid w:val="00637C73"/>
    <w:rsid w:val="00637CF8"/>
    <w:rsid w:val="00637EFC"/>
    <w:rsid w:val="00640C12"/>
    <w:rsid w:val="00640D4D"/>
    <w:rsid w:val="006412F7"/>
    <w:rsid w:val="00641375"/>
    <w:rsid w:val="0064156E"/>
    <w:rsid w:val="0064173E"/>
    <w:rsid w:val="0064178F"/>
    <w:rsid w:val="00641A0E"/>
    <w:rsid w:val="00641C4F"/>
    <w:rsid w:val="00642243"/>
    <w:rsid w:val="006424C7"/>
    <w:rsid w:val="00642A33"/>
    <w:rsid w:val="00642BB6"/>
    <w:rsid w:val="00642F95"/>
    <w:rsid w:val="00643244"/>
    <w:rsid w:val="0064351A"/>
    <w:rsid w:val="00643896"/>
    <w:rsid w:val="006438C3"/>
    <w:rsid w:val="00643BD8"/>
    <w:rsid w:val="006441B1"/>
    <w:rsid w:val="006445DC"/>
    <w:rsid w:val="006447A2"/>
    <w:rsid w:val="00644CB3"/>
    <w:rsid w:val="00644F9B"/>
    <w:rsid w:val="006450FC"/>
    <w:rsid w:val="006452DE"/>
    <w:rsid w:val="006454D3"/>
    <w:rsid w:val="00645693"/>
    <w:rsid w:val="00645A62"/>
    <w:rsid w:val="0064654C"/>
    <w:rsid w:val="006474A2"/>
    <w:rsid w:val="0064767C"/>
    <w:rsid w:val="00647727"/>
    <w:rsid w:val="006477BD"/>
    <w:rsid w:val="006478F5"/>
    <w:rsid w:val="00647BB9"/>
    <w:rsid w:val="00647DE0"/>
    <w:rsid w:val="00650133"/>
    <w:rsid w:val="006506A1"/>
    <w:rsid w:val="006506B5"/>
    <w:rsid w:val="00650D9D"/>
    <w:rsid w:val="00650DE0"/>
    <w:rsid w:val="00650EBA"/>
    <w:rsid w:val="00650F72"/>
    <w:rsid w:val="006510A3"/>
    <w:rsid w:val="00651171"/>
    <w:rsid w:val="00651385"/>
    <w:rsid w:val="006517A7"/>
    <w:rsid w:val="00651D31"/>
    <w:rsid w:val="00651E43"/>
    <w:rsid w:val="00651F5B"/>
    <w:rsid w:val="00652439"/>
    <w:rsid w:val="00652534"/>
    <w:rsid w:val="006525C3"/>
    <w:rsid w:val="006525FF"/>
    <w:rsid w:val="00652B72"/>
    <w:rsid w:val="00652D83"/>
    <w:rsid w:val="0065346A"/>
    <w:rsid w:val="0065357E"/>
    <w:rsid w:val="00653760"/>
    <w:rsid w:val="00653DC2"/>
    <w:rsid w:val="00653E82"/>
    <w:rsid w:val="00653EA1"/>
    <w:rsid w:val="00653F1C"/>
    <w:rsid w:val="006546D0"/>
    <w:rsid w:val="006547A8"/>
    <w:rsid w:val="00654800"/>
    <w:rsid w:val="00654D55"/>
    <w:rsid w:val="0065537A"/>
    <w:rsid w:val="00655DAD"/>
    <w:rsid w:val="006563EC"/>
    <w:rsid w:val="006565EC"/>
    <w:rsid w:val="006565F0"/>
    <w:rsid w:val="00656639"/>
    <w:rsid w:val="00656663"/>
    <w:rsid w:val="00656C4C"/>
    <w:rsid w:val="00657169"/>
    <w:rsid w:val="006571F0"/>
    <w:rsid w:val="006573E7"/>
    <w:rsid w:val="006578DB"/>
    <w:rsid w:val="0065796E"/>
    <w:rsid w:val="0066026C"/>
    <w:rsid w:val="0066036E"/>
    <w:rsid w:val="00660C7E"/>
    <w:rsid w:val="0066140C"/>
    <w:rsid w:val="0066159E"/>
    <w:rsid w:val="006615B0"/>
    <w:rsid w:val="006615B3"/>
    <w:rsid w:val="00661780"/>
    <w:rsid w:val="00661943"/>
    <w:rsid w:val="00661CF5"/>
    <w:rsid w:val="00662266"/>
    <w:rsid w:val="006626EC"/>
    <w:rsid w:val="00662762"/>
    <w:rsid w:val="00662918"/>
    <w:rsid w:val="00662A10"/>
    <w:rsid w:val="00662BBA"/>
    <w:rsid w:val="00662C64"/>
    <w:rsid w:val="00662D88"/>
    <w:rsid w:val="006630F1"/>
    <w:rsid w:val="00663260"/>
    <w:rsid w:val="006632C8"/>
    <w:rsid w:val="0066353E"/>
    <w:rsid w:val="006635A4"/>
    <w:rsid w:val="00663D19"/>
    <w:rsid w:val="00664303"/>
    <w:rsid w:val="00664526"/>
    <w:rsid w:val="006649CD"/>
    <w:rsid w:val="00664AC3"/>
    <w:rsid w:val="00664CC7"/>
    <w:rsid w:val="00664EB6"/>
    <w:rsid w:val="0066529E"/>
    <w:rsid w:val="006659B2"/>
    <w:rsid w:val="00665B31"/>
    <w:rsid w:val="00666B97"/>
    <w:rsid w:val="00666C53"/>
    <w:rsid w:val="00666E2D"/>
    <w:rsid w:val="006672DC"/>
    <w:rsid w:val="0066768C"/>
    <w:rsid w:val="006676FB"/>
    <w:rsid w:val="006679A3"/>
    <w:rsid w:val="00667B38"/>
    <w:rsid w:val="00667BEA"/>
    <w:rsid w:val="00667F55"/>
    <w:rsid w:val="0067037D"/>
    <w:rsid w:val="00670463"/>
    <w:rsid w:val="00670543"/>
    <w:rsid w:val="0067073B"/>
    <w:rsid w:val="00670924"/>
    <w:rsid w:val="00670D45"/>
    <w:rsid w:val="00670E22"/>
    <w:rsid w:val="006710D8"/>
    <w:rsid w:val="0067111C"/>
    <w:rsid w:val="006711B7"/>
    <w:rsid w:val="00671219"/>
    <w:rsid w:val="00671304"/>
    <w:rsid w:val="00671376"/>
    <w:rsid w:val="006714DE"/>
    <w:rsid w:val="00671587"/>
    <w:rsid w:val="006716BD"/>
    <w:rsid w:val="00671C00"/>
    <w:rsid w:val="00671C07"/>
    <w:rsid w:val="00671CFB"/>
    <w:rsid w:val="00671DAE"/>
    <w:rsid w:val="00672121"/>
    <w:rsid w:val="00672201"/>
    <w:rsid w:val="00672291"/>
    <w:rsid w:val="0067258E"/>
    <w:rsid w:val="00673353"/>
    <w:rsid w:val="006736FE"/>
    <w:rsid w:val="00673854"/>
    <w:rsid w:val="00673B4C"/>
    <w:rsid w:val="00673F33"/>
    <w:rsid w:val="006749B3"/>
    <w:rsid w:val="00674B80"/>
    <w:rsid w:val="00674C11"/>
    <w:rsid w:val="00674CD5"/>
    <w:rsid w:val="00674D68"/>
    <w:rsid w:val="006755D0"/>
    <w:rsid w:val="00675774"/>
    <w:rsid w:val="00675921"/>
    <w:rsid w:val="00675995"/>
    <w:rsid w:val="00675BD0"/>
    <w:rsid w:val="00675DE2"/>
    <w:rsid w:val="00676095"/>
    <w:rsid w:val="0067615A"/>
    <w:rsid w:val="00676239"/>
    <w:rsid w:val="00676604"/>
    <w:rsid w:val="00676701"/>
    <w:rsid w:val="00676791"/>
    <w:rsid w:val="006770BE"/>
    <w:rsid w:val="00677311"/>
    <w:rsid w:val="00677567"/>
    <w:rsid w:val="00677810"/>
    <w:rsid w:val="00677A7C"/>
    <w:rsid w:val="00680038"/>
    <w:rsid w:val="00680633"/>
    <w:rsid w:val="006806A7"/>
    <w:rsid w:val="00680DCC"/>
    <w:rsid w:val="00680EDA"/>
    <w:rsid w:val="006811A2"/>
    <w:rsid w:val="00681334"/>
    <w:rsid w:val="00681DCE"/>
    <w:rsid w:val="00681E36"/>
    <w:rsid w:val="00682186"/>
    <w:rsid w:val="00682319"/>
    <w:rsid w:val="0068278A"/>
    <w:rsid w:val="006830BD"/>
    <w:rsid w:val="00683219"/>
    <w:rsid w:val="00683279"/>
    <w:rsid w:val="0068365A"/>
    <w:rsid w:val="00683B27"/>
    <w:rsid w:val="00683E42"/>
    <w:rsid w:val="00683EE8"/>
    <w:rsid w:val="0068401C"/>
    <w:rsid w:val="0068420A"/>
    <w:rsid w:val="00684837"/>
    <w:rsid w:val="00684ABA"/>
    <w:rsid w:val="00684ADB"/>
    <w:rsid w:val="00684B14"/>
    <w:rsid w:val="00684ED4"/>
    <w:rsid w:val="00685087"/>
    <w:rsid w:val="006857A2"/>
    <w:rsid w:val="00685A7E"/>
    <w:rsid w:val="00685BE9"/>
    <w:rsid w:val="00685F41"/>
    <w:rsid w:val="00686298"/>
    <w:rsid w:val="00686415"/>
    <w:rsid w:val="00686723"/>
    <w:rsid w:val="00686B24"/>
    <w:rsid w:val="00686F1A"/>
    <w:rsid w:val="0068702D"/>
    <w:rsid w:val="006870AD"/>
    <w:rsid w:val="006870EC"/>
    <w:rsid w:val="006871CF"/>
    <w:rsid w:val="006872D5"/>
    <w:rsid w:val="0068739D"/>
    <w:rsid w:val="00687862"/>
    <w:rsid w:val="00687A0C"/>
    <w:rsid w:val="00687A91"/>
    <w:rsid w:val="00687AAC"/>
    <w:rsid w:val="00687CC2"/>
    <w:rsid w:val="00687E33"/>
    <w:rsid w:val="00690826"/>
    <w:rsid w:val="00690B70"/>
    <w:rsid w:val="006911A7"/>
    <w:rsid w:val="0069143D"/>
    <w:rsid w:val="006916DD"/>
    <w:rsid w:val="00691711"/>
    <w:rsid w:val="00691716"/>
    <w:rsid w:val="00691721"/>
    <w:rsid w:val="00691788"/>
    <w:rsid w:val="006917A5"/>
    <w:rsid w:val="00691C75"/>
    <w:rsid w:val="00691CD3"/>
    <w:rsid w:val="00691E97"/>
    <w:rsid w:val="00692C27"/>
    <w:rsid w:val="00692CDC"/>
    <w:rsid w:val="00692F67"/>
    <w:rsid w:val="00692F77"/>
    <w:rsid w:val="0069307E"/>
    <w:rsid w:val="006931B1"/>
    <w:rsid w:val="00693236"/>
    <w:rsid w:val="00693260"/>
    <w:rsid w:val="006933AE"/>
    <w:rsid w:val="00693427"/>
    <w:rsid w:val="0069394E"/>
    <w:rsid w:val="0069437F"/>
    <w:rsid w:val="006944BA"/>
    <w:rsid w:val="006944BB"/>
    <w:rsid w:val="0069460C"/>
    <w:rsid w:val="0069473D"/>
    <w:rsid w:val="006947F0"/>
    <w:rsid w:val="00694E4E"/>
    <w:rsid w:val="00694E69"/>
    <w:rsid w:val="006951E5"/>
    <w:rsid w:val="0069544B"/>
    <w:rsid w:val="0069547B"/>
    <w:rsid w:val="00695B48"/>
    <w:rsid w:val="00695C01"/>
    <w:rsid w:val="00696264"/>
    <w:rsid w:val="00696281"/>
    <w:rsid w:val="006964B2"/>
    <w:rsid w:val="006967CB"/>
    <w:rsid w:val="006969CD"/>
    <w:rsid w:val="00696A46"/>
    <w:rsid w:val="00696A94"/>
    <w:rsid w:val="00696DE9"/>
    <w:rsid w:val="00696EB9"/>
    <w:rsid w:val="006971B3"/>
    <w:rsid w:val="006971B5"/>
    <w:rsid w:val="00697499"/>
    <w:rsid w:val="00697E9B"/>
    <w:rsid w:val="006A0097"/>
    <w:rsid w:val="006A0460"/>
    <w:rsid w:val="006A0C05"/>
    <w:rsid w:val="006A0C0C"/>
    <w:rsid w:val="006A0F6F"/>
    <w:rsid w:val="006A1050"/>
    <w:rsid w:val="006A108E"/>
    <w:rsid w:val="006A1194"/>
    <w:rsid w:val="006A1333"/>
    <w:rsid w:val="006A15FE"/>
    <w:rsid w:val="006A1630"/>
    <w:rsid w:val="006A16B9"/>
    <w:rsid w:val="006A1722"/>
    <w:rsid w:val="006A1751"/>
    <w:rsid w:val="006A1C9B"/>
    <w:rsid w:val="006A1E61"/>
    <w:rsid w:val="006A22CD"/>
    <w:rsid w:val="006A248F"/>
    <w:rsid w:val="006A277E"/>
    <w:rsid w:val="006A27E7"/>
    <w:rsid w:val="006A2812"/>
    <w:rsid w:val="006A28ED"/>
    <w:rsid w:val="006A2AAF"/>
    <w:rsid w:val="006A37A5"/>
    <w:rsid w:val="006A39DF"/>
    <w:rsid w:val="006A3A88"/>
    <w:rsid w:val="006A480A"/>
    <w:rsid w:val="006A4B04"/>
    <w:rsid w:val="006A5A88"/>
    <w:rsid w:val="006A61D9"/>
    <w:rsid w:val="006A6226"/>
    <w:rsid w:val="006A6AA0"/>
    <w:rsid w:val="006A6CDD"/>
    <w:rsid w:val="006A6D7F"/>
    <w:rsid w:val="006A6DEC"/>
    <w:rsid w:val="006A72CC"/>
    <w:rsid w:val="006A72E6"/>
    <w:rsid w:val="006A77C4"/>
    <w:rsid w:val="006A7BBC"/>
    <w:rsid w:val="006A7C3A"/>
    <w:rsid w:val="006A7E1A"/>
    <w:rsid w:val="006A7F5A"/>
    <w:rsid w:val="006A7F94"/>
    <w:rsid w:val="006B002B"/>
    <w:rsid w:val="006B01B4"/>
    <w:rsid w:val="006B0779"/>
    <w:rsid w:val="006B0E81"/>
    <w:rsid w:val="006B0FCC"/>
    <w:rsid w:val="006B1022"/>
    <w:rsid w:val="006B1071"/>
    <w:rsid w:val="006B178D"/>
    <w:rsid w:val="006B17F0"/>
    <w:rsid w:val="006B1960"/>
    <w:rsid w:val="006B1C1D"/>
    <w:rsid w:val="006B219B"/>
    <w:rsid w:val="006B22A3"/>
    <w:rsid w:val="006B3328"/>
    <w:rsid w:val="006B38B8"/>
    <w:rsid w:val="006B39BF"/>
    <w:rsid w:val="006B3FB7"/>
    <w:rsid w:val="006B3FDF"/>
    <w:rsid w:val="006B4400"/>
    <w:rsid w:val="006B4BC9"/>
    <w:rsid w:val="006B4FE7"/>
    <w:rsid w:val="006B53B5"/>
    <w:rsid w:val="006B5A04"/>
    <w:rsid w:val="006B5E61"/>
    <w:rsid w:val="006B6511"/>
    <w:rsid w:val="006B6580"/>
    <w:rsid w:val="006B6614"/>
    <w:rsid w:val="006B7113"/>
    <w:rsid w:val="006B73C6"/>
    <w:rsid w:val="006B743F"/>
    <w:rsid w:val="006B751F"/>
    <w:rsid w:val="006B7A43"/>
    <w:rsid w:val="006B7CFE"/>
    <w:rsid w:val="006B7F5C"/>
    <w:rsid w:val="006C029D"/>
    <w:rsid w:val="006C0A46"/>
    <w:rsid w:val="006C0BC2"/>
    <w:rsid w:val="006C0C2C"/>
    <w:rsid w:val="006C0C87"/>
    <w:rsid w:val="006C0D37"/>
    <w:rsid w:val="006C0E46"/>
    <w:rsid w:val="006C0FD0"/>
    <w:rsid w:val="006C1397"/>
    <w:rsid w:val="006C14A4"/>
    <w:rsid w:val="006C14F0"/>
    <w:rsid w:val="006C1511"/>
    <w:rsid w:val="006C1719"/>
    <w:rsid w:val="006C183D"/>
    <w:rsid w:val="006C19E8"/>
    <w:rsid w:val="006C1E35"/>
    <w:rsid w:val="006C2102"/>
    <w:rsid w:val="006C22F9"/>
    <w:rsid w:val="006C2AE7"/>
    <w:rsid w:val="006C30F4"/>
    <w:rsid w:val="006C333C"/>
    <w:rsid w:val="006C38BB"/>
    <w:rsid w:val="006C3993"/>
    <w:rsid w:val="006C39FF"/>
    <w:rsid w:val="006C3D6C"/>
    <w:rsid w:val="006C418C"/>
    <w:rsid w:val="006C455B"/>
    <w:rsid w:val="006C4576"/>
    <w:rsid w:val="006C47E3"/>
    <w:rsid w:val="006C4A3A"/>
    <w:rsid w:val="006C4B4D"/>
    <w:rsid w:val="006C4BB8"/>
    <w:rsid w:val="006C4BD2"/>
    <w:rsid w:val="006C4E85"/>
    <w:rsid w:val="006C4EF1"/>
    <w:rsid w:val="006C5035"/>
    <w:rsid w:val="006C51D7"/>
    <w:rsid w:val="006C5653"/>
    <w:rsid w:val="006C5C2F"/>
    <w:rsid w:val="006C5CB3"/>
    <w:rsid w:val="006C5D18"/>
    <w:rsid w:val="006C5E82"/>
    <w:rsid w:val="006C63B3"/>
    <w:rsid w:val="006C6439"/>
    <w:rsid w:val="006C66EF"/>
    <w:rsid w:val="006C6718"/>
    <w:rsid w:val="006C67F7"/>
    <w:rsid w:val="006C68A4"/>
    <w:rsid w:val="006C6E15"/>
    <w:rsid w:val="006C73B9"/>
    <w:rsid w:val="006C7C1D"/>
    <w:rsid w:val="006D0F59"/>
    <w:rsid w:val="006D11F4"/>
    <w:rsid w:val="006D147A"/>
    <w:rsid w:val="006D15AD"/>
    <w:rsid w:val="006D16E4"/>
    <w:rsid w:val="006D1821"/>
    <w:rsid w:val="006D1A6B"/>
    <w:rsid w:val="006D1BD8"/>
    <w:rsid w:val="006D1D6C"/>
    <w:rsid w:val="006D1EBB"/>
    <w:rsid w:val="006D1F37"/>
    <w:rsid w:val="006D2150"/>
    <w:rsid w:val="006D23E4"/>
    <w:rsid w:val="006D2488"/>
    <w:rsid w:val="006D26DB"/>
    <w:rsid w:val="006D2859"/>
    <w:rsid w:val="006D2B45"/>
    <w:rsid w:val="006D2D59"/>
    <w:rsid w:val="006D2E92"/>
    <w:rsid w:val="006D2EC1"/>
    <w:rsid w:val="006D30E0"/>
    <w:rsid w:val="006D3649"/>
    <w:rsid w:val="006D3A0A"/>
    <w:rsid w:val="006D3B9E"/>
    <w:rsid w:val="006D3C95"/>
    <w:rsid w:val="006D3D8A"/>
    <w:rsid w:val="006D4060"/>
    <w:rsid w:val="006D40F8"/>
    <w:rsid w:val="006D43C5"/>
    <w:rsid w:val="006D492E"/>
    <w:rsid w:val="006D4A6A"/>
    <w:rsid w:val="006D501E"/>
    <w:rsid w:val="006D51A9"/>
    <w:rsid w:val="006D5352"/>
    <w:rsid w:val="006D5715"/>
    <w:rsid w:val="006D5861"/>
    <w:rsid w:val="006D58ED"/>
    <w:rsid w:val="006D5990"/>
    <w:rsid w:val="006D5D52"/>
    <w:rsid w:val="006D5E6C"/>
    <w:rsid w:val="006D5F09"/>
    <w:rsid w:val="006D61F5"/>
    <w:rsid w:val="006D639A"/>
    <w:rsid w:val="006D652B"/>
    <w:rsid w:val="006D65D1"/>
    <w:rsid w:val="006D694D"/>
    <w:rsid w:val="006D69E2"/>
    <w:rsid w:val="006D703C"/>
    <w:rsid w:val="006D7345"/>
    <w:rsid w:val="006D73C7"/>
    <w:rsid w:val="006D76F2"/>
    <w:rsid w:val="006D770A"/>
    <w:rsid w:val="006D772B"/>
    <w:rsid w:val="006D7824"/>
    <w:rsid w:val="006D7D2F"/>
    <w:rsid w:val="006D7D47"/>
    <w:rsid w:val="006E0316"/>
    <w:rsid w:val="006E036A"/>
    <w:rsid w:val="006E049F"/>
    <w:rsid w:val="006E0517"/>
    <w:rsid w:val="006E060A"/>
    <w:rsid w:val="006E0827"/>
    <w:rsid w:val="006E0968"/>
    <w:rsid w:val="006E0995"/>
    <w:rsid w:val="006E0CB0"/>
    <w:rsid w:val="006E0DD5"/>
    <w:rsid w:val="006E14F2"/>
    <w:rsid w:val="006E1986"/>
    <w:rsid w:val="006E1A34"/>
    <w:rsid w:val="006E1A3E"/>
    <w:rsid w:val="006E1C57"/>
    <w:rsid w:val="006E1E66"/>
    <w:rsid w:val="006E1FB2"/>
    <w:rsid w:val="006E2705"/>
    <w:rsid w:val="006E34B4"/>
    <w:rsid w:val="006E3597"/>
    <w:rsid w:val="006E36A9"/>
    <w:rsid w:val="006E38F6"/>
    <w:rsid w:val="006E3CA0"/>
    <w:rsid w:val="006E3EAF"/>
    <w:rsid w:val="006E46DE"/>
    <w:rsid w:val="006E499C"/>
    <w:rsid w:val="006E4A8C"/>
    <w:rsid w:val="006E4ABE"/>
    <w:rsid w:val="006E4B3C"/>
    <w:rsid w:val="006E580D"/>
    <w:rsid w:val="006E599D"/>
    <w:rsid w:val="006E5F74"/>
    <w:rsid w:val="006E6086"/>
    <w:rsid w:val="006E612A"/>
    <w:rsid w:val="006E63A9"/>
    <w:rsid w:val="006E63B4"/>
    <w:rsid w:val="006E67F4"/>
    <w:rsid w:val="006E6DA3"/>
    <w:rsid w:val="006E6F9C"/>
    <w:rsid w:val="006E7018"/>
    <w:rsid w:val="006E7586"/>
    <w:rsid w:val="006F069C"/>
    <w:rsid w:val="006F0EE5"/>
    <w:rsid w:val="006F1852"/>
    <w:rsid w:val="006F195A"/>
    <w:rsid w:val="006F198A"/>
    <w:rsid w:val="006F1CCA"/>
    <w:rsid w:val="006F2296"/>
    <w:rsid w:val="006F238F"/>
    <w:rsid w:val="006F2802"/>
    <w:rsid w:val="006F2B7B"/>
    <w:rsid w:val="006F2CF8"/>
    <w:rsid w:val="006F302F"/>
    <w:rsid w:val="006F3171"/>
    <w:rsid w:val="006F321B"/>
    <w:rsid w:val="006F37E6"/>
    <w:rsid w:val="006F38C6"/>
    <w:rsid w:val="006F3961"/>
    <w:rsid w:val="006F3B6D"/>
    <w:rsid w:val="006F3CE9"/>
    <w:rsid w:val="006F435F"/>
    <w:rsid w:val="006F544F"/>
    <w:rsid w:val="006F5B7A"/>
    <w:rsid w:val="006F5FEA"/>
    <w:rsid w:val="006F6573"/>
    <w:rsid w:val="006F6F4C"/>
    <w:rsid w:val="006F6F70"/>
    <w:rsid w:val="006F6FB7"/>
    <w:rsid w:val="006F718B"/>
    <w:rsid w:val="006F7492"/>
    <w:rsid w:val="006F7A50"/>
    <w:rsid w:val="006F7ACB"/>
    <w:rsid w:val="006F7D8B"/>
    <w:rsid w:val="006F7E2A"/>
    <w:rsid w:val="006F7F95"/>
    <w:rsid w:val="00700BE2"/>
    <w:rsid w:val="007011AA"/>
    <w:rsid w:val="007014B9"/>
    <w:rsid w:val="0070175D"/>
    <w:rsid w:val="00702035"/>
    <w:rsid w:val="00702277"/>
    <w:rsid w:val="00702D05"/>
    <w:rsid w:val="00702F03"/>
    <w:rsid w:val="007031D9"/>
    <w:rsid w:val="00703280"/>
    <w:rsid w:val="007032B1"/>
    <w:rsid w:val="007032EB"/>
    <w:rsid w:val="00704611"/>
    <w:rsid w:val="00704638"/>
    <w:rsid w:val="007047AF"/>
    <w:rsid w:val="00704C53"/>
    <w:rsid w:val="00704F9A"/>
    <w:rsid w:val="007053F3"/>
    <w:rsid w:val="0070566C"/>
    <w:rsid w:val="00705836"/>
    <w:rsid w:val="0070614D"/>
    <w:rsid w:val="00706290"/>
    <w:rsid w:val="007062FB"/>
    <w:rsid w:val="00706772"/>
    <w:rsid w:val="00706A21"/>
    <w:rsid w:val="00706DD0"/>
    <w:rsid w:val="007070E4"/>
    <w:rsid w:val="00707125"/>
    <w:rsid w:val="00707449"/>
    <w:rsid w:val="007077D6"/>
    <w:rsid w:val="00707862"/>
    <w:rsid w:val="007079A1"/>
    <w:rsid w:val="00707A5D"/>
    <w:rsid w:val="00707BFF"/>
    <w:rsid w:val="00707D2B"/>
    <w:rsid w:val="00707D43"/>
    <w:rsid w:val="00710180"/>
    <w:rsid w:val="00710303"/>
    <w:rsid w:val="0071032F"/>
    <w:rsid w:val="007104BB"/>
    <w:rsid w:val="0071092B"/>
    <w:rsid w:val="00711019"/>
    <w:rsid w:val="00711076"/>
    <w:rsid w:val="0071109B"/>
    <w:rsid w:val="0071117D"/>
    <w:rsid w:val="007114E4"/>
    <w:rsid w:val="00711619"/>
    <w:rsid w:val="00711D97"/>
    <w:rsid w:val="00711E55"/>
    <w:rsid w:val="007121D5"/>
    <w:rsid w:val="00712966"/>
    <w:rsid w:val="0071386B"/>
    <w:rsid w:val="00713B87"/>
    <w:rsid w:val="00713CA5"/>
    <w:rsid w:val="00713CAA"/>
    <w:rsid w:val="00714121"/>
    <w:rsid w:val="0071431F"/>
    <w:rsid w:val="007145E0"/>
    <w:rsid w:val="00714684"/>
    <w:rsid w:val="0071499F"/>
    <w:rsid w:val="00714C61"/>
    <w:rsid w:val="00716075"/>
    <w:rsid w:val="007165DC"/>
    <w:rsid w:val="00716714"/>
    <w:rsid w:val="00716995"/>
    <w:rsid w:val="00716A68"/>
    <w:rsid w:val="00716AF0"/>
    <w:rsid w:val="007172B9"/>
    <w:rsid w:val="00717396"/>
    <w:rsid w:val="0071763E"/>
    <w:rsid w:val="007209D4"/>
    <w:rsid w:val="00721679"/>
    <w:rsid w:val="0072200A"/>
    <w:rsid w:val="0072205F"/>
    <w:rsid w:val="00722B4D"/>
    <w:rsid w:val="00722D57"/>
    <w:rsid w:val="0072364F"/>
    <w:rsid w:val="00724586"/>
    <w:rsid w:val="0072489C"/>
    <w:rsid w:val="00724DEA"/>
    <w:rsid w:val="0072505B"/>
    <w:rsid w:val="007250CA"/>
    <w:rsid w:val="007250E7"/>
    <w:rsid w:val="007250F4"/>
    <w:rsid w:val="00725536"/>
    <w:rsid w:val="007255A6"/>
    <w:rsid w:val="00725C9B"/>
    <w:rsid w:val="00725EAC"/>
    <w:rsid w:val="00725F6C"/>
    <w:rsid w:val="00726773"/>
    <w:rsid w:val="00726956"/>
    <w:rsid w:val="00726A84"/>
    <w:rsid w:val="00726ABD"/>
    <w:rsid w:val="00726E16"/>
    <w:rsid w:val="007276EF"/>
    <w:rsid w:val="0072787F"/>
    <w:rsid w:val="00727C0F"/>
    <w:rsid w:val="00727C29"/>
    <w:rsid w:val="0073040A"/>
    <w:rsid w:val="0073082C"/>
    <w:rsid w:val="00730895"/>
    <w:rsid w:val="00730E62"/>
    <w:rsid w:val="00730E63"/>
    <w:rsid w:val="0073118A"/>
    <w:rsid w:val="00731258"/>
    <w:rsid w:val="007314C2"/>
    <w:rsid w:val="007318E0"/>
    <w:rsid w:val="00731EF1"/>
    <w:rsid w:val="00732259"/>
    <w:rsid w:val="007325CC"/>
    <w:rsid w:val="0073272E"/>
    <w:rsid w:val="00732828"/>
    <w:rsid w:val="00732C3C"/>
    <w:rsid w:val="00732E7A"/>
    <w:rsid w:val="00732E98"/>
    <w:rsid w:val="00732E99"/>
    <w:rsid w:val="00734114"/>
    <w:rsid w:val="007345D2"/>
    <w:rsid w:val="00734B9A"/>
    <w:rsid w:val="00734E78"/>
    <w:rsid w:val="007353C8"/>
    <w:rsid w:val="007354CD"/>
    <w:rsid w:val="0073569D"/>
    <w:rsid w:val="00735AC2"/>
    <w:rsid w:val="00735BA7"/>
    <w:rsid w:val="00735BCF"/>
    <w:rsid w:val="00735BE6"/>
    <w:rsid w:val="00736383"/>
    <w:rsid w:val="00736407"/>
    <w:rsid w:val="007364B6"/>
    <w:rsid w:val="00736637"/>
    <w:rsid w:val="00736659"/>
    <w:rsid w:val="0073679F"/>
    <w:rsid w:val="007367DF"/>
    <w:rsid w:val="00736AA8"/>
    <w:rsid w:val="00736AE9"/>
    <w:rsid w:val="00736AEA"/>
    <w:rsid w:val="00736F10"/>
    <w:rsid w:val="00736F78"/>
    <w:rsid w:val="00736FF2"/>
    <w:rsid w:val="00737755"/>
    <w:rsid w:val="007405F2"/>
    <w:rsid w:val="0074066C"/>
    <w:rsid w:val="00740985"/>
    <w:rsid w:val="00740987"/>
    <w:rsid w:val="00740AD0"/>
    <w:rsid w:val="00740B38"/>
    <w:rsid w:val="00740FAA"/>
    <w:rsid w:val="007414DB"/>
    <w:rsid w:val="007416D8"/>
    <w:rsid w:val="00741760"/>
    <w:rsid w:val="00741C7D"/>
    <w:rsid w:val="00741F10"/>
    <w:rsid w:val="00742471"/>
    <w:rsid w:val="00742541"/>
    <w:rsid w:val="00742BB5"/>
    <w:rsid w:val="00742F40"/>
    <w:rsid w:val="00743030"/>
    <w:rsid w:val="007430FD"/>
    <w:rsid w:val="00743115"/>
    <w:rsid w:val="00743135"/>
    <w:rsid w:val="00743648"/>
    <w:rsid w:val="0074440B"/>
    <w:rsid w:val="00744429"/>
    <w:rsid w:val="00744497"/>
    <w:rsid w:val="00744661"/>
    <w:rsid w:val="00744FE7"/>
    <w:rsid w:val="0074531A"/>
    <w:rsid w:val="00745609"/>
    <w:rsid w:val="00745845"/>
    <w:rsid w:val="00745DDF"/>
    <w:rsid w:val="00746070"/>
    <w:rsid w:val="00746143"/>
    <w:rsid w:val="007461AD"/>
    <w:rsid w:val="0074655D"/>
    <w:rsid w:val="00746646"/>
    <w:rsid w:val="007467FE"/>
    <w:rsid w:val="00746907"/>
    <w:rsid w:val="00746D01"/>
    <w:rsid w:val="00747556"/>
    <w:rsid w:val="00747561"/>
    <w:rsid w:val="007479CA"/>
    <w:rsid w:val="0075025F"/>
    <w:rsid w:val="00750937"/>
    <w:rsid w:val="00750B5A"/>
    <w:rsid w:val="00750C2A"/>
    <w:rsid w:val="00750CC5"/>
    <w:rsid w:val="00750DD1"/>
    <w:rsid w:val="0075142F"/>
    <w:rsid w:val="007517CE"/>
    <w:rsid w:val="00751BB3"/>
    <w:rsid w:val="00751FCC"/>
    <w:rsid w:val="00752A31"/>
    <w:rsid w:val="00752C98"/>
    <w:rsid w:val="00752E96"/>
    <w:rsid w:val="00753152"/>
    <w:rsid w:val="00753657"/>
    <w:rsid w:val="00753917"/>
    <w:rsid w:val="007539FF"/>
    <w:rsid w:val="00753A6F"/>
    <w:rsid w:val="00753AD5"/>
    <w:rsid w:val="00753F0F"/>
    <w:rsid w:val="00754143"/>
    <w:rsid w:val="007541D0"/>
    <w:rsid w:val="00754668"/>
    <w:rsid w:val="0075488D"/>
    <w:rsid w:val="00754CF1"/>
    <w:rsid w:val="00754D7A"/>
    <w:rsid w:val="007552A3"/>
    <w:rsid w:val="00755800"/>
    <w:rsid w:val="007558E9"/>
    <w:rsid w:val="00755D30"/>
    <w:rsid w:val="00755E9A"/>
    <w:rsid w:val="00756077"/>
    <w:rsid w:val="00756168"/>
    <w:rsid w:val="0075642F"/>
    <w:rsid w:val="007565D4"/>
    <w:rsid w:val="007566DE"/>
    <w:rsid w:val="0075687E"/>
    <w:rsid w:val="00756E72"/>
    <w:rsid w:val="00757555"/>
    <w:rsid w:val="007575A2"/>
    <w:rsid w:val="007577D8"/>
    <w:rsid w:val="00757FA9"/>
    <w:rsid w:val="007601BF"/>
    <w:rsid w:val="007605F5"/>
    <w:rsid w:val="007606CC"/>
    <w:rsid w:val="0076091F"/>
    <w:rsid w:val="00760BF3"/>
    <w:rsid w:val="00760EAF"/>
    <w:rsid w:val="00761A50"/>
    <w:rsid w:val="00761E2A"/>
    <w:rsid w:val="00761E6D"/>
    <w:rsid w:val="00762247"/>
    <w:rsid w:val="0076242C"/>
    <w:rsid w:val="0076282F"/>
    <w:rsid w:val="0076291D"/>
    <w:rsid w:val="00762B0C"/>
    <w:rsid w:val="00762B24"/>
    <w:rsid w:val="00762F02"/>
    <w:rsid w:val="00762FA4"/>
    <w:rsid w:val="007634BB"/>
    <w:rsid w:val="00763AC1"/>
    <w:rsid w:val="00763B7B"/>
    <w:rsid w:val="00763C65"/>
    <w:rsid w:val="0076427E"/>
    <w:rsid w:val="00764397"/>
    <w:rsid w:val="0076496D"/>
    <w:rsid w:val="00764A1A"/>
    <w:rsid w:val="00764AA1"/>
    <w:rsid w:val="00764E86"/>
    <w:rsid w:val="0076518D"/>
    <w:rsid w:val="00765A4E"/>
    <w:rsid w:val="00765BB6"/>
    <w:rsid w:val="00765DE9"/>
    <w:rsid w:val="00765E39"/>
    <w:rsid w:val="00766344"/>
    <w:rsid w:val="00766384"/>
    <w:rsid w:val="00766725"/>
    <w:rsid w:val="007667CA"/>
    <w:rsid w:val="00766D5B"/>
    <w:rsid w:val="00766FD9"/>
    <w:rsid w:val="007670FD"/>
    <w:rsid w:val="00767314"/>
    <w:rsid w:val="007677EC"/>
    <w:rsid w:val="00767B63"/>
    <w:rsid w:val="00767E3D"/>
    <w:rsid w:val="007706D2"/>
    <w:rsid w:val="00770939"/>
    <w:rsid w:val="00771297"/>
    <w:rsid w:val="007715CD"/>
    <w:rsid w:val="00771922"/>
    <w:rsid w:val="00771B4C"/>
    <w:rsid w:val="00772184"/>
    <w:rsid w:val="007721D5"/>
    <w:rsid w:val="00772430"/>
    <w:rsid w:val="007724D7"/>
    <w:rsid w:val="007727FA"/>
    <w:rsid w:val="00772988"/>
    <w:rsid w:val="00772A05"/>
    <w:rsid w:val="00772A78"/>
    <w:rsid w:val="00772CAD"/>
    <w:rsid w:val="00773275"/>
    <w:rsid w:val="007734D4"/>
    <w:rsid w:val="007735B5"/>
    <w:rsid w:val="00773691"/>
    <w:rsid w:val="00774A20"/>
    <w:rsid w:val="00774B41"/>
    <w:rsid w:val="00774BA8"/>
    <w:rsid w:val="0077523D"/>
    <w:rsid w:val="007757B5"/>
    <w:rsid w:val="007757E4"/>
    <w:rsid w:val="007758E8"/>
    <w:rsid w:val="0077591B"/>
    <w:rsid w:val="00775990"/>
    <w:rsid w:val="00775C60"/>
    <w:rsid w:val="0077669B"/>
    <w:rsid w:val="00776751"/>
    <w:rsid w:val="00776776"/>
    <w:rsid w:val="007768A6"/>
    <w:rsid w:val="00776DA9"/>
    <w:rsid w:val="00776E6C"/>
    <w:rsid w:val="00776F32"/>
    <w:rsid w:val="007772E1"/>
    <w:rsid w:val="007773AB"/>
    <w:rsid w:val="007774D1"/>
    <w:rsid w:val="0077767E"/>
    <w:rsid w:val="007777D1"/>
    <w:rsid w:val="00777804"/>
    <w:rsid w:val="007779A7"/>
    <w:rsid w:val="00777C41"/>
    <w:rsid w:val="00777E47"/>
    <w:rsid w:val="00777E5A"/>
    <w:rsid w:val="00780228"/>
    <w:rsid w:val="00780A51"/>
    <w:rsid w:val="00780D86"/>
    <w:rsid w:val="00780E64"/>
    <w:rsid w:val="00780EA7"/>
    <w:rsid w:val="00781137"/>
    <w:rsid w:val="007814FF"/>
    <w:rsid w:val="00781632"/>
    <w:rsid w:val="007817BE"/>
    <w:rsid w:val="00781844"/>
    <w:rsid w:val="00781F7D"/>
    <w:rsid w:val="0078244B"/>
    <w:rsid w:val="00782507"/>
    <w:rsid w:val="00782525"/>
    <w:rsid w:val="00783116"/>
    <w:rsid w:val="00783257"/>
    <w:rsid w:val="00783302"/>
    <w:rsid w:val="007833D3"/>
    <w:rsid w:val="00783414"/>
    <w:rsid w:val="00783AE2"/>
    <w:rsid w:val="00783C74"/>
    <w:rsid w:val="00783E55"/>
    <w:rsid w:val="00784239"/>
    <w:rsid w:val="0078426E"/>
    <w:rsid w:val="00784634"/>
    <w:rsid w:val="00784EAF"/>
    <w:rsid w:val="007854E3"/>
    <w:rsid w:val="007856E3"/>
    <w:rsid w:val="00785C72"/>
    <w:rsid w:val="00785D3C"/>
    <w:rsid w:val="007860D2"/>
    <w:rsid w:val="00786589"/>
    <w:rsid w:val="00786635"/>
    <w:rsid w:val="00786759"/>
    <w:rsid w:val="0078676F"/>
    <w:rsid w:val="00786885"/>
    <w:rsid w:val="00786F5E"/>
    <w:rsid w:val="00787168"/>
    <w:rsid w:val="0078731C"/>
    <w:rsid w:val="00787494"/>
    <w:rsid w:val="007879A8"/>
    <w:rsid w:val="007902C3"/>
    <w:rsid w:val="00790944"/>
    <w:rsid w:val="00790B58"/>
    <w:rsid w:val="00790CC6"/>
    <w:rsid w:val="00790DCD"/>
    <w:rsid w:val="00790F48"/>
    <w:rsid w:val="00790FC4"/>
    <w:rsid w:val="00791088"/>
    <w:rsid w:val="00791141"/>
    <w:rsid w:val="007914BB"/>
    <w:rsid w:val="007926AE"/>
    <w:rsid w:val="00792A41"/>
    <w:rsid w:val="00792A42"/>
    <w:rsid w:val="00792B2C"/>
    <w:rsid w:val="00792EAA"/>
    <w:rsid w:val="00792EE0"/>
    <w:rsid w:val="007930AE"/>
    <w:rsid w:val="00793D57"/>
    <w:rsid w:val="00793F18"/>
    <w:rsid w:val="00794019"/>
    <w:rsid w:val="007944B2"/>
    <w:rsid w:val="00794B1A"/>
    <w:rsid w:val="00794D3F"/>
    <w:rsid w:val="00794F38"/>
    <w:rsid w:val="00795732"/>
    <w:rsid w:val="00796091"/>
    <w:rsid w:val="007966F0"/>
    <w:rsid w:val="007967BA"/>
    <w:rsid w:val="00796A7A"/>
    <w:rsid w:val="00796BB9"/>
    <w:rsid w:val="00796BE1"/>
    <w:rsid w:val="00796F4B"/>
    <w:rsid w:val="00796F50"/>
    <w:rsid w:val="007970FF"/>
    <w:rsid w:val="0079710D"/>
    <w:rsid w:val="00797143"/>
    <w:rsid w:val="007972E3"/>
    <w:rsid w:val="00797699"/>
    <w:rsid w:val="007A0585"/>
    <w:rsid w:val="007A05E1"/>
    <w:rsid w:val="007A06B6"/>
    <w:rsid w:val="007A1423"/>
    <w:rsid w:val="007A1A0A"/>
    <w:rsid w:val="007A2374"/>
    <w:rsid w:val="007A26FE"/>
    <w:rsid w:val="007A28E7"/>
    <w:rsid w:val="007A2900"/>
    <w:rsid w:val="007A2AB2"/>
    <w:rsid w:val="007A2C96"/>
    <w:rsid w:val="007A2E06"/>
    <w:rsid w:val="007A2EE1"/>
    <w:rsid w:val="007A388B"/>
    <w:rsid w:val="007A3A53"/>
    <w:rsid w:val="007A3A58"/>
    <w:rsid w:val="007A3B87"/>
    <w:rsid w:val="007A3B91"/>
    <w:rsid w:val="007A3F11"/>
    <w:rsid w:val="007A3FBA"/>
    <w:rsid w:val="007A4439"/>
    <w:rsid w:val="007A4AE1"/>
    <w:rsid w:val="007A4AEA"/>
    <w:rsid w:val="007A4B86"/>
    <w:rsid w:val="007A4BD8"/>
    <w:rsid w:val="007A5278"/>
    <w:rsid w:val="007A55F5"/>
    <w:rsid w:val="007A5855"/>
    <w:rsid w:val="007A58F0"/>
    <w:rsid w:val="007A5A28"/>
    <w:rsid w:val="007A5BAC"/>
    <w:rsid w:val="007A6533"/>
    <w:rsid w:val="007A674B"/>
    <w:rsid w:val="007A6753"/>
    <w:rsid w:val="007A6989"/>
    <w:rsid w:val="007A6A96"/>
    <w:rsid w:val="007A6F8B"/>
    <w:rsid w:val="007A700E"/>
    <w:rsid w:val="007A721A"/>
    <w:rsid w:val="007A72E1"/>
    <w:rsid w:val="007A769E"/>
    <w:rsid w:val="007A7813"/>
    <w:rsid w:val="007A79AE"/>
    <w:rsid w:val="007A7B10"/>
    <w:rsid w:val="007A7B24"/>
    <w:rsid w:val="007A7C23"/>
    <w:rsid w:val="007A7D0D"/>
    <w:rsid w:val="007A7DE5"/>
    <w:rsid w:val="007A7E5F"/>
    <w:rsid w:val="007A7F89"/>
    <w:rsid w:val="007A7FCE"/>
    <w:rsid w:val="007B03F6"/>
    <w:rsid w:val="007B04EC"/>
    <w:rsid w:val="007B06A6"/>
    <w:rsid w:val="007B0977"/>
    <w:rsid w:val="007B0B10"/>
    <w:rsid w:val="007B0CFC"/>
    <w:rsid w:val="007B0E8D"/>
    <w:rsid w:val="007B116D"/>
    <w:rsid w:val="007B1220"/>
    <w:rsid w:val="007B1DE4"/>
    <w:rsid w:val="007B213C"/>
    <w:rsid w:val="007B2797"/>
    <w:rsid w:val="007B294E"/>
    <w:rsid w:val="007B2F24"/>
    <w:rsid w:val="007B3653"/>
    <w:rsid w:val="007B391F"/>
    <w:rsid w:val="007B3BD0"/>
    <w:rsid w:val="007B3E28"/>
    <w:rsid w:val="007B4027"/>
    <w:rsid w:val="007B403D"/>
    <w:rsid w:val="007B4595"/>
    <w:rsid w:val="007B4A50"/>
    <w:rsid w:val="007B4AD4"/>
    <w:rsid w:val="007B4B4A"/>
    <w:rsid w:val="007B4BE4"/>
    <w:rsid w:val="007B50C5"/>
    <w:rsid w:val="007B5158"/>
    <w:rsid w:val="007B56B5"/>
    <w:rsid w:val="007B5C69"/>
    <w:rsid w:val="007B5DAA"/>
    <w:rsid w:val="007B5EF4"/>
    <w:rsid w:val="007B6296"/>
    <w:rsid w:val="007B6405"/>
    <w:rsid w:val="007B6709"/>
    <w:rsid w:val="007B6751"/>
    <w:rsid w:val="007B6A40"/>
    <w:rsid w:val="007B6A9C"/>
    <w:rsid w:val="007B6AD9"/>
    <w:rsid w:val="007B6C50"/>
    <w:rsid w:val="007B7030"/>
    <w:rsid w:val="007B778B"/>
    <w:rsid w:val="007B789B"/>
    <w:rsid w:val="007C0531"/>
    <w:rsid w:val="007C057A"/>
    <w:rsid w:val="007C0621"/>
    <w:rsid w:val="007C0867"/>
    <w:rsid w:val="007C08BE"/>
    <w:rsid w:val="007C0923"/>
    <w:rsid w:val="007C0BBC"/>
    <w:rsid w:val="007C0BFB"/>
    <w:rsid w:val="007C11AB"/>
    <w:rsid w:val="007C19D3"/>
    <w:rsid w:val="007C1F30"/>
    <w:rsid w:val="007C2A71"/>
    <w:rsid w:val="007C2CD8"/>
    <w:rsid w:val="007C2F2B"/>
    <w:rsid w:val="007C2FB5"/>
    <w:rsid w:val="007C3337"/>
    <w:rsid w:val="007C3593"/>
    <w:rsid w:val="007C35AE"/>
    <w:rsid w:val="007C3BF6"/>
    <w:rsid w:val="007C3C0F"/>
    <w:rsid w:val="007C3C1E"/>
    <w:rsid w:val="007C3E2E"/>
    <w:rsid w:val="007C3EB1"/>
    <w:rsid w:val="007C40A5"/>
    <w:rsid w:val="007C44AF"/>
    <w:rsid w:val="007C4694"/>
    <w:rsid w:val="007C499D"/>
    <w:rsid w:val="007C4EBD"/>
    <w:rsid w:val="007C50BA"/>
    <w:rsid w:val="007C55ED"/>
    <w:rsid w:val="007C5942"/>
    <w:rsid w:val="007C5997"/>
    <w:rsid w:val="007C5C50"/>
    <w:rsid w:val="007C6085"/>
    <w:rsid w:val="007C60E2"/>
    <w:rsid w:val="007C61EF"/>
    <w:rsid w:val="007C6203"/>
    <w:rsid w:val="007C640D"/>
    <w:rsid w:val="007C66EB"/>
    <w:rsid w:val="007C679D"/>
    <w:rsid w:val="007C6B45"/>
    <w:rsid w:val="007C7261"/>
    <w:rsid w:val="007C78FA"/>
    <w:rsid w:val="007C7A75"/>
    <w:rsid w:val="007C7CFD"/>
    <w:rsid w:val="007C7F49"/>
    <w:rsid w:val="007D0295"/>
    <w:rsid w:val="007D03C8"/>
    <w:rsid w:val="007D1027"/>
    <w:rsid w:val="007D10CC"/>
    <w:rsid w:val="007D10E3"/>
    <w:rsid w:val="007D11E2"/>
    <w:rsid w:val="007D12EB"/>
    <w:rsid w:val="007D1486"/>
    <w:rsid w:val="007D1F4E"/>
    <w:rsid w:val="007D2264"/>
    <w:rsid w:val="007D2374"/>
    <w:rsid w:val="007D270E"/>
    <w:rsid w:val="007D2970"/>
    <w:rsid w:val="007D29A0"/>
    <w:rsid w:val="007D2ED0"/>
    <w:rsid w:val="007D3290"/>
    <w:rsid w:val="007D36C5"/>
    <w:rsid w:val="007D3CFE"/>
    <w:rsid w:val="007D3DD7"/>
    <w:rsid w:val="007D3F4A"/>
    <w:rsid w:val="007D54A8"/>
    <w:rsid w:val="007D5FA2"/>
    <w:rsid w:val="007D6898"/>
    <w:rsid w:val="007D6AFF"/>
    <w:rsid w:val="007D6C8A"/>
    <w:rsid w:val="007D6D4D"/>
    <w:rsid w:val="007D71AE"/>
    <w:rsid w:val="007D726F"/>
    <w:rsid w:val="007D73CF"/>
    <w:rsid w:val="007D7C4B"/>
    <w:rsid w:val="007D7E43"/>
    <w:rsid w:val="007E054A"/>
    <w:rsid w:val="007E06D9"/>
    <w:rsid w:val="007E0A9A"/>
    <w:rsid w:val="007E0CA0"/>
    <w:rsid w:val="007E0DF0"/>
    <w:rsid w:val="007E0F76"/>
    <w:rsid w:val="007E1303"/>
    <w:rsid w:val="007E181B"/>
    <w:rsid w:val="007E19ED"/>
    <w:rsid w:val="007E212D"/>
    <w:rsid w:val="007E2612"/>
    <w:rsid w:val="007E27B7"/>
    <w:rsid w:val="007E2F0D"/>
    <w:rsid w:val="007E330F"/>
    <w:rsid w:val="007E39ED"/>
    <w:rsid w:val="007E3BE0"/>
    <w:rsid w:val="007E3C07"/>
    <w:rsid w:val="007E3CE4"/>
    <w:rsid w:val="007E4417"/>
    <w:rsid w:val="007E46B1"/>
    <w:rsid w:val="007E482B"/>
    <w:rsid w:val="007E52DB"/>
    <w:rsid w:val="007E54B1"/>
    <w:rsid w:val="007E5508"/>
    <w:rsid w:val="007E56E5"/>
    <w:rsid w:val="007E593F"/>
    <w:rsid w:val="007E5D81"/>
    <w:rsid w:val="007E5DA8"/>
    <w:rsid w:val="007E5EE4"/>
    <w:rsid w:val="007E5F4A"/>
    <w:rsid w:val="007E5F8B"/>
    <w:rsid w:val="007E608A"/>
    <w:rsid w:val="007E6242"/>
    <w:rsid w:val="007E6A69"/>
    <w:rsid w:val="007E7695"/>
    <w:rsid w:val="007E771A"/>
    <w:rsid w:val="007E7CA8"/>
    <w:rsid w:val="007E7D4B"/>
    <w:rsid w:val="007F02B4"/>
    <w:rsid w:val="007F0360"/>
    <w:rsid w:val="007F041A"/>
    <w:rsid w:val="007F04B6"/>
    <w:rsid w:val="007F05AC"/>
    <w:rsid w:val="007F0EE4"/>
    <w:rsid w:val="007F135A"/>
    <w:rsid w:val="007F160A"/>
    <w:rsid w:val="007F1A3A"/>
    <w:rsid w:val="007F1B4B"/>
    <w:rsid w:val="007F1D10"/>
    <w:rsid w:val="007F2E18"/>
    <w:rsid w:val="007F2EE8"/>
    <w:rsid w:val="007F2FC8"/>
    <w:rsid w:val="007F369A"/>
    <w:rsid w:val="007F3908"/>
    <w:rsid w:val="007F3BDD"/>
    <w:rsid w:val="007F3E78"/>
    <w:rsid w:val="007F3F1C"/>
    <w:rsid w:val="007F3FCC"/>
    <w:rsid w:val="007F46CE"/>
    <w:rsid w:val="007F490B"/>
    <w:rsid w:val="007F4B99"/>
    <w:rsid w:val="007F4C56"/>
    <w:rsid w:val="007F508E"/>
    <w:rsid w:val="007F5577"/>
    <w:rsid w:val="007F5983"/>
    <w:rsid w:val="007F5B39"/>
    <w:rsid w:val="007F5BDB"/>
    <w:rsid w:val="007F5FEB"/>
    <w:rsid w:val="007F69FD"/>
    <w:rsid w:val="007F6B1E"/>
    <w:rsid w:val="007F6C75"/>
    <w:rsid w:val="007F6C9E"/>
    <w:rsid w:val="007F6EB1"/>
    <w:rsid w:val="007F6EE6"/>
    <w:rsid w:val="007F72DC"/>
    <w:rsid w:val="007F75C2"/>
    <w:rsid w:val="007F75F6"/>
    <w:rsid w:val="007F78BE"/>
    <w:rsid w:val="007F78F4"/>
    <w:rsid w:val="007F7976"/>
    <w:rsid w:val="008000D9"/>
    <w:rsid w:val="00800576"/>
    <w:rsid w:val="008005DC"/>
    <w:rsid w:val="008007C1"/>
    <w:rsid w:val="008007FD"/>
    <w:rsid w:val="00800A57"/>
    <w:rsid w:val="00800AC9"/>
    <w:rsid w:val="00800D66"/>
    <w:rsid w:val="00800DB1"/>
    <w:rsid w:val="008014CC"/>
    <w:rsid w:val="00801556"/>
    <w:rsid w:val="00801625"/>
    <w:rsid w:val="00801637"/>
    <w:rsid w:val="0080179E"/>
    <w:rsid w:val="00801827"/>
    <w:rsid w:val="00801977"/>
    <w:rsid w:val="00801DD1"/>
    <w:rsid w:val="00801DF3"/>
    <w:rsid w:val="00802033"/>
    <w:rsid w:val="00802891"/>
    <w:rsid w:val="008028A8"/>
    <w:rsid w:val="00802C83"/>
    <w:rsid w:val="0080312F"/>
    <w:rsid w:val="0080316C"/>
    <w:rsid w:val="0080337E"/>
    <w:rsid w:val="00803933"/>
    <w:rsid w:val="00804540"/>
    <w:rsid w:val="00804F42"/>
    <w:rsid w:val="008050A6"/>
    <w:rsid w:val="00805607"/>
    <w:rsid w:val="00805CD3"/>
    <w:rsid w:val="00805D24"/>
    <w:rsid w:val="00805E50"/>
    <w:rsid w:val="00805F97"/>
    <w:rsid w:val="00805FCE"/>
    <w:rsid w:val="00805FE0"/>
    <w:rsid w:val="00806465"/>
    <w:rsid w:val="00806860"/>
    <w:rsid w:val="00806933"/>
    <w:rsid w:val="00806B5B"/>
    <w:rsid w:val="00806D2A"/>
    <w:rsid w:val="00807226"/>
    <w:rsid w:val="0080730C"/>
    <w:rsid w:val="00807BD6"/>
    <w:rsid w:val="00810108"/>
    <w:rsid w:val="008101FD"/>
    <w:rsid w:val="0081050F"/>
    <w:rsid w:val="0081061C"/>
    <w:rsid w:val="00810F07"/>
    <w:rsid w:val="00811192"/>
    <w:rsid w:val="008117A1"/>
    <w:rsid w:val="0081196D"/>
    <w:rsid w:val="00811E3C"/>
    <w:rsid w:val="0081264C"/>
    <w:rsid w:val="00812960"/>
    <w:rsid w:val="00812DCB"/>
    <w:rsid w:val="008131D5"/>
    <w:rsid w:val="008133C4"/>
    <w:rsid w:val="00813418"/>
    <w:rsid w:val="008135E4"/>
    <w:rsid w:val="00813657"/>
    <w:rsid w:val="00813DD0"/>
    <w:rsid w:val="00813FED"/>
    <w:rsid w:val="00814A13"/>
    <w:rsid w:val="008150EB"/>
    <w:rsid w:val="00815161"/>
    <w:rsid w:val="008152CF"/>
    <w:rsid w:val="00815707"/>
    <w:rsid w:val="00816036"/>
    <w:rsid w:val="008160E1"/>
    <w:rsid w:val="008164A5"/>
    <w:rsid w:val="00816588"/>
    <w:rsid w:val="00816A61"/>
    <w:rsid w:val="00816BE2"/>
    <w:rsid w:val="00816E1E"/>
    <w:rsid w:val="00816FDC"/>
    <w:rsid w:val="008178F6"/>
    <w:rsid w:val="00817AA7"/>
    <w:rsid w:val="00817B0C"/>
    <w:rsid w:val="00817D28"/>
    <w:rsid w:val="00817D53"/>
    <w:rsid w:val="00817EA3"/>
    <w:rsid w:val="00817F7F"/>
    <w:rsid w:val="00820018"/>
    <w:rsid w:val="008200E1"/>
    <w:rsid w:val="0082167D"/>
    <w:rsid w:val="008217F2"/>
    <w:rsid w:val="00821DFB"/>
    <w:rsid w:val="00821FA2"/>
    <w:rsid w:val="008224F1"/>
    <w:rsid w:val="008225AF"/>
    <w:rsid w:val="00822D35"/>
    <w:rsid w:val="00822FC1"/>
    <w:rsid w:val="00822FDE"/>
    <w:rsid w:val="00823069"/>
    <w:rsid w:val="008230F8"/>
    <w:rsid w:val="00823156"/>
    <w:rsid w:val="008232F5"/>
    <w:rsid w:val="00823577"/>
    <w:rsid w:val="0082367B"/>
    <w:rsid w:val="00823762"/>
    <w:rsid w:val="008239D6"/>
    <w:rsid w:val="0082423F"/>
    <w:rsid w:val="008243F6"/>
    <w:rsid w:val="0082454C"/>
    <w:rsid w:val="008249AD"/>
    <w:rsid w:val="00824B5A"/>
    <w:rsid w:val="00824D35"/>
    <w:rsid w:val="00825090"/>
    <w:rsid w:val="008272FA"/>
    <w:rsid w:val="00827497"/>
    <w:rsid w:val="008276FC"/>
    <w:rsid w:val="00827A51"/>
    <w:rsid w:val="00827D2C"/>
    <w:rsid w:val="008302CA"/>
    <w:rsid w:val="008302D7"/>
    <w:rsid w:val="008302F5"/>
    <w:rsid w:val="00830662"/>
    <w:rsid w:val="008306AE"/>
    <w:rsid w:val="00830DB7"/>
    <w:rsid w:val="0083115B"/>
    <w:rsid w:val="00831227"/>
    <w:rsid w:val="0083211C"/>
    <w:rsid w:val="0083265A"/>
    <w:rsid w:val="0083268B"/>
    <w:rsid w:val="008326AA"/>
    <w:rsid w:val="008328D3"/>
    <w:rsid w:val="00832A40"/>
    <w:rsid w:val="00832BB1"/>
    <w:rsid w:val="00832EA6"/>
    <w:rsid w:val="0083329C"/>
    <w:rsid w:val="008339BC"/>
    <w:rsid w:val="00833B8C"/>
    <w:rsid w:val="00833E60"/>
    <w:rsid w:val="00834242"/>
    <w:rsid w:val="008343EE"/>
    <w:rsid w:val="008346F1"/>
    <w:rsid w:val="00834790"/>
    <w:rsid w:val="0083481D"/>
    <w:rsid w:val="00834A7F"/>
    <w:rsid w:val="00834C18"/>
    <w:rsid w:val="00834D55"/>
    <w:rsid w:val="00834E6F"/>
    <w:rsid w:val="0083569B"/>
    <w:rsid w:val="008359D0"/>
    <w:rsid w:val="00835C31"/>
    <w:rsid w:val="00835F1D"/>
    <w:rsid w:val="00836192"/>
    <w:rsid w:val="0083624E"/>
    <w:rsid w:val="008363B2"/>
    <w:rsid w:val="008366A0"/>
    <w:rsid w:val="00836E35"/>
    <w:rsid w:val="00837338"/>
    <w:rsid w:val="00837409"/>
    <w:rsid w:val="008374DB"/>
    <w:rsid w:val="008378EA"/>
    <w:rsid w:val="008400ED"/>
    <w:rsid w:val="008405E2"/>
    <w:rsid w:val="008408BF"/>
    <w:rsid w:val="00840F15"/>
    <w:rsid w:val="008410B8"/>
    <w:rsid w:val="008414DC"/>
    <w:rsid w:val="00841631"/>
    <w:rsid w:val="008418F1"/>
    <w:rsid w:val="0084197A"/>
    <w:rsid w:val="00841EBD"/>
    <w:rsid w:val="00841F5F"/>
    <w:rsid w:val="00841FF1"/>
    <w:rsid w:val="008420C0"/>
    <w:rsid w:val="00842110"/>
    <w:rsid w:val="008424B4"/>
    <w:rsid w:val="0084255F"/>
    <w:rsid w:val="008426FD"/>
    <w:rsid w:val="00842DDE"/>
    <w:rsid w:val="008430F2"/>
    <w:rsid w:val="00843390"/>
    <w:rsid w:val="00843474"/>
    <w:rsid w:val="00843608"/>
    <w:rsid w:val="00843806"/>
    <w:rsid w:val="008438FA"/>
    <w:rsid w:val="00844049"/>
    <w:rsid w:val="008441B3"/>
    <w:rsid w:val="0084436B"/>
    <w:rsid w:val="0084492F"/>
    <w:rsid w:val="00844995"/>
    <w:rsid w:val="00844FD8"/>
    <w:rsid w:val="00844FDF"/>
    <w:rsid w:val="0084519E"/>
    <w:rsid w:val="008451AD"/>
    <w:rsid w:val="008451F9"/>
    <w:rsid w:val="00845312"/>
    <w:rsid w:val="008455E3"/>
    <w:rsid w:val="00845CD5"/>
    <w:rsid w:val="00845E72"/>
    <w:rsid w:val="008466C9"/>
    <w:rsid w:val="00846EF9"/>
    <w:rsid w:val="00846F6F"/>
    <w:rsid w:val="00846FBB"/>
    <w:rsid w:val="00847009"/>
    <w:rsid w:val="00847236"/>
    <w:rsid w:val="00847526"/>
    <w:rsid w:val="0084768B"/>
    <w:rsid w:val="00847743"/>
    <w:rsid w:val="00847D9F"/>
    <w:rsid w:val="008502C5"/>
    <w:rsid w:val="0085097C"/>
    <w:rsid w:val="008509BE"/>
    <w:rsid w:val="00850A41"/>
    <w:rsid w:val="00850D52"/>
    <w:rsid w:val="008510E7"/>
    <w:rsid w:val="00851167"/>
    <w:rsid w:val="00851185"/>
    <w:rsid w:val="00851922"/>
    <w:rsid w:val="00852121"/>
    <w:rsid w:val="008523CE"/>
    <w:rsid w:val="008525A0"/>
    <w:rsid w:val="008525ED"/>
    <w:rsid w:val="008529AB"/>
    <w:rsid w:val="0085391E"/>
    <w:rsid w:val="00853D71"/>
    <w:rsid w:val="0085416F"/>
    <w:rsid w:val="0085454E"/>
    <w:rsid w:val="008545C8"/>
    <w:rsid w:val="0085478F"/>
    <w:rsid w:val="00854C33"/>
    <w:rsid w:val="00854F06"/>
    <w:rsid w:val="0085515D"/>
    <w:rsid w:val="008554F6"/>
    <w:rsid w:val="008556E7"/>
    <w:rsid w:val="00855807"/>
    <w:rsid w:val="00855ED4"/>
    <w:rsid w:val="008562DA"/>
    <w:rsid w:val="0085659D"/>
    <w:rsid w:val="008565BA"/>
    <w:rsid w:val="00856E16"/>
    <w:rsid w:val="0085745A"/>
    <w:rsid w:val="00857570"/>
    <w:rsid w:val="008576BB"/>
    <w:rsid w:val="0085786B"/>
    <w:rsid w:val="008579C2"/>
    <w:rsid w:val="00857A94"/>
    <w:rsid w:val="00857D24"/>
    <w:rsid w:val="00857D88"/>
    <w:rsid w:val="008609B9"/>
    <w:rsid w:val="00860A61"/>
    <w:rsid w:val="00860BF9"/>
    <w:rsid w:val="00861011"/>
    <w:rsid w:val="008613CD"/>
    <w:rsid w:val="00861ACF"/>
    <w:rsid w:val="00861B66"/>
    <w:rsid w:val="00861BA7"/>
    <w:rsid w:val="00861C07"/>
    <w:rsid w:val="00861D1D"/>
    <w:rsid w:val="0086206E"/>
    <w:rsid w:val="00862282"/>
    <w:rsid w:val="008624D3"/>
    <w:rsid w:val="008629EE"/>
    <w:rsid w:val="00862C38"/>
    <w:rsid w:val="00862DB9"/>
    <w:rsid w:val="00862FC1"/>
    <w:rsid w:val="00863246"/>
    <w:rsid w:val="00863422"/>
    <w:rsid w:val="0086373C"/>
    <w:rsid w:val="00863B02"/>
    <w:rsid w:val="00863F37"/>
    <w:rsid w:val="008648F2"/>
    <w:rsid w:val="00864BEB"/>
    <w:rsid w:val="00864D53"/>
    <w:rsid w:val="00864DB4"/>
    <w:rsid w:val="0086543D"/>
    <w:rsid w:val="00865816"/>
    <w:rsid w:val="0086584E"/>
    <w:rsid w:val="00865857"/>
    <w:rsid w:val="00865C08"/>
    <w:rsid w:val="00865ED6"/>
    <w:rsid w:val="008660D4"/>
    <w:rsid w:val="00866295"/>
    <w:rsid w:val="008666C6"/>
    <w:rsid w:val="0086682C"/>
    <w:rsid w:val="00866952"/>
    <w:rsid w:val="00866AFC"/>
    <w:rsid w:val="00866D89"/>
    <w:rsid w:val="00866DD3"/>
    <w:rsid w:val="00867255"/>
    <w:rsid w:val="00867397"/>
    <w:rsid w:val="0086773B"/>
    <w:rsid w:val="00867759"/>
    <w:rsid w:val="00867983"/>
    <w:rsid w:val="008679F2"/>
    <w:rsid w:val="00867E40"/>
    <w:rsid w:val="00867FAB"/>
    <w:rsid w:val="008702BC"/>
    <w:rsid w:val="0087032B"/>
    <w:rsid w:val="00870592"/>
    <w:rsid w:val="00870783"/>
    <w:rsid w:val="008707EA"/>
    <w:rsid w:val="00870A66"/>
    <w:rsid w:val="00870C2D"/>
    <w:rsid w:val="00870DF8"/>
    <w:rsid w:val="008712FB"/>
    <w:rsid w:val="008717BB"/>
    <w:rsid w:val="00871BF7"/>
    <w:rsid w:val="00871CBE"/>
    <w:rsid w:val="008720D7"/>
    <w:rsid w:val="008721EF"/>
    <w:rsid w:val="0087290F"/>
    <w:rsid w:val="00872ADD"/>
    <w:rsid w:val="00872B96"/>
    <w:rsid w:val="00873078"/>
    <w:rsid w:val="00873260"/>
    <w:rsid w:val="008733BF"/>
    <w:rsid w:val="00873481"/>
    <w:rsid w:val="008736C3"/>
    <w:rsid w:val="008736D9"/>
    <w:rsid w:val="00873A8A"/>
    <w:rsid w:val="00873BFF"/>
    <w:rsid w:val="00873DCB"/>
    <w:rsid w:val="00873FFC"/>
    <w:rsid w:val="008741A8"/>
    <w:rsid w:val="00874257"/>
    <w:rsid w:val="008743EB"/>
    <w:rsid w:val="008744B4"/>
    <w:rsid w:val="0087481B"/>
    <w:rsid w:val="008749C6"/>
    <w:rsid w:val="00874A55"/>
    <w:rsid w:val="00875348"/>
    <w:rsid w:val="0087536D"/>
    <w:rsid w:val="00875AF3"/>
    <w:rsid w:val="00875C6C"/>
    <w:rsid w:val="00875D33"/>
    <w:rsid w:val="00875E5F"/>
    <w:rsid w:val="00875E81"/>
    <w:rsid w:val="00875E8E"/>
    <w:rsid w:val="00876645"/>
    <w:rsid w:val="008766A3"/>
    <w:rsid w:val="00876953"/>
    <w:rsid w:val="00876A05"/>
    <w:rsid w:val="00876BD4"/>
    <w:rsid w:val="00876DA2"/>
    <w:rsid w:val="00876F93"/>
    <w:rsid w:val="00876FF8"/>
    <w:rsid w:val="00877206"/>
    <w:rsid w:val="008776D7"/>
    <w:rsid w:val="00877785"/>
    <w:rsid w:val="0087781B"/>
    <w:rsid w:val="0087793A"/>
    <w:rsid w:val="008801F9"/>
    <w:rsid w:val="00880C32"/>
    <w:rsid w:val="00880D00"/>
    <w:rsid w:val="00880E5C"/>
    <w:rsid w:val="00881618"/>
    <w:rsid w:val="00881F9F"/>
    <w:rsid w:val="008825CE"/>
    <w:rsid w:val="008826AC"/>
    <w:rsid w:val="008828C3"/>
    <w:rsid w:val="00882A3C"/>
    <w:rsid w:val="00882AE5"/>
    <w:rsid w:val="0088317B"/>
    <w:rsid w:val="0088323F"/>
    <w:rsid w:val="0088376B"/>
    <w:rsid w:val="00883A37"/>
    <w:rsid w:val="00883F6C"/>
    <w:rsid w:val="00884004"/>
    <w:rsid w:val="00884475"/>
    <w:rsid w:val="008844C7"/>
    <w:rsid w:val="0088467D"/>
    <w:rsid w:val="008846AB"/>
    <w:rsid w:val="00884B6D"/>
    <w:rsid w:val="00884D57"/>
    <w:rsid w:val="00885AA1"/>
    <w:rsid w:val="00886042"/>
    <w:rsid w:val="00886149"/>
    <w:rsid w:val="0088616E"/>
    <w:rsid w:val="00886464"/>
    <w:rsid w:val="008867D6"/>
    <w:rsid w:val="00886D39"/>
    <w:rsid w:val="00886F7B"/>
    <w:rsid w:val="008872C2"/>
    <w:rsid w:val="008872E0"/>
    <w:rsid w:val="00887431"/>
    <w:rsid w:val="00887514"/>
    <w:rsid w:val="008877C0"/>
    <w:rsid w:val="00887C6A"/>
    <w:rsid w:val="00887D26"/>
    <w:rsid w:val="00887D40"/>
    <w:rsid w:val="00887D72"/>
    <w:rsid w:val="00890229"/>
    <w:rsid w:val="00890270"/>
    <w:rsid w:val="0089036C"/>
    <w:rsid w:val="008905E0"/>
    <w:rsid w:val="00890F98"/>
    <w:rsid w:val="00891042"/>
    <w:rsid w:val="00891147"/>
    <w:rsid w:val="0089165A"/>
    <w:rsid w:val="0089199F"/>
    <w:rsid w:val="00891AA5"/>
    <w:rsid w:val="00892F16"/>
    <w:rsid w:val="0089300A"/>
    <w:rsid w:val="00893121"/>
    <w:rsid w:val="00893353"/>
    <w:rsid w:val="008933FD"/>
    <w:rsid w:val="00893519"/>
    <w:rsid w:val="00893CDE"/>
    <w:rsid w:val="00893D05"/>
    <w:rsid w:val="00893F4F"/>
    <w:rsid w:val="00894096"/>
    <w:rsid w:val="008943BB"/>
    <w:rsid w:val="008943C7"/>
    <w:rsid w:val="008949CF"/>
    <w:rsid w:val="00894D77"/>
    <w:rsid w:val="0089524C"/>
    <w:rsid w:val="0089529D"/>
    <w:rsid w:val="00895490"/>
    <w:rsid w:val="00895511"/>
    <w:rsid w:val="00895725"/>
    <w:rsid w:val="00895745"/>
    <w:rsid w:val="00895D26"/>
    <w:rsid w:val="00895E16"/>
    <w:rsid w:val="00895E48"/>
    <w:rsid w:val="00895EA6"/>
    <w:rsid w:val="00895FFD"/>
    <w:rsid w:val="0089605D"/>
    <w:rsid w:val="00896456"/>
    <w:rsid w:val="008964B8"/>
    <w:rsid w:val="008969F4"/>
    <w:rsid w:val="00897407"/>
    <w:rsid w:val="0089785E"/>
    <w:rsid w:val="00897B79"/>
    <w:rsid w:val="00897C32"/>
    <w:rsid w:val="008A0209"/>
    <w:rsid w:val="008A049A"/>
    <w:rsid w:val="008A0597"/>
    <w:rsid w:val="008A0822"/>
    <w:rsid w:val="008A0971"/>
    <w:rsid w:val="008A0A17"/>
    <w:rsid w:val="008A0B27"/>
    <w:rsid w:val="008A0EB1"/>
    <w:rsid w:val="008A16F7"/>
    <w:rsid w:val="008A1719"/>
    <w:rsid w:val="008A1833"/>
    <w:rsid w:val="008A19B7"/>
    <w:rsid w:val="008A19BA"/>
    <w:rsid w:val="008A1BD0"/>
    <w:rsid w:val="008A1C7C"/>
    <w:rsid w:val="008A1CFB"/>
    <w:rsid w:val="008A1D8F"/>
    <w:rsid w:val="008A1E3D"/>
    <w:rsid w:val="008A1E83"/>
    <w:rsid w:val="008A1FA7"/>
    <w:rsid w:val="008A20CD"/>
    <w:rsid w:val="008A2542"/>
    <w:rsid w:val="008A2543"/>
    <w:rsid w:val="008A293E"/>
    <w:rsid w:val="008A3102"/>
    <w:rsid w:val="008A3287"/>
    <w:rsid w:val="008A366E"/>
    <w:rsid w:val="008A3B3C"/>
    <w:rsid w:val="008A3B4A"/>
    <w:rsid w:val="008A3E5D"/>
    <w:rsid w:val="008A4420"/>
    <w:rsid w:val="008A44C1"/>
    <w:rsid w:val="008A46AD"/>
    <w:rsid w:val="008A48EE"/>
    <w:rsid w:val="008A4B5C"/>
    <w:rsid w:val="008A4BF3"/>
    <w:rsid w:val="008A4C5B"/>
    <w:rsid w:val="008A51F6"/>
    <w:rsid w:val="008A5211"/>
    <w:rsid w:val="008A546F"/>
    <w:rsid w:val="008A5980"/>
    <w:rsid w:val="008A5BE9"/>
    <w:rsid w:val="008A5FA8"/>
    <w:rsid w:val="008A5FC5"/>
    <w:rsid w:val="008A6086"/>
    <w:rsid w:val="008A66E1"/>
    <w:rsid w:val="008A6A33"/>
    <w:rsid w:val="008A6A85"/>
    <w:rsid w:val="008A6E1D"/>
    <w:rsid w:val="008A753D"/>
    <w:rsid w:val="008A75EB"/>
    <w:rsid w:val="008A76D0"/>
    <w:rsid w:val="008A7C83"/>
    <w:rsid w:val="008A7E49"/>
    <w:rsid w:val="008B0648"/>
    <w:rsid w:val="008B0664"/>
    <w:rsid w:val="008B0A1A"/>
    <w:rsid w:val="008B0C3A"/>
    <w:rsid w:val="008B0E25"/>
    <w:rsid w:val="008B0E7B"/>
    <w:rsid w:val="008B12F7"/>
    <w:rsid w:val="008B164E"/>
    <w:rsid w:val="008B192A"/>
    <w:rsid w:val="008B1D8D"/>
    <w:rsid w:val="008B1F58"/>
    <w:rsid w:val="008B209C"/>
    <w:rsid w:val="008B23E5"/>
    <w:rsid w:val="008B2641"/>
    <w:rsid w:val="008B28DC"/>
    <w:rsid w:val="008B2F05"/>
    <w:rsid w:val="008B313E"/>
    <w:rsid w:val="008B3700"/>
    <w:rsid w:val="008B3AE0"/>
    <w:rsid w:val="008B3C61"/>
    <w:rsid w:val="008B40A2"/>
    <w:rsid w:val="008B4105"/>
    <w:rsid w:val="008B419D"/>
    <w:rsid w:val="008B45F1"/>
    <w:rsid w:val="008B4746"/>
    <w:rsid w:val="008B5327"/>
    <w:rsid w:val="008B5454"/>
    <w:rsid w:val="008B5627"/>
    <w:rsid w:val="008B5C03"/>
    <w:rsid w:val="008B5C17"/>
    <w:rsid w:val="008B66D6"/>
    <w:rsid w:val="008B6B57"/>
    <w:rsid w:val="008B6C0D"/>
    <w:rsid w:val="008B6F2A"/>
    <w:rsid w:val="008B71F4"/>
    <w:rsid w:val="008B74F9"/>
    <w:rsid w:val="008B74FB"/>
    <w:rsid w:val="008B7585"/>
    <w:rsid w:val="008B781D"/>
    <w:rsid w:val="008B78E8"/>
    <w:rsid w:val="008B7B32"/>
    <w:rsid w:val="008C02DB"/>
    <w:rsid w:val="008C0570"/>
    <w:rsid w:val="008C05BD"/>
    <w:rsid w:val="008C0B4D"/>
    <w:rsid w:val="008C0B8E"/>
    <w:rsid w:val="008C0D54"/>
    <w:rsid w:val="008C0DE2"/>
    <w:rsid w:val="008C0EFB"/>
    <w:rsid w:val="008C11B3"/>
    <w:rsid w:val="008C129F"/>
    <w:rsid w:val="008C1618"/>
    <w:rsid w:val="008C1700"/>
    <w:rsid w:val="008C174D"/>
    <w:rsid w:val="008C1E46"/>
    <w:rsid w:val="008C2039"/>
    <w:rsid w:val="008C22EB"/>
    <w:rsid w:val="008C23B3"/>
    <w:rsid w:val="008C23B4"/>
    <w:rsid w:val="008C2AD5"/>
    <w:rsid w:val="008C2B70"/>
    <w:rsid w:val="008C3021"/>
    <w:rsid w:val="008C316D"/>
    <w:rsid w:val="008C3542"/>
    <w:rsid w:val="008C4177"/>
    <w:rsid w:val="008C4B0F"/>
    <w:rsid w:val="008C585F"/>
    <w:rsid w:val="008C60B1"/>
    <w:rsid w:val="008C66C7"/>
    <w:rsid w:val="008C6A88"/>
    <w:rsid w:val="008C6E6F"/>
    <w:rsid w:val="008C6EA1"/>
    <w:rsid w:val="008C6EB7"/>
    <w:rsid w:val="008C7397"/>
    <w:rsid w:val="008C7482"/>
    <w:rsid w:val="008C74D5"/>
    <w:rsid w:val="008C7522"/>
    <w:rsid w:val="008C7690"/>
    <w:rsid w:val="008C777B"/>
    <w:rsid w:val="008C7A81"/>
    <w:rsid w:val="008D002A"/>
    <w:rsid w:val="008D01E0"/>
    <w:rsid w:val="008D0352"/>
    <w:rsid w:val="008D0F7A"/>
    <w:rsid w:val="008D1119"/>
    <w:rsid w:val="008D188C"/>
    <w:rsid w:val="008D1B53"/>
    <w:rsid w:val="008D1CBE"/>
    <w:rsid w:val="008D26C1"/>
    <w:rsid w:val="008D2CF7"/>
    <w:rsid w:val="008D2E68"/>
    <w:rsid w:val="008D32A9"/>
    <w:rsid w:val="008D3636"/>
    <w:rsid w:val="008D37A9"/>
    <w:rsid w:val="008D3829"/>
    <w:rsid w:val="008D383E"/>
    <w:rsid w:val="008D38F5"/>
    <w:rsid w:val="008D3BFF"/>
    <w:rsid w:val="008D3CEC"/>
    <w:rsid w:val="008D3D98"/>
    <w:rsid w:val="008D3F3B"/>
    <w:rsid w:val="008D3FF7"/>
    <w:rsid w:val="008D4192"/>
    <w:rsid w:val="008D4232"/>
    <w:rsid w:val="008D42F9"/>
    <w:rsid w:val="008D48F6"/>
    <w:rsid w:val="008D4979"/>
    <w:rsid w:val="008D49D3"/>
    <w:rsid w:val="008D4DC4"/>
    <w:rsid w:val="008D5103"/>
    <w:rsid w:val="008D5198"/>
    <w:rsid w:val="008D5B58"/>
    <w:rsid w:val="008D5E5C"/>
    <w:rsid w:val="008D6526"/>
    <w:rsid w:val="008D6937"/>
    <w:rsid w:val="008D6A30"/>
    <w:rsid w:val="008D6C75"/>
    <w:rsid w:val="008D6D01"/>
    <w:rsid w:val="008D6F0C"/>
    <w:rsid w:val="008D6FBD"/>
    <w:rsid w:val="008D700B"/>
    <w:rsid w:val="008D7C19"/>
    <w:rsid w:val="008D7F1C"/>
    <w:rsid w:val="008E03DE"/>
    <w:rsid w:val="008E0A59"/>
    <w:rsid w:val="008E0E75"/>
    <w:rsid w:val="008E0EBD"/>
    <w:rsid w:val="008E1362"/>
    <w:rsid w:val="008E13CC"/>
    <w:rsid w:val="008E1475"/>
    <w:rsid w:val="008E1720"/>
    <w:rsid w:val="008E19FC"/>
    <w:rsid w:val="008E1B08"/>
    <w:rsid w:val="008E2218"/>
    <w:rsid w:val="008E236A"/>
    <w:rsid w:val="008E263D"/>
    <w:rsid w:val="008E28D9"/>
    <w:rsid w:val="008E352E"/>
    <w:rsid w:val="008E35D5"/>
    <w:rsid w:val="008E37A8"/>
    <w:rsid w:val="008E3830"/>
    <w:rsid w:val="008E38DE"/>
    <w:rsid w:val="008E3E1F"/>
    <w:rsid w:val="008E414C"/>
    <w:rsid w:val="008E42E3"/>
    <w:rsid w:val="008E43F4"/>
    <w:rsid w:val="008E4623"/>
    <w:rsid w:val="008E5028"/>
    <w:rsid w:val="008E56A5"/>
    <w:rsid w:val="008E5AEF"/>
    <w:rsid w:val="008E5C95"/>
    <w:rsid w:val="008E5D6E"/>
    <w:rsid w:val="008E693B"/>
    <w:rsid w:val="008E695E"/>
    <w:rsid w:val="008E6A97"/>
    <w:rsid w:val="008E7550"/>
    <w:rsid w:val="008F0B0C"/>
    <w:rsid w:val="008F137A"/>
    <w:rsid w:val="008F1661"/>
    <w:rsid w:val="008F1B0B"/>
    <w:rsid w:val="008F1D0C"/>
    <w:rsid w:val="008F1EEF"/>
    <w:rsid w:val="008F2B51"/>
    <w:rsid w:val="008F2E43"/>
    <w:rsid w:val="008F30D9"/>
    <w:rsid w:val="008F3129"/>
    <w:rsid w:val="008F315B"/>
    <w:rsid w:val="008F34D7"/>
    <w:rsid w:val="008F363C"/>
    <w:rsid w:val="008F373C"/>
    <w:rsid w:val="008F3E2E"/>
    <w:rsid w:val="008F3F78"/>
    <w:rsid w:val="008F3FD9"/>
    <w:rsid w:val="008F43EC"/>
    <w:rsid w:val="008F457C"/>
    <w:rsid w:val="008F4B19"/>
    <w:rsid w:val="008F4C70"/>
    <w:rsid w:val="008F4EB0"/>
    <w:rsid w:val="008F565E"/>
    <w:rsid w:val="008F5BBD"/>
    <w:rsid w:val="008F5C86"/>
    <w:rsid w:val="008F5D03"/>
    <w:rsid w:val="008F5D71"/>
    <w:rsid w:val="008F5DD6"/>
    <w:rsid w:val="008F60CB"/>
    <w:rsid w:val="008F6236"/>
    <w:rsid w:val="008F658D"/>
    <w:rsid w:val="008F6682"/>
    <w:rsid w:val="008F671D"/>
    <w:rsid w:val="008F67DD"/>
    <w:rsid w:val="008F69B6"/>
    <w:rsid w:val="008F6AEC"/>
    <w:rsid w:val="008F6D7C"/>
    <w:rsid w:val="008F7A3D"/>
    <w:rsid w:val="008F7AE6"/>
    <w:rsid w:val="008F7BEC"/>
    <w:rsid w:val="008F7DB0"/>
    <w:rsid w:val="009000D4"/>
    <w:rsid w:val="00900C98"/>
    <w:rsid w:val="00900E70"/>
    <w:rsid w:val="00900E84"/>
    <w:rsid w:val="0090112E"/>
    <w:rsid w:val="0090192B"/>
    <w:rsid w:val="00901A59"/>
    <w:rsid w:val="00902035"/>
    <w:rsid w:val="009021D5"/>
    <w:rsid w:val="00902265"/>
    <w:rsid w:val="00902480"/>
    <w:rsid w:val="009028C5"/>
    <w:rsid w:val="00902DAE"/>
    <w:rsid w:val="00902DC7"/>
    <w:rsid w:val="00902FF9"/>
    <w:rsid w:val="00903048"/>
    <w:rsid w:val="00903365"/>
    <w:rsid w:val="009033D4"/>
    <w:rsid w:val="0090371B"/>
    <w:rsid w:val="00903F30"/>
    <w:rsid w:val="00904583"/>
    <w:rsid w:val="00904D59"/>
    <w:rsid w:val="009051FB"/>
    <w:rsid w:val="0090520A"/>
    <w:rsid w:val="00905C52"/>
    <w:rsid w:val="00905CB1"/>
    <w:rsid w:val="00905EB2"/>
    <w:rsid w:val="00905F1F"/>
    <w:rsid w:val="0090627E"/>
    <w:rsid w:val="00906389"/>
    <w:rsid w:val="009065B9"/>
    <w:rsid w:val="0090682C"/>
    <w:rsid w:val="0090685D"/>
    <w:rsid w:val="009069D0"/>
    <w:rsid w:val="00906CA3"/>
    <w:rsid w:val="00906E90"/>
    <w:rsid w:val="009071E3"/>
    <w:rsid w:val="00907544"/>
    <w:rsid w:val="00907871"/>
    <w:rsid w:val="00907C5E"/>
    <w:rsid w:val="00910688"/>
    <w:rsid w:val="00910B39"/>
    <w:rsid w:val="00910C73"/>
    <w:rsid w:val="0091108B"/>
    <w:rsid w:val="0091108F"/>
    <w:rsid w:val="00911B77"/>
    <w:rsid w:val="0091231E"/>
    <w:rsid w:val="009123D9"/>
    <w:rsid w:val="00912664"/>
    <w:rsid w:val="00912797"/>
    <w:rsid w:val="00912D9B"/>
    <w:rsid w:val="009131C8"/>
    <w:rsid w:val="0091338E"/>
    <w:rsid w:val="009134FA"/>
    <w:rsid w:val="00913908"/>
    <w:rsid w:val="0091399C"/>
    <w:rsid w:val="00913F69"/>
    <w:rsid w:val="00913FF3"/>
    <w:rsid w:val="0091463B"/>
    <w:rsid w:val="0091493A"/>
    <w:rsid w:val="00914AEE"/>
    <w:rsid w:val="009150D1"/>
    <w:rsid w:val="009151A4"/>
    <w:rsid w:val="009153EF"/>
    <w:rsid w:val="00915664"/>
    <w:rsid w:val="009158BC"/>
    <w:rsid w:val="009158FB"/>
    <w:rsid w:val="009159FA"/>
    <w:rsid w:val="0091621C"/>
    <w:rsid w:val="00916319"/>
    <w:rsid w:val="00916343"/>
    <w:rsid w:val="009169BF"/>
    <w:rsid w:val="00916AD7"/>
    <w:rsid w:val="009175FD"/>
    <w:rsid w:val="00917A0B"/>
    <w:rsid w:val="00917DA7"/>
    <w:rsid w:val="00917F74"/>
    <w:rsid w:val="009201D1"/>
    <w:rsid w:val="0092032A"/>
    <w:rsid w:val="00920B5B"/>
    <w:rsid w:val="0092103C"/>
    <w:rsid w:val="0092120B"/>
    <w:rsid w:val="009212F3"/>
    <w:rsid w:val="009213A1"/>
    <w:rsid w:val="009213C2"/>
    <w:rsid w:val="0092174A"/>
    <w:rsid w:val="0092192A"/>
    <w:rsid w:val="00921A34"/>
    <w:rsid w:val="00921A4E"/>
    <w:rsid w:val="00921C1B"/>
    <w:rsid w:val="00921C20"/>
    <w:rsid w:val="00921D66"/>
    <w:rsid w:val="0092227A"/>
    <w:rsid w:val="00922686"/>
    <w:rsid w:val="0092293B"/>
    <w:rsid w:val="00922D7C"/>
    <w:rsid w:val="0092323B"/>
    <w:rsid w:val="009237B3"/>
    <w:rsid w:val="00923A26"/>
    <w:rsid w:val="009241BE"/>
    <w:rsid w:val="009242AE"/>
    <w:rsid w:val="009247F5"/>
    <w:rsid w:val="00924C73"/>
    <w:rsid w:val="00925336"/>
    <w:rsid w:val="00925551"/>
    <w:rsid w:val="009256F3"/>
    <w:rsid w:val="0092575E"/>
    <w:rsid w:val="00925E88"/>
    <w:rsid w:val="00925EB5"/>
    <w:rsid w:val="00925F42"/>
    <w:rsid w:val="0092605B"/>
    <w:rsid w:val="0092607F"/>
    <w:rsid w:val="00926205"/>
    <w:rsid w:val="00926859"/>
    <w:rsid w:val="009270B0"/>
    <w:rsid w:val="0092713D"/>
    <w:rsid w:val="0092724C"/>
    <w:rsid w:val="00927403"/>
    <w:rsid w:val="00927A06"/>
    <w:rsid w:val="00927D38"/>
    <w:rsid w:val="00927EB2"/>
    <w:rsid w:val="00930126"/>
    <w:rsid w:val="009308B1"/>
    <w:rsid w:val="009309BE"/>
    <w:rsid w:val="00930AD4"/>
    <w:rsid w:val="00930BBE"/>
    <w:rsid w:val="00930E6C"/>
    <w:rsid w:val="00931024"/>
    <w:rsid w:val="0093151F"/>
    <w:rsid w:val="00931692"/>
    <w:rsid w:val="009319BB"/>
    <w:rsid w:val="009321B3"/>
    <w:rsid w:val="00932226"/>
    <w:rsid w:val="009322B4"/>
    <w:rsid w:val="009322E4"/>
    <w:rsid w:val="00932317"/>
    <w:rsid w:val="00932AFD"/>
    <w:rsid w:val="00932B56"/>
    <w:rsid w:val="00932F71"/>
    <w:rsid w:val="009330AE"/>
    <w:rsid w:val="009330D4"/>
    <w:rsid w:val="009330FB"/>
    <w:rsid w:val="0093313F"/>
    <w:rsid w:val="009337D2"/>
    <w:rsid w:val="00933A21"/>
    <w:rsid w:val="00933AC5"/>
    <w:rsid w:val="00933AC8"/>
    <w:rsid w:val="00933CF8"/>
    <w:rsid w:val="00933DCB"/>
    <w:rsid w:val="00933E66"/>
    <w:rsid w:val="009340FA"/>
    <w:rsid w:val="009344DE"/>
    <w:rsid w:val="009346B8"/>
    <w:rsid w:val="009351C1"/>
    <w:rsid w:val="009351C2"/>
    <w:rsid w:val="009353F5"/>
    <w:rsid w:val="00935417"/>
    <w:rsid w:val="009357BB"/>
    <w:rsid w:val="009358C6"/>
    <w:rsid w:val="009359F5"/>
    <w:rsid w:val="00935F7B"/>
    <w:rsid w:val="009363B9"/>
    <w:rsid w:val="00936C6A"/>
    <w:rsid w:val="00936EEC"/>
    <w:rsid w:val="0093717E"/>
    <w:rsid w:val="009372AF"/>
    <w:rsid w:val="009374EE"/>
    <w:rsid w:val="00937587"/>
    <w:rsid w:val="0093784C"/>
    <w:rsid w:val="0093785D"/>
    <w:rsid w:val="00940077"/>
    <w:rsid w:val="00940261"/>
    <w:rsid w:val="00940365"/>
    <w:rsid w:val="00940B9B"/>
    <w:rsid w:val="00940DDA"/>
    <w:rsid w:val="009418C8"/>
    <w:rsid w:val="00941A37"/>
    <w:rsid w:val="00941B40"/>
    <w:rsid w:val="00941B4B"/>
    <w:rsid w:val="0094256E"/>
    <w:rsid w:val="00942A2A"/>
    <w:rsid w:val="00942DA8"/>
    <w:rsid w:val="00943043"/>
    <w:rsid w:val="00943861"/>
    <w:rsid w:val="00943AA4"/>
    <w:rsid w:val="00943AE2"/>
    <w:rsid w:val="00943CAD"/>
    <w:rsid w:val="00943E70"/>
    <w:rsid w:val="009442D3"/>
    <w:rsid w:val="0094461F"/>
    <w:rsid w:val="00944898"/>
    <w:rsid w:val="00944B2A"/>
    <w:rsid w:val="00944E64"/>
    <w:rsid w:val="009453BF"/>
    <w:rsid w:val="0094611F"/>
    <w:rsid w:val="00946751"/>
    <w:rsid w:val="009469FE"/>
    <w:rsid w:val="00946BFF"/>
    <w:rsid w:val="00946C6E"/>
    <w:rsid w:val="00946D6C"/>
    <w:rsid w:val="00947167"/>
    <w:rsid w:val="0094754F"/>
    <w:rsid w:val="00947726"/>
    <w:rsid w:val="0094795E"/>
    <w:rsid w:val="009504CD"/>
    <w:rsid w:val="00950B4A"/>
    <w:rsid w:val="00950CF0"/>
    <w:rsid w:val="00951100"/>
    <w:rsid w:val="00951156"/>
    <w:rsid w:val="00951232"/>
    <w:rsid w:val="0095131C"/>
    <w:rsid w:val="00951B50"/>
    <w:rsid w:val="00951FAE"/>
    <w:rsid w:val="00952041"/>
    <w:rsid w:val="009527CF"/>
    <w:rsid w:val="00952898"/>
    <w:rsid w:val="00952BDA"/>
    <w:rsid w:val="0095308C"/>
    <w:rsid w:val="009531BF"/>
    <w:rsid w:val="00953528"/>
    <w:rsid w:val="009536A9"/>
    <w:rsid w:val="00953AF5"/>
    <w:rsid w:val="00953D92"/>
    <w:rsid w:val="00954627"/>
    <w:rsid w:val="00954760"/>
    <w:rsid w:val="0095497A"/>
    <w:rsid w:val="009550D5"/>
    <w:rsid w:val="0095514B"/>
    <w:rsid w:val="00955A74"/>
    <w:rsid w:val="00955B31"/>
    <w:rsid w:val="00955E2B"/>
    <w:rsid w:val="00955FEA"/>
    <w:rsid w:val="00956152"/>
    <w:rsid w:val="009561E7"/>
    <w:rsid w:val="009564BD"/>
    <w:rsid w:val="009565F4"/>
    <w:rsid w:val="00956929"/>
    <w:rsid w:val="00956AC2"/>
    <w:rsid w:val="00957627"/>
    <w:rsid w:val="009577ED"/>
    <w:rsid w:val="009579DA"/>
    <w:rsid w:val="00957BED"/>
    <w:rsid w:val="00957CE4"/>
    <w:rsid w:val="00957E31"/>
    <w:rsid w:val="00957FB4"/>
    <w:rsid w:val="00960067"/>
    <w:rsid w:val="0096006B"/>
    <w:rsid w:val="00960214"/>
    <w:rsid w:val="0096051B"/>
    <w:rsid w:val="00960588"/>
    <w:rsid w:val="00960647"/>
    <w:rsid w:val="00960792"/>
    <w:rsid w:val="0096084F"/>
    <w:rsid w:val="009609A5"/>
    <w:rsid w:val="00960C93"/>
    <w:rsid w:val="00960F62"/>
    <w:rsid w:val="009611CA"/>
    <w:rsid w:val="009613D8"/>
    <w:rsid w:val="0096148B"/>
    <w:rsid w:val="009617DE"/>
    <w:rsid w:val="00961978"/>
    <w:rsid w:val="00961C4A"/>
    <w:rsid w:val="00962358"/>
    <w:rsid w:val="0096263B"/>
    <w:rsid w:val="0096276A"/>
    <w:rsid w:val="00962900"/>
    <w:rsid w:val="00962929"/>
    <w:rsid w:val="00962CE9"/>
    <w:rsid w:val="00962DAC"/>
    <w:rsid w:val="009639C4"/>
    <w:rsid w:val="00963D95"/>
    <w:rsid w:val="009640DB"/>
    <w:rsid w:val="00964198"/>
    <w:rsid w:val="00964B57"/>
    <w:rsid w:val="00964E81"/>
    <w:rsid w:val="00964FAE"/>
    <w:rsid w:val="009657E5"/>
    <w:rsid w:val="0096667D"/>
    <w:rsid w:val="009666D1"/>
    <w:rsid w:val="0096672E"/>
    <w:rsid w:val="009669A3"/>
    <w:rsid w:val="00966C25"/>
    <w:rsid w:val="00966D11"/>
    <w:rsid w:val="00966FE0"/>
    <w:rsid w:val="009671CA"/>
    <w:rsid w:val="00967378"/>
    <w:rsid w:val="00967743"/>
    <w:rsid w:val="00967B05"/>
    <w:rsid w:val="00967B6B"/>
    <w:rsid w:val="00967C21"/>
    <w:rsid w:val="00967D48"/>
    <w:rsid w:val="00967ED0"/>
    <w:rsid w:val="0097014C"/>
    <w:rsid w:val="00970892"/>
    <w:rsid w:val="009709DC"/>
    <w:rsid w:val="00970FA4"/>
    <w:rsid w:val="00971281"/>
    <w:rsid w:val="00971A02"/>
    <w:rsid w:val="0097273B"/>
    <w:rsid w:val="00972806"/>
    <w:rsid w:val="009730C1"/>
    <w:rsid w:val="0097315C"/>
    <w:rsid w:val="00973188"/>
    <w:rsid w:val="009732A3"/>
    <w:rsid w:val="0097364D"/>
    <w:rsid w:val="009736EE"/>
    <w:rsid w:val="009738BE"/>
    <w:rsid w:val="00973905"/>
    <w:rsid w:val="00973A5C"/>
    <w:rsid w:val="00973A6F"/>
    <w:rsid w:val="00973B98"/>
    <w:rsid w:val="00973CCA"/>
    <w:rsid w:val="00973D7A"/>
    <w:rsid w:val="00973D8A"/>
    <w:rsid w:val="00974779"/>
    <w:rsid w:val="009748CE"/>
    <w:rsid w:val="00974956"/>
    <w:rsid w:val="00974B78"/>
    <w:rsid w:val="0097506B"/>
    <w:rsid w:val="009751B3"/>
    <w:rsid w:val="00975454"/>
    <w:rsid w:val="00975EA8"/>
    <w:rsid w:val="00976066"/>
    <w:rsid w:val="00976491"/>
    <w:rsid w:val="00976900"/>
    <w:rsid w:val="00976A3F"/>
    <w:rsid w:val="00976C5C"/>
    <w:rsid w:val="00976D0F"/>
    <w:rsid w:val="00976FBF"/>
    <w:rsid w:val="00977144"/>
    <w:rsid w:val="009773D3"/>
    <w:rsid w:val="009774AF"/>
    <w:rsid w:val="00977678"/>
    <w:rsid w:val="0097788B"/>
    <w:rsid w:val="009778C6"/>
    <w:rsid w:val="00977D03"/>
    <w:rsid w:val="00977D68"/>
    <w:rsid w:val="00980026"/>
    <w:rsid w:val="00980785"/>
    <w:rsid w:val="0098083A"/>
    <w:rsid w:val="00980B3E"/>
    <w:rsid w:val="00980CD1"/>
    <w:rsid w:val="00980DCF"/>
    <w:rsid w:val="00981198"/>
    <w:rsid w:val="00981621"/>
    <w:rsid w:val="009817AB"/>
    <w:rsid w:val="009817D7"/>
    <w:rsid w:val="00982094"/>
    <w:rsid w:val="0098211D"/>
    <w:rsid w:val="009824D6"/>
    <w:rsid w:val="009825D2"/>
    <w:rsid w:val="009828B7"/>
    <w:rsid w:val="00982D74"/>
    <w:rsid w:val="00982F52"/>
    <w:rsid w:val="00983304"/>
    <w:rsid w:val="0098344C"/>
    <w:rsid w:val="009834A4"/>
    <w:rsid w:val="00983638"/>
    <w:rsid w:val="0098379E"/>
    <w:rsid w:val="00983EFA"/>
    <w:rsid w:val="0098429C"/>
    <w:rsid w:val="0098487A"/>
    <w:rsid w:val="00984A00"/>
    <w:rsid w:val="00984B58"/>
    <w:rsid w:val="009855EA"/>
    <w:rsid w:val="00985A01"/>
    <w:rsid w:val="00985C4A"/>
    <w:rsid w:val="0098603D"/>
    <w:rsid w:val="009860E9"/>
    <w:rsid w:val="00986673"/>
    <w:rsid w:val="00986689"/>
    <w:rsid w:val="00986CC0"/>
    <w:rsid w:val="00986DEE"/>
    <w:rsid w:val="00986F65"/>
    <w:rsid w:val="00987002"/>
    <w:rsid w:val="00987173"/>
    <w:rsid w:val="00987283"/>
    <w:rsid w:val="009873DA"/>
    <w:rsid w:val="00987566"/>
    <w:rsid w:val="009875D9"/>
    <w:rsid w:val="0098768C"/>
    <w:rsid w:val="009876EB"/>
    <w:rsid w:val="009877BA"/>
    <w:rsid w:val="00987E07"/>
    <w:rsid w:val="00987F3E"/>
    <w:rsid w:val="00990433"/>
    <w:rsid w:val="00990534"/>
    <w:rsid w:val="00990BF3"/>
    <w:rsid w:val="00990BF8"/>
    <w:rsid w:val="0099127B"/>
    <w:rsid w:val="00991530"/>
    <w:rsid w:val="00991752"/>
    <w:rsid w:val="00991B29"/>
    <w:rsid w:val="00991B7C"/>
    <w:rsid w:val="00991F9A"/>
    <w:rsid w:val="00991FDE"/>
    <w:rsid w:val="00992504"/>
    <w:rsid w:val="009928AE"/>
    <w:rsid w:val="009928C7"/>
    <w:rsid w:val="00992D37"/>
    <w:rsid w:val="00992EF1"/>
    <w:rsid w:val="00992F66"/>
    <w:rsid w:val="009933D2"/>
    <w:rsid w:val="009939A7"/>
    <w:rsid w:val="00993EB0"/>
    <w:rsid w:val="00993FFC"/>
    <w:rsid w:val="00994AA5"/>
    <w:rsid w:val="00994EB4"/>
    <w:rsid w:val="009954FD"/>
    <w:rsid w:val="009958C0"/>
    <w:rsid w:val="00995B0C"/>
    <w:rsid w:val="00995C13"/>
    <w:rsid w:val="00995EA3"/>
    <w:rsid w:val="00995F96"/>
    <w:rsid w:val="009962AD"/>
    <w:rsid w:val="0099630F"/>
    <w:rsid w:val="0099638E"/>
    <w:rsid w:val="0099649D"/>
    <w:rsid w:val="009964C0"/>
    <w:rsid w:val="0099669A"/>
    <w:rsid w:val="0099768C"/>
    <w:rsid w:val="00997958"/>
    <w:rsid w:val="0099798E"/>
    <w:rsid w:val="00997A7E"/>
    <w:rsid w:val="00997F8F"/>
    <w:rsid w:val="009A02E7"/>
    <w:rsid w:val="009A0913"/>
    <w:rsid w:val="009A1626"/>
    <w:rsid w:val="009A1715"/>
    <w:rsid w:val="009A2011"/>
    <w:rsid w:val="009A20D2"/>
    <w:rsid w:val="009A21EF"/>
    <w:rsid w:val="009A2289"/>
    <w:rsid w:val="009A26BC"/>
    <w:rsid w:val="009A26EC"/>
    <w:rsid w:val="009A291B"/>
    <w:rsid w:val="009A29D3"/>
    <w:rsid w:val="009A2B4F"/>
    <w:rsid w:val="009A2BD2"/>
    <w:rsid w:val="009A2C38"/>
    <w:rsid w:val="009A2FAF"/>
    <w:rsid w:val="009A32F3"/>
    <w:rsid w:val="009A359C"/>
    <w:rsid w:val="009A376F"/>
    <w:rsid w:val="009A3B4D"/>
    <w:rsid w:val="009A450F"/>
    <w:rsid w:val="009A4A4A"/>
    <w:rsid w:val="009A4EC5"/>
    <w:rsid w:val="009A5318"/>
    <w:rsid w:val="009A56A2"/>
    <w:rsid w:val="009A582A"/>
    <w:rsid w:val="009A5DE7"/>
    <w:rsid w:val="009A60DB"/>
    <w:rsid w:val="009A69A0"/>
    <w:rsid w:val="009A71C8"/>
    <w:rsid w:val="009A78AF"/>
    <w:rsid w:val="009A7992"/>
    <w:rsid w:val="009A7C7E"/>
    <w:rsid w:val="009A7D58"/>
    <w:rsid w:val="009B03D0"/>
    <w:rsid w:val="009B04A9"/>
    <w:rsid w:val="009B0A61"/>
    <w:rsid w:val="009B0A7F"/>
    <w:rsid w:val="009B0B46"/>
    <w:rsid w:val="009B0C30"/>
    <w:rsid w:val="009B0F23"/>
    <w:rsid w:val="009B0F76"/>
    <w:rsid w:val="009B18E9"/>
    <w:rsid w:val="009B1DFE"/>
    <w:rsid w:val="009B219F"/>
    <w:rsid w:val="009B25D3"/>
    <w:rsid w:val="009B2A99"/>
    <w:rsid w:val="009B2CE6"/>
    <w:rsid w:val="009B37E3"/>
    <w:rsid w:val="009B3842"/>
    <w:rsid w:val="009B3CE4"/>
    <w:rsid w:val="009B4178"/>
    <w:rsid w:val="009B41FA"/>
    <w:rsid w:val="009B44CC"/>
    <w:rsid w:val="009B4B83"/>
    <w:rsid w:val="009B4BC1"/>
    <w:rsid w:val="009B5736"/>
    <w:rsid w:val="009B59AD"/>
    <w:rsid w:val="009B5EF5"/>
    <w:rsid w:val="009B631A"/>
    <w:rsid w:val="009B6607"/>
    <w:rsid w:val="009B6613"/>
    <w:rsid w:val="009B6792"/>
    <w:rsid w:val="009B6A2E"/>
    <w:rsid w:val="009B6AF1"/>
    <w:rsid w:val="009B6C30"/>
    <w:rsid w:val="009B6C98"/>
    <w:rsid w:val="009B6CC2"/>
    <w:rsid w:val="009B6D80"/>
    <w:rsid w:val="009B71EB"/>
    <w:rsid w:val="009B73FF"/>
    <w:rsid w:val="009B7416"/>
    <w:rsid w:val="009B7461"/>
    <w:rsid w:val="009B76B3"/>
    <w:rsid w:val="009B7C75"/>
    <w:rsid w:val="009C00E8"/>
    <w:rsid w:val="009C0378"/>
    <w:rsid w:val="009C04FC"/>
    <w:rsid w:val="009C08FD"/>
    <w:rsid w:val="009C0960"/>
    <w:rsid w:val="009C09EB"/>
    <w:rsid w:val="009C0C39"/>
    <w:rsid w:val="009C0D8E"/>
    <w:rsid w:val="009C12C5"/>
    <w:rsid w:val="009C1433"/>
    <w:rsid w:val="009C174C"/>
    <w:rsid w:val="009C1792"/>
    <w:rsid w:val="009C1A46"/>
    <w:rsid w:val="009C1A7F"/>
    <w:rsid w:val="009C1FFC"/>
    <w:rsid w:val="009C22A4"/>
    <w:rsid w:val="009C2475"/>
    <w:rsid w:val="009C282C"/>
    <w:rsid w:val="009C2B50"/>
    <w:rsid w:val="009C31F4"/>
    <w:rsid w:val="009C3672"/>
    <w:rsid w:val="009C3907"/>
    <w:rsid w:val="009C44BA"/>
    <w:rsid w:val="009C4A54"/>
    <w:rsid w:val="009C4AA5"/>
    <w:rsid w:val="009C522A"/>
    <w:rsid w:val="009C524A"/>
    <w:rsid w:val="009C53A8"/>
    <w:rsid w:val="009C5784"/>
    <w:rsid w:val="009C5C72"/>
    <w:rsid w:val="009C5D35"/>
    <w:rsid w:val="009C6117"/>
    <w:rsid w:val="009C624A"/>
    <w:rsid w:val="009C6B31"/>
    <w:rsid w:val="009C6CA1"/>
    <w:rsid w:val="009C7108"/>
    <w:rsid w:val="009C714D"/>
    <w:rsid w:val="009C758A"/>
    <w:rsid w:val="009C76E4"/>
    <w:rsid w:val="009D0249"/>
    <w:rsid w:val="009D0A74"/>
    <w:rsid w:val="009D0A8F"/>
    <w:rsid w:val="009D13CC"/>
    <w:rsid w:val="009D153A"/>
    <w:rsid w:val="009D1784"/>
    <w:rsid w:val="009D1942"/>
    <w:rsid w:val="009D1A80"/>
    <w:rsid w:val="009D1F1F"/>
    <w:rsid w:val="009D1FA0"/>
    <w:rsid w:val="009D2937"/>
    <w:rsid w:val="009D2ACA"/>
    <w:rsid w:val="009D2B2D"/>
    <w:rsid w:val="009D2C29"/>
    <w:rsid w:val="009D2EE7"/>
    <w:rsid w:val="009D3173"/>
    <w:rsid w:val="009D3420"/>
    <w:rsid w:val="009D35DA"/>
    <w:rsid w:val="009D39D8"/>
    <w:rsid w:val="009D3D19"/>
    <w:rsid w:val="009D3F19"/>
    <w:rsid w:val="009D3F4F"/>
    <w:rsid w:val="009D42C9"/>
    <w:rsid w:val="009D46E5"/>
    <w:rsid w:val="009D49B8"/>
    <w:rsid w:val="009D4B0C"/>
    <w:rsid w:val="009D4C5C"/>
    <w:rsid w:val="009D4EAA"/>
    <w:rsid w:val="009D511A"/>
    <w:rsid w:val="009D52BC"/>
    <w:rsid w:val="009D5553"/>
    <w:rsid w:val="009D5B05"/>
    <w:rsid w:val="009D5E0E"/>
    <w:rsid w:val="009D5E63"/>
    <w:rsid w:val="009D5E6B"/>
    <w:rsid w:val="009D6286"/>
    <w:rsid w:val="009D66A0"/>
    <w:rsid w:val="009D6797"/>
    <w:rsid w:val="009D6C13"/>
    <w:rsid w:val="009D6CB5"/>
    <w:rsid w:val="009D7779"/>
    <w:rsid w:val="009D79D8"/>
    <w:rsid w:val="009D7F6C"/>
    <w:rsid w:val="009E031C"/>
    <w:rsid w:val="009E07BA"/>
    <w:rsid w:val="009E0D45"/>
    <w:rsid w:val="009E1038"/>
    <w:rsid w:val="009E132F"/>
    <w:rsid w:val="009E1407"/>
    <w:rsid w:val="009E159E"/>
    <w:rsid w:val="009E1BCA"/>
    <w:rsid w:val="009E218F"/>
    <w:rsid w:val="009E21DD"/>
    <w:rsid w:val="009E25B4"/>
    <w:rsid w:val="009E2B74"/>
    <w:rsid w:val="009E2CCA"/>
    <w:rsid w:val="009E2FD6"/>
    <w:rsid w:val="009E3431"/>
    <w:rsid w:val="009E3453"/>
    <w:rsid w:val="009E3BFA"/>
    <w:rsid w:val="009E3DF7"/>
    <w:rsid w:val="009E40A2"/>
    <w:rsid w:val="009E4283"/>
    <w:rsid w:val="009E4294"/>
    <w:rsid w:val="009E46A4"/>
    <w:rsid w:val="009E48CB"/>
    <w:rsid w:val="009E4B27"/>
    <w:rsid w:val="009E4B34"/>
    <w:rsid w:val="009E4BD5"/>
    <w:rsid w:val="009E4EA9"/>
    <w:rsid w:val="009E4F18"/>
    <w:rsid w:val="009E57F6"/>
    <w:rsid w:val="009E5890"/>
    <w:rsid w:val="009E5BAB"/>
    <w:rsid w:val="009E5DF7"/>
    <w:rsid w:val="009E602D"/>
    <w:rsid w:val="009E60F2"/>
    <w:rsid w:val="009E6199"/>
    <w:rsid w:val="009E7DC9"/>
    <w:rsid w:val="009F000B"/>
    <w:rsid w:val="009F01D2"/>
    <w:rsid w:val="009F10DB"/>
    <w:rsid w:val="009F1246"/>
    <w:rsid w:val="009F1663"/>
    <w:rsid w:val="009F1AF6"/>
    <w:rsid w:val="009F1C73"/>
    <w:rsid w:val="009F1CB7"/>
    <w:rsid w:val="009F2566"/>
    <w:rsid w:val="009F2846"/>
    <w:rsid w:val="009F2DA2"/>
    <w:rsid w:val="009F2E7A"/>
    <w:rsid w:val="009F2E9C"/>
    <w:rsid w:val="009F30A1"/>
    <w:rsid w:val="009F3418"/>
    <w:rsid w:val="009F3654"/>
    <w:rsid w:val="009F37AB"/>
    <w:rsid w:val="009F3F53"/>
    <w:rsid w:val="009F4AF6"/>
    <w:rsid w:val="009F4B60"/>
    <w:rsid w:val="009F4CE3"/>
    <w:rsid w:val="009F4E2C"/>
    <w:rsid w:val="009F4F28"/>
    <w:rsid w:val="009F5D73"/>
    <w:rsid w:val="009F5EE2"/>
    <w:rsid w:val="009F6046"/>
    <w:rsid w:val="009F6189"/>
    <w:rsid w:val="009F61CA"/>
    <w:rsid w:val="009F64E9"/>
    <w:rsid w:val="009F6509"/>
    <w:rsid w:val="009F6648"/>
    <w:rsid w:val="009F6FCB"/>
    <w:rsid w:val="009F733E"/>
    <w:rsid w:val="009F7468"/>
    <w:rsid w:val="009F7EE7"/>
    <w:rsid w:val="009F7F07"/>
    <w:rsid w:val="00A0012A"/>
    <w:rsid w:val="00A0049E"/>
    <w:rsid w:val="00A00D4B"/>
    <w:rsid w:val="00A00DBF"/>
    <w:rsid w:val="00A01225"/>
    <w:rsid w:val="00A01402"/>
    <w:rsid w:val="00A01956"/>
    <w:rsid w:val="00A02E96"/>
    <w:rsid w:val="00A03647"/>
    <w:rsid w:val="00A0368E"/>
    <w:rsid w:val="00A037A3"/>
    <w:rsid w:val="00A037EC"/>
    <w:rsid w:val="00A0389F"/>
    <w:rsid w:val="00A040A9"/>
    <w:rsid w:val="00A04BC3"/>
    <w:rsid w:val="00A04C83"/>
    <w:rsid w:val="00A05053"/>
    <w:rsid w:val="00A05077"/>
    <w:rsid w:val="00A0517C"/>
    <w:rsid w:val="00A056E4"/>
    <w:rsid w:val="00A058DC"/>
    <w:rsid w:val="00A05C9A"/>
    <w:rsid w:val="00A05D5E"/>
    <w:rsid w:val="00A0612C"/>
    <w:rsid w:val="00A063F8"/>
    <w:rsid w:val="00A0645C"/>
    <w:rsid w:val="00A06ABA"/>
    <w:rsid w:val="00A06CF8"/>
    <w:rsid w:val="00A06F31"/>
    <w:rsid w:val="00A0761D"/>
    <w:rsid w:val="00A07D2A"/>
    <w:rsid w:val="00A07DD3"/>
    <w:rsid w:val="00A10229"/>
    <w:rsid w:val="00A102F4"/>
    <w:rsid w:val="00A10315"/>
    <w:rsid w:val="00A10AB2"/>
    <w:rsid w:val="00A10B8C"/>
    <w:rsid w:val="00A10EE4"/>
    <w:rsid w:val="00A10FAA"/>
    <w:rsid w:val="00A111A0"/>
    <w:rsid w:val="00A1131A"/>
    <w:rsid w:val="00A11455"/>
    <w:rsid w:val="00A11C01"/>
    <w:rsid w:val="00A121C0"/>
    <w:rsid w:val="00A122BA"/>
    <w:rsid w:val="00A128A0"/>
    <w:rsid w:val="00A12A15"/>
    <w:rsid w:val="00A12B3E"/>
    <w:rsid w:val="00A131C1"/>
    <w:rsid w:val="00A133C5"/>
    <w:rsid w:val="00A13A1A"/>
    <w:rsid w:val="00A13A69"/>
    <w:rsid w:val="00A13AA0"/>
    <w:rsid w:val="00A14031"/>
    <w:rsid w:val="00A143F4"/>
    <w:rsid w:val="00A15187"/>
    <w:rsid w:val="00A1549A"/>
    <w:rsid w:val="00A15809"/>
    <w:rsid w:val="00A15B66"/>
    <w:rsid w:val="00A160CE"/>
    <w:rsid w:val="00A16226"/>
    <w:rsid w:val="00A16592"/>
    <w:rsid w:val="00A168E0"/>
    <w:rsid w:val="00A16C07"/>
    <w:rsid w:val="00A16CDF"/>
    <w:rsid w:val="00A16DBD"/>
    <w:rsid w:val="00A171D3"/>
    <w:rsid w:val="00A17940"/>
    <w:rsid w:val="00A17A69"/>
    <w:rsid w:val="00A17C01"/>
    <w:rsid w:val="00A17E14"/>
    <w:rsid w:val="00A200D2"/>
    <w:rsid w:val="00A20967"/>
    <w:rsid w:val="00A20DBD"/>
    <w:rsid w:val="00A20DCE"/>
    <w:rsid w:val="00A210DA"/>
    <w:rsid w:val="00A210DC"/>
    <w:rsid w:val="00A2144F"/>
    <w:rsid w:val="00A21DB5"/>
    <w:rsid w:val="00A21EEC"/>
    <w:rsid w:val="00A22226"/>
    <w:rsid w:val="00A222E4"/>
    <w:rsid w:val="00A226B0"/>
    <w:rsid w:val="00A22B42"/>
    <w:rsid w:val="00A22FF8"/>
    <w:rsid w:val="00A23453"/>
    <w:rsid w:val="00A23D84"/>
    <w:rsid w:val="00A23F24"/>
    <w:rsid w:val="00A23FDF"/>
    <w:rsid w:val="00A24124"/>
    <w:rsid w:val="00A24259"/>
    <w:rsid w:val="00A244C5"/>
    <w:rsid w:val="00A24650"/>
    <w:rsid w:val="00A247D7"/>
    <w:rsid w:val="00A24854"/>
    <w:rsid w:val="00A24A7F"/>
    <w:rsid w:val="00A25318"/>
    <w:rsid w:val="00A26C36"/>
    <w:rsid w:val="00A27667"/>
    <w:rsid w:val="00A27797"/>
    <w:rsid w:val="00A277BF"/>
    <w:rsid w:val="00A277C1"/>
    <w:rsid w:val="00A27BD1"/>
    <w:rsid w:val="00A301E8"/>
    <w:rsid w:val="00A30A26"/>
    <w:rsid w:val="00A30AC9"/>
    <w:rsid w:val="00A31071"/>
    <w:rsid w:val="00A3136F"/>
    <w:rsid w:val="00A315DA"/>
    <w:rsid w:val="00A317DA"/>
    <w:rsid w:val="00A31A0B"/>
    <w:rsid w:val="00A31A3C"/>
    <w:rsid w:val="00A32285"/>
    <w:rsid w:val="00A3230B"/>
    <w:rsid w:val="00A3230F"/>
    <w:rsid w:val="00A32857"/>
    <w:rsid w:val="00A329E3"/>
    <w:rsid w:val="00A32B4F"/>
    <w:rsid w:val="00A32BE6"/>
    <w:rsid w:val="00A337C4"/>
    <w:rsid w:val="00A33A01"/>
    <w:rsid w:val="00A3400F"/>
    <w:rsid w:val="00A34344"/>
    <w:rsid w:val="00A346DB"/>
    <w:rsid w:val="00A346DD"/>
    <w:rsid w:val="00A34BA8"/>
    <w:rsid w:val="00A34BD3"/>
    <w:rsid w:val="00A351AF"/>
    <w:rsid w:val="00A353DA"/>
    <w:rsid w:val="00A35523"/>
    <w:rsid w:val="00A35526"/>
    <w:rsid w:val="00A35615"/>
    <w:rsid w:val="00A35847"/>
    <w:rsid w:val="00A35888"/>
    <w:rsid w:val="00A35894"/>
    <w:rsid w:val="00A359C2"/>
    <w:rsid w:val="00A35E38"/>
    <w:rsid w:val="00A35EFC"/>
    <w:rsid w:val="00A360ED"/>
    <w:rsid w:val="00A36163"/>
    <w:rsid w:val="00A3654D"/>
    <w:rsid w:val="00A36585"/>
    <w:rsid w:val="00A36780"/>
    <w:rsid w:val="00A369A5"/>
    <w:rsid w:val="00A36A9E"/>
    <w:rsid w:val="00A36B28"/>
    <w:rsid w:val="00A36D9F"/>
    <w:rsid w:val="00A36DE0"/>
    <w:rsid w:val="00A36EAD"/>
    <w:rsid w:val="00A370D4"/>
    <w:rsid w:val="00A37379"/>
    <w:rsid w:val="00A3739F"/>
    <w:rsid w:val="00A40071"/>
    <w:rsid w:val="00A40102"/>
    <w:rsid w:val="00A401F4"/>
    <w:rsid w:val="00A403EE"/>
    <w:rsid w:val="00A40ABB"/>
    <w:rsid w:val="00A40BD7"/>
    <w:rsid w:val="00A40E4D"/>
    <w:rsid w:val="00A41542"/>
    <w:rsid w:val="00A418C0"/>
    <w:rsid w:val="00A41E7F"/>
    <w:rsid w:val="00A41F34"/>
    <w:rsid w:val="00A41F8F"/>
    <w:rsid w:val="00A42095"/>
    <w:rsid w:val="00A42384"/>
    <w:rsid w:val="00A42B86"/>
    <w:rsid w:val="00A42CAC"/>
    <w:rsid w:val="00A42DD5"/>
    <w:rsid w:val="00A43117"/>
    <w:rsid w:val="00A43188"/>
    <w:rsid w:val="00A434AF"/>
    <w:rsid w:val="00A43855"/>
    <w:rsid w:val="00A439C3"/>
    <w:rsid w:val="00A439D9"/>
    <w:rsid w:val="00A43BA6"/>
    <w:rsid w:val="00A43D44"/>
    <w:rsid w:val="00A44E8D"/>
    <w:rsid w:val="00A44F41"/>
    <w:rsid w:val="00A45178"/>
    <w:rsid w:val="00A45E70"/>
    <w:rsid w:val="00A467E4"/>
    <w:rsid w:val="00A46887"/>
    <w:rsid w:val="00A46939"/>
    <w:rsid w:val="00A46BAB"/>
    <w:rsid w:val="00A475E3"/>
    <w:rsid w:val="00A476E6"/>
    <w:rsid w:val="00A47AC5"/>
    <w:rsid w:val="00A47ADB"/>
    <w:rsid w:val="00A47C29"/>
    <w:rsid w:val="00A504D7"/>
    <w:rsid w:val="00A505B2"/>
    <w:rsid w:val="00A50915"/>
    <w:rsid w:val="00A50A47"/>
    <w:rsid w:val="00A51079"/>
    <w:rsid w:val="00A51200"/>
    <w:rsid w:val="00A513EC"/>
    <w:rsid w:val="00A5154C"/>
    <w:rsid w:val="00A516D9"/>
    <w:rsid w:val="00A522BB"/>
    <w:rsid w:val="00A526DD"/>
    <w:rsid w:val="00A527F0"/>
    <w:rsid w:val="00A52832"/>
    <w:rsid w:val="00A52BE7"/>
    <w:rsid w:val="00A52C36"/>
    <w:rsid w:val="00A53323"/>
    <w:rsid w:val="00A5361A"/>
    <w:rsid w:val="00A5385C"/>
    <w:rsid w:val="00A538A3"/>
    <w:rsid w:val="00A53B16"/>
    <w:rsid w:val="00A53B65"/>
    <w:rsid w:val="00A5436E"/>
    <w:rsid w:val="00A547DE"/>
    <w:rsid w:val="00A54BB9"/>
    <w:rsid w:val="00A54CD7"/>
    <w:rsid w:val="00A54DF5"/>
    <w:rsid w:val="00A54FE9"/>
    <w:rsid w:val="00A5535B"/>
    <w:rsid w:val="00A557FB"/>
    <w:rsid w:val="00A55804"/>
    <w:rsid w:val="00A56359"/>
    <w:rsid w:val="00A56404"/>
    <w:rsid w:val="00A564B5"/>
    <w:rsid w:val="00A5680C"/>
    <w:rsid w:val="00A56ADE"/>
    <w:rsid w:val="00A56EA1"/>
    <w:rsid w:val="00A57025"/>
    <w:rsid w:val="00A570C4"/>
    <w:rsid w:val="00A571B4"/>
    <w:rsid w:val="00A57460"/>
    <w:rsid w:val="00A5787D"/>
    <w:rsid w:val="00A57B8D"/>
    <w:rsid w:val="00A57EB9"/>
    <w:rsid w:val="00A6008A"/>
    <w:rsid w:val="00A60193"/>
    <w:rsid w:val="00A6028F"/>
    <w:rsid w:val="00A604DB"/>
    <w:rsid w:val="00A606E7"/>
    <w:rsid w:val="00A60AA9"/>
    <w:rsid w:val="00A61190"/>
    <w:rsid w:val="00A614F3"/>
    <w:rsid w:val="00A6184A"/>
    <w:rsid w:val="00A61AEC"/>
    <w:rsid w:val="00A61BCF"/>
    <w:rsid w:val="00A61CD6"/>
    <w:rsid w:val="00A61E7F"/>
    <w:rsid w:val="00A6202B"/>
    <w:rsid w:val="00A62318"/>
    <w:rsid w:val="00A62419"/>
    <w:rsid w:val="00A627F9"/>
    <w:rsid w:val="00A62AD9"/>
    <w:rsid w:val="00A62E38"/>
    <w:rsid w:val="00A62F42"/>
    <w:rsid w:val="00A631B3"/>
    <w:rsid w:val="00A63429"/>
    <w:rsid w:val="00A635D9"/>
    <w:rsid w:val="00A639CC"/>
    <w:rsid w:val="00A64581"/>
    <w:rsid w:val="00A64595"/>
    <w:rsid w:val="00A6481E"/>
    <w:rsid w:val="00A6484F"/>
    <w:rsid w:val="00A649E9"/>
    <w:rsid w:val="00A64ACE"/>
    <w:rsid w:val="00A64B14"/>
    <w:rsid w:val="00A64DC6"/>
    <w:rsid w:val="00A64E0C"/>
    <w:rsid w:val="00A66045"/>
    <w:rsid w:val="00A661A8"/>
    <w:rsid w:val="00A6644F"/>
    <w:rsid w:val="00A66C51"/>
    <w:rsid w:val="00A66FD1"/>
    <w:rsid w:val="00A6702C"/>
    <w:rsid w:val="00A67612"/>
    <w:rsid w:val="00A70011"/>
    <w:rsid w:val="00A7037E"/>
    <w:rsid w:val="00A705F7"/>
    <w:rsid w:val="00A712EF"/>
    <w:rsid w:val="00A715D6"/>
    <w:rsid w:val="00A71693"/>
    <w:rsid w:val="00A71A96"/>
    <w:rsid w:val="00A71F8D"/>
    <w:rsid w:val="00A720EF"/>
    <w:rsid w:val="00A728DB"/>
    <w:rsid w:val="00A7290A"/>
    <w:rsid w:val="00A72EE7"/>
    <w:rsid w:val="00A730F2"/>
    <w:rsid w:val="00A73118"/>
    <w:rsid w:val="00A73123"/>
    <w:rsid w:val="00A734F9"/>
    <w:rsid w:val="00A737F2"/>
    <w:rsid w:val="00A73842"/>
    <w:rsid w:val="00A73C21"/>
    <w:rsid w:val="00A73C42"/>
    <w:rsid w:val="00A73F24"/>
    <w:rsid w:val="00A73F48"/>
    <w:rsid w:val="00A74026"/>
    <w:rsid w:val="00A741C2"/>
    <w:rsid w:val="00A74254"/>
    <w:rsid w:val="00A744A6"/>
    <w:rsid w:val="00A7454A"/>
    <w:rsid w:val="00A74E75"/>
    <w:rsid w:val="00A751D7"/>
    <w:rsid w:val="00A75549"/>
    <w:rsid w:val="00A755D2"/>
    <w:rsid w:val="00A75604"/>
    <w:rsid w:val="00A75735"/>
    <w:rsid w:val="00A757F8"/>
    <w:rsid w:val="00A75A71"/>
    <w:rsid w:val="00A75CCA"/>
    <w:rsid w:val="00A76357"/>
    <w:rsid w:val="00A76687"/>
    <w:rsid w:val="00A76895"/>
    <w:rsid w:val="00A76AE6"/>
    <w:rsid w:val="00A76FC7"/>
    <w:rsid w:val="00A7705B"/>
    <w:rsid w:val="00A77156"/>
    <w:rsid w:val="00A7723E"/>
    <w:rsid w:val="00A77485"/>
    <w:rsid w:val="00A774CF"/>
    <w:rsid w:val="00A77700"/>
    <w:rsid w:val="00A77871"/>
    <w:rsid w:val="00A77872"/>
    <w:rsid w:val="00A77B17"/>
    <w:rsid w:val="00A77F6D"/>
    <w:rsid w:val="00A80169"/>
    <w:rsid w:val="00A80643"/>
    <w:rsid w:val="00A80791"/>
    <w:rsid w:val="00A809A9"/>
    <w:rsid w:val="00A80B49"/>
    <w:rsid w:val="00A80EAA"/>
    <w:rsid w:val="00A80ED8"/>
    <w:rsid w:val="00A81159"/>
    <w:rsid w:val="00A813BE"/>
    <w:rsid w:val="00A81499"/>
    <w:rsid w:val="00A8149C"/>
    <w:rsid w:val="00A815A1"/>
    <w:rsid w:val="00A81710"/>
    <w:rsid w:val="00A81DD2"/>
    <w:rsid w:val="00A81E88"/>
    <w:rsid w:val="00A82672"/>
    <w:rsid w:val="00A826F6"/>
    <w:rsid w:val="00A8283F"/>
    <w:rsid w:val="00A82A59"/>
    <w:rsid w:val="00A83042"/>
    <w:rsid w:val="00A83259"/>
    <w:rsid w:val="00A836F7"/>
    <w:rsid w:val="00A8388A"/>
    <w:rsid w:val="00A83A1E"/>
    <w:rsid w:val="00A83B0C"/>
    <w:rsid w:val="00A83D34"/>
    <w:rsid w:val="00A84035"/>
    <w:rsid w:val="00A840EC"/>
    <w:rsid w:val="00A84169"/>
    <w:rsid w:val="00A84618"/>
    <w:rsid w:val="00A8495F"/>
    <w:rsid w:val="00A84C22"/>
    <w:rsid w:val="00A84D06"/>
    <w:rsid w:val="00A84D37"/>
    <w:rsid w:val="00A85148"/>
    <w:rsid w:val="00A856D7"/>
    <w:rsid w:val="00A85821"/>
    <w:rsid w:val="00A85A62"/>
    <w:rsid w:val="00A860C9"/>
    <w:rsid w:val="00A86363"/>
    <w:rsid w:val="00A864DA"/>
    <w:rsid w:val="00A86669"/>
    <w:rsid w:val="00A8675F"/>
    <w:rsid w:val="00A86D15"/>
    <w:rsid w:val="00A86DB6"/>
    <w:rsid w:val="00A870F8"/>
    <w:rsid w:val="00A87DE6"/>
    <w:rsid w:val="00A9005A"/>
    <w:rsid w:val="00A90251"/>
    <w:rsid w:val="00A90943"/>
    <w:rsid w:val="00A90C49"/>
    <w:rsid w:val="00A919D2"/>
    <w:rsid w:val="00A91E12"/>
    <w:rsid w:val="00A91F4A"/>
    <w:rsid w:val="00A92F58"/>
    <w:rsid w:val="00A93056"/>
    <w:rsid w:val="00A93202"/>
    <w:rsid w:val="00A932B8"/>
    <w:rsid w:val="00A932E3"/>
    <w:rsid w:val="00A9364B"/>
    <w:rsid w:val="00A936A0"/>
    <w:rsid w:val="00A93816"/>
    <w:rsid w:val="00A93848"/>
    <w:rsid w:val="00A93A5F"/>
    <w:rsid w:val="00A93B0D"/>
    <w:rsid w:val="00A93C18"/>
    <w:rsid w:val="00A94094"/>
    <w:rsid w:val="00A940A4"/>
    <w:rsid w:val="00A9453B"/>
    <w:rsid w:val="00A94629"/>
    <w:rsid w:val="00A94A87"/>
    <w:rsid w:val="00A94D5D"/>
    <w:rsid w:val="00A94F31"/>
    <w:rsid w:val="00A95153"/>
    <w:rsid w:val="00A95C3E"/>
    <w:rsid w:val="00A95F4A"/>
    <w:rsid w:val="00A95FE7"/>
    <w:rsid w:val="00A962A2"/>
    <w:rsid w:val="00A96A6C"/>
    <w:rsid w:val="00A973BB"/>
    <w:rsid w:val="00A97544"/>
    <w:rsid w:val="00A979F6"/>
    <w:rsid w:val="00A97F41"/>
    <w:rsid w:val="00AA0921"/>
    <w:rsid w:val="00AA0A61"/>
    <w:rsid w:val="00AA0F6C"/>
    <w:rsid w:val="00AA136F"/>
    <w:rsid w:val="00AA1718"/>
    <w:rsid w:val="00AA173C"/>
    <w:rsid w:val="00AA1792"/>
    <w:rsid w:val="00AA194F"/>
    <w:rsid w:val="00AA1A6A"/>
    <w:rsid w:val="00AA1E22"/>
    <w:rsid w:val="00AA20FE"/>
    <w:rsid w:val="00AA2E43"/>
    <w:rsid w:val="00AA3753"/>
    <w:rsid w:val="00AA3E41"/>
    <w:rsid w:val="00AA4B7C"/>
    <w:rsid w:val="00AA4FBF"/>
    <w:rsid w:val="00AA51F9"/>
    <w:rsid w:val="00AA5214"/>
    <w:rsid w:val="00AA5BAB"/>
    <w:rsid w:val="00AA5D57"/>
    <w:rsid w:val="00AA6237"/>
    <w:rsid w:val="00AA6253"/>
    <w:rsid w:val="00AA63A2"/>
    <w:rsid w:val="00AA650B"/>
    <w:rsid w:val="00AA6862"/>
    <w:rsid w:val="00AA6A8A"/>
    <w:rsid w:val="00AA6B94"/>
    <w:rsid w:val="00AA6BC2"/>
    <w:rsid w:val="00AA73AF"/>
    <w:rsid w:val="00AA788E"/>
    <w:rsid w:val="00AA7BC8"/>
    <w:rsid w:val="00AA7EDB"/>
    <w:rsid w:val="00AB07A1"/>
    <w:rsid w:val="00AB0994"/>
    <w:rsid w:val="00AB0B1B"/>
    <w:rsid w:val="00AB0C13"/>
    <w:rsid w:val="00AB0FC7"/>
    <w:rsid w:val="00AB121B"/>
    <w:rsid w:val="00AB17FE"/>
    <w:rsid w:val="00AB1867"/>
    <w:rsid w:val="00AB18EB"/>
    <w:rsid w:val="00AB1F2A"/>
    <w:rsid w:val="00AB222B"/>
    <w:rsid w:val="00AB26B0"/>
    <w:rsid w:val="00AB2CB7"/>
    <w:rsid w:val="00AB2D25"/>
    <w:rsid w:val="00AB2F54"/>
    <w:rsid w:val="00AB34D6"/>
    <w:rsid w:val="00AB3598"/>
    <w:rsid w:val="00AB454A"/>
    <w:rsid w:val="00AB47FD"/>
    <w:rsid w:val="00AB49B5"/>
    <w:rsid w:val="00AB4BFD"/>
    <w:rsid w:val="00AB4CE4"/>
    <w:rsid w:val="00AB4F9C"/>
    <w:rsid w:val="00AB51F7"/>
    <w:rsid w:val="00AB5266"/>
    <w:rsid w:val="00AB580C"/>
    <w:rsid w:val="00AB58F5"/>
    <w:rsid w:val="00AB5B47"/>
    <w:rsid w:val="00AB62FB"/>
    <w:rsid w:val="00AB634C"/>
    <w:rsid w:val="00AB65CB"/>
    <w:rsid w:val="00AB67AC"/>
    <w:rsid w:val="00AB6B24"/>
    <w:rsid w:val="00AB6D4F"/>
    <w:rsid w:val="00AB71B4"/>
    <w:rsid w:val="00AB7395"/>
    <w:rsid w:val="00AB7431"/>
    <w:rsid w:val="00AB7768"/>
    <w:rsid w:val="00AB782D"/>
    <w:rsid w:val="00AB7A4D"/>
    <w:rsid w:val="00AB7CEE"/>
    <w:rsid w:val="00AC0244"/>
    <w:rsid w:val="00AC05F5"/>
    <w:rsid w:val="00AC0777"/>
    <w:rsid w:val="00AC07B8"/>
    <w:rsid w:val="00AC0830"/>
    <w:rsid w:val="00AC0907"/>
    <w:rsid w:val="00AC0E36"/>
    <w:rsid w:val="00AC1447"/>
    <w:rsid w:val="00AC1739"/>
    <w:rsid w:val="00AC2132"/>
    <w:rsid w:val="00AC21C7"/>
    <w:rsid w:val="00AC2673"/>
    <w:rsid w:val="00AC2EA1"/>
    <w:rsid w:val="00AC3212"/>
    <w:rsid w:val="00AC3592"/>
    <w:rsid w:val="00AC3BC4"/>
    <w:rsid w:val="00AC3D98"/>
    <w:rsid w:val="00AC402F"/>
    <w:rsid w:val="00AC427F"/>
    <w:rsid w:val="00AC44ED"/>
    <w:rsid w:val="00AC4617"/>
    <w:rsid w:val="00AC4BD1"/>
    <w:rsid w:val="00AC4BD5"/>
    <w:rsid w:val="00AC4FBE"/>
    <w:rsid w:val="00AC4FFA"/>
    <w:rsid w:val="00AC53DA"/>
    <w:rsid w:val="00AC566A"/>
    <w:rsid w:val="00AC57FC"/>
    <w:rsid w:val="00AC5946"/>
    <w:rsid w:val="00AC5B16"/>
    <w:rsid w:val="00AC5BE8"/>
    <w:rsid w:val="00AC5FE8"/>
    <w:rsid w:val="00AC629B"/>
    <w:rsid w:val="00AC629C"/>
    <w:rsid w:val="00AC6782"/>
    <w:rsid w:val="00AC69C2"/>
    <w:rsid w:val="00AC6BAD"/>
    <w:rsid w:val="00AC6C25"/>
    <w:rsid w:val="00AC6D99"/>
    <w:rsid w:val="00AC6DD0"/>
    <w:rsid w:val="00AC6E7C"/>
    <w:rsid w:val="00AC738B"/>
    <w:rsid w:val="00AC746B"/>
    <w:rsid w:val="00AC754A"/>
    <w:rsid w:val="00AC7BB4"/>
    <w:rsid w:val="00AC7D63"/>
    <w:rsid w:val="00AC7FB7"/>
    <w:rsid w:val="00AD03C8"/>
    <w:rsid w:val="00AD069F"/>
    <w:rsid w:val="00AD095E"/>
    <w:rsid w:val="00AD09B3"/>
    <w:rsid w:val="00AD0AE5"/>
    <w:rsid w:val="00AD0D89"/>
    <w:rsid w:val="00AD0EB5"/>
    <w:rsid w:val="00AD1145"/>
    <w:rsid w:val="00AD1441"/>
    <w:rsid w:val="00AD152A"/>
    <w:rsid w:val="00AD189B"/>
    <w:rsid w:val="00AD1AB7"/>
    <w:rsid w:val="00AD21CD"/>
    <w:rsid w:val="00AD2272"/>
    <w:rsid w:val="00AD2299"/>
    <w:rsid w:val="00AD2542"/>
    <w:rsid w:val="00AD2798"/>
    <w:rsid w:val="00AD297A"/>
    <w:rsid w:val="00AD2B8A"/>
    <w:rsid w:val="00AD2E47"/>
    <w:rsid w:val="00AD2F4A"/>
    <w:rsid w:val="00AD32FD"/>
    <w:rsid w:val="00AD348A"/>
    <w:rsid w:val="00AD35A1"/>
    <w:rsid w:val="00AD3C79"/>
    <w:rsid w:val="00AD3F44"/>
    <w:rsid w:val="00AD43D2"/>
    <w:rsid w:val="00AD504C"/>
    <w:rsid w:val="00AD5497"/>
    <w:rsid w:val="00AD5512"/>
    <w:rsid w:val="00AD56B0"/>
    <w:rsid w:val="00AD56C7"/>
    <w:rsid w:val="00AD5B51"/>
    <w:rsid w:val="00AD5FFA"/>
    <w:rsid w:val="00AD66A6"/>
    <w:rsid w:val="00AD6713"/>
    <w:rsid w:val="00AD69B2"/>
    <w:rsid w:val="00AD6D42"/>
    <w:rsid w:val="00AD74A8"/>
    <w:rsid w:val="00AE007C"/>
    <w:rsid w:val="00AE0106"/>
    <w:rsid w:val="00AE01A0"/>
    <w:rsid w:val="00AE0F28"/>
    <w:rsid w:val="00AE128C"/>
    <w:rsid w:val="00AE1630"/>
    <w:rsid w:val="00AE1B47"/>
    <w:rsid w:val="00AE2729"/>
    <w:rsid w:val="00AE2D0D"/>
    <w:rsid w:val="00AE2F2F"/>
    <w:rsid w:val="00AE3513"/>
    <w:rsid w:val="00AE364D"/>
    <w:rsid w:val="00AE3DEC"/>
    <w:rsid w:val="00AE42FB"/>
    <w:rsid w:val="00AE4413"/>
    <w:rsid w:val="00AE4581"/>
    <w:rsid w:val="00AE4DB4"/>
    <w:rsid w:val="00AE4E56"/>
    <w:rsid w:val="00AE4F0C"/>
    <w:rsid w:val="00AE5884"/>
    <w:rsid w:val="00AE62B4"/>
    <w:rsid w:val="00AE66BF"/>
    <w:rsid w:val="00AE6875"/>
    <w:rsid w:val="00AE6891"/>
    <w:rsid w:val="00AE6DF3"/>
    <w:rsid w:val="00AE6E4E"/>
    <w:rsid w:val="00AE6EF5"/>
    <w:rsid w:val="00AE708D"/>
    <w:rsid w:val="00AE7112"/>
    <w:rsid w:val="00AE772A"/>
    <w:rsid w:val="00AE78FB"/>
    <w:rsid w:val="00AF0046"/>
    <w:rsid w:val="00AF029B"/>
    <w:rsid w:val="00AF02AA"/>
    <w:rsid w:val="00AF07AC"/>
    <w:rsid w:val="00AF0A5B"/>
    <w:rsid w:val="00AF1423"/>
    <w:rsid w:val="00AF15AF"/>
    <w:rsid w:val="00AF15C1"/>
    <w:rsid w:val="00AF1897"/>
    <w:rsid w:val="00AF19DD"/>
    <w:rsid w:val="00AF1C58"/>
    <w:rsid w:val="00AF1F75"/>
    <w:rsid w:val="00AF2095"/>
    <w:rsid w:val="00AF24DE"/>
    <w:rsid w:val="00AF26A9"/>
    <w:rsid w:val="00AF2783"/>
    <w:rsid w:val="00AF29C3"/>
    <w:rsid w:val="00AF33E0"/>
    <w:rsid w:val="00AF391C"/>
    <w:rsid w:val="00AF3E81"/>
    <w:rsid w:val="00AF3E96"/>
    <w:rsid w:val="00AF3FEE"/>
    <w:rsid w:val="00AF432E"/>
    <w:rsid w:val="00AF43A0"/>
    <w:rsid w:val="00AF4536"/>
    <w:rsid w:val="00AF4728"/>
    <w:rsid w:val="00AF47A8"/>
    <w:rsid w:val="00AF4944"/>
    <w:rsid w:val="00AF4B44"/>
    <w:rsid w:val="00AF4D86"/>
    <w:rsid w:val="00AF523D"/>
    <w:rsid w:val="00AF531E"/>
    <w:rsid w:val="00AF53F8"/>
    <w:rsid w:val="00AF590D"/>
    <w:rsid w:val="00AF5A83"/>
    <w:rsid w:val="00AF5BF5"/>
    <w:rsid w:val="00AF5E24"/>
    <w:rsid w:val="00AF5EA7"/>
    <w:rsid w:val="00AF6040"/>
    <w:rsid w:val="00AF659F"/>
    <w:rsid w:val="00AF6760"/>
    <w:rsid w:val="00AF6A1B"/>
    <w:rsid w:val="00AF6B60"/>
    <w:rsid w:val="00AF6C98"/>
    <w:rsid w:val="00AF7001"/>
    <w:rsid w:val="00AF7078"/>
    <w:rsid w:val="00AF7098"/>
    <w:rsid w:val="00AF748F"/>
    <w:rsid w:val="00AF75D2"/>
    <w:rsid w:val="00AF75EB"/>
    <w:rsid w:val="00B00584"/>
    <w:rsid w:val="00B00815"/>
    <w:rsid w:val="00B00AB1"/>
    <w:rsid w:val="00B00E42"/>
    <w:rsid w:val="00B0104F"/>
    <w:rsid w:val="00B014AB"/>
    <w:rsid w:val="00B0161B"/>
    <w:rsid w:val="00B016F5"/>
    <w:rsid w:val="00B01B07"/>
    <w:rsid w:val="00B01D1B"/>
    <w:rsid w:val="00B021B3"/>
    <w:rsid w:val="00B02594"/>
    <w:rsid w:val="00B026C1"/>
    <w:rsid w:val="00B02975"/>
    <w:rsid w:val="00B02D30"/>
    <w:rsid w:val="00B02EB5"/>
    <w:rsid w:val="00B031AF"/>
    <w:rsid w:val="00B034C7"/>
    <w:rsid w:val="00B03533"/>
    <w:rsid w:val="00B03B01"/>
    <w:rsid w:val="00B03C91"/>
    <w:rsid w:val="00B04243"/>
    <w:rsid w:val="00B043D9"/>
    <w:rsid w:val="00B0445D"/>
    <w:rsid w:val="00B04542"/>
    <w:rsid w:val="00B04889"/>
    <w:rsid w:val="00B04A82"/>
    <w:rsid w:val="00B04AB5"/>
    <w:rsid w:val="00B04ABB"/>
    <w:rsid w:val="00B052F0"/>
    <w:rsid w:val="00B0589E"/>
    <w:rsid w:val="00B05972"/>
    <w:rsid w:val="00B05B21"/>
    <w:rsid w:val="00B05F3E"/>
    <w:rsid w:val="00B060B7"/>
    <w:rsid w:val="00B06219"/>
    <w:rsid w:val="00B06244"/>
    <w:rsid w:val="00B06478"/>
    <w:rsid w:val="00B066CF"/>
    <w:rsid w:val="00B068D1"/>
    <w:rsid w:val="00B06AB4"/>
    <w:rsid w:val="00B07254"/>
    <w:rsid w:val="00B07336"/>
    <w:rsid w:val="00B07513"/>
    <w:rsid w:val="00B110C4"/>
    <w:rsid w:val="00B110F7"/>
    <w:rsid w:val="00B1113F"/>
    <w:rsid w:val="00B115F1"/>
    <w:rsid w:val="00B11673"/>
    <w:rsid w:val="00B11A22"/>
    <w:rsid w:val="00B11C51"/>
    <w:rsid w:val="00B11EA5"/>
    <w:rsid w:val="00B1273C"/>
    <w:rsid w:val="00B128AE"/>
    <w:rsid w:val="00B12B6A"/>
    <w:rsid w:val="00B12BFA"/>
    <w:rsid w:val="00B12CC6"/>
    <w:rsid w:val="00B12E66"/>
    <w:rsid w:val="00B1382F"/>
    <w:rsid w:val="00B13A0D"/>
    <w:rsid w:val="00B140BA"/>
    <w:rsid w:val="00B14108"/>
    <w:rsid w:val="00B145D3"/>
    <w:rsid w:val="00B146E4"/>
    <w:rsid w:val="00B14C1B"/>
    <w:rsid w:val="00B15635"/>
    <w:rsid w:val="00B1565E"/>
    <w:rsid w:val="00B1582B"/>
    <w:rsid w:val="00B15B82"/>
    <w:rsid w:val="00B16179"/>
    <w:rsid w:val="00B16450"/>
    <w:rsid w:val="00B16593"/>
    <w:rsid w:val="00B16B9E"/>
    <w:rsid w:val="00B16D28"/>
    <w:rsid w:val="00B17152"/>
    <w:rsid w:val="00B1734E"/>
    <w:rsid w:val="00B17358"/>
    <w:rsid w:val="00B17490"/>
    <w:rsid w:val="00B176A8"/>
    <w:rsid w:val="00B1782E"/>
    <w:rsid w:val="00B17B02"/>
    <w:rsid w:val="00B17BD0"/>
    <w:rsid w:val="00B17F42"/>
    <w:rsid w:val="00B20090"/>
    <w:rsid w:val="00B2020F"/>
    <w:rsid w:val="00B20341"/>
    <w:rsid w:val="00B203AA"/>
    <w:rsid w:val="00B205C9"/>
    <w:rsid w:val="00B209B5"/>
    <w:rsid w:val="00B20A98"/>
    <w:rsid w:val="00B20E3A"/>
    <w:rsid w:val="00B21208"/>
    <w:rsid w:val="00B21616"/>
    <w:rsid w:val="00B21637"/>
    <w:rsid w:val="00B216FB"/>
    <w:rsid w:val="00B21BD0"/>
    <w:rsid w:val="00B21C88"/>
    <w:rsid w:val="00B2214E"/>
    <w:rsid w:val="00B22285"/>
    <w:rsid w:val="00B22368"/>
    <w:rsid w:val="00B22857"/>
    <w:rsid w:val="00B229E4"/>
    <w:rsid w:val="00B22B43"/>
    <w:rsid w:val="00B22FAF"/>
    <w:rsid w:val="00B22FEB"/>
    <w:rsid w:val="00B230A2"/>
    <w:rsid w:val="00B23496"/>
    <w:rsid w:val="00B23647"/>
    <w:rsid w:val="00B23972"/>
    <w:rsid w:val="00B24319"/>
    <w:rsid w:val="00B24444"/>
    <w:rsid w:val="00B245A9"/>
    <w:rsid w:val="00B24756"/>
    <w:rsid w:val="00B24CE0"/>
    <w:rsid w:val="00B24D38"/>
    <w:rsid w:val="00B24F44"/>
    <w:rsid w:val="00B25166"/>
    <w:rsid w:val="00B251F7"/>
    <w:rsid w:val="00B2545F"/>
    <w:rsid w:val="00B254D7"/>
    <w:rsid w:val="00B254E7"/>
    <w:rsid w:val="00B2587D"/>
    <w:rsid w:val="00B258E3"/>
    <w:rsid w:val="00B25B15"/>
    <w:rsid w:val="00B26299"/>
    <w:rsid w:val="00B262D1"/>
    <w:rsid w:val="00B2650B"/>
    <w:rsid w:val="00B26A0B"/>
    <w:rsid w:val="00B26A1B"/>
    <w:rsid w:val="00B26E42"/>
    <w:rsid w:val="00B27013"/>
    <w:rsid w:val="00B270CF"/>
    <w:rsid w:val="00B279FF"/>
    <w:rsid w:val="00B3018B"/>
    <w:rsid w:val="00B302BC"/>
    <w:rsid w:val="00B3042C"/>
    <w:rsid w:val="00B304C1"/>
    <w:rsid w:val="00B30704"/>
    <w:rsid w:val="00B308AF"/>
    <w:rsid w:val="00B30AD6"/>
    <w:rsid w:val="00B30CD7"/>
    <w:rsid w:val="00B30E0E"/>
    <w:rsid w:val="00B30EE0"/>
    <w:rsid w:val="00B310EB"/>
    <w:rsid w:val="00B312D7"/>
    <w:rsid w:val="00B31484"/>
    <w:rsid w:val="00B320F9"/>
    <w:rsid w:val="00B320FC"/>
    <w:rsid w:val="00B323F7"/>
    <w:rsid w:val="00B32643"/>
    <w:rsid w:val="00B32CC4"/>
    <w:rsid w:val="00B32CE1"/>
    <w:rsid w:val="00B32F1B"/>
    <w:rsid w:val="00B32FA8"/>
    <w:rsid w:val="00B33364"/>
    <w:rsid w:val="00B33B1F"/>
    <w:rsid w:val="00B340A9"/>
    <w:rsid w:val="00B3416C"/>
    <w:rsid w:val="00B3460C"/>
    <w:rsid w:val="00B347DF"/>
    <w:rsid w:val="00B34ADE"/>
    <w:rsid w:val="00B34CDE"/>
    <w:rsid w:val="00B34F6B"/>
    <w:rsid w:val="00B35258"/>
    <w:rsid w:val="00B356E7"/>
    <w:rsid w:val="00B35931"/>
    <w:rsid w:val="00B35BF3"/>
    <w:rsid w:val="00B35C44"/>
    <w:rsid w:val="00B36023"/>
    <w:rsid w:val="00B365D0"/>
    <w:rsid w:val="00B36844"/>
    <w:rsid w:val="00B36ADC"/>
    <w:rsid w:val="00B36B50"/>
    <w:rsid w:val="00B36B9E"/>
    <w:rsid w:val="00B370ED"/>
    <w:rsid w:val="00B37177"/>
    <w:rsid w:val="00B378CA"/>
    <w:rsid w:val="00B379A3"/>
    <w:rsid w:val="00B37AD3"/>
    <w:rsid w:val="00B37D09"/>
    <w:rsid w:val="00B37FD8"/>
    <w:rsid w:val="00B4016C"/>
    <w:rsid w:val="00B403ED"/>
    <w:rsid w:val="00B40AB3"/>
    <w:rsid w:val="00B40CE0"/>
    <w:rsid w:val="00B40E42"/>
    <w:rsid w:val="00B410F3"/>
    <w:rsid w:val="00B41207"/>
    <w:rsid w:val="00B4155C"/>
    <w:rsid w:val="00B41A0A"/>
    <w:rsid w:val="00B41D63"/>
    <w:rsid w:val="00B41DDC"/>
    <w:rsid w:val="00B421FF"/>
    <w:rsid w:val="00B42429"/>
    <w:rsid w:val="00B4266A"/>
    <w:rsid w:val="00B4276A"/>
    <w:rsid w:val="00B42CCA"/>
    <w:rsid w:val="00B42DA3"/>
    <w:rsid w:val="00B42DD1"/>
    <w:rsid w:val="00B43097"/>
    <w:rsid w:val="00B43235"/>
    <w:rsid w:val="00B432F4"/>
    <w:rsid w:val="00B43737"/>
    <w:rsid w:val="00B43A0D"/>
    <w:rsid w:val="00B43F26"/>
    <w:rsid w:val="00B44515"/>
    <w:rsid w:val="00B447E3"/>
    <w:rsid w:val="00B44B15"/>
    <w:rsid w:val="00B44D18"/>
    <w:rsid w:val="00B45013"/>
    <w:rsid w:val="00B45134"/>
    <w:rsid w:val="00B4528D"/>
    <w:rsid w:val="00B45C6F"/>
    <w:rsid w:val="00B45C8C"/>
    <w:rsid w:val="00B45D6C"/>
    <w:rsid w:val="00B45DC9"/>
    <w:rsid w:val="00B45DD9"/>
    <w:rsid w:val="00B460CE"/>
    <w:rsid w:val="00B46103"/>
    <w:rsid w:val="00B461B0"/>
    <w:rsid w:val="00B46271"/>
    <w:rsid w:val="00B4668C"/>
    <w:rsid w:val="00B46F3C"/>
    <w:rsid w:val="00B472DB"/>
    <w:rsid w:val="00B47316"/>
    <w:rsid w:val="00B47568"/>
    <w:rsid w:val="00B50350"/>
    <w:rsid w:val="00B50D4E"/>
    <w:rsid w:val="00B50E72"/>
    <w:rsid w:val="00B5104C"/>
    <w:rsid w:val="00B5104F"/>
    <w:rsid w:val="00B51164"/>
    <w:rsid w:val="00B511EC"/>
    <w:rsid w:val="00B51B76"/>
    <w:rsid w:val="00B51C31"/>
    <w:rsid w:val="00B51D4C"/>
    <w:rsid w:val="00B51F6B"/>
    <w:rsid w:val="00B522D8"/>
    <w:rsid w:val="00B5238B"/>
    <w:rsid w:val="00B5248E"/>
    <w:rsid w:val="00B52A93"/>
    <w:rsid w:val="00B52B20"/>
    <w:rsid w:val="00B5313B"/>
    <w:rsid w:val="00B531D6"/>
    <w:rsid w:val="00B5363A"/>
    <w:rsid w:val="00B53840"/>
    <w:rsid w:val="00B53CCB"/>
    <w:rsid w:val="00B53FCA"/>
    <w:rsid w:val="00B546EE"/>
    <w:rsid w:val="00B546EF"/>
    <w:rsid w:val="00B547E1"/>
    <w:rsid w:val="00B548F4"/>
    <w:rsid w:val="00B54A83"/>
    <w:rsid w:val="00B54B5A"/>
    <w:rsid w:val="00B54C97"/>
    <w:rsid w:val="00B5500E"/>
    <w:rsid w:val="00B5536E"/>
    <w:rsid w:val="00B55623"/>
    <w:rsid w:val="00B5586D"/>
    <w:rsid w:val="00B559A8"/>
    <w:rsid w:val="00B559E9"/>
    <w:rsid w:val="00B55ADA"/>
    <w:rsid w:val="00B55B5E"/>
    <w:rsid w:val="00B55D26"/>
    <w:rsid w:val="00B561C7"/>
    <w:rsid w:val="00B5639D"/>
    <w:rsid w:val="00B567D8"/>
    <w:rsid w:val="00B56B01"/>
    <w:rsid w:val="00B56D13"/>
    <w:rsid w:val="00B5700C"/>
    <w:rsid w:val="00B571CB"/>
    <w:rsid w:val="00B57358"/>
    <w:rsid w:val="00B6001C"/>
    <w:rsid w:val="00B60E1A"/>
    <w:rsid w:val="00B60E25"/>
    <w:rsid w:val="00B60F60"/>
    <w:rsid w:val="00B61868"/>
    <w:rsid w:val="00B61D48"/>
    <w:rsid w:val="00B6260B"/>
    <w:rsid w:val="00B63569"/>
    <w:rsid w:val="00B637D3"/>
    <w:rsid w:val="00B63955"/>
    <w:rsid w:val="00B640D3"/>
    <w:rsid w:val="00B64314"/>
    <w:rsid w:val="00B6433B"/>
    <w:rsid w:val="00B64541"/>
    <w:rsid w:val="00B64727"/>
    <w:rsid w:val="00B649B8"/>
    <w:rsid w:val="00B64DCC"/>
    <w:rsid w:val="00B651E9"/>
    <w:rsid w:val="00B65925"/>
    <w:rsid w:val="00B65933"/>
    <w:rsid w:val="00B65EE2"/>
    <w:rsid w:val="00B6633C"/>
    <w:rsid w:val="00B6639C"/>
    <w:rsid w:val="00B665F9"/>
    <w:rsid w:val="00B6692A"/>
    <w:rsid w:val="00B6726D"/>
    <w:rsid w:val="00B672A9"/>
    <w:rsid w:val="00B676C3"/>
    <w:rsid w:val="00B676CE"/>
    <w:rsid w:val="00B679C6"/>
    <w:rsid w:val="00B679CF"/>
    <w:rsid w:val="00B67C74"/>
    <w:rsid w:val="00B70082"/>
    <w:rsid w:val="00B70202"/>
    <w:rsid w:val="00B7020F"/>
    <w:rsid w:val="00B7026B"/>
    <w:rsid w:val="00B70308"/>
    <w:rsid w:val="00B707A2"/>
    <w:rsid w:val="00B70B81"/>
    <w:rsid w:val="00B70CA3"/>
    <w:rsid w:val="00B70CE2"/>
    <w:rsid w:val="00B70F80"/>
    <w:rsid w:val="00B7129A"/>
    <w:rsid w:val="00B7132E"/>
    <w:rsid w:val="00B716B4"/>
    <w:rsid w:val="00B71744"/>
    <w:rsid w:val="00B718B9"/>
    <w:rsid w:val="00B71C96"/>
    <w:rsid w:val="00B7257F"/>
    <w:rsid w:val="00B72781"/>
    <w:rsid w:val="00B727F8"/>
    <w:rsid w:val="00B72A4A"/>
    <w:rsid w:val="00B72CCC"/>
    <w:rsid w:val="00B731AE"/>
    <w:rsid w:val="00B73534"/>
    <w:rsid w:val="00B73C2F"/>
    <w:rsid w:val="00B73C6E"/>
    <w:rsid w:val="00B73CD8"/>
    <w:rsid w:val="00B73F85"/>
    <w:rsid w:val="00B73F9D"/>
    <w:rsid w:val="00B74222"/>
    <w:rsid w:val="00B74803"/>
    <w:rsid w:val="00B748D1"/>
    <w:rsid w:val="00B74B48"/>
    <w:rsid w:val="00B74CB7"/>
    <w:rsid w:val="00B75078"/>
    <w:rsid w:val="00B750B7"/>
    <w:rsid w:val="00B7556A"/>
    <w:rsid w:val="00B7586F"/>
    <w:rsid w:val="00B75971"/>
    <w:rsid w:val="00B75D2C"/>
    <w:rsid w:val="00B763A4"/>
    <w:rsid w:val="00B7679E"/>
    <w:rsid w:val="00B7681B"/>
    <w:rsid w:val="00B768F1"/>
    <w:rsid w:val="00B76900"/>
    <w:rsid w:val="00B76ACC"/>
    <w:rsid w:val="00B76C33"/>
    <w:rsid w:val="00B76C4A"/>
    <w:rsid w:val="00B76F4B"/>
    <w:rsid w:val="00B773D4"/>
    <w:rsid w:val="00B77443"/>
    <w:rsid w:val="00B776E4"/>
    <w:rsid w:val="00B77808"/>
    <w:rsid w:val="00B8010B"/>
    <w:rsid w:val="00B80600"/>
    <w:rsid w:val="00B80694"/>
    <w:rsid w:val="00B8076F"/>
    <w:rsid w:val="00B8105A"/>
    <w:rsid w:val="00B81421"/>
    <w:rsid w:val="00B81CAE"/>
    <w:rsid w:val="00B82385"/>
    <w:rsid w:val="00B824B1"/>
    <w:rsid w:val="00B82621"/>
    <w:rsid w:val="00B828E4"/>
    <w:rsid w:val="00B82DB5"/>
    <w:rsid w:val="00B831A8"/>
    <w:rsid w:val="00B8353A"/>
    <w:rsid w:val="00B835D2"/>
    <w:rsid w:val="00B83774"/>
    <w:rsid w:val="00B83BA9"/>
    <w:rsid w:val="00B840A9"/>
    <w:rsid w:val="00B8446C"/>
    <w:rsid w:val="00B84473"/>
    <w:rsid w:val="00B84BEA"/>
    <w:rsid w:val="00B84C2E"/>
    <w:rsid w:val="00B84C39"/>
    <w:rsid w:val="00B84CB0"/>
    <w:rsid w:val="00B84E78"/>
    <w:rsid w:val="00B85221"/>
    <w:rsid w:val="00B85B6A"/>
    <w:rsid w:val="00B86346"/>
    <w:rsid w:val="00B8661F"/>
    <w:rsid w:val="00B86754"/>
    <w:rsid w:val="00B8689A"/>
    <w:rsid w:val="00B869F3"/>
    <w:rsid w:val="00B86A3F"/>
    <w:rsid w:val="00B86AC9"/>
    <w:rsid w:val="00B86B22"/>
    <w:rsid w:val="00B86B3A"/>
    <w:rsid w:val="00B86BF3"/>
    <w:rsid w:val="00B86FF6"/>
    <w:rsid w:val="00B870BA"/>
    <w:rsid w:val="00B8711E"/>
    <w:rsid w:val="00B87193"/>
    <w:rsid w:val="00B87204"/>
    <w:rsid w:val="00B87227"/>
    <w:rsid w:val="00B87848"/>
    <w:rsid w:val="00B87B63"/>
    <w:rsid w:val="00B87F6F"/>
    <w:rsid w:val="00B902BB"/>
    <w:rsid w:val="00B90530"/>
    <w:rsid w:val="00B9059D"/>
    <w:rsid w:val="00B90613"/>
    <w:rsid w:val="00B9077B"/>
    <w:rsid w:val="00B90AD1"/>
    <w:rsid w:val="00B9129C"/>
    <w:rsid w:val="00B9145C"/>
    <w:rsid w:val="00B9158E"/>
    <w:rsid w:val="00B91B42"/>
    <w:rsid w:val="00B91F90"/>
    <w:rsid w:val="00B92E71"/>
    <w:rsid w:val="00B9343E"/>
    <w:rsid w:val="00B934C8"/>
    <w:rsid w:val="00B934F9"/>
    <w:rsid w:val="00B93656"/>
    <w:rsid w:val="00B93756"/>
    <w:rsid w:val="00B93808"/>
    <w:rsid w:val="00B93831"/>
    <w:rsid w:val="00B93959"/>
    <w:rsid w:val="00B93E11"/>
    <w:rsid w:val="00B93F6D"/>
    <w:rsid w:val="00B943D0"/>
    <w:rsid w:val="00B94443"/>
    <w:rsid w:val="00B94586"/>
    <w:rsid w:val="00B946C9"/>
    <w:rsid w:val="00B94AC1"/>
    <w:rsid w:val="00B94F0F"/>
    <w:rsid w:val="00B94F61"/>
    <w:rsid w:val="00B9502B"/>
    <w:rsid w:val="00B95476"/>
    <w:rsid w:val="00B95550"/>
    <w:rsid w:val="00B95ACA"/>
    <w:rsid w:val="00B95ECE"/>
    <w:rsid w:val="00B95FF2"/>
    <w:rsid w:val="00B964F0"/>
    <w:rsid w:val="00B96D70"/>
    <w:rsid w:val="00B96DA8"/>
    <w:rsid w:val="00B975D0"/>
    <w:rsid w:val="00B97D95"/>
    <w:rsid w:val="00BA02B7"/>
    <w:rsid w:val="00BA0817"/>
    <w:rsid w:val="00BA0D46"/>
    <w:rsid w:val="00BA1460"/>
    <w:rsid w:val="00BA1DC1"/>
    <w:rsid w:val="00BA1DD7"/>
    <w:rsid w:val="00BA1E05"/>
    <w:rsid w:val="00BA20BF"/>
    <w:rsid w:val="00BA258A"/>
    <w:rsid w:val="00BA25B7"/>
    <w:rsid w:val="00BA262B"/>
    <w:rsid w:val="00BA26B3"/>
    <w:rsid w:val="00BA3123"/>
    <w:rsid w:val="00BA3297"/>
    <w:rsid w:val="00BA32A3"/>
    <w:rsid w:val="00BA3436"/>
    <w:rsid w:val="00BA345B"/>
    <w:rsid w:val="00BA3A91"/>
    <w:rsid w:val="00BA4131"/>
    <w:rsid w:val="00BA4278"/>
    <w:rsid w:val="00BA4676"/>
    <w:rsid w:val="00BA46B9"/>
    <w:rsid w:val="00BA5163"/>
    <w:rsid w:val="00BA5414"/>
    <w:rsid w:val="00BA5888"/>
    <w:rsid w:val="00BA59AF"/>
    <w:rsid w:val="00BA5B4A"/>
    <w:rsid w:val="00BA5FCD"/>
    <w:rsid w:val="00BA6019"/>
    <w:rsid w:val="00BA682E"/>
    <w:rsid w:val="00BA6AB6"/>
    <w:rsid w:val="00BA6BB8"/>
    <w:rsid w:val="00BA6D6B"/>
    <w:rsid w:val="00BA72A1"/>
    <w:rsid w:val="00BA7EDB"/>
    <w:rsid w:val="00BA7F39"/>
    <w:rsid w:val="00BB028E"/>
    <w:rsid w:val="00BB0A30"/>
    <w:rsid w:val="00BB0FD9"/>
    <w:rsid w:val="00BB0FFD"/>
    <w:rsid w:val="00BB10DE"/>
    <w:rsid w:val="00BB1152"/>
    <w:rsid w:val="00BB1396"/>
    <w:rsid w:val="00BB1933"/>
    <w:rsid w:val="00BB1BD0"/>
    <w:rsid w:val="00BB2551"/>
    <w:rsid w:val="00BB26EB"/>
    <w:rsid w:val="00BB2A3D"/>
    <w:rsid w:val="00BB2DD1"/>
    <w:rsid w:val="00BB2FC5"/>
    <w:rsid w:val="00BB31F4"/>
    <w:rsid w:val="00BB36FE"/>
    <w:rsid w:val="00BB41C8"/>
    <w:rsid w:val="00BB4457"/>
    <w:rsid w:val="00BB496E"/>
    <w:rsid w:val="00BB4BC5"/>
    <w:rsid w:val="00BB4BCE"/>
    <w:rsid w:val="00BB4CD4"/>
    <w:rsid w:val="00BB4E0F"/>
    <w:rsid w:val="00BB4F6E"/>
    <w:rsid w:val="00BB5021"/>
    <w:rsid w:val="00BB564E"/>
    <w:rsid w:val="00BB5900"/>
    <w:rsid w:val="00BB5A08"/>
    <w:rsid w:val="00BB5F23"/>
    <w:rsid w:val="00BB68C5"/>
    <w:rsid w:val="00BB70F6"/>
    <w:rsid w:val="00BB7336"/>
    <w:rsid w:val="00BB7451"/>
    <w:rsid w:val="00BB76DA"/>
    <w:rsid w:val="00BB79D7"/>
    <w:rsid w:val="00BB7FD5"/>
    <w:rsid w:val="00BC00F6"/>
    <w:rsid w:val="00BC01A1"/>
    <w:rsid w:val="00BC033E"/>
    <w:rsid w:val="00BC04D6"/>
    <w:rsid w:val="00BC0548"/>
    <w:rsid w:val="00BC0576"/>
    <w:rsid w:val="00BC0D3A"/>
    <w:rsid w:val="00BC0ED7"/>
    <w:rsid w:val="00BC10D3"/>
    <w:rsid w:val="00BC134F"/>
    <w:rsid w:val="00BC1615"/>
    <w:rsid w:val="00BC17EB"/>
    <w:rsid w:val="00BC25C6"/>
    <w:rsid w:val="00BC274C"/>
    <w:rsid w:val="00BC2F09"/>
    <w:rsid w:val="00BC319A"/>
    <w:rsid w:val="00BC3D40"/>
    <w:rsid w:val="00BC3D88"/>
    <w:rsid w:val="00BC3DC7"/>
    <w:rsid w:val="00BC3EC5"/>
    <w:rsid w:val="00BC4328"/>
    <w:rsid w:val="00BC437D"/>
    <w:rsid w:val="00BC47DB"/>
    <w:rsid w:val="00BC48DD"/>
    <w:rsid w:val="00BC4AEB"/>
    <w:rsid w:val="00BC4F3A"/>
    <w:rsid w:val="00BC527E"/>
    <w:rsid w:val="00BC539D"/>
    <w:rsid w:val="00BC57FE"/>
    <w:rsid w:val="00BC5827"/>
    <w:rsid w:val="00BC5873"/>
    <w:rsid w:val="00BC58D0"/>
    <w:rsid w:val="00BC5EAF"/>
    <w:rsid w:val="00BC5FA6"/>
    <w:rsid w:val="00BC5FF6"/>
    <w:rsid w:val="00BC6957"/>
    <w:rsid w:val="00BC6C4E"/>
    <w:rsid w:val="00BC6CFD"/>
    <w:rsid w:val="00BC7082"/>
    <w:rsid w:val="00BC70C8"/>
    <w:rsid w:val="00BC716A"/>
    <w:rsid w:val="00BC74FC"/>
    <w:rsid w:val="00BC7BE4"/>
    <w:rsid w:val="00BC7C17"/>
    <w:rsid w:val="00BD0086"/>
    <w:rsid w:val="00BD0158"/>
    <w:rsid w:val="00BD015E"/>
    <w:rsid w:val="00BD0298"/>
    <w:rsid w:val="00BD0343"/>
    <w:rsid w:val="00BD0394"/>
    <w:rsid w:val="00BD063B"/>
    <w:rsid w:val="00BD06A5"/>
    <w:rsid w:val="00BD0755"/>
    <w:rsid w:val="00BD085C"/>
    <w:rsid w:val="00BD0B24"/>
    <w:rsid w:val="00BD0EC5"/>
    <w:rsid w:val="00BD0EE4"/>
    <w:rsid w:val="00BD0EEA"/>
    <w:rsid w:val="00BD0FD9"/>
    <w:rsid w:val="00BD11AB"/>
    <w:rsid w:val="00BD12A8"/>
    <w:rsid w:val="00BD14F1"/>
    <w:rsid w:val="00BD1987"/>
    <w:rsid w:val="00BD1BEE"/>
    <w:rsid w:val="00BD1E4B"/>
    <w:rsid w:val="00BD1FA9"/>
    <w:rsid w:val="00BD2060"/>
    <w:rsid w:val="00BD240B"/>
    <w:rsid w:val="00BD25C0"/>
    <w:rsid w:val="00BD290E"/>
    <w:rsid w:val="00BD2CC0"/>
    <w:rsid w:val="00BD2D34"/>
    <w:rsid w:val="00BD2FD0"/>
    <w:rsid w:val="00BD2FE7"/>
    <w:rsid w:val="00BD331C"/>
    <w:rsid w:val="00BD339E"/>
    <w:rsid w:val="00BD360C"/>
    <w:rsid w:val="00BD3C76"/>
    <w:rsid w:val="00BD3C7A"/>
    <w:rsid w:val="00BD4039"/>
    <w:rsid w:val="00BD425A"/>
    <w:rsid w:val="00BD438D"/>
    <w:rsid w:val="00BD48A5"/>
    <w:rsid w:val="00BD4954"/>
    <w:rsid w:val="00BD4A83"/>
    <w:rsid w:val="00BD56E8"/>
    <w:rsid w:val="00BD6028"/>
    <w:rsid w:val="00BD60B9"/>
    <w:rsid w:val="00BD60E6"/>
    <w:rsid w:val="00BD6274"/>
    <w:rsid w:val="00BD63BF"/>
    <w:rsid w:val="00BD64DB"/>
    <w:rsid w:val="00BD66B5"/>
    <w:rsid w:val="00BD6801"/>
    <w:rsid w:val="00BD6CBE"/>
    <w:rsid w:val="00BD6F3E"/>
    <w:rsid w:val="00BD71FA"/>
    <w:rsid w:val="00BD7638"/>
    <w:rsid w:val="00BD79DB"/>
    <w:rsid w:val="00BD7F0E"/>
    <w:rsid w:val="00BE0242"/>
    <w:rsid w:val="00BE02D2"/>
    <w:rsid w:val="00BE0413"/>
    <w:rsid w:val="00BE0974"/>
    <w:rsid w:val="00BE0D7E"/>
    <w:rsid w:val="00BE0FD1"/>
    <w:rsid w:val="00BE10CD"/>
    <w:rsid w:val="00BE153F"/>
    <w:rsid w:val="00BE16F5"/>
    <w:rsid w:val="00BE16F6"/>
    <w:rsid w:val="00BE17FA"/>
    <w:rsid w:val="00BE1FB2"/>
    <w:rsid w:val="00BE2153"/>
    <w:rsid w:val="00BE22AB"/>
    <w:rsid w:val="00BE242A"/>
    <w:rsid w:val="00BE2624"/>
    <w:rsid w:val="00BE2679"/>
    <w:rsid w:val="00BE27E1"/>
    <w:rsid w:val="00BE2892"/>
    <w:rsid w:val="00BE2899"/>
    <w:rsid w:val="00BE2F9D"/>
    <w:rsid w:val="00BE2FF8"/>
    <w:rsid w:val="00BE3582"/>
    <w:rsid w:val="00BE4122"/>
    <w:rsid w:val="00BE4AA7"/>
    <w:rsid w:val="00BE4B0D"/>
    <w:rsid w:val="00BE4C39"/>
    <w:rsid w:val="00BE4EC8"/>
    <w:rsid w:val="00BE4FF5"/>
    <w:rsid w:val="00BE559C"/>
    <w:rsid w:val="00BE5BAA"/>
    <w:rsid w:val="00BE5F40"/>
    <w:rsid w:val="00BE6234"/>
    <w:rsid w:val="00BE6386"/>
    <w:rsid w:val="00BE66D2"/>
    <w:rsid w:val="00BE6CC2"/>
    <w:rsid w:val="00BE72D3"/>
    <w:rsid w:val="00BE754E"/>
    <w:rsid w:val="00BE79C1"/>
    <w:rsid w:val="00BE7A9C"/>
    <w:rsid w:val="00BE7DD3"/>
    <w:rsid w:val="00BE7ED5"/>
    <w:rsid w:val="00BF005E"/>
    <w:rsid w:val="00BF0530"/>
    <w:rsid w:val="00BF0A0D"/>
    <w:rsid w:val="00BF0CBF"/>
    <w:rsid w:val="00BF0F79"/>
    <w:rsid w:val="00BF1625"/>
    <w:rsid w:val="00BF17A5"/>
    <w:rsid w:val="00BF1B4D"/>
    <w:rsid w:val="00BF1F5C"/>
    <w:rsid w:val="00BF254B"/>
    <w:rsid w:val="00BF2A64"/>
    <w:rsid w:val="00BF2A93"/>
    <w:rsid w:val="00BF2BE9"/>
    <w:rsid w:val="00BF3045"/>
    <w:rsid w:val="00BF33BD"/>
    <w:rsid w:val="00BF34CA"/>
    <w:rsid w:val="00BF3648"/>
    <w:rsid w:val="00BF3AA4"/>
    <w:rsid w:val="00BF3CAB"/>
    <w:rsid w:val="00BF3E0F"/>
    <w:rsid w:val="00BF4177"/>
    <w:rsid w:val="00BF4B9D"/>
    <w:rsid w:val="00BF4D47"/>
    <w:rsid w:val="00BF4F89"/>
    <w:rsid w:val="00BF5D86"/>
    <w:rsid w:val="00BF5E83"/>
    <w:rsid w:val="00BF601F"/>
    <w:rsid w:val="00BF61EC"/>
    <w:rsid w:val="00BF632E"/>
    <w:rsid w:val="00BF695D"/>
    <w:rsid w:val="00BF6F01"/>
    <w:rsid w:val="00BF708C"/>
    <w:rsid w:val="00BF70F7"/>
    <w:rsid w:val="00BF7148"/>
    <w:rsid w:val="00BF766A"/>
    <w:rsid w:val="00BF7B95"/>
    <w:rsid w:val="00BF7CB6"/>
    <w:rsid w:val="00BF7FA9"/>
    <w:rsid w:val="00C00059"/>
    <w:rsid w:val="00C001A3"/>
    <w:rsid w:val="00C00826"/>
    <w:rsid w:val="00C009B9"/>
    <w:rsid w:val="00C00E48"/>
    <w:rsid w:val="00C0116C"/>
    <w:rsid w:val="00C011F7"/>
    <w:rsid w:val="00C016F8"/>
    <w:rsid w:val="00C02553"/>
    <w:rsid w:val="00C0314D"/>
    <w:rsid w:val="00C03273"/>
    <w:rsid w:val="00C03321"/>
    <w:rsid w:val="00C03345"/>
    <w:rsid w:val="00C036C8"/>
    <w:rsid w:val="00C041FD"/>
    <w:rsid w:val="00C04211"/>
    <w:rsid w:val="00C04259"/>
    <w:rsid w:val="00C043FA"/>
    <w:rsid w:val="00C04C67"/>
    <w:rsid w:val="00C04D32"/>
    <w:rsid w:val="00C04DCF"/>
    <w:rsid w:val="00C04FBF"/>
    <w:rsid w:val="00C0503B"/>
    <w:rsid w:val="00C053E1"/>
    <w:rsid w:val="00C0552F"/>
    <w:rsid w:val="00C057C1"/>
    <w:rsid w:val="00C05C4F"/>
    <w:rsid w:val="00C05D32"/>
    <w:rsid w:val="00C05E20"/>
    <w:rsid w:val="00C05F86"/>
    <w:rsid w:val="00C06120"/>
    <w:rsid w:val="00C063AB"/>
    <w:rsid w:val="00C06481"/>
    <w:rsid w:val="00C0651D"/>
    <w:rsid w:val="00C0678C"/>
    <w:rsid w:val="00C068C1"/>
    <w:rsid w:val="00C06B83"/>
    <w:rsid w:val="00C071D4"/>
    <w:rsid w:val="00C0723B"/>
    <w:rsid w:val="00C075F5"/>
    <w:rsid w:val="00C101B6"/>
    <w:rsid w:val="00C10612"/>
    <w:rsid w:val="00C10761"/>
    <w:rsid w:val="00C108DC"/>
    <w:rsid w:val="00C108E9"/>
    <w:rsid w:val="00C10EEF"/>
    <w:rsid w:val="00C11456"/>
    <w:rsid w:val="00C1213B"/>
    <w:rsid w:val="00C12758"/>
    <w:rsid w:val="00C12816"/>
    <w:rsid w:val="00C13211"/>
    <w:rsid w:val="00C13825"/>
    <w:rsid w:val="00C13BCE"/>
    <w:rsid w:val="00C13BE7"/>
    <w:rsid w:val="00C13D72"/>
    <w:rsid w:val="00C1433D"/>
    <w:rsid w:val="00C14910"/>
    <w:rsid w:val="00C14923"/>
    <w:rsid w:val="00C14DA1"/>
    <w:rsid w:val="00C15346"/>
    <w:rsid w:val="00C155C8"/>
    <w:rsid w:val="00C155EB"/>
    <w:rsid w:val="00C165B3"/>
    <w:rsid w:val="00C1692D"/>
    <w:rsid w:val="00C16AE9"/>
    <w:rsid w:val="00C16CD1"/>
    <w:rsid w:val="00C16D2F"/>
    <w:rsid w:val="00C1789F"/>
    <w:rsid w:val="00C17917"/>
    <w:rsid w:val="00C17FB9"/>
    <w:rsid w:val="00C2058D"/>
    <w:rsid w:val="00C20776"/>
    <w:rsid w:val="00C2088C"/>
    <w:rsid w:val="00C21698"/>
    <w:rsid w:val="00C21719"/>
    <w:rsid w:val="00C21A00"/>
    <w:rsid w:val="00C21A7A"/>
    <w:rsid w:val="00C21BC4"/>
    <w:rsid w:val="00C221EA"/>
    <w:rsid w:val="00C22B45"/>
    <w:rsid w:val="00C22DDF"/>
    <w:rsid w:val="00C22F14"/>
    <w:rsid w:val="00C230A3"/>
    <w:rsid w:val="00C23C84"/>
    <w:rsid w:val="00C2404E"/>
    <w:rsid w:val="00C24139"/>
    <w:rsid w:val="00C24294"/>
    <w:rsid w:val="00C24720"/>
    <w:rsid w:val="00C24F42"/>
    <w:rsid w:val="00C256B0"/>
    <w:rsid w:val="00C25A08"/>
    <w:rsid w:val="00C261DD"/>
    <w:rsid w:val="00C265D5"/>
    <w:rsid w:val="00C26C92"/>
    <w:rsid w:val="00C2722B"/>
    <w:rsid w:val="00C27319"/>
    <w:rsid w:val="00C27448"/>
    <w:rsid w:val="00C301C7"/>
    <w:rsid w:val="00C303D4"/>
    <w:rsid w:val="00C30442"/>
    <w:rsid w:val="00C30457"/>
    <w:rsid w:val="00C30618"/>
    <w:rsid w:val="00C308A7"/>
    <w:rsid w:val="00C30994"/>
    <w:rsid w:val="00C30A64"/>
    <w:rsid w:val="00C3177B"/>
    <w:rsid w:val="00C317BD"/>
    <w:rsid w:val="00C31D9C"/>
    <w:rsid w:val="00C31DEF"/>
    <w:rsid w:val="00C31ED8"/>
    <w:rsid w:val="00C32371"/>
    <w:rsid w:val="00C32FE9"/>
    <w:rsid w:val="00C333DF"/>
    <w:rsid w:val="00C33CAF"/>
    <w:rsid w:val="00C33D2C"/>
    <w:rsid w:val="00C33D86"/>
    <w:rsid w:val="00C340EB"/>
    <w:rsid w:val="00C34460"/>
    <w:rsid w:val="00C344B2"/>
    <w:rsid w:val="00C346B9"/>
    <w:rsid w:val="00C346DC"/>
    <w:rsid w:val="00C34D84"/>
    <w:rsid w:val="00C35205"/>
    <w:rsid w:val="00C35426"/>
    <w:rsid w:val="00C3576D"/>
    <w:rsid w:val="00C35B12"/>
    <w:rsid w:val="00C35C33"/>
    <w:rsid w:val="00C35FD0"/>
    <w:rsid w:val="00C3655B"/>
    <w:rsid w:val="00C36614"/>
    <w:rsid w:val="00C36776"/>
    <w:rsid w:val="00C36A4E"/>
    <w:rsid w:val="00C36BE9"/>
    <w:rsid w:val="00C36F83"/>
    <w:rsid w:val="00C370E0"/>
    <w:rsid w:val="00C37658"/>
    <w:rsid w:val="00C377AC"/>
    <w:rsid w:val="00C3796E"/>
    <w:rsid w:val="00C37E97"/>
    <w:rsid w:val="00C4023B"/>
    <w:rsid w:val="00C42203"/>
    <w:rsid w:val="00C4289B"/>
    <w:rsid w:val="00C42A3B"/>
    <w:rsid w:val="00C431E1"/>
    <w:rsid w:val="00C432E5"/>
    <w:rsid w:val="00C4333B"/>
    <w:rsid w:val="00C435A4"/>
    <w:rsid w:val="00C445E5"/>
    <w:rsid w:val="00C44678"/>
    <w:rsid w:val="00C44765"/>
    <w:rsid w:val="00C44AB0"/>
    <w:rsid w:val="00C44F91"/>
    <w:rsid w:val="00C45243"/>
    <w:rsid w:val="00C45263"/>
    <w:rsid w:val="00C45577"/>
    <w:rsid w:val="00C45914"/>
    <w:rsid w:val="00C459B1"/>
    <w:rsid w:val="00C45C28"/>
    <w:rsid w:val="00C45CA4"/>
    <w:rsid w:val="00C4615D"/>
    <w:rsid w:val="00C4621D"/>
    <w:rsid w:val="00C46943"/>
    <w:rsid w:val="00C46A80"/>
    <w:rsid w:val="00C46B6E"/>
    <w:rsid w:val="00C46F8F"/>
    <w:rsid w:val="00C47125"/>
    <w:rsid w:val="00C472C7"/>
    <w:rsid w:val="00C474D4"/>
    <w:rsid w:val="00C4773D"/>
    <w:rsid w:val="00C47909"/>
    <w:rsid w:val="00C47A91"/>
    <w:rsid w:val="00C47AC6"/>
    <w:rsid w:val="00C47C27"/>
    <w:rsid w:val="00C47E69"/>
    <w:rsid w:val="00C500E4"/>
    <w:rsid w:val="00C5070E"/>
    <w:rsid w:val="00C50B03"/>
    <w:rsid w:val="00C50D5E"/>
    <w:rsid w:val="00C50EB4"/>
    <w:rsid w:val="00C51216"/>
    <w:rsid w:val="00C51837"/>
    <w:rsid w:val="00C51C01"/>
    <w:rsid w:val="00C528D7"/>
    <w:rsid w:val="00C52D7A"/>
    <w:rsid w:val="00C530B0"/>
    <w:rsid w:val="00C534D5"/>
    <w:rsid w:val="00C5361C"/>
    <w:rsid w:val="00C53775"/>
    <w:rsid w:val="00C53F5F"/>
    <w:rsid w:val="00C5444A"/>
    <w:rsid w:val="00C544E4"/>
    <w:rsid w:val="00C54890"/>
    <w:rsid w:val="00C54EC6"/>
    <w:rsid w:val="00C551B2"/>
    <w:rsid w:val="00C5520C"/>
    <w:rsid w:val="00C556B9"/>
    <w:rsid w:val="00C556E7"/>
    <w:rsid w:val="00C55D79"/>
    <w:rsid w:val="00C55FEF"/>
    <w:rsid w:val="00C56036"/>
    <w:rsid w:val="00C57569"/>
    <w:rsid w:val="00C57659"/>
    <w:rsid w:val="00C5789B"/>
    <w:rsid w:val="00C578E2"/>
    <w:rsid w:val="00C57A21"/>
    <w:rsid w:val="00C6039E"/>
    <w:rsid w:val="00C60860"/>
    <w:rsid w:val="00C60A18"/>
    <w:rsid w:val="00C60A85"/>
    <w:rsid w:val="00C60BB7"/>
    <w:rsid w:val="00C60C1B"/>
    <w:rsid w:val="00C60DEA"/>
    <w:rsid w:val="00C60E8A"/>
    <w:rsid w:val="00C6153C"/>
    <w:rsid w:val="00C616A9"/>
    <w:rsid w:val="00C618C9"/>
    <w:rsid w:val="00C619A9"/>
    <w:rsid w:val="00C61D00"/>
    <w:rsid w:val="00C61D6B"/>
    <w:rsid w:val="00C61EE8"/>
    <w:rsid w:val="00C62627"/>
    <w:rsid w:val="00C62A33"/>
    <w:rsid w:val="00C62A5C"/>
    <w:rsid w:val="00C62F5C"/>
    <w:rsid w:val="00C6360A"/>
    <w:rsid w:val="00C63711"/>
    <w:rsid w:val="00C639A2"/>
    <w:rsid w:val="00C63A48"/>
    <w:rsid w:val="00C63A8C"/>
    <w:rsid w:val="00C63D34"/>
    <w:rsid w:val="00C642A9"/>
    <w:rsid w:val="00C644BB"/>
    <w:rsid w:val="00C64657"/>
    <w:rsid w:val="00C6468B"/>
    <w:rsid w:val="00C64731"/>
    <w:rsid w:val="00C64A51"/>
    <w:rsid w:val="00C651AD"/>
    <w:rsid w:val="00C6520C"/>
    <w:rsid w:val="00C65863"/>
    <w:rsid w:val="00C65944"/>
    <w:rsid w:val="00C65AE1"/>
    <w:rsid w:val="00C66364"/>
    <w:rsid w:val="00C664D7"/>
    <w:rsid w:val="00C66A05"/>
    <w:rsid w:val="00C66A66"/>
    <w:rsid w:val="00C66DB4"/>
    <w:rsid w:val="00C66E15"/>
    <w:rsid w:val="00C67116"/>
    <w:rsid w:val="00C67129"/>
    <w:rsid w:val="00C672EC"/>
    <w:rsid w:val="00C67391"/>
    <w:rsid w:val="00C67576"/>
    <w:rsid w:val="00C67A33"/>
    <w:rsid w:val="00C67A90"/>
    <w:rsid w:val="00C67CDC"/>
    <w:rsid w:val="00C67D42"/>
    <w:rsid w:val="00C67D4D"/>
    <w:rsid w:val="00C67EC5"/>
    <w:rsid w:val="00C70067"/>
    <w:rsid w:val="00C7006B"/>
    <w:rsid w:val="00C70111"/>
    <w:rsid w:val="00C70379"/>
    <w:rsid w:val="00C70B89"/>
    <w:rsid w:val="00C70E64"/>
    <w:rsid w:val="00C71399"/>
    <w:rsid w:val="00C71420"/>
    <w:rsid w:val="00C71914"/>
    <w:rsid w:val="00C719F8"/>
    <w:rsid w:val="00C71AE7"/>
    <w:rsid w:val="00C71B8D"/>
    <w:rsid w:val="00C71DC0"/>
    <w:rsid w:val="00C72505"/>
    <w:rsid w:val="00C72AD3"/>
    <w:rsid w:val="00C73385"/>
    <w:rsid w:val="00C73495"/>
    <w:rsid w:val="00C734F1"/>
    <w:rsid w:val="00C73985"/>
    <w:rsid w:val="00C743AE"/>
    <w:rsid w:val="00C746A8"/>
    <w:rsid w:val="00C747E2"/>
    <w:rsid w:val="00C7496C"/>
    <w:rsid w:val="00C74A39"/>
    <w:rsid w:val="00C74A99"/>
    <w:rsid w:val="00C74E20"/>
    <w:rsid w:val="00C74E88"/>
    <w:rsid w:val="00C76C63"/>
    <w:rsid w:val="00C77289"/>
    <w:rsid w:val="00C77678"/>
    <w:rsid w:val="00C77DE7"/>
    <w:rsid w:val="00C80436"/>
    <w:rsid w:val="00C8054E"/>
    <w:rsid w:val="00C807C5"/>
    <w:rsid w:val="00C80C73"/>
    <w:rsid w:val="00C80E1E"/>
    <w:rsid w:val="00C80F4F"/>
    <w:rsid w:val="00C815B6"/>
    <w:rsid w:val="00C817EE"/>
    <w:rsid w:val="00C81955"/>
    <w:rsid w:val="00C81A2E"/>
    <w:rsid w:val="00C81BD9"/>
    <w:rsid w:val="00C82214"/>
    <w:rsid w:val="00C82CF7"/>
    <w:rsid w:val="00C82E42"/>
    <w:rsid w:val="00C83026"/>
    <w:rsid w:val="00C83247"/>
    <w:rsid w:val="00C83578"/>
    <w:rsid w:val="00C83607"/>
    <w:rsid w:val="00C837AB"/>
    <w:rsid w:val="00C8394B"/>
    <w:rsid w:val="00C83D14"/>
    <w:rsid w:val="00C83D2C"/>
    <w:rsid w:val="00C83FFF"/>
    <w:rsid w:val="00C847E5"/>
    <w:rsid w:val="00C848D2"/>
    <w:rsid w:val="00C849AF"/>
    <w:rsid w:val="00C8501E"/>
    <w:rsid w:val="00C854A2"/>
    <w:rsid w:val="00C85BC6"/>
    <w:rsid w:val="00C86353"/>
    <w:rsid w:val="00C864C0"/>
    <w:rsid w:val="00C86571"/>
    <w:rsid w:val="00C867B0"/>
    <w:rsid w:val="00C8680C"/>
    <w:rsid w:val="00C86A49"/>
    <w:rsid w:val="00C8707E"/>
    <w:rsid w:val="00C8712A"/>
    <w:rsid w:val="00C871FC"/>
    <w:rsid w:val="00C87520"/>
    <w:rsid w:val="00C90299"/>
    <w:rsid w:val="00C907E9"/>
    <w:rsid w:val="00C90893"/>
    <w:rsid w:val="00C91A39"/>
    <w:rsid w:val="00C91B5B"/>
    <w:rsid w:val="00C91D71"/>
    <w:rsid w:val="00C91E3F"/>
    <w:rsid w:val="00C9224C"/>
    <w:rsid w:val="00C924F0"/>
    <w:rsid w:val="00C9255C"/>
    <w:rsid w:val="00C9259C"/>
    <w:rsid w:val="00C92676"/>
    <w:rsid w:val="00C927D4"/>
    <w:rsid w:val="00C92E03"/>
    <w:rsid w:val="00C92E18"/>
    <w:rsid w:val="00C934E8"/>
    <w:rsid w:val="00C93558"/>
    <w:rsid w:val="00C936CD"/>
    <w:rsid w:val="00C938F3"/>
    <w:rsid w:val="00C93AFF"/>
    <w:rsid w:val="00C93D67"/>
    <w:rsid w:val="00C93DFD"/>
    <w:rsid w:val="00C94125"/>
    <w:rsid w:val="00C9415B"/>
    <w:rsid w:val="00C942D9"/>
    <w:rsid w:val="00C94451"/>
    <w:rsid w:val="00C9455A"/>
    <w:rsid w:val="00C945BF"/>
    <w:rsid w:val="00C94688"/>
    <w:rsid w:val="00C946EF"/>
    <w:rsid w:val="00C94846"/>
    <w:rsid w:val="00C94B00"/>
    <w:rsid w:val="00C95005"/>
    <w:rsid w:val="00C95310"/>
    <w:rsid w:val="00C95AC4"/>
    <w:rsid w:val="00C95EE1"/>
    <w:rsid w:val="00C9609B"/>
    <w:rsid w:val="00C96118"/>
    <w:rsid w:val="00C96398"/>
    <w:rsid w:val="00C9641D"/>
    <w:rsid w:val="00C96F6E"/>
    <w:rsid w:val="00C97361"/>
    <w:rsid w:val="00C974EF"/>
    <w:rsid w:val="00C97A13"/>
    <w:rsid w:val="00C97D2B"/>
    <w:rsid w:val="00C97F6C"/>
    <w:rsid w:val="00CA00DE"/>
    <w:rsid w:val="00CA01B2"/>
    <w:rsid w:val="00CA01F2"/>
    <w:rsid w:val="00CA02CC"/>
    <w:rsid w:val="00CA06C2"/>
    <w:rsid w:val="00CA070E"/>
    <w:rsid w:val="00CA08DF"/>
    <w:rsid w:val="00CA0DF6"/>
    <w:rsid w:val="00CA1096"/>
    <w:rsid w:val="00CA1B94"/>
    <w:rsid w:val="00CA1EF9"/>
    <w:rsid w:val="00CA23E9"/>
    <w:rsid w:val="00CA35A7"/>
    <w:rsid w:val="00CA3CF1"/>
    <w:rsid w:val="00CA4051"/>
    <w:rsid w:val="00CA41B7"/>
    <w:rsid w:val="00CA48E8"/>
    <w:rsid w:val="00CA4B58"/>
    <w:rsid w:val="00CA4EAC"/>
    <w:rsid w:val="00CA5086"/>
    <w:rsid w:val="00CA52C6"/>
    <w:rsid w:val="00CA56D3"/>
    <w:rsid w:val="00CA5C06"/>
    <w:rsid w:val="00CA5C77"/>
    <w:rsid w:val="00CA5CE4"/>
    <w:rsid w:val="00CA5F9E"/>
    <w:rsid w:val="00CA6129"/>
    <w:rsid w:val="00CA6670"/>
    <w:rsid w:val="00CA6EB9"/>
    <w:rsid w:val="00CA70F2"/>
    <w:rsid w:val="00CA727F"/>
    <w:rsid w:val="00CA7494"/>
    <w:rsid w:val="00CA76CD"/>
    <w:rsid w:val="00CB02CE"/>
    <w:rsid w:val="00CB0461"/>
    <w:rsid w:val="00CB063A"/>
    <w:rsid w:val="00CB0992"/>
    <w:rsid w:val="00CB0BAD"/>
    <w:rsid w:val="00CB10DC"/>
    <w:rsid w:val="00CB1391"/>
    <w:rsid w:val="00CB18B6"/>
    <w:rsid w:val="00CB19D1"/>
    <w:rsid w:val="00CB19E7"/>
    <w:rsid w:val="00CB1F1C"/>
    <w:rsid w:val="00CB23C0"/>
    <w:rsid w:val="00CB2417"/>
    <w:rsid w:val="00CB266E"/>
    <w:rsid w:val="00CB2B69"/>
    <w:rsid w:val="00CB2DF5"/>
    <w:rsid w:val="00CB349D"/>
    <w:rsid w:val="00CB36BE"/>
    <w:rsid w:val="00CB3717"/>
    <w:rsid w:val="00CB3ABB"/>
    <w:rsid w:val="00CB3BFF"/>
    <w:rsid w:val="00CB3D59"/>
    <w:rsid w:val="00CB3DBB"/>
    <w:rsid w:val="00CB3E93"/>
    <w:rsid w:val="00CB429F"/>
    <w:rsid w:val="00CB49BE"/>
    <w:rsid w:val="00CB4A49"/>
    <w:rsid w:val="00CB4BC5"/>
    <w:rsid w:val="00CB4D61"/>
    <w:rsid w:val="00CB4F38"/>
    <w:rsid w:val="00CB542B"/>
    <w:rsid w:val="00CB554D"/>
    <w:rsid w:val="00CB5611"/>
    <w:rsid w:val="00CB5622"/>
    <w:rsid w:val="00CB5879"/>
    <w:rsid w:val="00CB62FB"/>
    <w:rsid w:val="00CB6401"/>
    <w:rsid w:val="00CB6493"/>
    <w:rsid w:val="00CB6EAB"/>
    <w:rsid w:val="00CB7049"/>
    <w:rsid w:val="00CB7234"/>
    <w:rsid w:val="00CB780F"/>
    <w:rsid w:val="00CB7E24"/>
    <w:rsid w:val="00CC0C4F"/>
    <w:rsid w:val="00CC0E0F"/>
    <w:rsid w:val="00CC0EC4"/>
    <w:rsid w:val="00CC0F28"/>
    <w:rsid w:val="00CC109D"/>
    <w:rsid w:val="00CC131C"/>
    <w:rsid w:val="00CC144C"/>
    <w:rsid w:val="00CC1BB7"/>
    <w:rsid w:val="00CC1E3E"/>
    <w:rsid w:val="00CC1FFC"/>
    <w:rsid w:val="00CC2006"/>
    <w:rsid w:val="00CC2280"/>
    <w:rsid w:val="00CC228E"/>
    <w:rsid w:val="00CC2617"/>
    <w:rsid w:val="00CC275F"/>
    <w:rsid w:val="00CC29B9"/>
    <w:rsid w:val="00CC2A83"/>
    <w:rsid w:val="00CC2B98"/>
    <w:rsid w:val="00CC3CB2"/>
    <w:rsid w:val="00CC3E2E"/>
    <w:rsid w:val="00CC40AD"/>
    <w:rsid w:val="00CC43F3"/>
    <w:rsid w:val="00CC4483"/>
    <w:rsid w:val="00CC44BD"/>
    <w:rsid w:val="00CC4587"/>
    <w:rsid w:val="00CC4664"/>
    <w:rsid w:val="00CC4D33"/>
    <w:rsid w:val="00CC50E7"/>
    <w:rsid w:val="00CC50F1"/>
    <w:rsid w:val="00CC513B"/>
    <w:rsid w:val="00CC57F1"/>
    <w:rsid w:val="00CC5A93"/>
    <w:rsid w:val="00CC60BD"/>
    <w:rsid w:val="00CC64B3"/>
    <w:rsid w:val="00CC6891"/>
    <w:rsid w:val="00CC6FEF"/>
    <w:rsid w:val="00CC71AE"/>
    <w:rsid w:val="00CC72F6"/>
    <w:rsid w:val="00CC7AC8"/>
    <w:rsid w:val="00CC7C21"/>
    <w:rsid w:val="00CD0B61"/>
    <w:rsid w:val="00CD0BDC"/>
    <w:rsid w:val="00CD1114"/>
    <w:rsid w:val="00CD1573"/>
    <w:rsid w:val="00CD191E"/>
    <w:rsid w:val="00CD2103"/>
    <w:rsid w:val="00CD27AB"/>
    <w:rsid w:val="00CD299E"/>
    <w:rsid w:val="00CD3192"/>
    <w:rsid w:val="00CD31FD"/>
    <w:rsid w:val="00CD32F1"/>
    <w:rsid w:val="00CD34DA"/>
    <w:rsid w:val="00CD3654"/>
    <w:rsid w:val="00CD3707"/>
    <w:rsid w:val="00CD3725"/>
    <w:rsid w:val="00CD3A34"/>
    <w:rsid w:val="00CD3E58"/>
    <w:rsid w:val="00CD45D1"/>
    <w:rsid w:val="00CD47F8"/>
    <w:rsid w:val="00CD5033"/>
    <w:rsid w:val="00CD56D2"/>
    <w:rsid w:val="00CD583B"/>
    <w:rsid w:val="00CD6146"/>
    <w:rsid w:val="00CD6B9A"/>
    <w:rsid w:val="00CD6EF7"/>
    <w:rsid w:val="00CD6F0D"/>
    <w:rsid w:val="00CD708A"/>
    <w:rsid w:val="00CD7421"/>
    <w:rsid w:val="00CD7BB8"/>
    <w:rsid w:val="00CD7C46"/>
    <w:rsid w:val="00CD7CB1"/>
    <w:rsid w:val="00CE0524"/>
    <w:rsid w:val="00CE075A"/>
    <w:rsid w:val="00CE0B8D"/>
    <w:rsid w:val="00CE0C73"/>
    <w:rsid w:val="00CE0CE8"/>
    <w:rsid w:val="00CE0EFE"/>
    <w:rsid w:val="00CE10D8"/>
    <w:rsid w:val="00CE116C"/>
    <w:rsid w:val="00CE1832"/>
    <w:rsid w:val="00CE1D3B"/>
    <w:rsid w:val="00CE216A"/>
    <w:rsid w:val="00CE25D5"/>
    <w:rsid w:val="00CE270F"/>
    <w:rsid w:val="00CE275C"/>
    <w:rsid w:val="00CE2913"/>
    <w:rsid w:val="00CE29CA"/>
    <w:rsid w:val="00CE2A56"/>
    <w:rsid w:val="00CE2F12"/>
    <w:rsid w:val="00CE310E"/>
    <w:rsid w:val="00CE35B8"/>
    <w:rsid w:val="00CE3A50"/>
    <w:rsid w:val="00CE3AC5"/>
    <w:rsid w:val="00CE3F51"/>
    <w:rsid w:val="00CE41FC"/>
    <w:rsid w:val="00CE4F20"/>
    <w:rsid w:val="00CE5393"/>
    <w:rsid w:val="00CE578F"/>
    <w:rsid w:val="00CE5C43"/>
    <w:rsid w:val="00CE60D0"/>
    <w:rsid w:val="00CE62B1"/>
    <w:rsid w:val="00CE63DA"/>
    <w:rsid w:val="00CE6578"/>
    <w:rsid w:val="00CE6A37"/>
    <w:rsid w:val="00CE6C8B"/>
    <w:rsid w:val="00CE6CA4"/>
    <w:rsid w:val="00CE6E0C"/>
    <w:rsid w:val="00CE6FC0"/>
    <w:rsid w:val="00CE701D"/>
    <w:rsid w:val="00CE7061"/>
    <w:rsid w:val="00CE7E30"/>
    <w:rsid w:val="00CE7F1F"/>
    <w:rsid w:val="00CF004B"/>
    <w:rsid w:val="00CF0587"/>
    <w:rsid w:val="00CF09CE"/>
    <w:rsid w:val="00CF0CB9"/>
    <w:rsid w:val="00CF0EC0"/>
    <w:rsid w:val="00CF0EE5"/>
    <w:rsid w:val="00CF1FCB"/>
    <w:rsid w:val="00CF2076"/>
    <w:rsid w:val="00CF21BA"/>
    <w:rsid w:val="00CF22C2"/>
    <w:rsid w:val="00CF24D2"/>
    <w:rsid w:val="00CF254A"/>
    <w:rsid w:val="00CF2657"/>
    <w:rsid w:val="00CF26A6"/>
    <w:rsid w:val="00CF271F"/>
    <w:rsid w:val="00CF2804"/>
    <w:rsid w:val="00CF2CC1"/>
    <w:rsid w:val="00CF2D61"/>
    <w:rsid w:val="00CF2D65"/>
    <w:rsid w:val="00CF2FAB"/>
    <w:rsid w:val="00CF3284"/>
    <w:rsid w:val="00CF346A"/>
    <w:rsid w:val="00CF36C6"/>
    <w:rsid w:val="00CF37A7"/>
    <w:rsid w:val="00CF3C8F"/>
    <w:rsid w:val="00CF499E"/>
    <w:rsid w:val="00CF4C22"/>
    <w:rsid w:val="00CF4D56"/>
    <w:rsid w:val="00CF4E06"/>
    <w:rsid w:val="00CF4E39"/>
    <w:rsid w:val="00CF4E44"/>
    <w:rsid w:val="00CF5034"/>
    <w:rsid w:val="00CF5304"/>
    <w:rsid w:val="00CF55D2"/>
    <w:rsid w:val="00CF60C8"/>
    <w:rsid w:val="00CF6228"/>
    <w:rsid w:val="00CF625D"/>
    <w:rsid w:val="00CF64C7"/>
    <w:rsid w:val="00CF653D"/>
    <w:rsid w:val="00CF676A"/>
    <w:rsid w:val="00CF6DA9"/>
    <w:rsid w:val="00CF6E5D"/>
    <w:rsid w:val="00CF6E92"/>
    <w:rsid w:val="00CF6FAA"/>
    <w:rsid w:val="00CF7054"/>
    <w:rsid w:val="00CF7324"/>
    <w:rsid w:val="00CF767D"/>
    <w:rsid w:val="00CF7A21"/>
    <w:rsid w:val="00CF7A4C"/>
    <w:rsid w:val="00CF7AA4"/>
    <w:rsid w:val="00CF7E2F"/>
    <w:rsid w:val="00CF7E88"/>
    <w:rsid w:val="00CF7E98"/>
    <w:rsid w:val="00D000D0"/>
    <w:rsid w:val="00D002F5"/>
    <w:rsid w:val="00D00448"/>
    <w:rsid w:val="00D00564"/>
    <w:rsid w:val="00D00747"/>
    <w:rsid w:val="00D00D88"/>
    <w:rsid w:val="00D00F06"/>
    <w:rsid w:val="00D01078"/>
    <w:rsid w:val="00D0109E"/>
    <w:rsid w:val="00D011A8"/>
    <w:rsid w:val="00D014B5"/>
    <w:rsid w:val="00D01795"/>
    <w:rsid w:val="00D0187D"/>
    <w:rsid w:val="00D01930"/>
    <w:rsid w:val="00D01CB6"/>
    <w:rsid w:val="00D01F99"/>
    <w:rsid w:val="00D01FC2"/>
    <w:rsid w:val="00D02121"/>
    <w:rsid w:val="00D02622"/>
    <w:rsid w:val="00D0292B"/>
    <w:rsid w:val="00D02AB7"/>
    <w:rsid w:val="00D02B2A"/>
    <w:rsid w:val="00D032FC"/>
    <w:rsid w:val="00D03466"/>
    <w:rsid w:val="00D03800"/>
    <w:rsid w:val="00D039D8"/>
    <w:rsid w:val="00D03D0B"/>
    <w:rsid w:val="00D03E64"/>
    <w:rsid w:val="00D03FB1"/>
    <w:rsid w:val="00D04124"/>
    <w:rsid w:val="00D04141"/>
    <w:rsid w:val="00D042A6"/>
    <w:rsid w:val="00D0477B"/>
    <w:rsid w:val="00D04C6F"/>
    <w:rsid w:val="00D0542F"/>
    <w:rsid w:val="00D057FC"/>
    <w:rsid w:val="00D059F3"/>
    <w:rsid w:val="00D05C07"/>
    <w:rsid w:val="00D05C12"/>
    <w:rsid w:val="00D065E1"/>
    <w:rsid w:val="00D0680D"/>
    <w:rsid w:val="00D0696B"/>
    <w:rsid w:val="00D06B04"/>
    <w:rsid w:val="00D06D33"/>
    <w:rsid w:val="00D07093"/>
    <w:rsid w:val="00D0715B"/>
    <w:rsid w:val="00D071F7"/>
    <w:rsid w:val="00D07869"/>
    <w:rsid w:val="00D0791C"/>
    <w:rsid w:val="00D07A0D"/>
    <w:rsid w:val="00D07CC1"/>
    <w:rsid w:val="00D10032"/>
    <w:rsid w:val="00D1003F"/>
    <w:rsid w:val="00D100CC"/>
    <w:rsid w:val="00D10C9F"/>
    <w:rsid w:val="00D11051"/>
    <w:rsid w:val="00D114E3"/>
    <w:rsid w:val="00D11581"/>
    <w:rsid w:val="00D1163B"/>
    <w:rsid w:val="00D116CB"/>
    <w:rsid w:val="00D11917"/>
    <w:rsid w:val="00D12487"/>
    <w:rsid w:val="00D13048"/>
    <w:rsid w:val="00D13379"/>
    <w:rsid w:val="00D13516"/>
    <w:rsid w:val="00D1380B"/>
    <w:rsid w:val="00D13B14"/>
    <w:rsid w:val="00D13BA6"/>
    <w:rsid w:val="00D13BF4"/>
    <w:rsid w:val="00D13C23"/>
    <w:rsid w:val="00D13F2A"/>
    <w:rsid w:val="00D14209"/>
    <w:rsid w:val="00D145F8"/>
    <w:rsid w:val="00D14AEB"/>
    <w:rsid w:val="00D14C30"/>
    <w:rsid w:val="00D1509B"/>
    <w:rsid w:val="00D15177"/>
    <w:rsid w:val="00D15605"/>
    <w:rsid w:val="00D158B2"/>
    <w:rsid w:val="00D1598E"/>
    <w:rsid w:val="00D15A5F"/>
    <w:rsid w:val="00D15AA9"/>
    <w:rsid w:val="00D15CB5"/>
    <w:rsid w:val="00D15E2C"/>
    <w:rsid w:val="00D16071"/>
    <w:rsid w:val="00D1616D"/>
    <w:rsid w:val="00D16760"/>
    <w:rsid w:val="00D16E67"/>
    <w:rsid w:val="00D16EAE"/>
    <w:rsid w:val="00D171F7"/>
    <w:rsid w:val="00D174BB"/>
    <w:rsid w:val="00D17832"/>
    <w:rsid w:val="00D1789F"/>
    <w:rsid w:val="00D17EFE"/>
    <w:rsid w:val="00D17F27"/>
    <w:rsid w:val="00D206D8"/>
    <w:rsid w:val="00D2091A"/>
    <w:rsid w:val="00D20BE6"/>
    <w:rsid w:val="00D210D9"/>
    <w:rsid w:val="00D212D5"/>
    <w:rsid w:val="00D21524"/>
    <w:rsid w:val="00D2191A"/>
    <w:rsid w:val="00D21BE5"/>
    <w:rsid w:val="00D22B85"/>
    <w:rsid w:val="00D22E03"/>
    <w:rsid w:val="00D22E0A"/>
    <w:rsid w:val="00D22E29"/>
    <w:rsid w:val="00D22E35"/>
    <w:rsid w:val="00D22FEE"/>
    <w:rsid w:val="00D2300C"/>
    <w:rsid w:val="00D233B6"/>
    <w:rsid w:val="00D23A8C"/>
    <w:rsid w:val="00D23DCD"/>
    <w:rsid w:val="00D23F51"/>
    <w:rsid w:val="00D23FB0"/>
    <w:rsid w:val="00D24206"/>
    <w:rsid w:val="00D24372"/>
    <w:rsid w:val="00D24457"/>
    <w:rsid w:val="00D2452C"/>
    <w:rsid w:val="00D2478E"/>
    <w:rsid w:val="00D2486B"/>
    <w:rsid w:val="00D24A08"/>
    <w:rsid w:val="00D24B2E"/>
    <w:rsid w:val="00D24CAC"/>
    <w:rsid w:val="00D252B7"/>
    <w:rsid w:val="00D2542B"/>
    <w:rsid w:val="00D25881"/>
    <w:rsid w:val="00D25A33"/>
    <w:rsid w:val="00D25C99"/>
    <w:rsid w:val="00D25D50"/>
    <w:rsid w:val="00D25D8E"/>
    <w:rsid w:val="00D26109"/>
    <w:rsid w:val="00D2628A"/>
    <w:rsid w:val="00D26855"/>
    <w:rsid w:val="00D26C5F"/>
    <w:rsid w:val="00D26E2F"/>
    <w:rsid w:val="00D26FFD"/>
    <w:rsid w:val="00D27485"/>
    <w:rsid w:val="00D2755C"/>
    <w:rsid w:val="00D27631"/>
    <w:rsid w:val="00D27862"/>
    <w:rsid w:val="00D27867"/>
    <w:rsid w:val="00D27C4C"/>
    <w:rsid w:val="00D27F64"/>
    <w:rsid w:val="00D30231"/>
    <w:rsid w:val="00D3084E"/>
    <w:rsid w:val="00D308BA"/>
    <w:rsid w:val="00D30EEC"/>
    <w:rsid w:val="00D31AA2"/>
    <w:rsid w:val="00D31B8F"/>
    <w:rsid w:val="00D31BED"/>
    <w:rsid w:val="00D31C04"/>
    <w:rsid w:val="00D31C2E"/>
    <w:rsid w:val="00D31CB1"/>
    <w:rsid w:val="00D3209C"/>
    <w:rsid w:val="00D3247B"/>
    <w:rsid w:val="00D329E2"/>
    <w:rsid w:val="00D32BC9"/>
    <w:rsid w:val="00D33055"/>
    <w:rsid w:val="00D331CE"/>
    <w:rsid w:val="00D3333D"/>
    <w:rsid w:val="00D33A90"/>
    <w:rsid w:val="00D33C0C"/>
    <w:rsid w:val="00D33E41"/>
    <w:rsid w:val="00D34526"/>
    <w:rsid w:val="00D34546"/>
    <w:rsid w:val="00D34550"/>
    <w:rsid w:val="00D349FF"/>
    <w:rsid w:val="00D34C54"/>
    <w:rsid w:val="00D34D5A"/>
    <w:rsid w:val="00D34E3F"/>
    <w:rsid w:val="00D350D7"/>
    <w:rsid w:val="00D352E4"/>
    <w:rsid w:val="00D35392"/>
    <w:rsid w:val="00D3551F"/>
    <w:rsid w:val="00D358D3"/>
    <w:rsid w:val="00D3603B"/>
    <w:rsid w:val="00D3624A"/>
    <w:rsid w:val="00D368D6"/>
    <w:rsid w:val="00D36A5F"/>
    <w:rsid w:val="00D3738B"/>
    <w:rsid w:val="00D37453"/>
    <w:rsid w:val="00D379E9"/>
    <w:rsid w:val="00D37DD1"/>
    <w:rsid w:val="00D40163"/>
    <w:rsid w:val="00D40492"/>
    <w:rsid w:val="00D40848"/>
    <w:rsid w:val="00D408FB"/>
    <w:rsid w:val="00D40F5D"/>
    <w:rsid w:val="00D4151A"/>
    <w:rsid w:val="00D41EF7"/>
    <w:rsid w:val="00D41FC0"/>
    <w:rsid w:val="00D420B9"/>
    <w:rsid w:val="00D427E9"/>
    <w:rsid w:val="00D4287C"/>
    <w:rsid w:val="00D42B61"/>
    <w:rsid w:val="00D42E59"/>
    <w:rsid w:val="00D43147"/>
    <w:rsid w:val="00D436B5"/>
    <w:rsid w:val="00D439CA"/>
    <w:rsid w:val="00D43BF1"/>
    <w:rsid w:val="00D4427F"/>
    <w:rsid w:val="00D44478"/>
    <w:rsid w:val="00D446D5"/>
    <w:rsid w:val="00D44A79"/>
    <w:rsid w:val="00D450A3"/>
    <w:rsid w:val="00D453C3"/>
    <w:rsid w:val="00D45547"/>
    <w:rsid w:val="00D4569A"/>
    <w:rsid w:val="00D45730"/>
    <w:rsid w:val="00D45832"/>
    <w:rsid w:val="00D45CE8"/>
    <w:rsid w:val="00D45DEE"/>
    <w:rsid w:val="00D45EE1"/>
    <w:rsid w:val="00D45F0A"/>
    <w:rsid w:val="00D45F8E"/>
    <w:rsid w:val="00D460A1"/>
    <w:rsid w:val="00D46476"/>
    <w:rsid w:val="00D46538"/>
    <w:rsid w:val="00D465F9"/>
    <w:rsid w:val="00D4670D"/>
    <w:rsid w:val="00D46926"/>
    <w:rsid w:val="00D469BF"/>
    <w:rsid w:val="00D46A06"/>
    <w:rsid w:val="00D46B97"/>
    <w:rsid w:val="00D46BD8"/>
    <w:rsid w:val="00D46E2F"/>
    <w:rsid w:val="00D47071"/>
    <w:rsid w:val="00D472CA"/>
    <w:rsid w:val="00D478EF"/>
    <w:rsid w:val="00D47ACE"/>
    <w:rsid w:val="00D47B34"/>
    <w:rsid w:val="00D47CB3"/>
    <w:rsid w:val="00D50277"/>
    <w:rsid w:val="00D503AA"/>
    <w:rsid w:val="00D50408"/>
    <w:rsid w:val="00D5043E"/>
    <w:rsid w:val="00D504B9"/>
    <w:rsid w:val="00D507B9"/>
    <w:rsid w:val="00D50D18"/>
    <w:rsid w:val="00D513B2"/>
    <w:rsid w:val="00D51C54"/>
    <w:rsid w:val="00D52943"/>
    <w:rsid w:val="00D529D7"/>
    <w:rsid w:val="00D52B52"/>
    <w:rsid w:val="00D52C2C"/>
    <w:rsid w:val="00D52C9C"/>
    <w:rsid w:val="00D52E0E"/>
    <w:rsid w:val="00D533C0"/>
    <w:rsid w:val="00D53C9A"/>
    <w:rsid w:val="00D53FB1"/>
    <w:rsid w:val="00D53FC4"/>
    <w:rsid w:val="00D5411C"/>
    <w:rsid w:val="00D54138"/>
    <w:rsid w:val="00D54567"/>
    <w:rsid w:val="00D5460B"/>
    <w:rsid w:val="00D54754"/>
    <w:rsid w:val="00D548D6"/>
    <w:rsid w:val="00D54B0C"/>
    <w:rsid w:val="00D5508A"/>
    <w:rsid w:val="00D5560A"/>
    <w:rsid w:val="00D55671"/>
    <w:rsid w:val="00D55AC3"/>
    <w:rsid w:val="00D561FA"/>
    <w:rsid w:val="00D565BC"/>
    <w:rsid w:val="00D569B0"/>
    <w:rsid w:val="00D56A14"/>
    <w:rsid w:val="00D56B3C"/>
    <w:rsid w:val="00D56CE7"/>
    <w:rsid w:val="00D56ECE"/>
    <w:rsid w:val="00D57032"/>
    <w:rsid w:val="00D5745C"/>
    <w:rsid w:val="00D57584"/>
    <w:rsid w:val="00D5758A"/>
    <w:rsid w:val="00D57627"/>
    <w:rsid w:val="00D5799C"/>
    <w:rsid w:val="00D57C6F"/>
    <w:rsid w:val="00D57CC1"/>
    <w:rsid w:val="00D60146"/>
    <w:rsid w:val="00D601D2"/>
    <w:rsid w:val="00D6032A"/>
    <w:rsid w:val="00D6089D"/>
    <w:rsid w:val="00D60B22"/>
    <w:rsid w:val="00D60CBA"/>
    <w:rsid w:val="00D60F34"/>
    <w:rsid w:val="00D616F9"/>
    <w:rsid w:val="00D61D0F"/>
    <w:rsid w:val="00D62031"/>
    <w:rsid w:val="00D62512"/>
    <w:rsid w:val="00D6286D"/>
    <w:rsid w:val="00D62A55"/>
    <w:rsid w:val="00D62CB8"/>
    <w:rsid w:val="00D631A9"/>
    <w:rsid w:val="00D63409"/>
    <w:rsid w:val="00D634E7"/>
    <w:rsid w:val="00D6386B"/>
    <w:rsid w:val="00D6386D"/>
    <w:rsid w:val="00D63A45"/>
    <w:rsid w:val="00D63A4E"/>
    <w:rsid w:val="00D63EC0"/>
    <w:rsid w:val="00D646CB"/>
    <w:rsid w:val="00D647C0"/>
    <w:rsid w:val="00D649F7"/>
    <w:rsid w:val="00D64BBF"/>
    <w:rsid w:val="00D64F57"/>
    <w:rsid w:val="00D653D8"/>
    <w:rsid w:val="00D65640"/>
    <w:rsid w:val="00D656F3"/>
    <w:rsid w:val="00D65715"/>
    <w:rsid w:val="00D65953"/>
    <w:rsid w:val="00D65B55"/>
    <w:rsid w:val="00D65CBF"/>
    <w:rsid w:val="00D65FC0"/>
    <w:rsid w:val="00D6609E"/>
    <w:rsid w:val="00D660C4"/>
    <w:rsid w:val="00D666E4"/>
    <w:rsid w:val="00D668EC"/>
    <w:rsid w:val="00D66FFD"/>
    <w:rsid w:val="00D67B3E"/>
    <w:rsid w:val="00D67C95"/>
    <w:rsid w:val="00D67D11"/>
    <w:rsid w:val="00D70192"/>
    <w:rsid w:val="00D70B98"/>
    <w:rsid w:val="00D70E8A"/>
    <w:rsid w:val="00D70EC5"/>
    <w:rsid w:val="00D70F49"/>
    <w:rsid w:val="00D70F5B"/>
    <w:rsid w:val="00D71581"/>
    <w:rsid w:val="00D7188E"/>
    <w:rsid w:val="00D7199E"/>
    <w:rsid w:val="00D71D08"/>
    <w:rsid w:val="00D72031"/>
    <w:rsid w:val="00D7241E"/>
    <w:rsid w:val="00D72BCB"/>
    <w:rsid w:val="00D72C42"/>
    <w:rsid w:val="00D72E04"/>
    <w:rsid w:val="00D73341"/>
    <w:rsid w:val="00D73559"/>
    <w:rsid w:val="00D737C9"/>
    <w:rsid w:val="00D73A99"/>
    <w:rsid w:val="00D73CC6"/>
    <w:rsid w:val="00D745C0"/>
    <w:rsid w:val="00D74E6A"/>
    <w:rsid w:val="00D74EA5"/>
    <w:rsid w:val="00D7512D"/>
    <w:rsid w:val="00D75162"/>
    <w:rsid w:val="00D757C8"/>
    <w:rsid w:val="00D75EFF"/>
    <w:rsid w:val="00D762BE"/>
    <w:rsid w:val="00D7637E"/>
    <w:rsid w:val="00D7660B"/>
    <w:rsid w:val="00D7685D"/>
    <w:rsid w:val="00D76A69"/>
    <w:rsid w:val="00D76A80"/>
    <w:rsid w:val="00D76B32"/>
    <w:rsid w:val="00D76E1B"/>
    <w:rsid w:val="00D772D6"/>
    <w:rsid w:val="00D775F6"/>
    <w:rsid w:val="00D77DA7"/>
    <w:rsid w:val="00D77E2C"/>
    <w:rsid w:val="00D8003F"/>
    <w:rsid w:val="00D80083"/>
    <w:rsid w:val="00D8044C"/>
    <w:rsid w:val="00D80508"/>
    <w:rsid w:val="00D8055E"/>
    <w:rsid w:val="00D806C0"/>
    <w:rsid w:val="00D807E4"/>
    <w:rsid w:val="00D80AF1"/>
    <w:rsid w:val="00D80DF6"/>
    <w:rsid w:val="00D80E78"/>
    <w:rsid w:val="00D80EC2"/>
    <w:rsid w:val="00D812F7"/>
    <w:rsid w:val="00D814E5"/>
    <w:rsid w:val="00D8179A"/>
    <w:rsid w:val="00D81A66"/>
    <w:rsid w:val="00D81E34"/>
    <w:rsid w:val="00D81F50"/>
    <w:rsid w:val="00D820BD"/>
    <w:rsid w:val="00D82381"/>
    <w:rsid w:val="00D82539"/>
    <w:rsid w:val="00D82B02"/>
    <w:rsid w:val="00D832DC"/>
    <w:rsid w:val="00D83AD4"/>
    <w:rsid w:val="00D83D1E"/>
    <w:rsid w:val="00D83F1A"/>
    <w:rsid w:val="00D84656"/>
    <w:rsid w:val="00D848CF"/>
    <w:rsid w:val="00D84959"/>
    <w:rsid w:val="00D84A78"/>
    <w:rsid w:val="00D85243"/>
    <w:rsid w:val="00D853C7"/>
    <w:rsid w:val="00D854CF"/>
    <w:rsid w:val="00D8586B"/>
    <w:rsid w:val="00D85BC7"/>
    <w:rsid w:val="00D86304"/>
    <w:rsid w:val="00D8664A"/>
    <w:rsid w:val="00D86B5D"/>
    <w:rsid w:val="00D87169"/>
    <w:rsid w:val="00D8718D"/>
    <w:rsid w:val="00D8733D"/>
    <w:rsid w:val="00D87B28"/>
    <w:rsid w:val="00D87BCE"/>
    <w:rsid w:val="00D87CB3"/>
    <w:rsid w:val="00D87DA7"/>
    <w:rsid w:val="00D90288"/>
    <w:rsid w:val="00D9032C"/>
    <w:rsid w:val="00D9060F"/>
    <w:rsid w:val="00D9063C"/>
    <w:rsid w:val="00D908AC"/>
    <w:rsid w:val="00D90907"/>
    <w:rsid w:val="00D909B8"/>
    <w:rsid w:val="00D90B7A"/>
    <w:rsid w:val="00D90DFD"/>
    <w:rsid w:val="00D90EEC"/>
    <w:rsid w:val="00D912F1"/>
    <w:rsid w:val="00D91444"/>
    <w:rsid w:val="00D91830"/>
    <w:rsid w:val="00D919EF"/>
    <w:rsid w:val="00D91AC6"/>
    <w:rsid w:val="00D91B38"/>
    <w:rsid w:val="00D91B40"/>
    <w:rsid w:val="00D91BD1"/>
    <w:rsid w:val="00D920F7"/>
    <w:rsid w:val="00D9221A"/>
    <w:rsid w:val="00D92440"/>
    <w:rsid w:val="00D92618"/>
    <w:rsid w:val="00D9293D"/>
    <w:rsid w:val="00D929B6"/>
    <w:rsid w:val="00D92B26"/>
    <w:rsid w:val="00D92ED4"/>
    <w:rsid w:val="00D92FC2"/>
    <w:rsid w:val="00D93768"/>
    <w:rsid w:val="00D937EB"/>
    <w:rsid w:val="00D9468F"/>
    <w:rsid w:val="00D94847"/>
    <w:rsid w:val="00D948E1"/>
    <w:rsid w:val="00D94EEB"/>
    <w:rsid w:val="00D95045"/>
    <w:rsid w:val="00D95197"/>
    <w:rsid w:val="00D9536D"/>
    <w:rsid w:val="00D95457"/>
    <w:rsid w:val="00D958CC"/>
    <w:rsid w:val="00D958E6"/>
    <w:rsid w:val="00D96214"/>
    <w:rsid w:val="00D9701B"/>
    <w:rsid w:val="00D970DF"/>
    <w:rsid w:val="00D97C63"/>
    <w:rsid w:val="00D97EBA"/>
    <w:rsid w:val="00D97F19"/>
    <w:rsid w:val="00DA0612"/>
    <w:rsid w:val="00DA06D6"/>
    <w:rsid w:val="00DA070E"/>
    <w:rsid w:val="00DA0BFF"/>
    <w:rsid w:val="00DA102E"/>
    <w:rsid w:val="00DA1068"/>
    <w:rsid w:val="00DA1213"/>
    <w:rsid w:val="00DA17AD"/>
    <w:rsid w:val="00DA29C2"/>
    <w:rsid w:val="00DA29E8"/>
    <w:rsid w:val="00DA31E0"/>
    <w:rsid w:val="00DA3395"/>
    <w:rsid w:val="00DA34FB"/>
    <w:rsid w:val="00DA3845"/>
    <w:rsid w:val="00DA391B"/>
    <w:rsid w:val="00DA3C41"/>
    <w:rsid w:val="00DA44A9"/>
    <w:rsid w:val="00DA44E7"/>
    <w:rsid w:val="00DA4CA9"/>
    <w:rsid w:val="00DA4F6F"/>
    <w:rsid w:val="00DA504A"/>
    <w:rsid w:val="00DA5364"/>
    <w:rsid w:val="00DA55A5"/>
    <w:rsid w:val="00DA574F"/>
    <w:rsid w:val="00DA5916"/>
    <w:rsid w:val="00DA5928"/>
    <w:rsid w:val="00DA5981"/>
    <w:rsid w:val="00DA5E67"/>
    <w:rsid w:val="00DA5E76"/>
    <w:rsid w:val="00DA616E"/>
    <w:rsid w:val="00DA6343"/>
    <w:rsid w:val="00DA6A0D"/>
    <w:rsid w:val="00DA6ABD"/>
    <w:rsid w:val="00DA6B93"/>
    <w:rsid w:val="00DA6CD7"/>
    <w:rsid w:val="00DA6E4E"/>
    <w:rsid w:val="00DA72F2"/>
    <w:rsid w:val="00DA753F"/>
    <w:rsid w:val="00DA7DDF"/>
    <w:rsid w:val="00DA7E82"/>
    <w:rsid w:val="00DA7EF1"/>
    <w:rsid w:val="00DB03FD"/>
    <w:rsid w:val="00DB0DD9"/>
    <w:rsid w:val="00DB0EE1"/>
    <w:rsid w:val="00DB11D8"/>
    <w:rsid w:val="00DB1434"/>
    <w:rsid w:val="00DB18F9"/>
    <w:rsid w:val="00DB1BD0"/>
    <w:rsid w:val="00DB1DA7"/>
    <w:rsid w:val="00DB2404"/>
    <w:rsid w:val="00DB245B"/>
    <w:rsid w:val="00DB2B4E"/>
    <w:rsid w:val="00DB2E81"/>
    <w:rsid w:val="00DB3003"/>
    <w:rsid w:val="00DB303D"/>
    <w:rsid w:val="00DB30D9"/>
    <w:rsid w:val="00DB31D1"/>
    <w:rsid w:val="00DB33D5"/>
    <w:rsid w:val="00DB3437"/>
    <w:rsid w:val="00DB3713"/>
    <w:rsid w:val="00DB3C65"/>
    <w:rsid w:val="00DB3CB6"/>
    <w:rsid w:val="00DB402F"/>
    <w:rsid w:val="00DB444E"/>
    <w:rsid w:val="00DB45B8"/>
    <w:rsid w:val="00DB46C2"/>
    <w:rsid w:val="00DB49DE"/>
    <w:rsid w:val="00DB4A8C"/>
    <w:rsid w:val="00DB4BC9"/>
    <w:rsid w:val="00DB54C0"/>
    <w:rsid w:val="00DB5E16"/>
    <w:rsid w:val="00DB61C5"/>
    <w:rsid w:val="00DB620B"/>
    <w:rsid w:val="00DB6421"/>
    <w:rsid w:val="00DB6525"/>
    <w:rsid w:val="00DB6530"/>
    <w:rsid w:val="00DB6590"/>
    <w:rsid w:val="00DB6675"/>
    <w:rsid w:val="00DB6712"/>
    <w:rsid w:val="00DB685F"/>
    <w:rsid w:val="00DB6877"/>
    <w:rsid w:val="00DB6AC3"/>
    <w:rsid w:val="00DB738F"/>
    <w:rsid w:val="00DB746D"/>
    <w:rsid w:val="00DB764D"/>
    <w:rsid w:val="00DB769D"/>
    <w:rsid w:val="00DB7AC4"/>
    <w:rsid w:val="00DB7D64"/>
    <w:rsid w:val="00DB7E53"/>
    <w:rsid w:val="00DC01A0"/>
    <w:rsid w:val="00DC03FF"/>
    <w:rsid w:val="00DC0471"/>
    <w:rsid w:val="00DC079A"/>
    <w:rsid w:val="00DC07DB"/>
    <w:rsid w:val="00DC0943"/>
    <w:rsid w:val="00DC12E1"/>
    <w:rsid w:val="00DC130C"/>
    <w:rsid w:val="00DC134C"/>
    <w:rsid w:val="00DC15B4"/>
    <w:rsid w:val="00DC15D3"/>
    <w:rsid w:val="00DC184E"/>
    <w:rsid w:val="00DC1FD8"/>
    <w:rsid w:val="00DC21C4"/>
    <w:rsid w:val="00DC224E"/>
    <w:rsid w:val="00DC293D"/>
    <w:rsid w:val="00DC299A"/>
    <w:rsid w:val="00DC2DFA"/>
    <w:rsid w:val="00DC3833"/>
    <w:rsid w:val="00DC3967"/>
    <w:rsid w:val="00DC3C73"/>
    <w:rsid w:val="00DC3E44"/>
    <w:rsid w:val="00DC430F"/>
    <w:rsid w:val="00DC46CB"/>
    <w:rsid w:val="00DC48BC"/>
    <w:rsid w:val="00DC50E4"/>
    <w:rsid w:val="00DC5818"/>
    <w:rsid w:val="00DC5B24"/>
    <w:rsid w:val="00DC5D0E"/>
    <w:rsid w:val="00DC5F60"/>
    <w:rsid w:val="00DC5F67"/>
    <w:rsid w:val="00DC633D"/>
    <w:rsid w:val="00DC6428"/>
    <w:rsid w:val="00DC6738"/>
    <w:rsid w:val="00DC6A06"/>
    <w:rsid w:val="00DC6A3F"/>
    <w:rsid w:val="00DC6EF7"/>
    <w:rsid w:val="00DC7255"/>
    <w:rsid w:val="00DC747B"/>
    <w:rsid w:val="00DC750F"/>
    <w:rsid w:val="00DC762B"/>
    <w:rsid w:val="00DC77D9"/>
    <w:rsid w:val="00DC7FF3"/>
    <w:rsid w:val="00DD01CB"/>
    <w:rsid w:val="00DD0397"/>
    <w:rsid w:val="00DD03BD"/>
    <w:rsid w:val="00DD0497"/>
    <w:rsid w:val="00DD0F9D"/>
    <w:rsid w:val="00DD105F"/>
    <w:rsid w:val="00DD15A9"/>
    <w:rsid w:val="00DD1EEA"/>
    <w:rsid w:val="00DD2249"/>
    <w:rsid w:val="00DD22F3"/>
    <w:rsid w:val="00DD2410"/>
    <w:rsid w:val="00DD2550"/>
    <w:rsid w:val="00DD268F"/>
    <w:rsid w:val="00DD2C38"/>
    <w:rsid w:val="00DD2C4E"/>
    <w:rsid w:val="00DD3449"/>
    <w:rsid w:val="00DD3616"/>
    <w:rsid w:val="00DD4352"/>
    <w:rsid w:val="00DD4840"/>
    <w:rsid w:val="00DD4870"/>
    <w:rsid w:val="00DD4A26"/>
    <w:rsid w:val="00DD4ACC"/>
    <w:rsid w:val="00DD5027"/>
    <w:rsid w:val="00DD52D3"/>
    <w:rsid w:val="00DD552C"/>
    <w:rsid w:val="00DD5856"/>
    <w:rsid w:val="00DD5F95"/>
    <w:rsid w:val="00DD641D"/>
    <w:rsid w:val="00DD684B"/>
    <w:rsid w:val="00DD68C4"/>
    <w:rsid w:val="00DD6901"/>
    <w:rsid w:val="00DD7099"/>
    <w:rsid w:val="00DD7211"/>
    <w:rsid w:val="00DD744C"/>
    <w:rsid w:val="00DD7493"/>
    <w:rsid w:val="00DD7510"/>
    <w:rsid w:val="00DD770D"/>
    <w:rsid w:val="00DD7B2F"/>
    <w:rsid w:val="00DD7BAA"/>
    <w:rsid w:val="00DD7D21"/>
    <w:rsid w:val="00DD7D90"/>
    <w:rsid w:val="00DD7EDA"/>
    <w:rsid w:val="00DE006D"/>
    <w:rsid w:val="00DE0086"/>
    <w:rsid w:val="00DE06B8"/>
    <w:rsid w:val="00DE0B42"/>
    <w:rsid w:val="00DE0D3C"/>
    <w:rsid w:val="00DE0E76"/>
    <w:rsid w:val="00DE0EED"/>
    <w:rsid w:val="00DE11C5"/>
    <w:rsid w:val="00DE17BB"/>
    <w:rsid w:val="00DE1913"/>
    <w:rsid w:val="00DE1981"/>
    <w:rsid w:val="00DE1C46"/>
    <w:rsid w:val="00DE1DDF"/>
    <w:rsid w:val="00DE20BC"/>
    <w:rsid w:val="00DE27E6"/>
    <w:rsid w:val="00DE2916"/>
    <w:rsid w:val="00DE2C78"/>
    <w:rsid w:val="00DE2FEA"/>
    <w:rsid w:val="00DE31CB"/>
    <w:rsid w:val="00DE34DE"/>
    <w:rsid w:val="00DE38C0"/>
    <w:rsid w:val="00DE3CD1"/>
    <w:rsid w:val="00DE442D"/>
    <w:rsid w:val="00DE4BF3"/>
    <w:rsid w:val="00DE5004"/>
    <w:rsid w:val="00DE5CC6"/>
    <w:rsid w:val="00DE669B"/>
    <w:rsid w:val="00DE66E1"/>
    <w:rsid w:val="00DE692F"/>
    <w:rsid w:val="00DE6C37"/>
    <w:rsid w:val="00DE7384"/>
    <w:rsid w:val="00DE741A"/>
    <w:rsid w:val="00DE7607"/>
    <w:rsid w:val="00DE779A"/>
    <w:rsid w:val="00DE77E1"/>
    <w:rsid w:val="00DE7901"/>
    <w:rsid w:val="00DE7A06"/>
    <w:rsid w:val="00DE7AB9"/>
    <w:rsid w:val="00DE7B4F"/>
    <w:rsid w:val="00DE7FC2"/>
    <w:rsid w:val="00DE7FE4"/>
    <w:rsid w:val="00DF0152"/>
    <w:rsid w:val="00DF01F7"/>
    <w:rsid w:val="00DF0592"/>
    <w:rsid w:val="00DF0836"/>
    <w:rsid w:val="00DF09ED"/>
    <w:rsid w:val="00DF0C4F"/>
    <w:rsid w:val="00DF124E"/>
    <w:rsid w:val="00DF132C"/>
    <w:rsid w:val="00DF18C3"/>
    <w:rsid w:val="00DF18C6"/>
    <w:rsid w:val="00DF1C85"/>
    <w:rsid w:val="00DF1CE4"/>
    <w:rsid w:val="00DF250D"/>
    <w:rsid w:val="00DF2EF6"/>
    <w:rsid w:val="00DF33C0"/>
    <w:rsid w:val="00DF3901"/>
    <w:rsid w:val="00DF3CBE"/>
    <w:rsid w:val="00DF429C"/>
    <w:rsid w:val="00DF44D5"/>
    <w:rsid w:val="00DF4B21"/>
    <w:rsid w:val="00DF4B25"/>
    <w:rsid w:val="00DF4C15"/>
    <w:rsid w:val="00DF4D03"/>
    <w:rsid w:val="00DF5055"/>
    <w:rsid w:val="00DF5EAB"/>
    <w:rsid w:val="00DF5EB8"/>
    <w:rsid w:val="00DF620B"/>
    <w:rsid w:val="00DF666E"/>
    <w:rsid w:val="00DF66BA"/>
    <w:rsid w:val="00DF6B29"/>
    <w:rsid w:val="00DF6D11"/>
    <w:rsid w:val="00DF6F65"/>
    <w:rsid w:val="00DF6F6F"/>
    <w:rsid w:val="00DF70B1"/>
    <w:rsid w:val="00DF740C"/>
    <w:rsid w:val="00DF75E5"/>
    <w:rsid w:val="00DF7A19"/>
    <w:rsid w:val="00DF7A83"/>
    <w:rsid w:val="00DF7BE6"/>
    <w:rsid w:val="00DF7C6E"/>
    <w:rsid w:val="00DF7ED4"/>
    <w:rsid w:val="00E002A5"/>
    <w:rsid w:val="00E0032B"/>
    <w:rsid w:val="00E00511"/>
    <w:rsid w:val="00E0061D"/>
    <w:rsid w:val="00E00938"/>
    <w:rsid w:val="00E009CE"/>
    <w:rsid w:val="00E00D63"/>
    <w:rsid w:val="00E00F0F"/>
    <w:rsid w:val="00E01C0C"/>
    <w:rsid w:val="00E01C99"/>
    <w:rsid w:val="00E02148"/>
    <w:rsid w:val="00E022A0"/>
    <w:rsid w:val="00E02539"/>
    <w:rsid w:val="00E0266A"/>
    <w:rsid w:val="00E02775"/>
    <w:rsid w:val="00E02A9E"/>
    <w:rsid w:val="00E02BBB"/>
    <w:rsid w:val="00E02BD3"/>
    <w:rsid w:val="00E032D9"/>
    <w:rsid w:val="00E03818"/>
    <w:rsid w:val="00E03A82"/>
    <w:rsid w:val="00E03C08"/>
    <w:rsid w:val="00E03D3E"/>
    <w:rsid w:val="00E03E58"/>
    <w:rsid w:val="00E03F9A"/>
    <w:rsid w:val="00E0413C"/>
    <w:rsid w:val="00E04455"/>
    <w:rsid w:val="00E04B45"/>
    <w:rsid w:val="00E04D79"/>
    <w:rsid w:val="00E0509B"/>
    <w:rsid w:val="00E054D4"/>
    <w:rsid w:val="00E05C28"/>
    <w:rsid w:val="00E05ED4"/>
    <w:rsid w:val="00E0635E"/>
    <w:rsid w:val="00E06AB2"/>
    <w:rsid w:val="00E06AD5"/>
    <w:rsid w:val="00E06C77"/>
    <w:rsid w:val="00E06EF7"/>
    <w:rsid w:val="00E07196"/>
    <w:rsid w:val="00E0761C"/>
    <w:rsid w:val="00E076A2"/>
    <w:rsid w:val="00E07AB6"/>
    <w:rsid w:val="00E07B3A"/>
    <w:rsid w:val="00E07C7E"/>
    <w:rsid w:val="00E1018A"/>
    <w:rsid w:val="00E1026C"/>
    <w:rsid w:val="00E107D3"/>
    <w:rsid w:val="00E10AE8"/>
    <w:rsid w:val="00E10C8C"/>
    <w:rsid w:val="00E11206"/>
    <w:rsid w:val="00E11744"/>
    <w:rsid w:val="00E120F4"/>
    <w:rsid w:val="00E12256"/>
    <w:rsid w:val="00E12965"/>
    <w:rsid w:val="00E1297F"/>
    <w:rsid w:val="00E12C5A"/>
    <w:rsid w:val="00E12DFB"/>
    <w:rsid w:val="00E13275"/>
    <w:rsid w:val="00E1350F"/>
    <w:rsid w:val="00E138EC"/>
    <w:rsid w:val="00E1391D"/>
    <w:rsid w:val="00E13E19"/>
    <w:rsid w:val="00E14A8B"/>
    <w:rsid w:val="00E14ECB"/>
    <w:rsid w:val="00E1552D"/>
    <w:rsid w:val="00E1578A"/>
    <w:rsid w:val="00E15B27"/>
    <w:rsid w:val="00E16073"/>
    <w:rsid w:val="00E160FC"/>
    <w:rsid w:val="00E16528"/>
    <w:rsid w:val="00E16564"/>
    <w:rsid w:val="00E16AC1"/>
    <w:rsid w:val="00E174A2"/>
    <w:rsid w:val="00E17507"/>
    <w:rsid w:val="00E17A7F"/>
    <w:rsid w:val="00E17D9D"/>
    <w:rsid w:val="00E206BF"/>
    <w:rsid w:val="00E20720"/>
    <w:rsid w:val="00E20896"/>
    <w:rsid w:val="00E208C7"/>
    <w:rsid w:val="00E210FE"/>
    <w:rsid w:val="00E212FC"/>
    <w:rsid w:val="00E2152C"/>
    <w:rsid w:val="00E2153D"/>
    <w:rsid w:val="00E2154E"/>
    <w:rsid w:val="00E218A0"/>
    <w:rsid w:val="00E219A1"/>
    <w:rsid w:val="00E21AB3"/>
    <w:rsid w:val="00E21F70"/>
    <w:rsid w:val="00E21FA6"/>
    <w:rsid w:val="00E22687"/>
    <w:rsid w:val="00E2291C"/>
    <w:rsid w:val="00E22ACC"/>
    <w:rsid w:val="00E22B68"/>
    <w:rsid w:val="00E233E7"/>
    <w:rsid w:val="00E2341B"/>
    <w:rsid w:val="00E234B1"/>
    <w:rsid w:val="00E23950"/>
    <w:rsid w:val="00E23AB5"/>
    <w:rsid w:val="00E23B56"/>
    <w:rsid w:val="00E23C91"/>
    <w:rsid w:val="00E23D1E"/>
    <w:rsid w:val="00E24150"/>
    <w:rsid w:val="00E243A0"/>
    <w:rsid w:val="00E244FF"/>
    <w:rsid w:val="00E24772"/>
    <w:rsid w:val="00E248A1"/>
    <w:rsid w:val="00E24908"/>
    <w:rsid w:val="00E24D96"/>
    <w:rsid w:val="00E24E95"/>
    <w:rsid w:val="00E250BE"/>
    <w:rsid w:val="00E25C5D"/>
    <w:rsid w:val="00E264E8"/>
    <w:rsid w:val="00E2661B"/>
    <w:rsid w:val="00E26C35"/>
    <w:rsid w:val="00E26CAD"/>
    <w:rsid w:val="00E26CC8"/>
    <w:rsid w:val="00E26DC9"/>
    <w:rsid w:val="00E26F03"/>
    <w:rsid w:val="00E26FC3"/>
    <w:rsid w:val="00E27220"/>
    <w:rsid w:val="00E27295"/>
    <w:rsid w:val="00E277AF"/>
    <w:rsid w:val="00E278A2"/>
    <w:rsid w:val="00E27F37"/>
    <w:rsid w:val="00E27F88"/>
    <w:rsid w:val="00E3049B"/>
    <w:rsid w:val="00E30520"/>
    <w:rsid w:val="00E309FE"/>
    <w:rsid w:val="00E30C7C"/>
    <w:rsid w:val="00E30E65"/>
    <w:rsid w:val="00E3101E"/>
    <w:rsid w:val="00E31099"/>
    <w:rsid w:val="00E311D1"/>
    <w:rsid w:val="00E31506"/>
    <w:rsid w:val="00E316B6"/>
    <w:rsid w:val="00E3188C"/>
    <w:rsid w:val="00E318D9"/>
    <w:rsid w:val="00E3215D"/>
    <w:rsid w:val="00E321B2"/>
    <w:rsid w:val="00E3231A"/>
    <w:rsid w:val="00E325D8"/>
    <w:rsid w:val="00E326CD"/>
    <w:rsid w:val="00E32AC0"/>
    <w:rsid w:val="00E33328"/>
    <w:rsid w:val="00E336F6"/>
    <w:rsid w:val="00E33703"/>
    <w:rsid w:val="00E337C2"/>
    <w:rsid w:val="00E339A4"/>
    <w:rsid w:val="00E33A09"/>
    <w:rsid w:val="00E33CC5"/>
    <w:rsid w:val="00E340F6"/>
    <w:rsid w:val="00E34187"/>
    <w:rsid w:val="00E34230"/>
    <w:rsid w:val="00E3424A"/>
    <w:rsid w:val="00E342E5"/>
    <w:rsid w:val="00E342FB"/>
    <w:rsid w:val="00E34C69"/>
    <w:rsid w:val="00E34F61"/>
    <w:rsid w:val="00E350FC"/>
    <w:rsid w:val="00E3534B"/>
    <w:rsid w:val="00E356AB"/>
    <w:rsid w:val="00E359D6"/>
    <w:rsid w:val="00E35D0C"/>
    <w:rsid w:val="00E35D2B"/>
    <w:rsid w:val="00E35E9A"/>
    <w:rsid w:val="00E36113"/>
    <w:rsid w:val="00E364D5"/>
    <w:rsid w:val="00E36F88"/>
    <w:rsid w:val="00E37395"/>
    <w:rsid w:val="00E3779C"/>
    <w:rsid w:val="00E379E2"/>
    <w:rsid w:val="00E37A65"/>
    <w:rsid w:val="00E37AF2"/>
    <w:rsid w:val="00E37CE9"/>
    <w:rsid w:val="00E37DFB"/>
    <w:rsid w:val="00E408C0"/>
    <w:rsid w:val="00E40BC4"/>
    <w:rsid w:val="00E40D9E"/>
    <w:rsid w:val="00E412BF"/>
    <w:rsid w:val="00E4157F"/>
    <w:rsid w:val="00E415EE"/>
    <w:rsid w:val="00E41707"/>
    <w:rsid w:val="00E41711"/>
    <w:rsid w:val="00E41720"/>
    <w:rsid w:val="00E4186E"/>
    <w:rsid w:val="00E41F4B"/>
    <w:rsid w:val="00E4227F"/>
    <w:rsid w:val="00E42468"/>
    <w:rsid w:val="00E4266F"/>
    <w:rsid w:val="00E429BA"/>
    <w:rsid w:val="00E4323E"/>
    <w:rsid w:val="00E4336E"/>
    <w:rsid w:val="00E437BC"/>
    <w:rsid w:val="00E43AFD"/>
    <w:rsid w:val="00E4400A"/>
    <w:rsid w:val="00E4404A"/>
    <w:rsid w:val="00E441FC"/>
    <w:rsid w:val="00E44483"/>
    <w:rsid w:val="00E44854"/>
    <w:rsid w:val="00E45129"/>
    <w:rsid w:val="00E4523F"/>
    <w:rsid w:val="00E4526C"/>
    <w:rsid w:val="00E45573"/>
    <w:rsid w:val="00E4642A"/>
    <w:rsid w:val="00E4680A"/>
    <w:rsid w:val="00E468FF"/>
    <w:rsid w:val="00E46930"/>
    <w:rsid w:val="00E46970"/>
    <w:rsid w:val="00E46B0F"/>
    <w:rsid w:val="00E46BB7"/>
    <w:rsid w:val="00E46C05"/>
    <w:rsid w:val="00E46D2D"/>
    <w:rsid w:val="00E46D7A"/>
    <w:rsid w:val="00E47496"/>
    <w:rsid w:val="00E474D9"/>
    <w:rsid w:val="00E47590"/>
    <w:rsid w:val="00E4777A"/>
    <w:rsid w:val="00E47B7B"/>
    <w:rsid w:val="00E5032B"/>
    <w:rsid w:val="00E50481"/>
    <w:rsid w:val="00E5054D"/>
    <w:rsid w:val="00E50551"/>
    <w:rsid w:val="00E50658"/>
    <w:rsid w:val="00E50667"/>
    <w:rsid w:val="00E50904"/>
    <w:rsid w:val="00E509EC"/>
    <w:rsid w:val="00E50E23"/>
    <w:rsid w:val="00E50F62"/>
    <w:rsid w:val="00E5109C"/>
    <w:rsid w:val="00E511D5"/>
    <w:rsid w:val="00E51492"/>
    <w:rsid w:val="00E517CE"/>
    <w:rsid w:val="00E518E5"/>
    <w:rsid w:val="00E51981"/>
    <w:rsid w:val="00E51D06"/>
    <w:rsid w:val="00E51D4D"/>
    <w:rsid w:val="00E52332"/>
    <w:rsid w:val="00E52C50"/>
    <w:rsid w:val="00E52CD0"/>
    <w:rsid w:val="00E53073"/>
    <w:rsid w:val="00E537E0"/>
    <w:rsid w:val="00E53953"/>
    <w:rsid w:val="00E53B28"/>
    <w:rsid w:val="00E53F15"/>
    <w:rsid w:val="00E541CE"/>
    <w:rsid w:val="00E5435B"/>
    <w:rsid w:val="00E5455A"/>
    <w:rsid w:val="00E54579"/>
    <w:rsid w:val="00E54AEC"/>
    <w:rsid w:val="00E54CDD"/>
    <w:rsid w:val="00E5508C"/>
    <w:rsid w:val="00E550CB"/>
    <w:rsid w:val="00E5519A"/>
    <w:rsid w:val="00E5546D"/>
    <w:rsid w:val="00E55848"/>
    <w:rsid w:val="00E55D4D"/>
    <w:rsid w:val="00E55EBF"/>
    <w:rsid w:val="00E56404"/>
    <w:rsid w:val="00E56667"/>
    <w:rsid w:val="00E56690"/>
    <w:rsid w:val="00E5694D"/>
    <w:rsid w:val="00E5696A"/>
    <w:rsid w:val="00E572E4"/>
    <w:rsid w:val="00E5751A"/>
    <w:rsid w:val="00E5764D"/>
    <w:rsid w:val="00E578EE"/>
    <w:rsid w:val="00E57ABE"/>
    <w:rsid w:val="00E57C4F"/>
    <w:rsid w:val="00E57FAD"/>
    <w:rsid w:val="00E60004"/>
    <w:rsid w:val="00E606F9"/>
    <w:rsid w:val="00E60BF3"/>
    <w:rsid w:val="00E60E01"/>
    <w:rsid w:val="00E60FA8"/>
    <w:rsid w:val="00E61A9D"/>
    <w:rsid w:val="00E61B9B"/>
    <w:rsid w:val="00E61BBE"/>
    <w:rsid w:val="00E620FC"/>
    <w:rsid w:val="00E62BCA"/>
    <w:rsid w:val="00E62D9E"/>
    <w:rsid w:val="00E62E3E"/>
    <w:rsid w:val="00E62EDE"/>
    <w:rsid w:val="00E63871"/>
    <w:rsid w:val="00E63906"/>
    <w:rsid w:val="00E63DA1"/>
    <w:rsid w:val="00E64189"/>
    <w:rsid w:val="00E644CA"/>
    <w:rsid w:val="00E649DA"/>
    <w:rsid w:val="00E64C30"/>
    <w:rsid w:val="00E64C43"/>
    <w:rsid w:val="00E64DEA"/>
    <w:rsid w:val="00E64F58"/>
    <w:rsid w:val="00E651E1"/>
    <w:rsid w:val="00E65299"/>
    <w:rsid w:val="00E653ED"/>
    <w:rsid w:val="00E6542C"/>
    <w:rsid w:val="00E654D9"/>
    <w:rsid w:val="00E657FE"/>
    <w:rsid w:val="00E659FE"/>
    <w:rsid w:val="00E65F69"/>
    <w:rsid w:val="00E6627C"/>
    <w:rsid w:val="00E66398"/>
    <w:rsid w:val="00E66953"/>
    <w:rsid w:val="00E66B7A"/>
    <w:rsid w:val="00E66D2A"/>
    <w:rsid w:val="00E66D5D"/>
    <w:rsid w:val="00E67089"/>
    <w:rsid w:val="00E67171"/>
    <w:rsid w:val="00E67698"/>
    <w:rsid w:val="00E67F13"/>
    <w:rsid w:val="00E700A6"/>
    <w:rsid w:val="00E70C4D"/>
    <w:rsid w:val="00E71228"/>
    <w:rsid w:val="00E719AA"/>
    <w:rsid w:val="00E71A9F"/>
    <w:rsid w:val="00E71EB4"/>
    <w:rsid w:val="00E71FC5"/>
    <w:rsid w:val="00E7209C"/>
    <w:rsid w:val="00E7230F"/>
    <w:rsid w:val="00E72678"/>
    <w:rsid w:val="00E7278D"/>
    <w:rsid w:val="00E72A53"/>
    <w:rsid w:val="00E72A77"/>
    <w:rsid w:val="00E72B06"/>
    <w:rsid w:val="00E72B6D"/>
    <w:rsid w:val="00E72BC1"/>
    <w:rsid w:val="00E734E5"/>
    <w:rsid w:val="00E7351B"/>
    <w:rsid w:val="00E73CD6"/>
    <w:rsid w:val="00E741D8"/>
    <w:rsid w:val="00E748F8"/>
    <w:rsid w:val="00E74BE0"/>
    <w:rsid w:val="00E74EFD"/>
    <w:rsid w:val="00E75159"/>
    <w:rsid w:val="00E75281"/>
    <w:rsid w:val="00E75B99"/>
    <w:rsid w:val="00E7609F"/>
    <w:rsid w:val="00E763C1"/>
    <w:rsid w:val="00E76521"/>
    <w:rsid w:val="00E765D9"/>
    <w:rsid w:val="00E76766"/>
    <w:rsid w:val="00E76B54"/>
    <w:rsid w:val="00E77455"/>
    <w:rsid w:val="00E77810"/>
    <w:rsid w:val="00E77A9B"/>
    <w:rsid w:val="00E802AC"/>
    <w:rsid w:val="00E80678"/>
    <w:rsid w:val="00E80B99"/>
    <w:rsid w:val="00E80D6D"/>
    <w:rsid w:val="00E80F68"/>
    <w:rsid w:val="00E8103A"/>
    <w:rsid w:val="00E8121F"/>
    <w:rsid w:val="00E81475"/>
    <w:rsid w:val="00E81675"/>
    <w:rsid w:val="00E817EF"/>
    <w:rsid w:val="00E81B14"/>
    <w:rsid w:val="00E81B87"/>
    <w:rsid w:val="00E81F58"/>
    <w:rsid w:val="00E82151"/>
    <w:rsid w:val="00E8221F"/>
    <w:rsid w:val="00E823FE"/>
    <w:rsid w:val="00E82501"/>
    <w:rsid w:val="00E82601"/>
    <w:rsid w:val="00E8312B"/>
    <w:rsid w:val="00E83277"/>
    <w:rsid w:val="00E835FD"/>
    <w:rsid w:val="00E83B66"/>
    <w:rsid w:val="00E83BD6"/>
    <w:rsid w:val="00E84146"/>
    <w:rsid w:val="00E84657"/>
    <w:rsid w:val="00E84997"/>
    <w:rsid w:val="00E84B61"/>
    <w:rsid w:val="00E84D86"/>
    <w:rsid w:val="00E856CE"/>
    <w:rsid w:val="00E857BB"/>
    <w:rsid w:val="00E85807"/>
    <w:rsid w:val="00E8593B"/>
    <w:rsid w:val="00E85AB3"/>
    <w:rsid w:val="00E86156"/>
    <w:rsid w:val="00E862B9"/>
    <w:rsid w:val="00E86382"/>
    <w:rsid w:val="00E8666E"/>
    <w:rsid w:val="00E867EC"/>
    <w:rsid w:val="00E86DE9"/>
    <w:rsid w:val="00E871A4"/>
    <w:rsid w:val="00E871F0"/>
    <w:rsid w:val="00E87302"/>
    <w:rsid w:val="00E87617"/>
    <w:rsid w:val="00E87705"/>
    <w:rsid w:val="00E877E6"/>
    <w:rsid w:val="00E87A7D"/>
    <w:rsid w:val="00E87C52"/>
    <w:rsid w:val="00E901FF"/>
    <w:rsid w:val="00E903CB"/>
    <w:rsid w:val="00E90522"/>
    <w:rsid w:val="00E90679"/>
    <w:rsid w:val="00E90C07"/>
    <w:rsid w:val="00E91B2E"/>
    <w:rsid w:val="00E91C80"/>
    <w:rsid w:val="00E91ED6"/>
    <w:rsid w:val="00E922B9"/>
    <w:rsid w:val="00E92374"/>
    <w:rsid w:val="00E92661"/>
    <w:rsid w:val="00E92682"/>
    <w:rsid w:val="00E92774"/>
    <w:rsid w:val="00E92CD3"/>
    <w:rsid w:val="00E932BC"/>
    <w:rsid w:val="00E93A51"/>
    <w:rsid w:val="00E93F50"/>
    <w:rsid w:val="00E94480"/>
    <w:rsid w:val="00E94749"/>
    <w:rsid w:val="00E94D2C"/>
    <w:rsid w:val="00E95070"/>
    <w:rsid w:val="00E952F4"/>
    <w:rsid w:val="00E955D0"/>
    <w:rsid w:val="00E95618"/>
    <w:rsid w:val="00E95A78"/>
    <w:rsid w:val="00E95D1B"/>
    <w:rsid w:val="00E9677E"/>
    <w:rsid w:val="00E96B25"/>
    <w:rsid w:val="00E96B53"/>
    <w:rsid w:val="00E96C75"/>
    <w:rsid w:val="00E96CD6"/>
    <w:rsid w:val="00E97266"/>
    <w:rsid w:val="00E97534"/>
    <w:rsid w:val="00E979DC"/>
    <w:rsid w:val="00E97AC0"/>
    <w:rsid w:val="00E97B97"/>
    <w:rsid w:val="00E97EAC"/>
    <w:rsid w:val="00EA01D3"/>
    <w:rsid w:val="00EA0750"/>
    <w:rsid w:val="00EA083D"/>
    <w:rsid w:val="00EA0F2F"/>
    <w:rsid w:val="00EA103B"/>
    <w:rsid w:val="00EA1332"/>
    <w:rsid w:val="00EA1F70"/>
    <w:rsid w:val="00EA2329"/>
    <w:rsid w:val="00EA2644"/>
    <w:rsid w:val="00EA2918"/>
    <w:rsid w:val="00EA30F9"/>
    <w:rsid w:val="00EA3212"/>
    <w:rsid w:val="00EA39A3"/>
    <w:rsid w:val="00EA3D0D"/>
    <w:rsid w:val="00EA3E23"/>
    <w:rsid w:val="00EA44ED"/>
    <w:rsid w:val="00EA4601"/>
    <w:rsid w:val="00EA4684"/>
    <w:rsid w:val="00EA4956"/>
    <w:rsid w:val="00EA4972"/>
    <w:rsid w:val="00EA49CA"/>
    <w:rsid w:val="00EA4D02"/>
    <w:rsid w:val="00EA4EB3"/>
    <w:rsid w:val="00EA531C"/>
    <w:rsid w:val="00EA556C"/>
    <w:rsid w:val="00EA571C"/>
    <w:rsid w:val="00EA68AD"/>
    <w:rsid w:val="00EA6C4B"/>
    <w:rsid w:val="00EA713A"/>
    <w:rsid w:val="00EA7B63"/>
    <w:rsid w:val="00EA7BBA"/>
    <w:rsid w:val="00EB0303"/>
    <w:rsid w:val="00EB04FD"/>
    <w:rsid w:val="00EB053B"/>
    <w:rsid w:val="00EB06AB"/>
    <w:rsid w:val="00EB0A68"/>
    <w:rsid w:val="00EB0FF9"/>
    <w:rsid w:val="00EB12A1"/>
    <w:rsid w:val="00EB19C0"/>
    <w:rsid w:val="00EB1AD1"/>
    <w:rsid w:val="00EB1CDE"/>
    <w:rsid w:val="00EB1D13"/>
    <w:rsid w:val="00EB21AB"/>
    <w:rsid w:val="00EB226E"/>
    <w:rsid w:val="00EB22D0"/>
    <w:rsid w:val="00EB231A"/>
    <w:rsid w:val="00EB2649"/>
    <w:rsid w:val="00EB2B23"/>
    <w:rsid w:val="00EB2BA3"/>
    <w:rsid w:val="00EB2C70"/>
    <w:rsid w:val="00EB2E9E"/>
    <w:rsid w:val="00EB38DB"/>
    <w:rsid w:val="00EB3956"/>
    <w:rsid w:val="00EB395E"/>
    <w:rsid w:val="00EB3F2A"/>
    <w:rsid w:val="00EB410A"/>
    <w:rsid w:val="00EB43D5"/>
    <w:rsid w:val="00EB4691"/>
    <w:rsid w:val="00EB4C65"/>
    <w:rsid w:val="00EB4CEB"/>
    <w:rsid w:val="00EB4D2E"/>
    <w:rsid w:val="00EB4E30"/>
    <w:rsid w:val="00EB4FE6"/>
    <w:rsid w:val="00EB51B0"/>
    <w:rsid w:val="00EB562C"/>
    <w:rsid w:val="00EB59E9"/>
    <w:rsid w:val="00EB5C95"/>
    <w:rsid w:val="00EB5F2B"/>
    <w:rsid w:val="00EB6287"/>
    <w:rsid w:val="00EB6441"/>
    <w:rsid w:val="00EB662E"/>
    <w:rsid w:val="00EB66BC"/>
    <w:rsid w:val="00EB66C6"/>
    <w:rsid w:val="00EB67BC"/>
    <w:rsid w:val="00EB6A48"/>
    <w:rsid w:val="00EB7201"/>
    <w:rsid w:val="00EC0191"/>
    <w:rsid w:val="00EC019E"/>
    <w:rsid w:val="00EC0404"/>
    <w:rsid w:val="00EC0708"/>
    <w:rsid w:val="00EC08C2"/>
    <w:rsid w:val="00EC0AA9"/>
    <w:rsid w:val="00EC11A9"/>
    <w:rsid w:val="00EC12BF"/>
    <w:rsid w:val="00EC1307"/>
    <w:rsid w:val="00EC1330"/>
    <w:rsid w:val="00EC14BB"/>
    <w:rsid w:val="00EC1AC8"/>
    <w:rsid w:val="00EC1C15"/>
    <w:rsid w:val="00EC21EB"/>
    <w:rsid w:val="00EC22B4"/>
    <w:rsid w:val="00EC23EF"/>
    <w:rsid w:val="00EC2538"/>
    <w:rsid w:val="00EC2B69"/>
    <w:rsid w:val="00EC2FE5"/>
    <w:rsid w:val="00EC2FEA"/>
    <w:rsid w:val="00EC334D"/>
    <w:rsid w:val="00EC3DD5"/>
    <w:rsid w:val="00EC40A8"/>
    <w:rsid w:val="00EC42F1"/>
    <w:rsid w:val="00EC43DE"/>
    <w:rsid w:val="00EC470F"/>
    <w:rsid w:val="00EC4804"/>
    <w:rsid w:val="00EC4886"/>
    <w:rsid w:val="00EC4A9B"/>
    <w:rsid w:val="00EC4B15"/>
    <w:rsid w:val="00EC4B72"/>
    <w:rsid w:val="00EC4F53"/>
    <w:rsid w:val="00EC5249"/>
    <w:rsid w:val="00EC5407"/>
    <w:rsid w:val="00EC56E4"/>
    <w:rsid w:val="00EC57D4"/>
    <w:rsid w:val="00EC5B88"/>
    <w:rsid w:val="00EC5C78"/>
    <w:rsid w:val="00EC5D1B"/>
    <w:rsid w:val="00EC5D7C"/>
    <w:rsid w:val="00EC6139"/>
    <w:rsid w:val="00EC652E"/>
    <w:rsid w:val="00EC72AE"/>
    <w:rsid w:val="00EC72E9"/>
    <w:rsid w:val="00EC7520"/>
    <w:rsid w:val="00EC7C94"/>
    <w:rsid w:val="00ED0040"/>
    <w:rsid w:val="00ED0475"/>
    <w:rsid w:val="00ED05EE"/>
    <w:rsid w:val="00ED06C1"/>
    <w:rsid w:val="00ED09D4"/>
    <w:rsid w:val="00ED0D6C"/>
    <w:rsid w:val="00ED0F63"/>
    <w:rsid w:val="00ED119C"/>
    <w:rsid w:val="00ED1312"/>
    <w:rsid w:val="00ED13EC"/>
    <w:rsid w:val="00ED18C0"/>
    <w:rsid w:val="00ED18CA"/>
    <w:rsid w:val="00ED2287"/>
    <w:rsid w:val="00ED2532"/>
    <w:rsid w:val="00ED2F98"/>
    <w:rsid w:val="00ED3056"/>
    <w:rsid w:val="00ED30D9"/>
    <w:rsid w:val="00ED31A7"/>
    <w:rsid w:val="00ED3360"/>
    <w:rsid w:val="00ED3376"/>
    <w:rsid w:val="00ED33E6"/>
    <w:rsid w:val="00ED349F"/>
    <w:rsid w:val="00ED399F"/>
    <w:rsid w:val="00ED3E3A"/>
    <w:rsid w:val="00ED3FDA"/>
    <w:rsid w:val="00ED4336"/>
    <w:rsid w:val="00ED43BB"/>
    <w:rsid w:val="00ED4447"/>
    <w:rsid w:val="00ED472D"/>
    <w:rsid w:val="00ED480F"/>
    <w:rsid w:val="00ED4E41"/>
    <w:rsid w:val="00ED4F46"/>
    <w:rsid w:val="00ED5129"/>
    <w:rsid w:val="00ED52EC"/>
    <w:rsid w:val="00ED5413"/>
    <w:rsid w:val="00ED5532"/>
    <w:rsid w:val="00ED5724"/>
    <w:rsid w:val="00ED5850"/>
    <w:rsid w:val="00ED5922"/>
    <w:rsid w:val="00ED5A24"/>
    <w:rsid w:val="00ED6133"/>
    <w:rsid w:val="00ED6753"/>
    <w:rsid w:val="00ED68D5"/>
    <w:rsid w:val="00ED6B4E"/>
    <w:rsid w:val="00ED7398"/>
    <w:rsid w:val="00ED7B62"/>
    <w:rsid w:val="00ED7DDA"/>
    <w:rsid w:val="00ED7F6A"/>
    <w:rsid w:val="00EE0037"/>
    <w:rsid w:val="00EE04AE"/>
    <w:rsid w:val="00EE04D1"/>
    <w:rsid w:val="00EE08A6"/>
    <w:rsid w:val="00EE0BA6"/>
    <w:rsid w:val="00EE1382"/>
    <w:rsid w:val="00EE14FA"/>
    <w:rsid w:val="00EE1E78"/>
    <w:rsid w:val="00EE1F05"/>
    <w:rsid w:val="00EE1F31"/>
    <w:rsid w:val="00EE21DD"/>
    <w:rsid w:val="00EE2421"/>
    <w:rsid w:val="00EE2982"/>
    <w:rsid w:val="00EE2E4A"/>
    <w:rsid w:val="00EE3015"/>
    <w:rsid w:val="00EE3356"/>
    <w:rsid w:val="00EE3813"/>
    <w:rsid w:val="00EE3BA6"/>
    <w:rsid w:val="00EE3BB2"/>
    <w:rsid w:val="00EE3D93"/>
    <w:rsid w:val="00EE44DF"/>
    <w:rsid w:val="00EE45A6"/>
    <w:rsid w:val="00EE4B65"/>
    <w:rsid w:val="00EE4C89"/>
    <w:rsid w:val="00EE4FF9"/>
    <w:rsid w:val="00EE54CD"/>
    <w:rsid w:val="00EE6115"/>
    <w:rsid w:val="00EE61F4"/>
    <w:rsid w:val="00EE630A"/>
    <w:rsid w:val="00EE6615"/>
    <w:rsid w:val="00EE69A5"/>
    <w:rsid w:val="00EE6A08"/>
    <w:rsid w:val="00EE6F7A"/>
    <w:rsid w:val="00EE762E"/>
    <w:rsid w:val="00EF0113"/>
    <w:rsid w:val="00EF01FD"/>
    <w:rsid w:val="00EF0359"/>
    <w:rsid w:val="00EF05FE"/>
    <w:rsid w:val="00EF0F65"/>
    <w:rsid w:val="00EF15FA"/>
    <w:rsid w:val="00EF2519"/>
    <w:rsid w:val="00EF2713"/>
    <w:rsid w:val="00EF2733"/>
    <w:rsid w:val="00EF2833"/>
    <w:rsid w:val="00EF28F3"/>
    <w:rsid w:val="00EF290E"/>
    <w:rsid w:val="00EF2917"/>
    <w:rsid w:val="00EF2B06"/>
    <w:rsid w:val="00EF2B6D"/>
    <w:rsid w:val="00EF2CC7"/>
    <w:rsid w:val="00EF3116"/>
    <w:rsid w:val="00EF31D3"/>
    <w:rsid w:val="00EF3690"/>
    <w:rsid w:val="00EF36CF"/>
    <w:rsid w:val="00EF445B"/>
    <w:rsid w:val="00EF449A"/>
    <w:rsid w:val="00EF5028"/>
    <w:rsid w:val="00EF5176"/>
    <w:rsid w:val="00EF5A50"/>
    <w:rsid w:val="00EF5C2B"/>
    <w:rsid w:val="00EF6055"/>
    <w:rsid w:val="00EF60CC"/>
    <w:rsid w:val="00EF6244"/>
    <w:rsid w:val="00EF6A2F"/>
    <w:rsid w:val="00EF6A8F"/>
    <w:rsid w:val="00EF7077"/>
    <w:rsid w:val="00EF70B6"/>
    <w:rsid w:val="00EF72A9"/>
    <w:rsid w:val="00EF77F5"/>
    <w:rsid w:val="00EF7963"/>
    <w:rsid w:val="00EF7A85"/>
    <w:rsid w:val="00EF7DA0"/>
    <w:rsid w:val="00EF7DC0"/>
    <w:rsid w:val="00EF7E28"/>
    <w:rsid w:val="00EF7E93"/>
    <w:rsid w:val="00EF7F93"/>
    <w:rsid w:val="00F0004F"/>
    <w:rsid w:val="00F00834"/>
    <w:rsid w:val="00F008C6"/>
    <w:rsid w:val="00F00DE3"/>
    <w:rsid w:val="00F01090"/>
    <w:rsid w:val="00F012FB"/>
    <w:rsid w:val="00F0158C"/>
    <w:rsid w:val="00F01694"/>
    <w:rsid w:val="00F016B7"/>
    <w:rsid w:val="00F01B5B"/>
    <w:rsid w:val="00F022EA"/>
    <w:rsid w:val="00F028D5"/>
    <w:rsid w:val="00F02D17"/>
    <w:rsid w:val="00F02E2C"/>
    <w:rsid w:val="00F02EDC"/>
    <w:rsid w:val="00F030B0"/>
    <w:rsid w:val="00F030FB"/>
    <w:rsid w:val="00F03279"/>
    <w:rsid w:val="00F032AC"/>
    <w:rsid w:val="00F034B1"/>
    <w:rsid w:val="00F03501"/>
    <w:rsid w:val="00F03A51"/>
    <w:rsid w:val="00F03A6F"/>
    <w:rsid w:val="00F03E9F"/>
    <w:rsid w:val="00F03EF0"/>
    <w:rsid w:val="00F04371"/>
    <w:rsid w:val="00F044A8"/>
    <w:rsid w:val="00F045BD"/>
    <w:rsid w:val="00F04958"/>
    <w:rsid w:val="00F04DB0"/>
    <w:rsid w:val="00F05311"/>
    <w:rsid w:val="00F0531B"/>
    <w:rsid w:val="00F05868"/>
    <w:rsid w:val="00F05BAA"/>
    <w:rsid w:val="00F05F83"/>
    <w:rsid w:val="00F06AF0"/>
    <w:rsid w:val="00F0709D"/>
    <w:rsid w:val="00F0717A"/>
    <w:rsid w:val="00F07497"/>
    <w:rsid w:val="00F100C1"/>
    <w:rsid w:val="00F10172"/>
    <w:rsid w:val="00F101DE"/>
    <w:rsid w:val="00F107AC"/>
    <w:rsid w:val="00F1121A"/>
    <w:rsid w:val="00F11342"/>
    <w:rsid w:val="00F11786"/>
    <w:rsid w:val="00F11A75"/>
    <w:rsid w:val="00F11B01"/>
    <w:rsid w:val="00F11BBB"/>
    <w:rsid w:val="00F11DF7"/>
    <w:rsid w:val="00F121D4"/>
    <w:rsid w:val="00F123C9"/>
    <w:rsid w:val="00F12876"/>
    <w:rsid w:val="00F12BB8"/>
    <w:rsid w:val="00F12EAB"/>
    <w:rsid w:val="00F13238"/>
    <w:rsid w:val="00F133C4"/>
    <w:rsid w:val="00F13433"/>
    <w:rsid w:val="00F136C6"/>
    <w:rsid w:val="00F138F7"/>
    <w:rsid w:val="00F13A81"/>
    <w:rsid w:val="00F1464D"/>
    <w:rsid w:val="00F14B37"/>
    <w:rsid w:val="00F150CE"/>
    <w:rsid w:val="00F151A4"/>
    <w:rsid w:val="00F1550D"/>
    <w:rsid w:val="00F15627"/>
    <w:rsid w:val="00F1580C"/>
    <w:rsid w:val="00F160D4"/>
    <w:rsid w:val="00F1680F"/>
    <w:rsid w:val="00F16C49"/>
    <w:rsid w:val="00F175B4"/>
    <w:rsid w:val="00F1770F"/>
    <w:rsid w:val="00F17E15"/>
    <w:rsid w:val="00F17EAE"/>
    <w:rsid w:val="00F201EF"/>
    <w:rsid w:val="00F20660"/>
    <w:rsid w:val="00F208D4"/>
    <w:rsid w:val="00F20DBD"/>
    <w:rsid w:val="00F20DC9"/>
    <w:rsid w:val="00F20ECE"/>
    <w:rsid w:val="00F21273"/>
    <w:rsid w:val="00F213A1"/>
    <w:rsid w:val="00F213A9"/>
    <w:rsid w:val="00F21F79"/>
    <w:rsid w:val="00F22759"/>
    <w:rsid w:val="00F2293C"/>
    <w:rsid w:val="00F22A3B"/>
    <w:rsid w:val="00F22B3A"/>
    <w:rsid w:val="00F22B76"/>
    <w:rsid w:val="00F22E1A"/>
    <w:rsid w:val="00F22E8E"/>
    <w:rsid w:val="00F22F02"/>
    <w:rsid w:val="00F2311C"/>
    <w:rsid w:val="00F23201"/>
    <w:rsid w:val="00F2389F"/>
    <w:rsid w:val="00F239E5"/>
    <w:rsid w:val="00F23A4C"/>
    <w:rsid w:val="00F23C8B"/>
    <w:rsid w:val="00F240DE"/>
    <w:rsid w:val="00F24429"/>
    <w:rsid w:val="00F24501"/>
    <w:rsid w:val="00F247C6"/>
    <w:rsid w:val="00F24B8B"/>
    <w:rsid w:val="00F24CCF"/>
    <w:rsid w:val="00F24F84"/>
    <w:rsid w:val="00F25552"/>
    <w:rsid w:val="00F2566A"/>
    <w:rsid w:val="00F25B08"/>
    <w:rsid w:val="00F25E5B"/>
    <w:rsid w:val="00F25FBE"/>
    <w:rsid w:val="00F26101"/>
    <w:rsid w:val="00F267FE"/>
    <w:rsid w:val="00F269F7"/>
    <w:rsid w:val="00F26FB2"/>
    <w:rsid w:val="00F276B2"/>
    <w:rsid w:val="00F277B0"/>
    <w:rsid w:val="00F30148"/>
    <w:rsid w:val="00F30687"/>
    <w:rsid w:val="00F306DD"/>
    <w:rsid w:val="00F309F4"/>
    <w:rsid w:val="00F30FC0"/>
    <w:rsid w:val="00F31459"/>
    <w:rsid w:val="00F318FE"/>
    <w:rsid w:val="00F31A41"/>
    <w:rsid w:val="00F31BFF"/>
    <w:rsid w:val="00F3210B"/>
    <w:rsid w:val="00F32329"/>
    <w:rsid w:val="00F323E7"/>
    <w:rsid w:val="00F32433"/>
    <w:rsid w:val="00F324D8"/>
    <w:rsid w:val="00F329E3"/>
    <w:rsid w:val="00F32CAC"/>
    <w:rsid w:val="00F32ED6"/>
    <w:rsid w:val="00F33165"/>
    <w:rsid w:val="00F3317E"/>
    <w:rsid w:val="00F331CE"/>
    <w:rsid w:val="00F3328A"/>
    <w:rsid w:val="00F333FA"/>
    <w:rsid w:val="00F3382D"/>
    <w:rsid w:val="00F33A5F"/>
    <w:rsid w:val="00F33B74"/>
    <w:rsid w:val="00F33BF3"/>
    <w:rsid w:val="00F33CE3"/>
    <w:rsid w:val="00F34244"/>
    <w:rsid w:val="00F34301"/>
    <w:rsid w:val="00F34457"/>
    <w:rsid w:val="00F34588"/>
    <w:rsid w:val="00F347FD"/>
    <w:rsid w:val="00F348AF"/>
    <w:rsid w:val="00F34C9D"/>
    <w:rsid w:val="00F34F3A"/>
    <w:rsid w:val="00F3505E"/>
    <w:rsid w:val="00F3514E"/>
    <w:rsid w:val="00F3527F"/>
    <w:rsid w:val="00F3529C"/>
    <w:rsid w:val="00F359EE"/>
    <w:rsid w:val="00F35A5A"/>
    <w:rsid w:val="00F35F32"/>
    <w:rsid w:val="00F361BD"/>
    <w:rsid w:val="00F366F5"/>
    <w:rsid w:val="00F36BD4"/>
    <w:rsid w:val="00F36FE2"/>
    <w:rsid w:val="00F37214"/>
    <w:rsid w:val="00F37348"/>
    <w:rsid w:val="00F3772C"/>
    <w:rsid w:val="00F37A8B"/>
    <w:rsid w:val="00F37E79"/>
    <w:rsid w:val="00F4009D"/>
    <w:rsid w:val="00F4017B"/>
    <w:rsid w:val="00F40A7A"/>
    <w:rsid w:val="00F40B03"/>
    <w:rsid w:val="00F40D12"/>
    <w:rsid w:val="00F40E2C"/>
    <w:rsid w:val="00F40EE6"/>
    <w:rsid w:val="00F4111C"/>
    <w:rsid w:val="00F4137F"/>
    <w:rsid w:val="00F41579"/>
    <w:rsid w:val="00F41635"/>
    <w:rsid w:val="00F41B9B"/>
    <w:rsid w:val="00F41D83"/>
    <w:rsid w:val="00F41E4E"/>
    <w:rsid w:val="00F41EFF"/>
    <w:rsid w:val="00F41FF9"/>
    <w:rsid w:val="00F4217B"/>
    <w:rsid w:val="00F42262"/>
    <w:rsid w:val="00F429CB"/>
    <w:rsid w:val="00F432E6"/>
    <w:rsid w:val="00F434D0"/>
    <w:rsid w:val="00F437B6"/>
    <w:rsid w:val="00F43C7F"/>
    <w:rsid w:val="00F43D52"/>
    <w:rsid w:val="00F443BD"/>
    <w:rsid w:val="00F44B76"/>
    <w:rsid w:val="00F44CCC"/>
    <w:rsid w:val="00F45345"/>
    <w:rsid w:val="00F453D0"/>
    <w:rsid w:val="00F4585C"/>
    <w:rsid w:val="00F45A4C"/>
    <w:rsid w:val="00F45A8E"/>
    <w:rsid w:val="00F45B57"/>
    <w:rsid w:val="00F46AA0"/>
    <w:rsid w:val="00F46B93"/>
    <w:rsid w:val="00F46BFD"/>
    <w:rsid w:val="00F46C2A"/>
    <w:rsid w:val="00F47198"/>
    <w:rsid w:val="00F47249"/>
    <w:rsid w:val="00F472F4"/>
    <w:rsid w:val="00F479FC"/>
    <w:rsid w:val="00F47B2C"/>
    <w:rsid w:val="00F47C94"/>
    <w:rsid w:val="00F47E1F"/>
    <w:rsid w:val="00F5000C"/>
    <w:rsid w:val="00F506A0"/>
    <w:rsid w:val="00F5076B"/>
    <w:rsid w:val="00F5080F"/>
    <w:rsid w:val="00F50AC2"/>
    <w:rsid w:val="00F50CC4"/>
    <w:rsid w:val="00F50D24"/>
    <w:rsid w:val="00F50E5B"/>
    <w:rsid w:val="00F5186F"/>
    <w:rsid w:val="00F51890"/>
    <w:rsid w:val="00F51DC1"/>
    <w:rsid w:val="00F51DD3"/>
    <w:rsid w:val="00F52097"/>
    <w:rsid w:val="00F5222B"/>
    <w:rsid w:val="00F5227C"/>
    <w:rsid w:val="00F5297D"/>
    <w:rsid w:val="00F52A1B"/>
    <w:rsid w:val="00F53029"/>
    <w:rsid w:val="00F53106"/>
    <w:rsid w:val="00F53411"/>
    <w:rsid w:val="00F53A90"/>
    <w:rsid w:val="00F53BDA"/>
    <w:rsid w:val="00F53FAD"/>
    <w:rsid w:val="00F54116"/>
    <w:rsid w:val="00F542C0"/>
    <w:rsid w:val="00F545D9"/>
    <w:rsid w:val="00F5460B"/>
    <w:rsid w:val="00F546A8"/>
    <w:rsid w:val="00F548B7"/>
    <w:rsid w:val="00F54BBC"/>
    <w:rsid w:val="00F55234"/>
    <w:rsid w:val="00F55590"/>
    <w:rsid w:val="00F5571F"/>
    <w:rsid w:val="00F55B1B"/>
    <w:rsid w:val="00F55BA2"/>
    <w:rsid w:val="00F55C03"/>
    <w:rsid w:val="00F5619F"/>
    <w:rsid w:val="00F5621D"/>
    <w:rsid w:val="00F56BB5"/>
    <w:rsid w:val="00F56F18"/>
    <w:rsid w:val="00F57820"/>
    <w:rsid w:val="00F57EC6"/>
    <w:rsid w:val="00F60347"/>
    <w:rsid w:val="00F60614"/>
    <w:rsid w:val="00F60A32"/>
    <w:rsid w:val="00F60CF3"/>
    <w:rsid w:val="00F60EEA"/>
    <w:rsid w:val="00F60FAA"/>
    <w:rsid w:val="00F6104F"/>
    <w:rsid w:val="00F61277"/>
    <w:rsid w:val="00F615B2"/>
    <w:rsid w:val="00F61717"/>
    <w:rsid w:val="00F61AFB"/>
    <w:rsid w:val="00F61BE1"/>
    <w:rsid w:val="00F61BFE"/>
    <w:rsid w:val="00F62291"/>
    <w:rsid w:val="00F622FE"/>
    <w:rsid w:val="00F6247E"/>
    <w:rsid w:val="00F6255F"/>
    <w:rsid w:val="00F62C5A"/>
    <w:rsid w:val="00F62DB9"/>
    <w:rsid w:val="00F62E03"/>
    <w:rsid w:val="00F63415"/>
    <w:rsid w:val="00F634AA"/>
    <w:rsid w:val="00F6357F"/>
    <w:rsid w:val="00F636C4"/>
    <w:rsid w:val="00F636C9"/>
    <w:rsid w:val="00F64823"/>
    <w:rsid w:val="00F64839"/>
    <w:rsid w:val="00F64C72"/>
    <w:rsid w:val="00F6521C"/>
    <w:rsid w:val="00F656D6"/>
    <w:rsid w:val="00F66095"/>
    <w:rsid w:val="00F66480"/>
    <w:rsid w:val="00F6694A"/>
    <w:rsid w:val="00F671A0"/>
    <w:rsid w:val="00F67375"/>
    <w:rsid w:val="00F67604"/>
    <w:rsid w:val="00F67653"/>
    <w:rsid w:val="00F67708"/>
    <w:rsid w:val="00F67AE9"/>
    <w:rsid w:val="00F67B31"/>
    <w:rsid w:val="00F67C50"/>
    <w:rsid w:val="00F67EE8"/>
    <w:rsid w:val="00F70129"/>
    <w:rsid w:val="00F703C9"/>
    <w:rsid w:val="00F7086A"/>
    <w:rsid w:val="00F7095F"/>
    <w:rsid w:val="00F70C53"/>
    <w:rsid w:val="00F70F93"/>
    <w:rsid w:val="00F7113A"/>
    <w:rsid w:val="00F716F4"/>
    <w:rsid w:val="00F71EE9"/>
    <w:rsid w:val="00F7200C"/>
    <w:rsid w:val="00F7246F"/>
    <w:rsid w:val="00F72548"/>
    <w:rsid w:val="00F72811"/>
    <w:rsid w:val="00F72E40"/>
    <w:rsid w:val="00F72E85"/>
    <w:rsid w:val="00F731BF"/>
    <w:rsid w:val="00F73410"/>
    <w:rsid w:val="00F73CEB"/>
    <w:rsid w:val="00F74223"/>
    <w:rsid w:val="00F74650"/>
    <w:rsid w:val="00F74E21"/>
    <w:rsid w:val="00F7526A"/>
    <w:rsid w:val="00F755AF"/>
    <w:rsid w:val="00F75993"/>
    <w:rsid w:val="00F759BB"/>
    <w:rsid w:val="00F75A67"/>
    <w:rsid w:val="00F75AC4"/>
    <w:rsid w:val="00F75D92"/>
    <w:rsid w:val="00F76106"/>
    <w:rsid w:val="00F765C3"/>
    <w:rsid w:val="00F7677A"/>
    <w:rsid w:val="00F76A68"/>
    <w:rsid w:val="00F76A80"/>
    <w:rsid w:val="00F76B6F"/>
    <w:rsid w:val="00F76BDD"/>
    <w:rsid w:val="00F77EA9"/>
    <w:rsid w:val="00F77EB0"/>
    <w:rsid w:val="00F77EFB"/>
    <w:rsid w:val="00F80346"/>
    <w:rsid w:val="00F80800"/>
    <w:rsid w:val="00F80E4D"/>
    <w:rsid w:val="00F81772"/>
    <w:rsid w:val="00F818C7"/>
    <w:rsid w:val="00F81D7E"/>
    <w:rsid w:val="00F82123"/>
    <w:rsid w:val="00F82326"/>
    <w:rsid w:val="00F8240E"/>
    <w:rsid w:val="00F82811"/>
    <w:rsid w:val="00F82E3E"/>
    <w:rsid w:val="00F832B1"/>
    <w:rsid w:val="00F8358C"/>
    <w:rsid w:val="00F83743"/>
    <w:rsid w:val="00F837C0"/>
    <w:rsid w:val="00F83906"/>
    <w:rsid w:val="00F83AE5"/>
    <w:rsid w:val="00F83C45"/>
    <w:rsid w:val="00F83CDE"/>
    <w:rsid w:val="00F8401A"/>
    <w:rsid w:val="00F8405C"/>
    <w:rsid w:val="00F8436E"/>
    <w:rsid w:val="00F8439F"/>
    <w:rsid w:val="00F8470A"/>
    <w:rsid w:val="00F84963"/>
    <w:rsid w:val="00F84A05"/>
    <w:rsid w:val="00F84B26"/>
    <w:rsid w:val="00F84D9E"/>
    <w:rsid w:val="00F85383"/>
    <w:rsid w:val="00F85509"/>
    <w:rsid w:val="00F85747"/>
    <w:rsid w:val="00F85DDF"/>
    <w:rsid w:val="00F86B26"/>
    <w:rsid w:val="00F86DC4"/>
    <w:rsid w:val="00F86DE7"/>
    <w:rsid w:val="00F87546"/>
    <w:rsid w:val="00F875A4"/>
    <w:rsid w:val="00F8768E"/>
    <w:rsid w:val="00F903B3"/>
    <w:rsid w:val="00F90400"/>
    <w:rsid w:val="00F90412"/>
    <w:rsid w:val="00F9053F"/>
    <w:rsid w:val="00F90609"/>
    <w:rsid w:val="00F906F6"/>
    <w:rsid w:val="00F907CC"/>
    <w:rsid w:val="00F90915"/>
    <w:rsid w:val="00F909F9"/>
    <w:rsid w:val="00F90BB7"/>
    <w:rsid w:val="00F91028"/>
    <w:rsid w:val="00F91151"/>
    <w:rsid w:val="00F9149E"/>
    <w:rsid w:val="00F91DFE"/>
    <w:rsid w:val="00F91FD4"/>
    <w:rsid w:val="00F9246D"/>
    <w:rsid w:val="00F92899"/>
    <w:rsid w:val="00F92C43"/>
    <w:rsid w:val="00F92CBF"/>
    <w:rsid w:val="00F93163"/>
    <w:rsid w:val="00F932A7"/>
    <w:rsid w:val="00F937D2"/>
    <w:rsid w:val="00F93DC5"/>
    <w:rsid w:val="00F93F52"/>
    <w:rsid w:val="00F941F4"/>
    <w:rsid w:val="00F9426C"/>
    <w:rsid w:val="00F945D9"/>
    <w:rsid w:val="00F948FC"/>
    <w:rsid w:val="00F94BE7"/>
    <w:rsid w:val="00F94CDD"/>
    <w:rsid w:val="00F94DB7"/>
    <w:rsid w:val="00F95B6B"/>
    <w:rsid w:val="00F96395"/>
    <w:rsid w:val="00F963FB"/>
    <w:rsid w:val="00F96C12"/>
    <w:rsid w:val="00F9709F"/>
    <w:rsid w:val="00F974A6"/>
    <w:rsid w:val="00F975A6"/>
    <w:rsid w:val="00F975B1"/>
    <w:rsid w:val="00F97612"/>
    <w:rsid w:val="00F97621"/>
    <w:rsid w:val="00F9762D"/>
    <w:rsid w:val="00F97743"/>
    <w:rsid w:val="00F9787D"/>
    <w:rsid w:val="00F979E8"/>
    <w:rsid w:val="00FA0356"/>
    <w:rsid w:val="00FA0478"/>
    <w:rsid w:val="00FA04EF"/>
    <w:rsid w:val="00FA0559"/>
    <w:rsid w:val="00FA07C7"/>
    <w:rsid w:val="00FA08C4"/>
    <w:rsid w:val="00FA0D3F"/>
    <w:rsid w:val="00FA137C"/>
    <w:rsid w:val="00FA1795"/>
    <w:rsid w:val="00FA1838"/>
    <w:rsid w:val="00FA187F"/>
    <w:rsid w:val="00FA1C80"/>
    <w:rsid w:val="00FA1CA1"/>
    <w:rsid w:val="00FA1EA7"/>
    <w:rsid w:val="00FA1F1C"/>
    <w:rsid w:val="00FA1F72"/>
    <w:rsid w:val="00FA239D"/>
    <w:rsid w:val="00FA249D"/>
    <w:rsid w:val="00FA25AA"/>
    <w:rsid w:val="00FA2BA8"/>
    <w:rsid w:val="00FA2D13"/>
    <w:rsid w:val="00FA36BE"/>
    <w:rsid w:val="00FA3CA3"/>
    <w:rsid w:val="00FA4153"/>
    <w:rsid w:val="00FA4730"/>
    <w:rsid w:val="00FA4B18"/>
    <w:rsid w:val="00FA51D9"/>
    <w:rsid w:val="00FA582D"/>
    <w:rsid w:val="00FA5843"/>
    <w:rsid w:val="00FA5B25"/>
    <w:rsid w:val="00FA5D57"/>
    <w:rsid w:val="00FA60D8"/>
    <w:rsid w:val="00FA62F4"/>
    <w:rsid w:val="00FA6355"/>
    <w:rsid w:val="00FA6390"/>
    <w:rsid w:val="00FA64AC"/>
    <w:rsid w:val="00FA64D0"/>
    <w:rsid w:val="00FA6BA1"/>
    <w:rsid w:val="00FA6E04"/>
    <w:rsid w:val="00FA6E8C"/>
    <w:rsid w:val="00FA6EA6"/>
    <w:rsid w:val="00FA7501"/>
    <w:rsid w:val="00FA780B"/>
    <w:rsid w:val="00FA78F6"/>
    <w:rsid w:val="00FA7D08"/>
    <w:rsid w:val="00FA7E39"/>
    <w:rsid w:val="00FA7FE1"/>
    <w:rsid w:val="00FB04E0"/>
    <w:rsid w:val="00FB05B4"/>
    <w:rsid w:val="00FB069E"/>
    <w:rsid w:val="00FB08F4"/>
    <w:rsid w:val="00FB0D48"/>
    <w:rsid w:val="00FB0FE0"/>
    <w:rsid w:val="00FB1B8C"/>
    <w:rsid w:val="00FB1D07"/>
    <w:rsid w:val="00FB2088"/>
    <w:rsid w:val="00FB278B"/>
    <w:rsid w:val="00FB28D9"/>
    <w:rsid w:val="00FB28E1"/>
    <w:rsid w:val="00FB2A10"/>
    <w:rsid w:val="00FB3274"/>
    <w:rsid w:val="00FB3519"/>
    <w:rsid w:val="00FB359D"/>
    <w:rsid w:val="00FB3A73"/>
    <w:rsid w:val="00FB41AC"/>
    <w:rsid w:val="00FB42FF"/>
    <w:rsid w:val="00FB4624"/>
    <w:rsid w:val="00FB4C9D"/>
    <w:rsid w:val="00FB4E2E"/>
    <w:rsid w:val="00FB4E5E"/>
    <w:rsid w:val="00FB517A"/>
    <w:rsid w:val="00FB51A9"/>
    <w:rsid w:val="00FB5456"/>
    <w:rsid w:val="00FB56AE"/>
    <w:rsid w:val="00FB5DF1"/>
    <w:rsid w:val="00FB6167"/>
    <w:rsid w:val="00FB61B2"/>
    <w:rsid w:val="00FB625F"/>
    <w:rsid w:val="00FB6947"/>
    <w:rsid w:val="00FB69FF"/>
    <w:rsid w:val="00FB6C6F"/>
    <w:rsid w:val="00FB6F7C"/>
    <w:rsid w:val="00FB7089"/>
    <w:rsid w:val="00FB7248"/>
    <w:rsid w:val="00FB7532"/>
    <w:rsid w:val="00FB77F9"/>
    <w:rsid w:val="00FB7812"/>
    <w:rsid w:val="00FB7890"/>
    <w:rsid w:val="00FB7E68"/>
    <w:rsid w:val="00FC0001"/>
    <w:rsid w:val="00FC018E"/>
    <w:rsid w:val="00FC0335"/>
    <w:rsid w:val="00FC0B8B"/>
    <w:rsid w:val="00FC0D4C"/>
    <w:rsid w:val="00FC0EF7"/>
    <w:rsid w:val="00FC1280"/>
    <w:rsid w:val="00FC13D7"/>
    <w:rsid w:val="00FC18A7"/>
    <w:rsid w:val="00FC1DF8"/>
    <w:rsid w:val="00FC224D"/>
    <w:rsid w:val="00FC2479"/>
    <w:rsid w:val="00FC2A0E"/>
    <w:rsid w:val="00FC2A39"/>
    <w:rsid w:val="00FC2A93"/>
    <w:rsid w:val="00FC2CBB"/>
    <w:rsid w:val="00FC2EAA"/>
    <w:rsid w:val="00FC2EC3"/>
    <w:rsid w:val="00FC33BD"/>
    <w:rsid w:val="00FC3630"/>
    <w:rsid w:val="00FC3A5F"/>
    <w:rsid w:val="00FC3AE1"/>
    <w:rsid w:val="00FC3B70"/>
    <w:rsid w:val="00FC424B"/>
    <w:rsid w:val="00FC488F"/>
    <w:rsid w:val="00FC4C44"/>
    <w:rsid w:val="00FC4FEA"/>
    <w:rsid w:val="00FC57DD"/>
    <w:rsid w:val="00FC5C0C"/>
    <w:rsid w:val="00FC5DED"/>
    <w:rsid w:val="00FC6071"/>
    <w:rsid w:val="00FC6346"/>
    <w:rsid w:val="00FC6614"/>
    <w:rsid w:val="00FC6AAA"/>
    <w:rsid w:val="00FC6CF3"/>
    <w:rsid w:val="00FC6FC3"/>
    <w:rsid w:val="00FC7056"/>
    <w:rsid w:val="00FC70FD"/>
    <w:rsid w:val="00FC79BB"/>
    <w:rsid w:val="00FD01A7"/>
    <w:rsid w:val="00FD0424"/>
    <w:rsid w:val="00FD0C6C"/>
    <w:rsid w:val="00FD1277"/>
    <w:rsid w:val="00FD141A"/>
    <w:rsid w:val="00FD150F"/>
    <w:rsid w:val="00FD1EA6"/>
    <w:rsid w:val="00FD2414"/>
    <w:rsid w:val="00FD2C0E"/>
    <w:rsid w:val="00FD2D62"/>
    <w:rsid w:val="00FD32AD"/>
    <w:rsid w:val="00FD3313"/>
    <w:rsid w:val="00FD3391"/>
    <w:rsid w:val="00FD36B9"/>
    <w:rsid w:val="00FD3BB0"/>
    <w:rsid w:val="00FD3FF2"/>
    <w:rsid w:val="00FD44AC"/>
    <w:rsid w:val="00FD4909"/>
    <w:rsid w:val="00FD4B87"/>
    <w:rsid w:val="00FD4EC2"/>
    <w:rsid w:val="00FD529C"/>
    <w:rsid w:val="00FD5347"/>
    <w:rsid w:val="00FD543C"/>
    <w:rsid w:val="00FD5942"/>
    <w:rsid w:val="00FD6938"/>
    <w:rsid w:val="00FD7169"/>
    <w:rsid w:val="00FD7635"/>
    <w:rsid w:val="00FD7756"/>
    <w:rsid w:val="00FD79D5"/>
    <w:rsid w:val="00FD7A0D"/>
    <w:rsid w:val="00FD7B5A"/>
    <w:rsid w:val="00FD7B60"/>
    <w:rsid w:val="00FD7C2F"/>
    <w:rsid w:val="00FD7EC1"/>
    <w:rsid w:val="00FE007C"/>
    <w:rsid w:val="00FE0788"/>
    <w:rsid w:val="00FE078D"/>
    <w:rsid w:val="00FE0998"/>
    <w:rsid w:val="00FE0FB3"/>
    <w:rsid w:val="00FE1071"/>
    <w:rsid w:val="00FE10D7"/>
    <w:rsid w:val="00FE149C"/>
    <w:rsid w:val="00FE1836"/>
    <w:rsid w:val="00FE19F8"/>
    <w:rsid w:val="00FE1BC8"/>
    <w:rsid w:val="00FE23C5"/>
    <w:rsid w:val="00FE24C8"/>
    <w:rsid w:val="00FE2DD4"/>
    <w:rsid w:val="00FE39BB"/>
    <w:rsid w:val="00FE3CEB"/>
    <w:rsid w:val="00FE4617"/>
    <w:rsid w:val="00FE48E7"/>
    <w:rsid w:val="00FE4DE3"/>
    <w:rsid w:val="00FE4EC2"/>
    <w:rsid w:val="00FE4EF1"/>
    <w:rsid w:val="00FE4EFC"/>
    <w:rsid w:val="00FE55DF"/>
    <w:rsid w:val="00FE57D1"/>
    <w:rsid w:val="00FE5B5F"/>
    <w:rsid w:val="00FE5D1E"/>
    <w:rsid w:val="00FE5F6F"/>
    <w:rsid w:val="00FE65CE"/>
    <w:rsid w:val="00FE669A"/>
    <w:rsid w:val="00FE6DE9"/>
    <w:rsid w:val="00FE703C"/>
    <w:rsid w:val="00FE7459"/>
    <w:rsid w:val="00FE7BBB"/>
    <w:rsid w:val="00FF02F4"/>
    <w:rsid w:val="00FF03CE"/>
    <w:rsid w:val="00FF077A"/>
    <w:rsid w:val="00FF078F"/>
    <w:rsid w:val="00FF0856"/>
    <w:rsid w:val="00FF0996"/>
    <w:rsid w:val="00FF0EB4"/>
    <w:rsid w:val="00FF0F1F"/>
    <w:rsid w:val="00FF1059"/>
    <w:rsid w:val="00FF12E9"/>
    <w:rsid w:val="00FF133B"/>
    <w:rsid w:val="00FF13A5"/>
    <w:rsid w:val="00FF141D"/>
    <w:rsid w:val="00FF1603"/>
    <w:rsid w:val="00FF17A3"/>
    <w:rsid w:val="00FF209E"/>
    <w:rsid w:val="00FF24B1"/>
    <w:rsid w:val="00FF2603"/>
    <w:rsid w:val="00FF2EFE"/>
    <w:rsid w:val="00FF328F"/>
    <w:rsid w:val="00FF3374"/>
    <w:rsid w:val="00FF34E8"/>
    <w:rsid w:val="00FF3561"/>
    <w:rsid w:val="00FF369C"/>
    <w:rsid w:val="00FF36A3"/>
    <w:rsid w:val="00FF36B7"/>
    <w:rsid w:val="00FF3805"/>
    <w:rsid w:val="00FF3AAA"/>
    <w:rsid w:val="00FF3B36"/>
    <w:rsid w:val="00FF3CBD"/>
    <w:rsid w:val="00FF3EDC"/>
    <w:rsid w:val="00FF40E8"/>
    <w:rsid w:val="00FF46F6"/>
    <w:rsid w:val="00FF494D"/>
    <w:rsid w:val="00FF494F"/>
    <w:rsid w:val="00FF499C"/>
    <w:rsid w:val="00FF4BAD"/>
    <w:rsid w:val="00FF4C3F"/>
    <w:rsid w:val="00FF5042"/>
    <w:rsid w:val="00FF51D0"/>
    <w:rsid w:val="00FF546C"/>
    <w:rsid w:val="00FF5C0C"/>
    <w:rsid w:val="00FF5CEF"/>
    <w:rsid w:val="00FF5EEF"/>
    <w:rsid w:val="00FF609B"/>
    <w:rsid w:val="00FF60BB"/>
    <w:rsid w:val="00FF654F"/>
    <w:rsid w:val="00FF6565"/>
    <w:rsid w:val="00FF6602"/>
    <w:rsid w:val="00FF68DE"/>
    <w:rsid w:val="00FF6AB5"/>
    <w:rsid w:val="00FF6C28"/>
    <w:rsid w:val="00FF6E3F"/>
    <w:rsid w:val="00FF771A"/>
    <w:rsid w:val="00FF7CA8"/>
    <w:rsid w:val="00FF7F4D"/>
    <w:rsid w:val="01251297"/>
    <w:rsid w:val="1A2B1B40"/>
    <w:rsid w:val="3CC31DF3"/>
    <w:rsid w:val="6B4E40DE"/>
    <w:rsid w:val="7BBC4D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66AE43"/>
  <w15:docId w15:val="{C27B2E00-114C-4E29-8E24-C2EBDC327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er" w:uiPriority="99"/>
    <w:lsdException w:name="caption" w:semiHidden="1" w:unhideWhenUsed="1" w:qFormat="1"/>
    <w:lsdException w:name="Title" w:qFormat="1"/>
    <w:lsdException w:name="Default Paragraph Font" w:semiHidden="1"/>
    <w:lsdException w:name="Subtitle" w:qFormat="1"/>
    <w:lsdException w:name="Hyperlink"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A3136F"/>
    <w:pPr>
      <w:widowControl w:val="0"/>
      <w:jc w:val="both"/>
    </w:pPr>
    <w:rPr>
      <w:kern w:val="2"/>
      <w:sz w:val="21"/>
    </w:rPr>
  </w:style>
  <w:style w:type="paragraph" w:styleId="1">
    <w:name w:val="heading 1"/>
    <w:basedOn w:val="a0"/>
    <w:next w:val="a0"/>
    <w:qFormat/>
    <w:rsid w:val="008529AB"/>
    <w:pPr>
      <w:keepNext/>
      <w:spacing w:before="480" w:after="120" w:line="360" w:lineRule="atLeast"/>
      <w:jc w:val="left"/>
      <w:outlineLvl w:val="0"/>
    </w:pPr>
    <w:rPr>
      <w:rFonts w:ascii="黑体" w:eastAsia="黑体" w:hAnsi="黑体"/>
      <w:b/>
      <w:sz w:val="28"/>
      <w:szCs w:val="24"/>
    </w:rPr>
  </w:style>
  <w:style w:type="paragraph" w:styleId="2">
    <w:name w:val="heading 2"/>
    <w:basedOn w:val="a0"/>
    <w:next w:val="a0"/>
    <w:link w:val="20"/>
    <w:qFormat/>
    <w:rsid w:val="00EC1307"/>
    <w:pPr>
      <w:keepNext/>
      <w:keepLines/>
      <w:numPr>
        <w:ilvl w:val="1"/>
        <w:numId w:val="1"/>
      </w:numPr>
      <w:spacing w:before="240" w:after="120" w:line="320" w:lineRule="atLeast"/>
      <w:ind w:left="0" w:firstLine="0"/>
      <w:jc w:val="left"/>
      <w:outlineLvl w:val="1"/>
    </w:pPr>
    <w:rPr>
      <w:rFonts w:ascii="Cambria" w:eastAsia="黑体" w:hAnsi="Cambria"/>
      <w:b/>
      <w:bCs/>
      <w:sz w:val="24"/>
      <w:szCs w:val="32"/>
    </w:rPr>
  </w:style>
  <w:style w:type="paragraph" w:styleId="3">
    <w:name w:val="heading 3"/>
    <w:basedOn w:val="a0"/>
    <w:next w:val="a0"/>
    <w:link w:val="30"/>
    <w:qFormat/>
    <w:pPr>
      <w:keepNext/>
      <w:keepLines/>
      <w:numPr>
        <w:ilvl w:val="2"/>
        <w:numId w:val="1"/>
      </w:numPr>
      <w:spacing w:before="260" w:after="260" w:line="416" w:lineRule="auto"/>
      <w:outlineLvl w:val="2"/>
    </w:pPr>
    <w:rPr>
      <w:b/>
      <w:bCs/>
      <w:sz w:val="32"/>
      <w:szCs w:val="32"/>
    </w:rPr>
  </w:style>
  <w:style w:type="paragraph" w:styleId="4">
    <w:name w:val="heading 4"/>
    <w:basedOn w:val="a0"/>
    <w:next w:val="a0"/>
    <w:link w:val="40"/>
    <w:qFormat/>
    <w:pPr>
      <w:keepNext/>
      <w:keepLines/>
      <w:numPr>
        <w:ilvl w:val="3"/>
        <w:numId w:val="1"/>
      </w:numPr>
      <w:spacing w:before="280" w:after="290" w:line="376" w:lineRule="auto"/>
      <w:outlineLvl w:val="3"/>
    </w:pPr>
    <w:rPr>
      <w:rFonts w:ascii="Cambria" w:hAnsi="Cambria"/>
      <w:b/>
      <w:bCs/>
      <w:sz w:val="28"/>
      <w:szCs w:val="28"/>
    </w:rPr>
  </w:style>
  <w:style w:type="paragraph" w:styleId="5">
    <w:name w:val="heading 5"/>
    <w:basedOn w:val="a0"/>
    <w:next w:val="a0"/>
    <w:link w:val="50"/>
    <w:qFormat/>
    <w:pPr>
      <w:keepNext/>
      <w:keepLines/>
      <w:numPr>
        <w:ilvl w:val="4"/>
        <w:numId w:val="1"/>
      </w:numPr>
      <w:spacing w:before="280" w:after="290" w:line="376" w:lineRule="auto"/>
      <w:outlineLvl w:val="4"/>
    </w:pPr>
    <w:rPr>
      <w:b/>
      <w:bCs/>
      <w:sz w:val="28"/>
      <w:szCs w:val="28"/>
    </w:rPr>
  </w:style>
  <w:style w:type="paragraph" w:styleId="6">
    <w:name w:val="heading 6"/>
    <w:basedOn w:val="a0"/>
    <w:next w:val="a0"/>
    <w:link w:val="60"/>
    <w:qFormat/>
    <w:pPr>
      <w:keepNext/>
      <w:keepLines/>
      <w:numPr>
        <w:ilvl w:val="5"/>
        <w:numId w:val="1"/>
      </w:numPr>
      <w:spacing w:before="240" w:after="64" w:line="320" w:lineRule="auto"/>
      <w:outlineLvl w:val="5"/>
    </w:pPr>
    <w:rPr>
      <w:rFonts w:ascii="Cambria" w:hAnsi="Cambria"/>
      <w:b/>
      <w:bCs/>
      <w:sz w:val="24"/>
      <w:szCs w:val="24"/>
    </w:rPr>
  </w:style>
  <w:style w:type="paragraph" w:styleId="7">
    <w:name w:val="heading 7"/>
    <w:basedOn w:val="a0"/>
    <w:next w:val="a0"/>
    <w:link w:val="70"/>
    <w:qFormat/>
    <w:pPr>
      <w:keepNext/>
      <w:keepLines/>
      <w:numPr>
        <w:ilvl w:val="6"/>
        <w:numId w:val="1"/>
      </w:numPr>
      <w:spacing w:before="240" w:after="64" w:line="320" w:lineRule="auto"/>
      <w:outlineLvl w:val="6"/>
    </w:pPr>
    <w:rPr>
      <w:b/>
      <w:bCs/>
      <w:sz w:val="24"/>
      <w:szCs w:val="24"/>
    </w:rPr>
  </w:style>
  <w:style w:type="paragraph" w:styleId="8">
    <w:name w:val="heading 8"/>
    <w:basedOn w:val="a0"/>
    <w:next w:val="a0"/>
    <w:link w:val="80"/>
    <w:qFormat/>
    <w:pPr>
      <w:keepNext/>
      <w:keepLines/>
      <w:numPr>
        <w:ilvl w:val="7"/>
        <w:numId w:val="1"/>
      </w:numPr>
      <w:spacing w:before="240" w:after="64" w:line="320" w:lineRule="auto"/>
      <w:outlineLvl w:val="7"/>
    </w:pPr>
    <w:rPr>
      <w:rFonts w:ascii="Cambria" w:hAnsi="Cambria"/>
      <w:sz w:val="24"/>
      <w:szCs w:val="24"/>
    </w:rPr>
  </w:style>
  <w:style w:type="paragraph" w:styleId="9">
    <w:name w:val="heading 9"/>
    <w:basedOn w:val="a0"/>
    <w:next w:val="a0"/>
    <w:link w:val="90"/>
    <w:qFormat/>
    <w:pPr>
      <w:keepNext/>
      <w:keepLines/>
      <w:numPr>
        <w:ilvl w:val="8"/>
        <w:numId w:val="1"/>
      </w:numPr>
      <w:spacing w:before="240" w:after="64" w:line="320" w:lineRule="auto"/>
      <w:outlineLvl w:val="8"/>
    </w:pPr>
    <w:rPr>
      <w:rFonts w:ascii="Cambria" w:hAnsi="Cambria"/>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4">
    <w:name w:val="脚注文本 字符"/>
    <w:link w:val="a5"/>
    <w:rPr>
      <w:kern w:val="2"/>
      <w:sz w:val="18"/>
      <w:szCs w:val="18"/>
    </w:rPr>
  </w:style>
  <w:style w:type="character" w:customStyle="1" w:styleId="a6">
    <w:name w:val="批注框文本 字符"/>
    <w:link w:val="a7"/>
    <w:rPr>
      <w:kern w:val="2"/>
      <w:sz w:val="18"/>
      <w:szCs w:val="18"/>
    </w:rPr>
  </w:style>
  <w:style w:type="character" w:customStyle="1" w:styleId="Char">
    <w:name w:val="谢词 Char"/>
    <w:link w:val="a8"/>
    <w:rPr>
      <w:rFonts w:ascii="黑体" w:eastAsia="黑体"/>
      <w:kern w:val="2"/>
      <w:sz w:val="32"/>
      <w:szCs w:val="32"/>
    </w:rPr>
  </w:style>
  <w:style w:type="character" w:customStyle="1" w:styleId="50">
    <w:name w:val="标题 5 字符"/>
    <w:link w:val="5"/>
    <w:rPr>
      <w:b/>
      <w:bCs/>
      <w:kern w:val="2"/>
      <w:sz w:val="28"/>
      <w:szCs w:val="28"/>
    </w:rPr>
  </w:style>
  <w:style w:type="character" w:customStyle="1" w:styleId="Char0">
    <w:name w:val="页眉章标题 Char"/>
    <w:link w:val="a"/>
    <w:rPr>
      <w:rFonts w:ascii="黑体" w:eastAsia="黑体"/>
      <w:b/>
      <w:kern w:val="2"/>
      <w:sz w:val="32"/>
      <w:szCs w:val="32"/>
    </w:rPr>
  </w:style>
  <w:style w:type="character" w:customStyle="1" w:styleId="a9">
    <w:name w:val="标题 字符"/>
    <w:aliases w:val="标题：章 字符"/>
    <w:link w:val="aa"/>
    <w:rsid w:val="006F1852"/>
    <w:rPr>
      <w:rFonts w:ascii="Cambria" w:eastAsia="黑体" w:hAnsi="Cambria"/>
      <w:bCs/>
      <w:kern w:val="2"/>
      <w:sz w:val="32"/>
      <w:szCs w:val="32"/>
    </w:rPr>
  </w:style>
  <w:style w:type="character" w:customStyle="1" w:styleId="60">
    <w:name w:val="标题 6 字符"/>
    <w:link w:val="6"/>
    <w:rPr>
      <w:rFonts w:ascii="Cambria" w:hAnsi="Cambria"/>
      <w:b/>
      <w:bCs/>
      <w:kern w:val="2"/>
      <w:sz w:val="24"/>
      <w:szCs w:val="24"/>
    </w:rPr>
  </w:style>
  <w:style w:type="character" w:customStyle="1" w:styleId="70">
    <w:name w:val="标题 7 字符"/>
    <w:link w:val="7"/>
    <w:rPr>
      <w:b/>
      <w:bCs/>
      <w:kern w:val="2"/>
      <w:sz w:val="24"/>
      <w:szCs w:val="24"/>
    </w:rPr>
  </w:style>
  <w:style w:type="character" w:customStyle="1" w:styleId="30">
    <w:name w:val="标题 3 字符"/>
    <w:link w:val="3"/>
    <w:rPr>
      <w:b/>
      <w:bCs/>
      <w:kern w:val="2"/>
      <w:sz w:val="32"/>
      <w:szCs w:val="32"/>
    </w:rPr>
  </w:style>
  <w:style w:type="character" w:styleId="ab">
    <w:name w:val="endnote reference"/>
    <w:rPr>
      <w:vertAlign w:val="superscript"/>
    </w:rPr>
  </w:style>
  <w:style w:type="character" w:styleId="ac">
    <w:name w:val="Hyperlink"/>
    <w:uiPriority w:val="99"/>
    <w:unhideWhenUsed/>
    <w:rPr>
      <w:color w:val="0000FF"/>
      <w:u w:val="single"/>
    </w:rPr>
  </w:style>
  <w:style w:type="character" w:styleId="ad">
    <w:name w:val="page number"/>
    <w:basedOn w:val="a1"/>
  </w:style>
  <w:style w:type="character" w:styleId="ae">
    <w:name w:val="footnote reference"/>
    <w:rPr>
      <w:vertAlign w:val="superscript"/>
    </w:rPr>
  </w:style>
  <w:style w:type="character" w:customStyle="1" w:styleId="af">
    <w:name w:val="页脚 字符"/>
    <w:link w:val="af0"/>
    <w:uiPriority w:val="99"/>
    <w:rPr>
      <w:kern w:val="2"/>
      <w:sz w:val="18"/>
      <w:szCs w:val="18"/>
    </w:rPr>
  </w:style>
  <w:style w:type="character" w:customStyle="1" w:styleId="80">
    <w:name w:val="标题 8 字符"/>
    <w:link w:val="8"/>
    <w:rPr>
      <w:rFonts w:ascii="Cambria" w:hAnsi="Cambria"/>
      <w:kern w:val="2"/>
      <w:sz w:val="24"/>
      <w:szCs w:val="24"/>
    </w:rPr>
  </w:style>
  <w:style w:type="character" w:customStyle="1" w:styleId="Char1">
    <w:name w:val="章 Char"/>
    <w:link w:val="af1"/>
    <w:rPr>
      <w:rFonts w:ascii="黑体" w:eastAsia="黑体"/>
      <w:kern w:val="2"/>
      <w:sz w:val="32"/>
      <w:szCs w:val="32"/>
    </w:rPr>
  </w:style>
  <w:style w:type="character" w:customStyle="1" w:styleId="20">
    <w:name w:val="标题 2 字符"/>
    <w:link w:val="2"/>
    <w:rsid w:val="00EC1307"/>
    <w:rPr>
      <w:rFonts w:ascii="Cambria" w:eastAsia="黑体" w:hAnsi="Cambria"/>
      <w:b/>
      <w:bCs/>
      <w:kern w:val="2"/>
      <w:sz w:val="24"/>
      <w:szCs w:val="32"/>
    </w:rPr>
  </w:style>
  <w:style w:type="character" w:customStyle="1" w:styleId="Char2">
    <w:name w:val="页眉标题 Char"/>
    <w:link w:val="af2"/>
    <w:rPr>
      <w:rFonts w:ascii="黑体" w:eastAsia="黑体" w:hAnsi="黑体" w:cs="Times New Roman"/>
      <w:b w:val="0"/>
      <w:bCs/>
      <w:kern w:val="2"/>
      <w:sz w:val="32"/>
      <w:szCs w:val="32"/>
    </w:rPr>
  </w:style>
  <w:style w:type="character" w:customStyle="1" w:styleId="af3">
    <w:name w:val="尾注文本 字符"/>
    <w:link w:val="af4"/>
    <w:rPr>
      <w:kern w:val="2"/>
      <w:sz w:val="21"/>
    </w:rPr>
  </w:style>
  <w:style w:type="character" w:customStyle="1" w:styleId="90">
    <w:name w:val="标题 9 字符"/>
    <w:link w:val="9"/>
    <w:rPr>
      <w:rFonts w:ascii="Cambria" w:hAnsi="Cambria"/>
      <w:kern w:val="2"/>
      <w:sz w:val="21"/>
      <w:szCs w:val="21"/>
    </w:rPr>
  </w:style>
  <w:style w:type="character" w:customStyle="1" w:styleId="40">
    <w:name w:val="标题 4 字符"/>
    <w:link w:val="4"/>
    <w:rPr>
      <w:rFonts w:ascii="Cambria" w:hAnsi="Cambria"/>
      <w:b/>
      <w:bCs/>
      <w:kern w:val="2"/>
      <w:sz w:val="28"/>
      <w:szCs w:val="28"/>
    </w:rPr>
  </w:style>
  <w:style w:type="paragraph" w:styleId="TOC7">
    <w:name w:val="toc 7"/>
    <w:basedOn w:val="a0"/>
    <w:next w:val="a0"/>
    <w:pPr>
      <w:ind w:left="1260"/>
      <w:jc w:val="left"/>
    </w:pPr>
    <w:rPr>
      <w:rFonts w:ascii="Calibri" w:hAnsi="Calibri" w:cs="Calibri"/>
      <w:sz w:val="18"/>
      <w:szCs w:val="18"/>
    </w:rPr>
  </w:style>
  <w:style w:type="paragraph" w:customStyle="1" w:styleId="af2">
    <w:name w:val="页眉标题"/>
    <w:basedOn w:val="aa"/>
    <w:link w:val="Char2"/>
    <w:qFormat/>
    <w:rPr>
      <w:rFonts w:ascii="黑体" w:hAnsi="黑体"/>
      <w:b/>
    </w:rPr>
  </w:style>
  <w:style w:type="paragraph" w:styleId="af5">
    <w:name w:val="Block Text"/>
    <w:basedOn w:val="a0"/>
    <w:pPr>
      <w:ind w:left="1700" w:right="746" w:firstLine="425"/>
    </w:pPr>
    <w:rPr>
      <w:rFonts w:eastAsia="楷体_GB2312"/>
      <w:sz w:val="28"/>
    </w:rPr>
  </w:style>
  <w:style w:type="paragraph" w:styleId="TOC5">
    <w:name w:val="toc 5"/>
    <w:basedOn w:val="a0"/>
    <w:next w:val="a0"/>
    <w:pPr>
      <w:ind w:left="840"/>
      <w:jc w:val="left"/>
    </w:pPr>
    <w:rPr>
      <w:rFonts w:ascii="Calibri" w:hAnsi="Calibri" w:cs="Calibri"/>
      <w:sz w:val="18"/>
      <w:szCs w:val="18"/>
    </w:rPr>
  </w:style>
  <w:style w:type="paragraph" w:styleId="TOC3">
    <w:name w:val="toc 3"/>
    <w:basedOn w:val="a0"/>
    <w:next w:val="a0"/>
    <w:uiPriority w:val="39"/>
    <w:qFormat/>
    <w:pPr>
      <w:ind w:left="420"/>
      <w:jc w:val="left"/>
    </w:pPr>
    <w:rPr>
      <w:rFonts w:ascii="Calibri" w:hAnsi="Calibri" w:cs="Calibri"/>
      <w:i/>
      <w:iCs/>
      <w:sz w:val="20"/>
    </w:rPr>
  </w:style>
  <w:style w:type="paragraph" w:styleId="TOC8">
    <w:name w:val="toc 8"/>
    <w:basedOn w:val="a0"/>
    <w:next w:val="a0"/>
    <w:pPr>
      <w:ind w:left="1470"/>
      <w:jc w:val="left"/>
    </w:pPr>
    <w:rPr>
      <w:rFonts w:ascii="Calibri" w:hAnsi="Calibri" w:cs="Calibri"/>
      <w:sz w:val="18"/>
      <w:szCs w:val="18"/>
    </w:rPr>
  </w:style>
  <w:style w:type="paragraph" w:styleId="af4">
    <w:name w:val="endnote text"/>
    <w:basedOn w:val="a0"/>
    <w:link w:val="af3"/>
    <w:pPr>
      <w:snapToGrid w:val="0"/>
      <w:jc w:val="left"/>
    </w:pPr>
  </w:style>
  <w:style w:type="paragraph" w:styleId="a7">
    <w:name w:val="Balloon Text"/>
    <w:basedOn w:val="a0"/>
    <w:link w:val="a6"/>
    <w:rPr>
      <w:sz w:val="18"/>
      <w:szCs w:val="18"/>
    </w:rPr>
  </w:style>
  <w:style w:type="paragraph" w:styleId="af0">
    <w:name w:val="footer"/>
    <w:basedOn w:val="a0"/>
    <w:link w:val="af"/>
    <w:uiPriority w:val="99"/>
    <w:pPr>
      <w:tabs>
        <w:tab w:val="center" w:pos="4153"/>
        <w:tab w:val="right" w:pos="8306"/>
      </w:tabs>
      <w:snapToGrid w:val="0"/>
      <w:jc w:val="left"/>
    </w:pPr>
    <w:rPr>
      <w:sz w:val="18"/>
      <w:szCs w:val="18"/>
    </w:rPr>
  </w:style>
  <w:style w:type="paragraph" w:styleId="af6">
    <w:name w:val="header"/>
    <w:basedOn w:val="a0"/>
    <w:pPr>
      <w:pBdr>
        <w:bottom w:val="single" w:sz="6" w:space="1" w:color="auto"/>
      </w:pBdr>
      <w:tabs>
        <w:tab w:val="center" w:pos="4153"/>
        <w:tab w:val="right" w:pos="8306"/>
      </w:tabs>
      <w:snapToGrid w:val="0"/>
      <w:jc w:val="center"/>
    </w:pPr>
    <w:rPr>
      <w:sz w:val="18"/>
      <w:szCs w:val="18"/>
    </w:rPr>
  </w:style>
  <w:style w:type="paragraph" w:styleId="TOC2">
    <w:name w:val="toc 2"/>
    <w:basedOn w:val="a0"/>
    <w:next w:val="a0"/>
    <w:uiPriority w:val="39"/>
    <w:qFormat/>
    <w:pPr>
      <w:ind w:left="210"/>
      <w:jc w:val="left"/>
    </w:pPr>
    <w:rPr>
      <w:rFonts w:ascii="Calibri" w:hAnsi="Calibri" w:cs="Calibri"/>
      <w:smallCaps/>
      <w:sz w:val="20"/>
    </w:rPr>
  </w:style>
  <w:style w:type="paragraph" w:styleId="TOC1">
    <w:name w:val="toc 1"/>
    <w:basedOn w:val="a0"/>
    <w:next w:val="a0"/>
    <w:uiPriority w:val="39"/>
    <w:qFormat/>
    <w:pPr>
      <w:spacing w:before="120" w:after="120"/>
      <w:jc w:val="left"/>
    </w:pPr>
    <w:rPr>
      <w:rFonts w:ascii="Calibri" w:hAnsi="Calibri" w:cs="Calibri"/>
      <w:b/>
      <w:bCs/>
      <w:caps/>
      <w:sz w:val="20"/>
    </w:rPr>
  </w:style>
  <w:style w:type="paragraph" w:styleId="TOC4">
    <w:name w:val="toc 4"/>
    <w:basedOn w:val="a0"/>
    <w:next w:val="a0"/>
    <w:pPr>
      <w:ind w:left="630"/>
      <w:jc w:val="left"/>
    </w:pPr>
    <w:rPr>
      <w:rFonts w:ascii="Calibri" w:hAnsi="Calibri" w:cs="Calibri"/>
      <w:sz w:val="18"/>
      <w:szCs w:val="18"/>
    </w:rPr>
  </w:style>
  <w:style w:type="paragraph" w:styleId="TOC9">
    <w:name w:val="toc 9"/>
    <w:basedOn w:val="a0"/>
    <w:next w:val="a0"/>
    <w:pPr>
      <w:ind w:left="1680"/>
      <w:jc w:val="left"/>
    </w:pPr>
    <w:rPr>
      <w:rFonts w:ascii="Calibri" w:hAnsi="Calibri" w:cs="Calibri"/>
      <w:sz w:val="18"/>
      <w:szCs w:val="18"/>
    </w:rPr>
  </w:style>
  <w:style w:type="paragraph" w:styleId="a5">
    <w:name w:val="footnote text"/>
    <w:basedOn w:val="a0"/>
    <w:link w:val="a4"/>
    <w:pPr>
      <w:snapToGrid w:val="0"/>
      <w:jc w:val="left"/>
    </w:pPr>
    <w:rPr>
      <w:sz w:val="18"/>
      <w:szCs w:val="18"/>
    </w:rPr>
  </w:style>
  <w:style w:type="paragraph" w:styleId="TOC6">
    <w:name w:val="toc 6"/>
    <w:basedOn w:val="a0"/>
    <w:next w:val="a0"/>
    <w:pPr>
      <w:ind w:left="1050"/>
      <w:jc w:val="left"/>
    </w:pPr>
    <w:rPr>
      <w:rFonts w:ascii="Calibri" w:hAnsi="Calibri" w:cs="Calibri"/>
      <w:sz w:val="18"/>
      <w:szCs w:val="18"/>
    </w:rPr>
  </w:style>
  <w:style w:type="paragraph" w:styleId="aa">
    <w:name w:val="Title"/>
    <w:aliases w:val="标题：章"/>
    <w:basedOn w:val="a0"/>
    <w:next w:val="a0"/>
    <w:link w:val="a9"/>
    <w:qFormat/>
    <w:rsid w:val="006F1852"/>
    <w:pPr>
      <w:adjustRightInd w:val="0"/>
      <w:spacing w:line="360" w:lineRule="exact"/>
      <w:jc w:val="center"/>
      <w:outlineLvl w:val="0"/>
    </w:pPr>
    <w:rPr>
      <w:rFonts w:ascii="Cambria" w:eastAsia="黑体" w:hAnsi="Cambria"/>
      <w:bCs/>
      <w:sz w:val="32"/>
      <w:szCs w:val="32"/>
    </w:rPr>
  </w:style>
  <w:style w:type="paragraph" w:customStyle="1" w:styleId="a">
    <w:name w:val="页眉章标题"/>
    <w:basedOn w:val="aa"/>
    <w:link w:val="Char0"/>
    <w:pPr>
      <w:numPr>
        <w:numId w:val="2"/>
      </w:numPr>
    </w:pPr>
    <w:rPr>
      <w:rFonts w:ascii="黑体" w:hAnsi="Times New Roman"/>
      <w:b/>
      <w:bCs w:val="0"/>
    </w:rPr>
  </w:style>
  <w:style w:type="paragraph" w:styleId="TOC">
    <w:name w:val="TOC Heading"/>
    <w:basedOn w:val="1"/>
    <w:next w:val="a0"/>
    <w:uiPriority w:val="39"/>
    <w:qFormat/>
    <w:pPr>
      <w:keepLines/>
      <w:widowControl/>
      <w:spacing w:after="0" w:line="276" w:lineRule="auto"/>
      <w:outlineLvl w:val="9"/>
    </w:pPr>
    <w:rPr>
      <w:rFonts w:ascii="Cambria" w:eastAsia="宋体" w:hAnsi="Cambria"/>
      <w:bCs/>
      <w:color w:val="365F91"/>
      <w:kern w:val="0"/>
      <w:szCs w:val="28"/>
    </w:rPr>
  </w:style>
  <w:style w:type="paragraph" w:customStyle="1" w:styleId="af1">
    <w:name w:val="章"/>
    <w:basedOn w:val="a0"/>
    <w:link w:val="Char1"/>
    <w:qFormat/>
    <w:pPr>
      <w:jc w:val="center"/>
      <w:outlineLvl w:val="0"/>
    </w:pPr>
    <w:rPr>
      <w:rFonts w:ascii="黑体" w:eastAsia="黑体"/>
      <w:sz w:val="32"/>
      <w:szCs w:val="32"/>
    </w:rPr>
  </w:style>
  <w:style w:type="paragraph" w:customStyle="1" w:styleId="a8">
    <w:name w:val="谢词"/>
    <w:basedOn w:val="a0"/>
    <w:link w:val="Char"/>
    <w:qFormat/>
    <w:pPr>
      <w:jc w:val="center"/>
      <w:outlineLvl w:val="0"/>
    </w:pPr>
    <w:rPr>
      <w:rFonts w:ascii="黑体" w:eastAsia="黑体"/>
      <w:sz w:val="32"/>
      <w:szCs w:val="32"/>
    </w:rPr>
  </w:style>
  <w:style w:type="table" w:styleId="af7">
    <w:name w:val="Table Grid"/>
    <w:basedOn w:val="a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List Paragraph"/>
    <w:basedOn w:val="a0"/>
    <w:uiPriority w:val="99"/>
    <w:qFormat/>
    <w:rsid w:val="004E5D6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F205FF-51DB-47C5-A1DB-74B80A0DB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8882</Words>
  <Characters>10748</Characters>
  <Application>Microsoft Office Word</Application>
  <DocSecurity>0</DocSecurity>
  <Lines>335</Lines>
  <Paragraphs>194</Paragraphs>
  <ScaleCrop>false</ScaleCrop>
  <Company>china</Company>
  <LinksUpToDate>false</LinksUpToDate>
  <CharactersWithSpaces>19436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农村小学生行为习惯的养成教育研究</dc:title>
  <dc:creator>Administrator</dc:creator>
  <cp:lastModifiedBy>Mike Smith</cp:lastModifiedBy>
  <cp:revision>2</cp:revision>
  <cp:lastPrinted>2017-11-09T13:59:00Z</cp:lastPrinted>
  <dcterms:created xsi:type="dcterms:W3CDTF">2025-12-03T12:39:00Z</dcterms:created>
  <dcterms:modified xsi:type="dcterms:W3CDTF">2025-12-03T12:39:00Z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